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D8" w:rsidRDefault="003633D8" w:rsidP="00FF0C1E">
      <w:pPr>
        <w:pStyle w:val="ConsPlusTitle"/>
        <w:jc w:val="center"/>
        <w:rPr>
          <w:color w:val="000000"/>
          <w:sz w:val="28"/>
          <w:szCs w:val="28"/>
        </w:rPr>
      </w:pPr>
    </w:p>
    <w:p w:rsidR="006C4D1E" w:rsidRDefault="006C4D1E" w:rsidP="00FF0C1E">
      <w:pPr>
        <w:pStyle w:val="ConsPlusTitle"/>
        <w:jc w:val="center"/>
        <w:rPr>
          <w:color w:val="000000"/>
          <w:sz w:val="28"/>
          <w:szCs w:val="28"/>
        </w:rPr>
      </w:pPr>
    </w:p>
    <w:p w:rsidR="006C4D1E" w:rsidRDefault="006C4D1E" w:rsidP="00FF0C1E">
      <w:pPr>
        <w:pStyle w:val="ConsPlusTitle"/>
        <w:jc w:val="center"/>
        <w:rPr>
          <w:color w:val="000000"/>
          <w:sz w:val="28"/>
          <w:szCs w:val="28"/>
        </w:rPr>
      </w:pPr>
    </w:p>
    <w:p w:rsidR="006C4D1E" w:rsidRPr="001D432A" w:rsidRDefault="006C4D1E" w:rsidP="00FF0C1E">
      <w:pPr>
        <w:pStyle w:val="ConsPlusTitle"/>
        <w:jc w:val="center"/>
        <w:rPr>
          <w:color w:val="000000"/>
          <w:sz w:val="28"/>
          <w:szCs w:val="28"/>
        </w:rPr>
      </w:pPr>
    </w:p>
    <w:p w:rsidR="003633D8" w:rsidRDefault="003633D8" w:rsidP="00492A99">
      <w:pPr>
        <w:pStyle w:val="ConsPlusTitle"/>
        <w:jc w:val="center"/>
        <w:rPr>
          <w:color w:val="000000"/>
          <w:sz w:val="28"/>
          <w:szCs w:val="28"/>
        </w:rPr>
      </w:pPr>
    </w:p>
    <w:p w:rsidR="0065545B" w:rsidRDefault="003633D8" w:rsidP="00FF0C1E">
      <w:pPr>
        <w:pStyle w:val="ConsPlusTitle"/>
        <w:jc w:val="center"/>
        <w:rPr>
          <w:color w:val="000000"/>
          <w:sz w:val="28"/>
          <w:szCs w:val="28"/>
        </w:rPr>
      </w:pPr>
      <w:r w:rsidRPr="001D432A">
        <w:rPr>
          <w:color w:val="000000"/>
          <w:sz w:val="28"/>
          <w:szCs w:val="28"/>
        </w:rPr>
        <w:t>О внесении изменений в отдельные законодательные акты</w:t>
      </w:r>
      <w:r w:rsidRPr="001D432A">
        <w:rPr>
          <w:color w:val="000000"/>
          <w:sz w:val="28"/>
          <w:szCs w:val="28"/>
        </w:rPr>
        <w:br/>
        <w:t xml:space="preserve">Ульяновской области и признании </w:t>
      </w:r>
      <w:proofErr w:type="gramStart"/>
      <w:r w:rsidRPr="001D432A">
        <w:rPr>
          <w:color w:val="000000"/>
          <w:sz w:val="28"/>
          <w:szCs w:val="28"/>
        </w:rPr>
        <w:t>утратившими</w:t>
      </w:r>
      <w:proofErr w:type="gramEnd"/>
      <w:r w:rsidRPr="001D432A">
        <w:rPr>
          <w:color w:val="000000"/>
          <w:sz w:val="28"/>
          <w:szCs w:val="28"/>
        </w:rPr>
        <w:t xml:space="preserve"> силу </w:t>
      </w:r>
      <w:r>
        <w:rPr>
          <w:color w:val="000000"/>
          <w:sz w:val="28"/>
          <w:szCs w:val="28"/>
        </w:rPr>
        <w:t xml:space="preserve">отдельных </w:t>
      </w:r>
      <w:r w:rsidRPr="001D432A">
        <w:rPr>
          <w:color w:val="000000"/>
          <w:sz w:val="28"/>
          <w:szCs w:val="28"/>
        </w:rPr>
        <w:t xml:space="preserve">законодательных актов (положений законодательных актов) </w:t>
      </w:r>
    </w:p>
    <w:p w:rsidR="003633D8" w:rsidRPr="001D432A" w:rsidRDefault="003633D8" w:rsidP="00FF0C1E">
      <w:pPr>
        <w:pStyle w:val="ConsPlusTitle"/>
        <w:jc w:val="center"/>
        <w:rPr>
          <w:color w:val="000000"/>
          <w:sz w:val="28"/>
          <w:szCs w:val="28"/>
        </w:rPr>
      </w:pPr>
      <w:r w:rsidRPr="001D432A">
        <w:rPr>
          <w:color w:val="000000"/>
          <w:sz w:val="28"/>
          <w:szCs w:val="28"/>
        </w:rPr>
        <w:t xml:space="preserve">Ульяновской области </w:t>
      </w:r>
    </w:p>
    <w:p w:rsidR="003633D8" w:rsidRPr="001D432A" w:rsidRDefault="003633D8" w:rsidP="00FF0C1E">
      <w:pPr>
        <w:jc w:val="both"/>
        <w:rPr>
          <w:b/>
          <w:sz w:val="28"/>
          <w:szCs w:val="28"/>
        </w:rPr>
      </w:pPr>
    </w:p>
    <w:p w:rsidR="003633D8" w:rsidRDefault="003633D8" w:rsidP="00FF0C1E">
      <w:pPr>
        <w:jc w:val="both"/>
        <w:rPr>
          <w:sz w:val="28"/>
          <w:szCs w:val="28"/>
        </w:rPr>
      </w:pPr>
    </w:p>
    <w:p w:rsidR="006C4D1E" w:rsidRDefault="006C4D1E" w:rsidP="00FF0C1E">
      <w:pPr>
        <w:jc w:val="both"/>
        <w:rPr>
          <w:sz w:val="28"/>
          <w:szCs w:val="28"/>
        </w:rPr>
      </w:pPr>
    </w:p>
    <w:p w:rsidR="001A110D" w:rsidRDefault="001A110D" w:rsidP="00FF0C1E">
      <w:pPr>
        <w:jc w:val="both"/>
        <w:rPr>
          <w:sz w:val="28"/>
          <w:szCs w:val="28"/>
        </w:rPr>
      </w:pPr>
    </w:p>
    <w:p w:rsidR="006C4D1E" w:rsidRPr="001D432A" w:rsidRDefault="006C4D1E" w:rsidP="00FF0C1E">
      <w:pPr>
        <w:jc w:val="both"/>
        <w:rPr>
          <w:sz w:val="28"/>
          <w:szCs w:val="28"/>
        </w:rPr>
      </w:pPr>
    </w:p>
    <w:p w:rsidR="003633D8" w:rsidRPr="00263C46" w:rsidRDefault="003633D8" w:rsidP="00FF0C1E">
      <w:pPr>
        <w:jc w:val="both"/>
        <w:rPr>
          <w:sz w:val="32"/>
          <w:szCs w:val="28"/>
        </w:rPr>
      </w:pPr>
    </w:p>
    <w:p w:rsidR="003633D8" w:rsidRPr="001D432A" w:rsidRDefault="003633D8" w:rsidP="00FF0C1E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1D432A">
        <w:rPr>
          <w:b/>
          <w:color w:val="000000"/>
          <w:sz w:val="28"/>
          <w:szCs w:val="28"/>
        </w:rPr>
        <w:t xml:space="preserve">Статья 1 </w:t>
      </w:r>
    </w:p>
    <w:p w:rsidR="003633D8" w:rsidRPr="001D432A" w:rsidRDefault="003633D8" w:rsidP="00FF0C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633D8" w:rsidRPr="001D432A" w:rsidRDefault="003633D8" w:rsidP="00FF0C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633D8" w:rsidRPr="001D432A" w:rsidRDefault="003633D8" w:rsidP="008B77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Внес</w:t>
      </w:r>
      <w:r w:rsidR="00B06D36">
        <w:rPr>
          <w:sz w:val="28"/>
          <w:szCs w:val="28"/>
        </w:rPr>
        <w:t>т</w:t>
      </w:r>
      <w:r w:rsidRPr="001D432A">
        <w:rPr>
          <w:sz w:val="28"/>
          <w:szCs w:val="28"/>
        </w:rPr>
        <w:t>и в Кодекс Ульяновской области об административных правонарушениях («</w:t>
      </w:r>
      <w:proofErr w:type="gramStart"/>
      <w:r w:rsidRPr="001D432A">
        <w:rPr>
          <w:sz w:val="28"/>
          <w:szCs w:val="28"/>
        </w:rPr>
        <w:t>Ульяновская</w:t>
      </w:r>
      <w:proofErr w:type="gramEnd"/>
      <w:r w:rsidRPr="001D432A">
        <w:rPr>
          <w:sz w:val="28"/>
          <w:szCs w:val="28"/>
        </w:rPr>
        <w:t xml:space="preserve"> правда» от 04.03.2011 № 23; от 12.08.2011 № 89; от 07.12.2011 № 138; от 02.03.2012 № 22; от 06.04.2012 № 36;</w:t>
      </w:r>
      <w:r w:rsidR="00646D5F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от 11.04.2012 № 38; от 27.04.2012 № 44; от 24.07.2012 № 78; от 10.10.2012</w:t>
      </w:r>
      <w:r w:rsidR="00646D5F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№ 111; от</w:t>
      </w:r>
      <w:r w:rsidRPr="001D432A">
        <w:rPr>
          <w:b/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12.12.2012 </w:t>
      </w:r>
      <w:r w:rsidR="00646D5F">
        <w:rPr>
          <w:sz w:val="28"/>
          <w:szCs w:val="28"/>
        </w:rPr>
        <w:br/>
      </w:r>
      <w:r w:rsidRPr="001D432A">
        <w:rPr>
          <w:sz w:val="28"/>
          <w:szCs w:val="28"/>
        </w:rPr>
        <w:t>№ 138-139; от 08.02.2013 № 14; от 06.03.2013 № 25;</w:t>
      </w:r>
      <w:r w:rsidR="00646D5F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от 07.09.2013 № 109; </w:t>
      </w:r>
      <w:r w:rsidR="00646D5F">
        <w:rPr>
          <w:sz w:val="28"/>
          <w:szCs w:val="28"/>
        </w:rPr>
        <w:br/>
      </w:r>
      <w:r w:rsidRPr="001D432A">
        <w:rPr>
          <w:sz w:val="28"/>
          <w:szCs w:val="28"/>
        </w:rPr>
        <w:t xml:space="preserve">от 08.11.2013 № 143; </w:t>
      </w:r>
      <w:proofErr w:type="gramStart"/>
      <w:r w:rsidRPr="001D432A">
        <w:rPr>
          <w:sz w:val="28"/>
          <w:szCs w:val="28"/>
        </w:rPr>
        <w:t xml:space="preserve">от 31.12.2013 № 174; от 24.04.2014 </w:t>
      </w:r>
      <w:r w:rsidR="00646D5F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№ 59; от 09.06.2014 </w:t>
      </w:r>
      <w:r w:rsidR="00646D5F">
        <w:rPr>
          <w:sz w:val="28"/>
          <w:szCs w:val="28"/>
        </w:rPr>
        <w:br/>
      </w:r>
      <w:r w:rsidRPr="001D432A">
        <w:rPr>
          <w:sz w:val="28"/>
          <w:szCs w:val="28"/>
        </w:rPr>
        <w:t>№ 82-83; от 08.12.2014 № 180; от 06.04.2015 № 44;</w:t>
      </w:r>
      <w:r w:rsidR="00646D5F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от 08.06.2015 № 76-77; </w:t>
      </w:r>
      <w:r w:rsidR="00646D5F">
        <w:rPr>
          <w:sz w:val="28"/>
          <w:szCs w:val="28"/>
        </w:rPr>
        <w:br/>
      </w:r>
      <w:r w:rsidRPr="001D432A">
        <w:rPr>
          <w:sz w:val="28"/>
          <w:szCs w:val="28"/>
        </w:rPr>
        <w:t>от 09.07.2015 № 93; от 13.10.2015 № 143;</w:t>
      </w:r>
      <w:r w:rsidR="00646D5F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от 07.12.2015 № 170; от 14.03</w:t>
      </w:r>
      <w:r w:rsidR="00C02D4F">
        <w:rPr>
          <w:sz w:val="28"/>
          <w:szCs w:val="28"/>
        </w:rPr>
        <w:t>.2016 № 31; от 06.09.2016 № 109;</w:t>
      </w:r>
      <w:r w:rsidRPr="001D432A">
        <w:rPr>
          <w:sz w:val="28"/>
          <w:szCs w:val="28"/>
        </w:rPr>
        <w:t xml:space="preserve"> от 27.01.2017 № 6) следующие изменения:</w:t>
      </w:r>
      <w:proofErr w:type="gramEnd"/>
    </w:p>
    <w:p w:rsidR="003633D8" w:rsidRPr="001D432A" w:rsidRDefault="003633D8" w:rsidP="008B77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1) статью 8</w:t>
      </w:r>
      <w:r w:rsidRPr="001D432A">
        <w:rPr>
          <w:sz w:val="28"/>
          <w:szCs w:val="28"/>
          <w:vertAlign w:val="superscript"/>
        </w:rPr>
        <w:t>4</w:t>
      </w:r>
      <w:r w:rsidRPr="001D432A">
        <w:rPr>
          <w:sz w:val="28"/>
          <w:szCs w:val="28"/>
        </w:rPr>
        <w:t xml:space="preserve"> признать утратившей силу;</w:t>
      </w:r>
    </w:p>
    <w:p w:rsidR="003633D8" w:rsidRPr="001D432A" w:rsidRDefault="003633D8" w:rsidP="008B77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2) в статье 10 слова «правовыми актами органов» заменить словами «нормативным правовым актом уполномоченного исполнительного органа»;</w:t>
      </w:r>
    </w:p>
    <w:p w:rsidR="003633D8" w:rsidRPr="001D432A" w:rsidRDefault="003633D8" w:rsidP="008B77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3) статью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 xml:space="preserve"> признать утратившей силу;</w:t>
      </w:r>
    </w:p>
    <w:p w:rsidR="003633D8" w:rsidRPr="00BC674C" w:rsidRDefault="003633D8" w:rsidP="008B77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BC674C">
        <w:rPr>
          <w:spacing w:val="-4"/>
          <w:sz w:val="28"/>
          <w:szCs w:val="28"/>
        </w:rPr>
        <w:t>4) в статье 12 слова «правовыми актами органов государственной власти Ульяновской области и муниципальными правовыми» заменить словами «нормативным правовым актом уполномоченного исполнительного органа государственной власти Ульяновской области и муниципальными нормативными правовыми»;</w:t>
      </w:r>
    </w:p>
    <w:p w:rsidR="003633D8" w:rsidRPr="000C648C" w:rsidRDefault="003633D8" w:rsidP="008B7789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0C648C">
        <w:rPr>
          <w:spacing w:val="-4"/>
          <w:sz w:val="28"/>
          <w:szCs w:val="28"/>
        </w:rPr>
        <w:lastRenderedPageBreak/>
        <w:t>5) в статье 21 слово «правовым» заменить словами «нормативным правовым»;</w:t>
      </w:r>
    </w:p>
    <w:p w:rsidR="003633D8" w:rsidRDefault="003633D8" w:rsidP="00633429">
      <w:pPr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6) статью 23 изложить в следующей редакции:</w:t>
      </w:r>
    </w:p>
    <w:p w:rsidR="003633D8" w:rsidRDefault="003633D8" w:rsidP="004F4929">
      <w:pPr>
        <w:pStyle w:val="ad"/>
        <w:spacing w:before="0" w:beforeAutospacing="0" w:after="0" w:afterAutospacing="0" w:line="247" w:lineRule="auto"/>
        <w:ind w:left="2166" w:hanging="1446"/>
        <w:jc w:val="both"/>
        <w:rPr>
          <w:b/>
          <w:color w:val="000000"/>
          <w:sz w:val="28"/>
          <w:szCs w:val="28"/>
        </w:rPr>
      </w:pPr>
      <w:r w:rsidRPr="005C7E5A">
        <w:rPr>
          <w:color w:val="000000"/>
          <w:sz w:val="28"/>
          <w:szCs w:val="28"/>
        </w:rPr>
        <w:t xml:space="preserve">«Статья 23. </w:t>
      </w:r>
      <w:r w:rsidRPr="005C7E5A">
        <w:rPr>
          <w:b/>
          <w:color w:val="000000"/>
          <w:sz w:val="28"/>
          <w:szCs w:val="28"/>
        </w:rPr>
        <w:t xml:space="preserve">Участие в ярмарках и продажа товаров (выполнение работ, оказание услуг) на них без разрешения (пропуска) </w:t>
      </w:r>
      <w:r w:rsidR="002E2AD2">
        <w:rPr>
          <w:b/>
          <w:color w:val="000000"/>
          <w:sz w:val="28"/>
          <w:szCs w:val="28"/>
        </w:rPr>
        <w:br/>
      </w:r>
      <w:r w:rsidRPr="005C7E5A">
        <w:rPr>
          <w:b/>
          <w:color w:val="000000"/>
          <w:sz w:val="28"/>
          <w:szCs w:val="28"/>
        </w:rPr>
        <w:t>на участие</w:t>
      </w:r>
      <w:r w:rsidR="002E2AD2">
        <w:rPr>
          <w:b/>
          <w:color w:val="000000"/>
          <w:sz w:val="28"/>
          <w:szCs w:val="28"/>
        </w:rPr>
        <w:t xml:space="preserve"> </w:t>
      </w:r>
      <w:r w:rsidRPr="005C7E5A">
        <w:rPr>
          <w:b/>
          <w:color w:val="000000"/>
          <w:sz w:val="28"/>
          <w:szCs w:val="28"/>
        </w:rPr>
        <w:t>в ярмарке</w:t>
      </w:r>
    </w:p>
    <w:p w:rsidR="007B1500" w:rsidRDefault="007B1500" w:rsidP="007B1500">
      <w:pPr>
        <w:pStyle w:val="ad"/>
        <w:spacing w:before="0" w:beforeAutospacing="0" w:after="0" w:afterAutospacing="0"/>
        <w:ind w:left="2126" w:hanging="1406"/>
        <w:jc w:val="both"/>
        <w:rPr>
          <w:b/>
          <w:color w:val="000000"/>
          <w:sz w:val="28"/>
          <w:szCs w:val="28"/>
        </w:rPr>
      </w:pPr>
    </w:p>
    <w:p w:rsidR="007B1500" w:rsidRPr="005C7E5A" w:rsidRDefault="007B1500" w:rsidP="007B1500">
      <w:pPr>
        <w:pStyle w:val="ad"/>
        <w:spacing w:before="0" w:beforeAutospacing="0" w:after="0" w:afterAutospacing="0"/>
        <w:ind w:left="2126" w:hanging="1406"/>
        <w:jc w:val="both"/>
        <w:rPr>
          <w:b/>
          <w:color w:val="000000"/>
          <w:sz w:val="28"/>
          <w:szCs w:val="28"/>
        </w:rPr>
      </w:pPr>
    </w:p>
    <w:p w:rsidR="003633D8" w:rsidRPr="005C7E5A" w:rsidRDefault="003633D8" w:rsidP="000C648C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C7E5A">
        <w:rPr>
          <w:sz w:val="28"/>
          <w:szCs w:val="28"/>
        </w:rPr>
        <w:t>Участие в ярмарках и продажа товаров (выполнение работ, оказание услуг) на них без разрешения (пропуска) на участие в ярмарке, выданного Правительством Ульяновской области или органом местного самоуправления муниципального образования Ульяновской области, являющимся организатором ярмарки, –</w:t>
      </w:r>
    </w:p>
    <w:p w:rsidR="003633D8" w:rsidRPr="005C7E5A" w:rsidRDefault="003633D8" w:rsidP="000C648C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C7E5A">
        <w:rPr>
          <w:sz w:val="28"/>
          <w:szCs w:val="28"/>
        </w:rPr>
        <w:t>влечёт наложение административного штрафа на граждан в размере</w:t>
      </w:r>
      <w:r w:rsidRPr="005C7E5A">
        <w:rPr>
          <w:sz w:val="28"/>
          <w:szCs w:val="28"/>
        </w:rPr>
        <w:br/>
        <w:t>от пятисот до одной тысячи рублей; на должностных лиц – от двух тысяч</w:t>
      </w:r>
      <w:r w:rsidRPr="005C7E5A">
        <w:rPr>
          <w:sz w:val="28"/>
          <w:szCs w:val="28"/>
        </w:rPr>
        <w:br/>
        <w:t>до пяти тысяч рублей; на юридических лиц – от тридцати тысяч</w:t>
      </w:r>
      <w:r w:rsidRPr="005C7E5A">
        <w:rPr>
          <w:sz w:val="28"/>
          <w:szCs w:val="28"/>
        </w:rPr>
        <w:br/>
        <w:t>до пятидесяти тысяч рублей</w:t>
      </w:r>
      <w:proofErr w:type="gramStart"/>
      <w:r w:rsidRPr="005C7E5A">
        <w:rPr>
          <w:sz w:val="28"/>
          <w:szCs w:val="28"/>
        </w:rPr>
        <w:t>.»;</w:t>
      </w:r>
      <w:proofErr w:type="gramEnd"/>
    </w:p>
    <w:p w:rsidR="003633D8" w:rsidRPr="001D432A" w:rsidRDefault="003633D8" w:rsidP="000C648C">
      <w:pPr>
        <w:pStyle w:val="ConsPlusNormal"/>
        <w:spacing w:line="360" w:lineRule="auto"/>
        <w:ind w:firstLine="720"/>
        <w:jc w:val="both"/>
        <w:rPr>
          <w:b w:val="0"/>
        </w:rPr>
      </w:pPr>
      <w:r w:rsidRPr="001D432A">
        <w:rPr>
          <w:b w:val="0"/>
        </w:rPr>
        <w:t>7) в статье 25:</w:t>
      </w:r>
    </w:p>
    <w:p w:rsidR="003633D8" w:rsidRPr="007D34C3" w:rsidRDefault="003633D8" w:rsidP="000C648C">
      <w:pPr>
        <w:pStyle w:val="ConsPlusNormal"/>
        <w:spacing w:line="360" w:lineRule="auto"/>
        <w:ind w:firstLine="720"/>
        <w:jc w:val="both"/>
        <w:rPr>
          <w:b w:val="0"/>
          <w:spacing w:val="-4"/>
        </w:rPr>
      </w:pPr>
      <w:r w:rsidRPr="007D34C3">
        <w:rPr>
          <w:b w:val="0"/>
          <w:spacing w:val="-4"/>
        </w:rPr>
        <w:t>а) в абзаце первом части 1 слова «Ульяновской области</w:t>
      </w:r>
      <w:r w:rsidR="007D34C3" w:rsidRPr="007D34C3">
        <w:rPr>
          <w:b w:val="0"/>
          <w:spacing w:val="-4"/>
        </w:rPr>
        <w:t xml:space="preserve"> </w:t>
      </w:r>
      <w:r w:rsidRPr="007D34C3">
        <w:rPr>
          <w:b w:val="0"/>
          <w:spacing w:val="-4"/>
        </w:rPr>
        <w:t xml:space="preserve">или </w:t>
      </w:r>
      <w:proofErr w:type="spellStart"/>
      <w:r w:rsidRPr="007D34C3">
        <w:rPr>
          <w:b w:val="0"/>
          <w:spacing w:val="-4"/>
        </w:rPr>
        <w:t>муниципал</w:t>
      </w:r>
      <w:proofErr w:type="gramStart"/>
      <w:r w:rsidRPr="007D34C3">
        <w:rPr>
          <w:b w:val="0"/>
          <w:spacing w:val="-4"/>
        </w:rPr>
        <w:t>ь</w:t>
      </w:r>
      <w:proofErr w:type="spellEnd"/>
      <w:r w:rsidR="007D34C3">
        <w:rPr>
          <w:b w:val="0"/>
          <w:spacing w:val="-4"/>
        </w:rPr>
        <w:t>-</w:t>
      </w:r>
      <w:proofErr w:type="gramEnd"/>
      <w:r w:rsidR="007D34C3">
        <w:rPr>
          <w:b w:val="0"/>
          <w:spacing w:val="-4"/>
        </w:rPr>
        <w:br/>
      </w:r>
      <w:proofErr w:type="spellStart"/>
      <w:r w:rsidRPr="007D34C3">
        <w:rPr>
          <w:b w:val="0"/>
          <w:spacing w:val="-4"/>
        </w:rPr>
        <w:t>ными</w:t>
      </w:r>
      <w:proofErr w:type="spellEnd"/>
      <w:r w:rsidRPr="007D34C3">
        <w:rPr>
          <w:b w:val="0"/>
          <w:spacing w:val="-4"/>
        </w:rPr>
        <w:t xml:space="preserve"> правовыми» заменить словами «исполнительных органов государственной власти Ульяновской области или муниципальными нормативными правовыми»;</w:t>
      </w:r>
    </w:p>
    <w:p w:rsidR="003633D8" w:rsidRPr="001D432A" w:rsidRDefault="003633D8" w:rsidP="000C648C">
      <w:pPr>
        <w:pStyle w:val="ConsPlusNormal"/>
        <w:spacing w:line="360" w:lineRule="auto"/>
        <w:ind w:firstLine="720"/>
        <w:jc w:val="both"/>
        <w:rPr>
          <w:b w:val="0"/>
        </w:rPr>
      </w:pPr>
      <w:r w:rsidRPr="001D432A">
        <w:rPr>
          <w:b w:val="0"/>
        </w:rPr>
        <w:t>б) в абзаце первом части 2 слова «Ульяновской области, муниципальными правовыми» заменить словами «исполнительных органов государственной власти Ульяновской области, муниципальными нормативными правовыми»;</w:t>
      </w:r>
    </w:p>
    <w:p w:rsidR="003633D8" w:rsidRPr="001D432A" w:rsidRDefault="003633D8" w:rsidP="000C648C">
      <w:pPr>
        <w:pStyle w:val="ConsPlusNormal"/>
        <w:spacing w:line="360" w:lineRule="auto"/>
        <w:ind w:firstLine="720"/>
        <w:jc w:val="both"/>
        <w:rPr>
          <w:b w:val="0"/>
        </w:rPr>
      </w:pPr>
      <w:r w:rsidRPr="001D432A">
        <w:rPr>
          <w:b w:val="0"/>
        </w:rPr>
        <w:t>8) в статье 27 цифры «8</w:t>
      </w:r>
      <w:r w:rsidRPr="001D432A">
        <w:rPr>
          <w:b w:val="0"/>
          <w:vertAlign w:val="superscript"/>
        </w:rPr>
        <w:t>4</w:t>
      </w:r>
      <w:r w:rsidRPr="001D432A">
        <w:rPr>
          <w:b w:val="0"/>
        </w:rPr>
        <w:t>, 10</w:t>
      </w:r>
      <w:r w:rsidRPr="001D432A">
        <w:rPr>
          <w:b w:val="0"/>
          <w:vertAlign w:val="superscript"/>
        </w:rPr>
        <w:t>1</w:t>
      </w:r>
      <w:r w:rsidRPr="001D432A">
        <w:rPr>
          <w:b w:val="0"/>
        </w:rPr>
        <w:t>» заменить цифрами «8</w:t>
      </w:r>
      <w:r w:rsidRPr="001D432A">
        <w:rPr>
          <w:b w:val="0"/>
          <w:vertAlign w:val="superscript"/>
        </w:rPr>
        <w:t>3</w:t>
      </w:r>
      <w:r w:rsidRPr="001D432A">
        <w:rPr>
          <w:b w:val="0"/>
        </w:rPr>
        <w:t>»;</w:t>
      </w:r>
    </w:p>
    <w:p w:rsidR="003633D8" w:rsidRDefault="003633D8" w:rsidP="000C648C">
      <w:pPr>
        <w:pStyle w:val="ConsPlusNormal"/>
        <w:spacing w:line="360" w:lineRule="auto"/>
        <w:ind w:firstLine="720"/>
        <w:jc w:val="both"/>
        <w:rPr>
          <w:b w:val="0"/>
        </w:rPr>
      </w:pPr>
      <w:r w:rsidRPr="001D432A">
        <w:rPr>
          <w:b w:val="0"/>
        </w:rPr>
        <w:t>9) статью 35 изложить в следующей редакции:</w:t>
      </w:r>
    </w:p>
    <w:p w:rsidR="003633D8" w:rsidRDefault="003633D8" w:rsidP="00E564D9">
      <w:pPr>
        <w:widowControl w:val="0"/>
        <w:autoSpaceDE w:val="0"/>
        <w:autoSpaceDN w:val="0"/>
        <w:adjustRightInd w:val="0"/>
        <w:ind w:left="2195" w:hanging="1486"/>
        <w:jc w:val="both"/>
        <w:rPr>
          <w:b/>
          <w:sz w:val="28"/>
          <w:szCs w:val="28"/>
        </w:rPr>
      </w:pPr>
      <w:r w:rsidRPr="001D432A">
        <w:rPr>
          <w:sz w:val="28"/>
          <w:szCs w:val="28"/>
        </w:rPr>
        <w:t>«</w:t>
      </w:r>
      <w:r w:rsidR="00F9661A">
        <w:rPr>
          <w:sz w:val="28"/>
          <w:szCs w:val="28"/>
        </w:rPr>
        <w:t>Статья</w:t>
      </w:r>
      <w:r w:rsidR="00833E85">
        <w:rPr>
          <w:sz w:val="28"/>
          <w:szCs w:val="28"/>
        </w:rPr>
        <w:t> </w:t>
      </w:r>
      <w:r>
        <w:rPr>
          <w:sz w:val="28"/>
          <w:szCs w:val="28"/>
        </w:rPr>
        <w:t>35.</w:t>
      </w:r>
      <w:r w:rsidR="00833E85">
        <w:rPr>
          <w:sz w:val="28"/>
          <w:szCs w:val="28"/>
        </w:rPr>
        <w:t> </w:t>
      </w:r>
      <w:r w:rsidRPr="00F463F3">
        <w:rPr>
          <w:b/>
          <w:sz w:val="28"/>
          <w:szCs w:val="28"/>
        </w:rPr>
        <w:t xml:space="preserve">Исполнительный орган государственной власти Ульяновской области, уполномоченный в сфере </w:t>
      </w:r>
      <w:r>
        <w:rPr>
          <w:b/>
          <w:sz w:val="28"/>
          <w:szCs w:val="28"/>
        </w:rPr>
        <w:t>осу</w:t>
      </w:r>
      <w:r w:rsidR="00E564D9"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t>ществления регионального государственного жилищного надзора</w:t>
      </w:r>
      <w:bookmarkStart w:id="0" w:name="_GoBack"/>
      <w:bookmarkEnd w:id="0"/>
    </w:p>
    <w:p w:rsidR="000C648C" w:rsidRDefault="000C648C" w:rsidP="000C648C">
      <w:pPr>
        <w:widowControl w:val="0"/>
        <w:autoSpaceDE w:val="0"/>
        <w:autoSpaceDN w:val="0"/>
        <w:adjustRightInd w:val="0"/>
        <w:ind w:left="2694" w:hanging="1985"/>
        <w:jc w:val="both"/>
        <w:rPr>
          <w:b/>
          <w:sz w:val="28"/>
          <w:szCs w:val="28"/>
        </w:rPr>
      </w:pPr>
    </w:p>
    <w:p w:rsidR="000C648C" w:rsidRDefault="000C648C" w:rsidP="000C648C">
      <w:pPr>
        <w:widowControl w:val="0"/>
        <w:autoSpaceDE w:val="0"/>
        <w:autoSpaceDN w:val="0"/>
        <w:adjustRightInd w:val="0"/>
        <w:ind w:left="2694" w:hanging="1985"/>
        <w:jc w:val="both"/>
        <w:rPr>
          <w:b/>
          <w:sz w:val="28"/>
          <w:szCs w:val="28"/>
        </w:rPr>
      </w:pPr>
    </w:p>
    <w:p w:rsidR="003633D8" w:rsidRDefault="003633D8" w:rsidP="000C64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03D6">
        <w:rPr>
          <w:sz w:val="28"/>
          <w:szCs w:val="28"/>
        </w:rPr>
        <w:t>Исполнительный орган государственной власти Ульяновской области, уполномоченный в сфере осуществления регионального государственного жилищного надзора</w:t>
      </w:r>
      <w:r w:rsidR="009540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03D6">
        <w:rPr>
          <w:sz w:val="28"/>
          <w:szCs w:val="28"/>
        </w:rPr>
        <w:t>рассматривает дела об административных правонарушениях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сфере ведения учёта граждан в качестве нуждающихся</w:t>
      </w:r>
      <w:r>
        <w:rPr>
          <w:sz w:val="28"/>
          <w:szCs w:val="28"/>
        </w:rPr>
        <w:br/>
        <w:t xml:space="preserve">в жилых помещениях, предоставляемых по договорам социального найма, </w:t>
      </w:r>
      <w:proofErr w:type="gramStart"/>
      <w:r>
        <w:rPr>
          <w:sz w:val="28"/>
          <w:szCs w:val="28"/>
        </w:rPr>
        <w:t>предусмотренных</w:t>
      </w:r>
      <w:proofErr w:type="gramEnd"/>
      <w:r w:rsidRPr="001B03D6">
        <w:rPr>
          <w:sz w:val="28"/>
          <w:szCs w:val="28"/>
        </w:rPr>
        <w:t xml:space="preserve"> </w:t>
      </w:r>
      <w:hyperlink r:id="rId8" w:history="1">
        <w:r w:rsidRPr="001B03D6">
          <w:rPr>
            <w:sz w:val="28"/>
            <w:szCs w:val="28"/>
          </w:rPr>
          <w:t>статьёй 25</w:t>
        </w:r>
      </w:hyperlink>
      <w:r w:rsidRPr="001B03D6">
        <w:rPr>
          <w:sz w:val="28"/>
          <w:szCs w:val="28"/>
        </w:rPr>
        <w:t xml:space="preserve"> настоящего Кодекса.»;</w:t>
      </w:r>
    </w:p>
    <w:p w:rsidR="003633D8" w:rsidRPr="001D432A" w:rsidRDefault="003633D8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>
        <w:rPr>
          <w:b w:val="0"/>
        </w:rPr>
        <w:t>10</w:t>
      </w:r>
      <w:r w:rsidRPr="001D432A">
        <w:rPr>
          <w:b w:val="0"/>
        </w:rPr>
        <w:t>) в статье 36:</w:t>
      </w:r>
    </w:p>
    <w:p w:rsidR="003633D8" w:rsidRPr="001D432A" w:rsidRDefault="003633D8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 w:rsidRPr="001D432A">
        <w:rPr>
          <w:b w:val="0"/>
        </w:rPr>
        <w:t>а) часть 1 изложить в следующей редакции:</w:t>
      </w:r>
    </w:p>
    <w:p w:rsidR="003633D8" w:rsidRPr="001D432A" w:rsidRDefault="003633D8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 w:rsidRPr="001D432A">
        <w:rPr>
          <w:b w:val="0"/>
        </w:rPr>
        <w:t>«1. Протоколы об административных правонарушениях, предусмотренных настоящим Кодексом, составляют следующие должностные лица органов, уполномоченных рассматривать дела</w:t>
      </w:r>
      <w:r w:rsidR="00734A85">
        <w:rPr>
          <w:b w:val="0"/>
        </w:rPr>
        <w:t xml:space="preserve"> </w:t>
      </w:r>
      <w:r w:rsidRPr="001D432A">
        <w:rPr>
          <w:b w:val="0"/>
        </w:rPr>
        <w:t xml:space="preserve">об административных правонарушениях </w:t>
      </w:r>
      <w:r w:rsidR="00734A85">
        <w:rPr>
          <w:b w:val="0"/>
        </w:rPr>
        <w:br/>
      </w:r>
      <w:r w:rsidRPr="001D432A">
        <w:rPr>
          <w:b w:val="0"/>
        </w:rPr>
        <w:t xml:space="preserve">в соответствии со </w:t>
      </w:r>
      <w:hyperlink r:id="rId9" w:history="1">
        <w:r w:rsidRPr="001D432A">
          <w:rPr>
            <w:b w:val="0"/>
          </w:rPr>
          <w:t xml:space="preserve">статьями 28, </w:t>
        </w:r>
      </w:hyperlink>
      <w:hyperlink r:id="rId10" w:history="1">
        <w:r w:rsidRPr="001D432A">
          <w:rPr>
            <w:b w:val="0"/>
          </w:rPr>
          <w:t>31</w:t>
        </w:r>
      </w:hyperlink>
      <w:r w:rsidRPr="001D432A">
        <w:rPr>
          <w:b w:val="0"/>
        </w:rPr>
        <w:t xml:space="preserve">, </w:t>
      </w:r>
      <w:hyperlink r:id="rId11" w:history="1">
        <w:r w:rsidRPr="001D432A">
          <w:rPr>
            <w:b w:val="0"/>
          </w:rPr>
          <w:t>32</w:t>
        </w:r>
      </w:hyperlink>
      <w:r w:rsidRPr="001D432A">
        <w:rPr>
          <w:b w:val="0"/>
        </w:rPr>
        <w:t xml:space="preserve">, </w:t>
      </w:r>
      <w:hyperlink r:id="rId12" w:history="1">
        <w:r w:rsidRPr="001D432A">
          <w:rPr>
            <w:b w:val="0"/>
          </w:rPr>
          <w:t>34</w:t>
        </w:r>
      </w:hyperlink>
      <w:r w:rsidRPr="001D432A">
        <w:rPr>
          <w:b w:val="0"/>
        </w:rPr>
        <w:t xml:space="preserve"> и </w:t>
      </w:r>
      <w:hyperlink r:id="rId13" w:history="1">
        <w:r w:rsidRPr="001D432A">
          <w:rPr>
            <w:b w:val="0"/>
          </w:rPr>
          <w:t>35</w:t>
        </w:r>
      </w:hyperlink>
      <w:r w:rsidRPr="001D432A">
        <w:rPr>
          <w:b w:val="0"/>
        </w:rPr>
        <w:t xml:space="preserve"> настоящего Кодекса, в пределах компетенции соответствующего органа:</w:t>
      </w:r>
    </w:p>
    <w:p w:rsidR="003633D8" w:rsidRPr="00BF07D0" w:rsidRDefault="003633D8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  <w:spacing w:val="-4"/>
        </w:rPr>
      </w:pPr>
      <w:r w:rsidRPr="00BF07D0">
        <w:rPr>
          <w:b w:val="0"/>
          <w:spacing w:val="-4"/>
        </w:rPr>
        <w:t>1) в муниципальных комиссиях по делам несовершеннолетних</w:t>
      </w:r>
      <w:r w:rsidR="00BF07D0">
        <w:rPr>
          <w:b w:val="0"/>
          <w:spacing w:val="-4"/>
        </w:rPr>
        <w:t xml:space="preserve"> </w:t>
      </w:r>
      <w:r w:rsidRPr="00BF07D0">
        <w:rPr>
          <w:b w:val="0"/>
          <w:spacing w:val="-4"/>
        </w:rPr>
        <w:t xml:space="preserve">и защите </w:t>
      </w:r>
      <w:r w:rsidR="00BF07D0">
        <w:rPr>
          <w:b w:val="0"/>
          <w:spacing w:val="-4"/>
        </w:rPr>
        <w:br/>
      </w:r>
      <w:r w:rsidRPr="00BF07D0">
        <w:rPr>
          <w:b w:val="0"/>
          <w:spacing w:val="-4"/>
        </w:rPr>
        <w:t xml:space="preserve">их прав, образованных органами местного самоуправления городских округов </w:t>
      </w:r>
      <w:r w:rsidR="00BF07D0">
        <w:rPr>
          <w:b w:val="0"/>
          <w:spacing w:val="-4"/>
        </w:rPr>
        <w:br/>
      </w:r>
      <w:r w:rsidRPr="00BF07D0">
        <w:rPr>
          <w:b w:val="0"/>
          <w:spacing w:val="-4"/>
        </w:rPr>
        <w:t xml:space="preserve">и муниципальных районов Ульяновской области, </w:t>
      </w:r>
      <w:r w:rsidR="004F580E" w:rsidRPr="00BF07D0">
        <w:rPr>
          <w:b w:val="0"/>
          <w:spacing w:val="-4"/>
        </w:rPr>
        <w:t xml:space="preserve">– </w:t>
      </w:r>
      <w:r w:rsidRPr="00BF07D0">
        <w:rPr>
          <w:b w:val="0"/>
          <w:spacing w:val="-4"/>
        </w:rPr>
        <w:t>члены указанных комиссий;</w:t>
      </w:r>
    </w:p>
    <w:p w:rsidR="003633D8" w:rsidRPr="001D432A" w:rsidRDefault="003633D8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 w:rsidRPr="001D432A">
        <w:rPr>
          <w:b w:val="0"/>
        </w:rPr>
        <w:t>2) в исполнительном органе государственной власти Ульяновской области, уполномоченном на осуществление регионального государственного экологического надзора:</w:t>
      </w:r>
    </w:p>
    <w:p w:rsidR="003633D8" w:rsidRPr="001D432A" w:rsidRDefault="003633D8" w:rsidP="000C648C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а) директор департамента природных ресурсов и охраны окружающей среды Министерства сельского, лесного хозяйства и природных ресурсов Ульяновской области;</w:t>
      </w:r>
    </w:p>
    <w:p w:rsidR="003633D8" w:rsidRPr="00FC3446" w:rsidRDefault="003633D8" w:rsidP="000C648C">
      <w:pPr>
        <w:pStyle w:val="ad"/>
        <w:widowControl w:val="0"/>
        <w:spacing w:before="0" w:beforeAutospacing="0" w:after="0" w:afterAutospacing="0" w:line="353" w:lineRule="auto"/>
        <w:ind w:firstLine="720"/>
        <w:jc w:val="both"/>
        <w:rPr>
          <w:color w:val="000000"/>
          <w:sz w:val="28"/>
          <w:szCs w:val="28"/>
        </w:rPr>
      </w:pPr>
      <w:r w:rsidRPr="00FC3446">
        <w:rPr>
          <w:color w:val="000000"/>
          <w:sz w:val="28"/>
          <w:szCs w:val="28"/>
        </w:rPr>
        <w:t>б) заместитель директора департамента природных ресурсов и охраны окружающей среды Министерства сельского, лесного хозяйства и природных ресурсов Ульяновской области;</w:t>
      </w:r>
    </w:p>
    <w:p w:rsidR="003633D8" w:rsidRPr="00FC3446" w:rsidRDefault="003633D8" w:rsidP="000C648C">
      <w:pPr>
        <w:pStyle w:val="ad"/>
        <w:spacing w:before="0" w:beforeAutospacing="0" w:after="0" w:afterAutospacing="0" w:line="353" w:lineRule="auto"/>
        <w:ind w:firstLine="720"/>
        <w:jc w:val="both"/>
        <w:rPr>
          <w:color w:val="000000"/>
          <w:sz w:val="28"/>
          <w:szCs w:val="28"/>
        </w:rPr>
      </w:pPr>
      <w:r w:rsidRPr="00FC3446">
        <w:rPr>
          <w:color w:val="000000"/>
          <w:sz w:val="28"/>
          <w:szCs w:val="28"/>
        </w:rPr>
        <w:t>в) начальник и главный консультант отдела охраны в сфере охотничьего хозяйства и животного мира департамента природных ресурсов и охраны окружающей среды Министерства сельского, лесного хозяйства</w:t>
      </w:r>
      <w:r w:rsidR="00A31242">
        <w:rPr>
          <w:color w:val="000000"/>
          <w:sz w:val="28"/>
          <w:szCs w:val="28"/>
        </w:rPr>
        <w:t xml:space="preserve"> </w:t>
      </w:r>
      <w:r w:rsidRPr="00FC3446">
        <w:rPr>
          <w:color w:val="000000"/>
          <w:sz w:val="28"/>
          <w:szCs w:val="28"/>
        </w:rPr>
        <w:t>и природных ресурсов Ульяновской области;</w:t>
      </w:r>
    </w:p>
    <w:p w:rsidR="003633D8" w:rsidRPr="00D733CE" w:rsidRDefault="003633D8" w:rsidP="000C648C">
      <w:pPr>
        <w:autoSpaceDE w:val="0"/>
        <w:autoSpaceDN w:val="0"/>
        <w:adjustRightInd w:val="0"/>
        <w:spacing w:line="353" w:lineRule="auto"/>
        <w:ind w:firstLine="720"/>
        <w:jc w:val="both"/>
        <w:rPr>
          <w:bCs/>
          <w:sz w:val="28"/>
          <w:szCs w:val="28"/>
        </w:rPr>
      </w:pPr>
      <w:r w:rsidRPr="00D733CE">
        <w:rPr>
          <w:sz w:val="28"/>
          <w:szCs w:val="28"/>
        </w:rPr>
        <w:t xml:space="preserve">3) в исполнительном органе государственной власти Ульяновской области, уполномоченном в сфере транспорта и дорожного хозяйства, – директор департамента транспорта </w:t>
      </w:r>
      <w:r w:rsidRPr="00D733CE">
        <w:rPr>
          <w:bCs/>
          <w:sz w:val="28"/>
          <w:szCs w:val="28"/>
        </w:rPr>
        <w:t xml:space="preserve">Министерства промышленности, строительства жилищно-коммунального комплекса и транспорта Ульяновской области, </w:t>
      </w:r>
      <w:r w:rsidRPr="000C648C">
        <w:rPr>
          <w:bCs/>
          <w:spacing w:val="-4"/>
          <w:sz w:val="28"/>
          <w:szCs w:val="28"/>
        </w:rPr>
        <w:t>заместитель директора, референт и ведущий консультант указанного департамента;</w:t>
      </w:r>
    </w:p>
    <w:p w:rsidR="003633D8" w:rsidRPr="0086774F" w:rsidRDefault="003633D8" w:rsidP="000C648C">
      <w:pPr>
        <w:pStyle w:val="ConsPlusNormal"/>
        <w:spacing w:line="353" w:lineRule="auto"/>
        <w:ind w:firstLine="720"/>
        <w:jc w:val="both"/>
        <w:rPr>
          <w:b w:val="0"/>
          <w:spacing w:val="-4"/>
        </w:rPr>
      </w:pPr>
      <w:r w:rsidRPr="0086774F">
        <w:rPr>
          <w:b w:val="0"/>
          <w:spacing w:val="-4"/>
        </w:rPr>
        <w:lastRenderedPageBreak/>
        <w:t xml:space="preserve">4) в исполнительном органе государственной власти Ульяновской области, уполномоченном в сфере регулирования торговой деятельности, – директор департамента </w:t>
      </w:r>
      <w:r w:rsidRPr="0086774F">
        <w:rPr>
          <w:b w:val="0"/>
          <w:color w:val="000000"/>
          <w:spacing w:val="-4"/>
        </w:rPr>
        <w:t>пищевой, перерабатывающей промышленности, торговли и лицензи</w:t>
      </w:r>
      <w:r w:rsidR="0086774F">
        <w:rPr>
          <w:b w:val="0"/>
          <w:color w:val="000000"/>
          <w:spacing w:val="-4"/>
        </w:rPr>
        <w:softHyphen/>
      </w:r>
      <w:r w:rsidRPr="0086774F">
        <w:rPr>
          <w:b w:val="0"/>
          <w:color w:val="000000"/>
          <w:spacing w:val="-4"/>
        </w:rPr>
        <w:t xml:space="preserve">рования </w:t>
      </w:r>
      <w:r w:rsidRPr="0086774F">
        <w:rPr>
          <w:b w:val="0"/>
          <w:bCs w:val="0"/>
          <w:spacing w:val="-4"/>
        </w:rPr>
        <w:t>Министерства сельского, лесного хозяйства</w:t>
      </w:r>
      <w:r w:rsidR="00A31242" w:rsidRPr="0086774F">
        <w:rPr>
          <w:b w:val="0"/>
          <w:bCs w:val="0"/>
          <w:spacing w:val="-4"/>
        </w:rPr>
        <w:t xml:space="preserve"> </w:t>
      </w:r>
      <w:r w:rsidRPr="0086774F">
        <w:rPr>
          <w:b w:val="0"/>
          <w:bCs w:val="0"/>
          <w:spacing w:val="-4"/>
        </w:rPr>
        <w:t>и природных ресурсов Ульяновской области,</w:t>
      </w:r>
      <w:r w:rsidRPr="0086774F">
        <w:rPr>
          <w:b w:val="0"/>
          <w:color w:val="000000"/>
          <w:spacing w:val="-4"/>
        </w:rPr>
        <w:t xml:space="preserve"> заместитель директора департамента, референт, главный консультант, ведущий консультант</w:t>
      </w:r>
      <w:r w:rsidR="00A31242" w:rsidRPr="0086774F">
        <w:rPr>
          <w:b w:val="0"/>
          <w:color w:val="000000"/>
          <w:spacing w:val="-4"/>
        </w:rPr>
        <w:t xml:space="preserve"> </w:t>
      </w:r>
      <w:r w:rsidRPr="0086774F">
        <w:rPr>
          <w:b w:val="0"/>
          <w:color w:val="000000"/>
          <w:spacing w:val="-4"/>
        </w:rPr>
        <w:t>и консультант указанного департамента;</w:t>
      </w:r>
    </w:p>
    <w:p w:rsidR="003633D8" w:rsidRPr="00B909F2" w:rsidRDefault="003633D8" w:rsidP="000C648C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B909F2">
        <w:rPr>
          <w:spacing w:val="-4"/>
          <w:sz w:val="28"/>
          <w:szCs w:val="28"/>
        </w:rPr>
        <w:t>5) в исполнительном органе государственной власти Ульяновской области, уполномоченном в сфере осуществления регионального государственного жилищного надзора</w:t>
      </w:r>
      <w:r w:rsidR="00A31242" w:rsidRPr="00B909F2">
        <w:rPr>
          <w:spacing w:val="-4"/>
          <w:sz w:val="28"/>
          <w:szCs w:val="28"/>
        </w:rPr>
        <w:t>,</w:t>
      </w:r>
      <w:r w:rsidRPr="00B909F2">
        <w:rPr>
          <w:spacing w:val="-4"/>
          <w:sz w:val="28"/>
          <w:szCs w:val="28"/>
        </w:rPr>
        <w:t xml:space="preserve"> – директор департамента жилищной политики и регионального государственного жилищного надзора – главный государственный жилищный инспектор Министерства промышленности, строительства</w:t>
      </w:r>
      <w:r w:rsidR="00A31242" w:rsidRPr="00B909F2">
        <w:rPr>
          <w:spacing w:val="-4"/>
          <w:sz w:val="28"/>
          <w:szCs w:val="28"/>
        </w:rPr>
        <w:t>,</w:t>
      </w:r>
      <w:r w:rsidRPr="00B909F2">
        <w:rPr>
          <w:spacing w:val="-4"/>
          <w:sz w:val="28"/>
          <w:szCs w:val="28"/>
        </w:rPr>
        <w:t xml:space="preserve"> жилищно-коммунального комплекса и транспорта Ульяновской области, заместитель директора департамента – начальник отдела надзора и лицензионного контроля </w:t>
      </w:r>
      <w:r w:rsidR="00B909F2">
        <w:rPr>
          <w:spacing w:val="-4"/>
          <w:sz w:val="28"/>
          <w:szCs w:val="28"/>
        </w:rPr>
        <w:br/>
      </w:r>
      <w:r w:rsidRPr="00B909F2">
        <w:rPr>
          <w:spacing w:val="-4"/>
          <w:sz w:val="28"/>
          <w:szCs w:val="28"/>
        </w:rPr>
        <w:t>за учётом, управлением жилищным фондом и раскрытием информации, консультант и главный специалист-эксперт указанного</w:t>
      </w:r>
      <w:proofErr w:type="gramEnd"/>
      <w:r w:rsidRPr="00B909F2">
        <w:rPr>
          <w:spacing w:val="-4"/>
          <w:sz w:val="28"/>
          <w:szCs w:val="28"/>
        </w:rPr>
        <w:t xml:space="preserve"> отдела</w:t>
      </w:r>
      <w:proofErr w:type="gramStart"/>
      <w:r w:rsidRPr="00B909F2">
        <w:rPr>
          <w:spacing w:val="-4"/>
          <w:sz w:val="28"/>
          <w:szCs w:val="28"/>
        </w:rPr>
        <w:t>.»;</w:t>
      </w:r>
      <w:proofErr w:type="gramEnd"/>
    </w:p>
    <w:p w:rsidR="003633D8" w:rsidRDefault="003633D8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 w:rsidRPr="00420150">
        <w:rPr>
          <w:b w:val="0"/>
        </w:rPr>
        <w:t>б) в части 2</w:t>
      </w:r>
      <w:r w:rsidR="001702F6">
        <w:rPr>
          <w:b w:val="0"/>
        </w:rPr>
        <w:t>:</w:t>
      </w:r>
    </w:p>
    <w:p w:rsidR="003633D8" w:rsidRPr="001D432A" w:rsidRDefault="003633D8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 w:rsidRPr="00420150">
        <w:rPr>
          <w:b w:val="0"/>
        </w:rPr>
        <w:t>пункт 1 изложить</w:t>
      </w:r>
      <w:r w:rsidRPr="001D432A">
        <w:rPr>
          <w:b w:val="0"/>
        </w:rPr>
        <w:t xml:space="preserve"> в следующей редакции:</w:t>
      </w:r>
    </w:p>
    <w:p w:rsidR="003633D8" w:rsidRPr="008A1CBD" w:rsidRDefault="003633D8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  <w:spacing w:val="-4"/>
        </w:rPr>
      </w:pPr>
      <w:proofErr w:type="gramStart"/>
      <w:r w:rsidRPr="008A1CBD">
        <w:rPr>
          <w:b w:val="0"/>
          <w:spacing w:val="-4"/>
        </w:rPr>
        <w:t>«1) начальник управления по вопросам общественной безопасности администрации Губернатора Ульяновской области, заместитель начальника управления по вопросам общественной безопасности администрации Губернатора Ульяновской области – начальник департамента</w:t>
      </w:r>
      <w:r w:rsidR="00503C22" w:rsidRPr="008A1CBD">
        <w:rPr>
          <w:b w:val="0"/>
          <w:spacing w:val="-4"/>
        </w:rPr>
        <w:t xml:space="preserve"> </w:t>
      </w:r>
      <w:r w:rsidRPr="008A1CBD">
        <w:rPr>
          <w:b w:val="0"/>
          <w:spacing w:val="-4"/>
        </w:rPr>
        <w:t>по взаимодействию с территори</w:t>
      </w:r>
      <w:r w:rsidR="008A1CBD">
        <w:rPr>
          <w:b w:val="0"/>
          <w:spacing w:val="-4"/>
        </w:rPr>
        <w:softHyphen/>
      </w:r>
      <w:r w:rsidRPr="008A1CBD">
        <w:rPr>
          <w:b w:val="0"/>
          <w:spacing w:val="-4"/>
        </w:rPr>
        <w:t>альными органами федеральных органов исполнительной власти по вопросам общественной безопасности, главный советник, ведущий консультант и консультант указанного департамента,</w:t>
      </w:r>
      <w:r w:rsidR="00503C22" w:rsidRPr="008A1CBD">
        <w:rPr>
          <w:b w:val="0"/>
          <w:spacing w:val="-4"/>
        </w:rPr>
        <w:t xml:space="preserve"> </w:t>
      </w:r>
      <w:r w:rsidRPr="008A1CBD">
        <w:rPr>
          <w:b w:val="0"/>
          <w:spacing w:val="-4"/>
        </w:rPr>
        <w:t xml:space="preserve">а также должностные лица органов внутренних </w:t>
      </w:r>
      <w:r w:rsidR="008A1CBD">
        <w:rPr>
          <w:b w:val="0"/>
          <w:spacing w:val="-4"/>
        </w:rPr>
        <w:br/>
      </w:r>
      <w:r w:rsidRPr="008A1CBD">
        <w:rPr>
          <w:b w:val="0"/>
          <w:spacing w:val="-4"/>
        </w:rPr>
        <w:t>дел (полиции) в случае, если передача им соответствующих полномочий</w:t>
      </w:r>
      <w:proofErr w:type="gramEnd"/>
      <w:r w:rsidRPr="008A1CBD">
        <w:rPr>
          <w:b w:val="0"/>
          <w:spacing w:val="-4"/>
        </w:rPr>
        <w:t xml:space="preserve"> </w:t>
      </w:r>
      <w:proofErr w:type="gramStart"/>
      <w:r w:rsidRPr="008A1CBD">
        <w:rPr>
          <w:b w:val="0"/>
          <w:spacing w:val="-4"/>
        </w:rPr>
        <w:t>предусмотрена</w:t>
      </w:r>
      <w:proofErr w:type="gramEnd"/>
      <w:r w:rsidRPr="008A1CBD">
        <w:rPr>
          <w:b w:val="0"/>
          <w:spacing w:val="-4"/>
        </w:rPr>
        <w:t xml:space="preserve"> соглашением между федеральным органом исполнительной власти, осуществляющим функции по выработке и реализации государственной политики</w:t>
      </w:r>
      <w:r w:rsidR="00503C22" w:rsidRPr="008A1CBD">
        <w:rPr>
          <w:b w:val="0"/>
          <w:spacing w:val="-4"/>
        </w:rPr>
        <w:t xml:space="preserve"> </w:t>
      </w:r>
      <w:r w:rsidR="008A1CBD">
        <w:rPr>
          <w:b w:val="0"/>
          <w:spacing w:val="-4"/>
        </w:rPr>
        <w:br/>
      </w:r>
      <w:r w:rsidRPr="008A1CBD">
        <w:rPr>
          <w:b w:val="0"/>
          <w:spacing w:val="-4"/>
        </w:rPr>
        <w:t>и нормативно-правовому регулированию в сфере внутренних дел,</w:t>
      </w:r>
      <w:r w:rsidR="00503C22" w:rsidRPr="008A1CBD">
        <w:rPr>
          <w:b w:val="0"/>
          <w:spacing w:val="-4"/>
        </w:rPr>
        <w:t xml:space="preserve"> </w:t>
      </w:r>
      <w:r w:rsidRPr="008A1CBD">
        <w:rPr>
          <w:b w:val="0"/>
          <w:spacing w:val="-4"/>
        </w:rPr>
        <w:t>и Прави</w:t>
      </w:r>
      <w:r w:rsidR="00B43470" w:rsidRPr="008A1CBD">
        <w:rPr>
          <w:b w:val="0"/>
          <w:spacing w:val="-4"/>
        </w:rPr>
        <w:t>тельством Ульяновской области, –</w:t>
      </w:r>
      <w:r w:rsidRPr="008A1CBD">
        <w:rPr>
          <w:b w:val="0"/>
          <w:spacing w:val="-4"/>
        </w:rPr>
        <w:t xml:space="preserve"> об административных правонарушениях, предусмотренных </w:t>
      </w:r>
      <w:hyperlink r:id="rId14" w:history="1">
        <w:r w:rsidRPr="008A1CBD">
          <w:rPr>
            <w:b w:val="0"/>
            <w:spacing w:val="-4"/>
          </w:rPr>
          <w:t>статьёй 4</w:t>
        </w:r>
        <w:r w:rsidRPr="008A1CBD">
          <w:rPr>
            <w:b w:val="0"/>
            <w:spacing w:val="-4"/>
            <w:vertAlign w:val="superscript"/>
          </w:rPr>
          <w:t>1</w:t>
        </w:r>
      </w:hyperlink>
      <w:r w:rsidRPr="008A1CBD">
        <w:rPr>
          <w:b w:val="0"/>
          <w:spacing w:val="-4"/>
        </w:rPr>
        <w:t xml:space="preserve"> настоящего Кодекса;»;</w:t>
      </w:r>
    </w:p>
    <w:p w:rsidR="003633D8" w:rsidRPr="008A1CBD" w:rsidRDefault="003633D8" w:rsidP="000C648C">
      <w:pPr>
        <w:pStyle w:val="ConsPlusNormal"/>
        <w:spacing w:line="353" w:lineRule="auto"/>
        <w:ind w:firstLine="720"/>
        <w:jc w:val="both"/>
        <w:rPr>
          <w:b w:val="0"/>
          <w:spacing w:val="-4"/>
        </w:rPr>
      </w:pPr>
      <w:r w:rsidRPr="008A1CBD">
        <w:rPr>
          <w:b w:val="0"/>
          <w:spacing w:val="-4"/>
        </w:rPr>
        <w:t>в пункте 5</w:t>
      </w:r>
      <w:r w:rsidRPr="008A1CBD">
        <w:rPr>
          <w:b w:val="0"/>
          <w:spacing w:val="-4"/>
          <w:vertAlign w:val="superscript"/>
        </w:rPr>
        <w:t>1</w:t>
      </w:r>
      <w:r w:rsidRPr="008A1CBD">
        <w:rPr>
          <w:b w:val="0"/>
          <w:spacing w:val="-4"/>
        </w:rPr>
        <w:t xml:space="preserve"> слова «, 8</w:t>
      </w:r>
      <w:r w:rsidRPr="008A1CBD">
        <w:rPr>
          <w:b w:val="0"/>
          <w:spacing w:val="-4"/>
          <w:vertAlign w:val="superscript"/>
        </w:rPr>
        <w:t>1</w:t>
      </w:r>
      <w:r w:rsidRPr="008A1CBD">
        <w:rPr>
          <w:b w:val="0"/>
          <w:spacing w:val="-4"/>
        </w:rPr>
        <w:t>-8</w:t>
      </w:r>
      <w:r w:rsidRPr="008A1CBD">
        <w:rPr>
          <w:b w:val="0"/>
          <w:spacing w:val="-4"/>
          <w:vertAlign w:val="superscript"/>
        </w:rPr>
        <w:t>4</w:t>
      </w:r>
      <w:r w:rsidRPr="008A1CBD">
        <w:rPr>
          <w:b w:val="0"/>
          <w:spacing w:val="-4"/>
        </w:rPr>
        <w:t xml:space="preserve"> и 10</w:t>
      </w:r>
      <w:r w:rsidRPr="008A1CBD">
        <w:rPr>
          <w:b w:val="0"/>
          <w:spacing w:val="-4"/>
          <w:vertAlign w:val="superscript"/>
        </w:rPr>
        <w:t>1</w:t>
      </w:r>
      <w:r w:rsidRPr="008A1CBD">
        <w:rPr>
          <w:b w:val="0"/>
          <w:spacing w:val="-4"/>
        </w:rPr>
        <w:t>» заменить словами «и 8</w:t>
      </w:r>
      <w:r w:rsidRPr="008A1CBD">
        <w:rPr>
          <w:b w:val="0"/>
          <w:spacing w:val="-4"/>
          <w:vertAlign w:val="superscript"/>
        </w:rPr>
        <w:t>1</w:t>
      </w:r>
      <w:r w:rsidRPr="008A1CBD">
        <w:rPr>
          <w:b w:val="0"/>
          <w:spacing w:val="-4"/>
        </w:rPr>
        <w:t>-8</w:t>
      </w:r>
      <w:r w:rsidRPr="008A1CBD">
        <w:rPr>
          <w:b w:val="0"/>
          <w:spacing w:val="-4"/>
          <w:vertAlign w:val="superscript"/>
        </w:rPr>
        <w:t>3</w:t>
      </w:r>
      <w:r w:rsidRPr="008A1CBD">
        <w:rPr>
          <w:b w:val="0"/>
          <w:spacing w:val="-4"/>
        </w:rPr>
        <w:t>».</w:t>
      </w:r>
    </w:p>
    <w:p w:rsidR="003633D8" w:rsidRPr="001D432A" w:rsidRDefault="003633D8" w:rsidP="008B778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1D432A">
        <w:rPr>
          <w:b/>
          <w:color w:val="000000"/>
          <w:sz w:val="28"/>
          <w:szCs w:val="28"/>
        </w:rPr>
        <w:lastRenderedPageBreak/>
        <w:t>Статья 2</w:t>
      </w:r>
    </w:p>
    <w:p w:rsidR="003633D8" w:rsidRPr="001D432A" w:rsidRDefault="003633D8" w:rsidP="008B77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633D8" w:rsidRPr="001D432A" w:rsidRDefault="003633D8" w:rsidP="008B77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633D8" w:rsidRPr="001D432A" w:rsidRDefault="003633D8" w:rsidP="000C648C">
      <w:pPr>
        <w:widowControl w:val="0"/>
        <w:autoSpaceDE w:val="0"/>
        <w:autoSpaceDN w:val="0"/>
        <w:adjustRightInd w:val="0"/>
        <w:spacing w:line="355" w:lineRule="auto"/>
        <w:ind w:firstLine="720"/>
        <w:jc w:val="both"/>
        <w:rPr>
          <w:color w:val="000000"/>
          <w:sz w:val="28"/>
          <w:szCs w:val="28"/>
        </w:rPr>
      </w:pPr>
      <w:r w:rsidRPr="001D432A">
        <w:rPr>
          <w:color w:val="000000"/>
          <w:sz w:val="28"/>
          <w:szCs w:val="28"/>
        </w:rPr>
        <w:t xml:space="preserve">Внести в статью 2 Закона Ульяновской области от 28 февраля 2011 года </w:t>
      </w:r>
      <w:r w:rsidR="00265BBA">
        <w:rPr>
          <w:color w:val="000000"/>
          <w:sz w:val="28"/>
          <w:szCs w:val="28"/>
        </w:rPr>
        <w:br/>
      </w:r>
      <w:r w:rsidRPr="001D432A">
        <w:rPr>
          <w:color w:val="000000"/>
          <w:sz w:val="28"/>
          <w:szCs w:val="28"/>
        </w:rPr>
        <w:t xml:space="preserve">№ 18-ЗО «О наделении органов местного самоуправления муниципальных образований Ульяновской области государственным полномочием </w:t>
      </w:r>
      <w:r w:rsidR="001F3D37">
        <w:rPr>
          <w:color w:val="000000"/>
          <w:sz w:val="28"/>
          <w:szCs w:val="28"/>
        </w:rPr>
        <w:br/>
      </w:r>
      <w:r w:rsidRPr="001D432A">
        <w:rPr>
          <w:color w:val="000000"/>
          <w:sz w:val="28"/>
          <w:szCs w:val="28"/>
        </w:rPr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 w:rsidR="001F3D37">
        <w:rPr>
          <w:color w:val="000000"/>
          <w:sz w:val="28"/>
          <w:szCs w:val="28"/>
        </w:rPr>
        <w:br/>
      </w:r>
      <w:r w:rsidRPr="001D432A">
        <w:rPr>
          <w:color w:val="000000"/>
          <w:sz w:val="28"/>
          <w:szCs w:val="28"/>
        </w:rPr>
        <w:t>об административных правонарушениях» («</w:t>
      </w:r>
      <w:proofErr w:type="gramStart"/>
      <w:r w:rsidRPr="001D432A">
        <w:rPr>
          <w:color w:val="000000"/>
          <w:sz w:val="28"/>
          <w:szCs w:val="28"/>
        </w:rPr>
        <w:t>Ульяновская</w:t>
      </w:r>
      <w:proofErr w:type="gramEnd"/>
      <w:r w:rsidRPr="001D432A">
        <w:rPr>
          <w:color w:val="000000"/>
          <w:sz w:val="28"/>
          <w:szCs w:val="28"/>
        </w:rPr>
        <w:t xml:space="preserve"> правда» от 04.03.2011 </w:t>
      </w:r>
      <w:r w:rsidR="001F3D37">
        <w:rPr>
          <w:color w:val="000000"/>
          <w:sz w:val="28"/>
          <w:szCs w:val="28"/>
        </w:rPr>
        <w:br/>
      </w:r>
      <w:r w:rsidRPr="001D432A">
        <w:rPr>
          <w:color w:val="000000"/>
          <w:sz w:val="28"/>
          <w:szCs w:val="28"/>
        </w:rPr>
        <w:t xml:space="preserve">№ 23; </w:t>
      </w:r>
      <w:proofErr w:type="gramStart"/>
      <w:r w:rsidRPr="001D432A">
        <w:rPr>
          <w:sz w:val="28"/>
          <w:szCs w:val="28"/>
        </w:rPr>
        <w:t>от 12.08.2011 № 89; от 02.03.2012 № 22; от 06.04.2012 № 36; от 11.04.2012 № 38; от 24.07.2012 № 78;</w:t>
      </w:r>
      <w:r w:rsidR="001F3D37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от 06.03.2013 № 25; от 07.06.2013 № 60-61; </w:t>
      </w:r>
      <w:r w:rsidR="001F3D37">
        <w:rPr>
          <w:sz w:val="28"/>
          <w:szCs w:val="28"/>
        </w:rPr>
        <w:br/>
      </w:r>
      <w:r w:rsidRPr="001D432A">
        <w:rPr>
          <w:sz w:val="28"/>
          <w:szCs w:val="28"/>
        </w:rPr>
        <w:t>от 31.12.2013 № 174;</w:t>
      </w:r>
      <w:r w:rsidR="001F3D37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от 24.04.2014 № 59; от 08.12.2014 № 180; от 13.10.2015 </w:t>
      </w:r>
      <w:r w:rsidR="001F3D37">
        <w:rPr>
          <w:sz w:val="28"/>
          <w:szCs w:val="28"/>
        </w:rPr>
        <w:br/>
      </w:r>
      <w:r w:rsidRPr="001D432A">
        <w:rPr>
          <w:sz w:val="28"/>
          <w:szCs w:val="28"/>
        </w:rPr>
        <w:t>№ 143; от 09.11.2015 № 156</w:t>
      </w:r>
      <w:r w:rsidRPr="001D432A">
        <w:rPr>
          <w:color w:val="000000"/>
          <w:sz w:val="28"/>
          <w:szCs w:val="28"/>
        </w:rPr>
        <w:t>) следующие изменения:</w:t>
      </w:r>
      <w:proofErr w:type="gramEnd"/>
    </w:p>
    <w:p w:rsidR="003633D8" w:rsidRPr="001D432A" w:rsidRDefault="003633D8" w:rsidP="000C648C">
      <w:pPr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1) в пункте 1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 xml:space="preserve"> слова «, 8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>-8</w:t>
      </w:r>
      <w:r w:rsidRPr="001D432A">
        <w:rPr>
          <w:sz w:val="28"/>
          <w:szCs w:val="28"/>
          <w:vertAlign w:val="superscript"/>
        </w:rPr>
        <w:t>4</w:t>
      </w:r>
      <w:r w:rsidRPr="001D432A">
        <w:rPr>
          <w:sz w:val="28"/>
          <w:szCs w:val="28"/>
        </w:rPr>
        <w:t xml:space="preserve"> и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>» заменить словами «и 8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>-8</w:t>
      </w:r>
      <w:r w:rsidRPr="001D432A">
        <w:rPr>
          <w:sz w:val="28"/>
          <w:szCs w:val="28"/>
          <w:vertAlign w:val="superscript"/>
        </w:rPr>
        <w:t>3</w:t>
      </w:r>
      <w:r w:rsidRPr="001D432A">
        <w:rPr>
          <w:sz w:val="28"/>
          <w:szCs w:val="28"/>
        </w:rPr>
        <w:t>»;</w:t>
      </w:r>
    </w:p>
    <w:p w:rsidR="003633D8" w:rsidRPr="001D432A" w:rsidRDefault="003633D8" w:rsidP="000C648C">
      <w:pPr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2) в пункте 2 цифры «8</w:t>
      </w:r>
      <w:r w:rsidRPr="001D432A">
        <w:rPr>
          <w:sz w:val="28"/>
          <w:szCs w:val="28"/>
          <w:vertAlign w:val="superscript"/>
        </w:rPr>
        <w:t>4</w:t>
      </w:r>
      <w:r w:rsidRPr="001D432A">
        <w:rPr>
          <w:sz w:val="28"/>
          <w:szCs w:val="28"/>
        </w:rPr>
        <w:t>,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>» заменить цифрами «8</w:t>
      </w:r>
      <w:r w:rsidRPr="001D432A">
        <w:rPr>
          <w:sz w:val="28"/>
          <w:szCs w:val="28"/>
          <w:vertAlign w:val="superscript"/>
        </w:rPr>
        <w:t>3</w:t>
      </w:r>
      <w:r w:rsidRPr="001D432A">
        <w:rPr>
          <w:sz w:val="28"/>
          <w:szCs w:val="28"/>
        </w:rPr>
        <w:t>»;</w:t>
      </w:r>
    </w:p>
    <w:p w:rsidR="003633D8" w:rsidRDefault="003633D8" w:rsidP="000C648C">
      <w:pPr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3) в пункте 3 слова «, 8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>-8</w:t>
      </w:r>
      <w:r w:rsidRPr="001D432A">
        <w:rPr>
          <w:sz w:val="28"/>
          <w:szCs w:val="28"/>
          <w:vertAlign w:val="superscript"/>
        </w:rPr>
        <w:t>4</w:t>
      </w:r>
      <w:r w:rsidRPr="001D432A">
        <w:rPr>
          <w:sz w:val="28"/>
          <w:szCs w:val="28"/>
        </w:rPr>
        <w:t xml:space="preserve"> и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>» заменить словами «и 8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>-8</w:t>
      </w:r>
      <w:r w:rsidRPr="001D432A">
        <w:rPr>
          <w:sz w:val="28"/>
          <w:szCs w:val="28"/>
          <w:vertAlign w:val="superscript"/>
        </w:rPr>
        <w:t>3</w:t>
      </w:r>
      <w:r w:rsidRPr="001D432A">
        <w:rPr>
          <w:sz w:val="28"/>
          <w:szCs w:val="28"/>
        </w:rPr>
        <w:t>».</w:t>
      </w:r>
    </w:p>
    <w:p w:rsidR="00B20061" w:rsidRPr="00B20061" w:rsidRDefault="00B20061" w:rsidP="00B20061">
      <w:pPr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B20061" w:rsidRPr="001D432A" w:rsidRDefault="00B20061" w:rsidP="00B20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33D8" w:rsidRPr="001D432A" w:rsidRDefault="003633D8" w:rsidP="00B909F2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1D432A">
        <w:rPr>
          <w:b/>
          <w:sz w:val="28"/>
          <w:szCs w:val="28"/>
        </w:rPr>
        <w:t>Статья 3</w:t>
      </w:r>
    </w:p>
    <w:p w:rsidR="003633D8" w:rsidRPr="00F92629" w:rsidRDefault="003633D8" w:rsidP="008B7789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:rsidR="003633D8" w:rsidRPr="00F92629" w:rsidRDefault="003633D8" w:rsidP="00F8213E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:rsidR="003633D8" w:rsidRPr="001D432A" w:rsidRDefault="003633D8" w:rsidP="000C648C">
      <w:pPr>
        <w:widowControl w:val="0"/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Признать утратившими силу:</w:t>
      </w:r>
    </w:p>
    <w:p w:rsidR="003633D8" w:rsidRPr="001D432A" w:rsidRDefault="003633D8" w:rsidP="000C648C">
      <w:pPr>
        <w:widowControl w:val="0"/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 xml:space="preserve">1) абзацы одиннадцатый – тринадцатый пункта 1 статьи 1 Закона Ульяновской области от 1 марта 2013 года № 26-ЗО «О внесении изменений </w:t>
      </w:r>
      <w:r w:rsidR="00E967AB">
        <w:rPr>
          <w:sz w:val="28"/>
          <w:szCs w:val="28"/>
        </w:rPr>
        <w:br/>
      </w:r>
      <w:r w:rsidRPr="001D432A">
        <w:rPr>
          <w:sz w:val="28"/>
          <w:szCs w:val="28"/>
        </w:rPr>
        <w:t>в Кодекс Ульяновской области об административных правонарушениях» («</w:t>
      </w:r>
      <w:proofErr w:type="gramStart"/>
      <w:r w:rsidRPr="001D432A">
        <w:rPr>
          <w:sz w:val="28"/>
          <w:szCs w:val="28"/>
        </w:rPr>
        <w:t>Ульяновская</w:t>
      </w:r>
      <w:proofErr w:type="gramEnd"/>
      <w:r w:rsidRPr="001D432A">
        <w:rPr>
          <w:sz w:val="28"/>
          <w:szCs w:val="28"/>
        </w:rPr>
        <w:t xml:space="preserve"> правда» от 06.03.2013 № 25);</w:t>
      </w:r>
    </w:p>
    <w:p w:rsidR="003633D8" w:rsidRPr="001D432A" w:rsidRDefault="003633D8" w:rsidP="000C648C">
      <w:pPr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2) пункт 4 Закона Ульяновской области от 31 августа 2013 года</w:t>
      </w:r>
      <w:r w:rsidR="000C648C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№ 153-ЗО «О внесении изменений в Кодекс Ульяновской области</w:t>
      </w:r>
      <w:r w:rsidR="000C648C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об административных правонарушениях» («</w:t>
      </w:r>
      <w:proofErr w:type="gramStart"/>
      <w:r w:rsidRPr="001D432A">
        <w:rPr>
          <w:sz w:val="28"/>
          <w:szCs w:val="28"/>
        </w:rPr>
        <w:t>Ульяновская</w:t>
      </w:r>
      <w:proofErr w:type="gramEnd"/>
      <w:r w:rsidRPr="001D432A">
        <w:rPr>
          <w:sz w:val="28"/>
          <w:szCs w:val="28"/>
        </w:rPr>
        <w:t xml:space="preserve"> правда»</w:t>
      </w:r>
      <w:r w:rsidR="000C648C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от 07.09.2013 № 109);</w:t>
      </w:r>
    </w:p>
    <w:p w:rsidR="003633D8" w:rsidRPr="001D432A" w:rsidRDefault="003633D8" w:rsidP="000C648C">
      <w:pPr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3) пункт 1 Закона Ульяновской области от 27 декабря 2013 года</w:t>
      </w:r>
      <w:r w:rsidR="000C648C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№ 253-ЗО «О внесении изменений в Кодекс Ульяновской области</w:t>
      </w:r>
      <w:r w:rsidR="000C648C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об административных правонарушениях» («</w:t>
      </w:r>
      <w:proofErr w:type="gramStart"/>
      <w:r w:rsidRPr="001D432A">
        <w:rPr>
          <w:sz w:val="28"/>
          <w:szCs w:val="28"/>
        </w:rPr>
        <w:t>Ульяновская</w:t>
      </w:r>
      <w:proofErr w:type="gramEnd"/>
      <w:r w:rsidRPr="001D432A">
        <w:rPr>
          <w:sz w:val="28"/>
          <w:szCs w:val="28"/>
        </w:rPr>
        <w:t xml:space="preserve"> правда»</w:t>
      </w:r>
      <w:r w:rsidR="000C648C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от 31.12.2013 № 174);</w:t>
      </w:r>
    </w:p>
    <w:p w:rsidR="003633D8" w:rsidRPr="001D432A" w:rsidRDefault="003633D8" w:rsidP="008B77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lastRenderedPageBreak/>
        <w:t>4) Закон Ульяновской области от 3 июня 2014 года № 84-ЗО</w:t>
      </w:r>
      <w:r w:rsidRPr="001D432A">
        <w:rPr>
          <w:sz w:val="28"/>
          <w:szCs w:val="28"/>
        </w:rPr>
        <w:br/>
        <w:t>«О внесении изменений в статьи 4</w:t>
      </w:r>
      <w:r w:rsidRPr="001D432A">
        <w:rPr>
          <w:sz w:val="28"/>
          <w:szCs w:val="28"/>
          <w:vertAlign w:val="superscript"/>
        </w:rPr>
        <w:t>2</w:t>
      </w:r>
      <w:r w:rsidRPr="001D432A">
        <w:rPr>
          <w:sz w:val="28"/>
          <w:szCs w:val="28"/>
        </w:rPr>
        <w:t xml:space="preserve"> и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 xml:space="preserve"> Кодекса Ульяновской области</w:t>
      </w:r>
      <w:r w:rsidRPr="001D432A">
        <w:rPr>
          <w:sz w:val="28"/>
          <w:szCs w:val="28"/>
        </w:rPr>
        <w:br/>
        <w:t>об административных правонарушениях («</w:t>
      </w:r>
      <w:proofErr w:type="gramStart"/>
      <w:r w:rsidRPr="001D432A">
        <w:rPr>
          <w:sz w:val="28"/>
          <w:szCs w:val="28"/>
        </w:rPr>
        <w:t>Ульяновская</w:t>
      </w:r>
      <w:proofErr w:type="gramEnd"/>
      <w:r w:rsidRPr="001D432A">
        <w:rPr>
          <w:sz w:val="28"/>
          <w:szCs w:val="28"/>
        </w:rPr>
        <w:t xml:space="preserve"> правда»</w:t>
      </w:r>
      <w:r w:rsidRPr="001D432A">
        <w:rPr>
          <w:sz w:val="28"/>
          <w:szCs w:val="28"/>
        </w:rPr>
        <w:br/>
        <w:t>от 09.06.2014 № 82-83);</w:t>
      </w:r>
    </w:p>
    <w:p w:rsidR="003633D8" w:rsidRPr="001D432A" w:rsidRDefault="003633D8" w:rsidP="008B7789">
      <w:pPr>
        <w:pStyle w:val="ConsPlusNormal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5</w:t>
      </w:r>
      <w:r w:rsidRPr="001D432A">
        <w:rPr>
          <w:b w:val="0"/>
        </w:rPr>
        <w:t>) Закон Ульяновской области от 2 декабря 2015 года № 174-ЗО</w:t>
      </w:r>
      <w:r w:rsidRPr="001D432A">
        <w:rPr>
          <w:b w:val="0"/>
        </w:rPr>
        <w:br/>
        <w:t>«О внесении изменения в статью 10</w:t>
      </w:r>
      <w:r w:rsidRPr="001D432A">
        <w:rPr>
          <w:b w:val="0"/>
          <w:vertAlign w:val="superscript"/>
        </w:rPr>
        <w:t>1</w:t>
      </w:r>
      <w:r w:rsidRPr="001D432A">
        <w:rPr>
          <w:b w:val="0"/>
        </w:rPr>
        <w:t xml:space="preserve"> Кодекса Ульяновской области</w:t>
      </w:r>
      <w:r w:rsidRPr="001D432A">
        <w:rPr>
          <w:b w:val="0"/>
        </w:rPr>
        <w:br/>
        <w:t>об административных правонарушениях» («</w:t>
      </w:r>
      <w:proofErr w:type="gramStart"/>
      <w:r w:rsidRPr="001D432A">
        <w:rPr>
          <w:b w:val="0"/>
        </w:rPr>
        <w:t>Ульяновская</w:t>
      </w:r>
      <w:proofErr w:type="gramEnd"/>
      <w:r w:rsidRPr="001D432A">
        <w:rPr>
          <w:b w:val="0"/>
        </w:rPr>
        <w:t xml:space="preserve"> правда»</w:t>
      </w:r>
      <w:r w:rsidRPr="001D432A">
        <w:rPr>
          <w:b w:val="0"/>
        </w:rPr>
        <w:br/>
        <w:t>от 07.12.2015 № 170);</w:t>
      </w:r>
    </w:p>
    <w:p w:rsidR="003633D8" w:rsidRPr="001D432A" w:rsidRDefault="003633D8" w:rsidP="008B7789">
      <w:pPr>
        <w:pStyle w:val="ConsPlusNormal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6</w:t>
      </w:r>
      <w:r w:rsidRPr="001D432A">
        <w:rPr>
          <w:b w:val="0"/>
        </w:rPr>
        <w:t>) пункт 4 Закона Ульяновской области от 2 декабря 2015 года</w:t>
      </w:r>
      <w:r w:rsidRPr="001D432A">
        <w:rPr>
          <w:b w:val="0"/>
        </w:rPr>
        <w:br/>
        <w:t>№ 180-ЗО «О внесении изменений в Кодекс Ульяновской области</w:t>
      </w:r>
      <w:r w:rsidRPr="001D432A">
        <w:rPr>
          <w:b w:val="0"/>
        </w:rPr>
        <w:br/>
        <w:t>об административных правонарушениях» («</w:t>
      </w:r>
      <w:proofErr w:type="gramStart"/>
      <w:r w:rsidRPr="001D432A">
        <w:rPr>
          <w:b w:val="0"/>
        </w:rPr>
        <w:t>Ульяновская</w:t>
      </w:r>
      <w:proofErr w:type="gramEnd"/>
      <w:r w:rsidRPr="001D432A">
        <w:rPr>
          <w:b w:val="0"/>
        </w:rPr>
        <w:t xml:space="preserve"> правда»</w:t>
      </w:r>
      <w:r w:rsidRPr="001D432A">
        <w:rPr>
          <w:b w:val="0"/>
        </w:rPr>
        <w:br/>
        <w:t>от 07.12.2015 № 170).</w:t>
      </w:r>
    </w:p>
    <w:p w:rsidR="003633D8" w:rsidRPr="00995B69" w:rsidRDefault="003633D8" w:rsidP="008B7789">
      <w:pPr>
        <w:widowControl w:val="0"/>
        <w:tabs>
          <w:tab w:val="left" w:pos="2745"/>
        </w:tabs>
        <w:autoSpaceDE w:val="0"/>
        <w:autoSpaceDN w:val="0"/>
        <w:adjustRightInd w:val="0"/>
        <w:ind w:firstLine="700"/>
        <w:rPr>
          <w:sz w:val="16"/>
          <w:szCs w:val="28"/>
        </w:rPr>
      </w:pPr>
    </w:p>
    <w:p w:rsidR="003633D8" w:rsidRDefault="003633D8" w:rsidP="008B7789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DB0A4E" w:rsidRDefault="00DB0A4E" w:rsidP="008B7789">
      <w:pPr>
        <w:jc w:val="both"/>
        <w:rPr>
          <w:b/>
          <w:sz w:val="28"/>
          <w:szCs w:val="28"/>
        </w:rPr>
      </w:pPr>
    </w:p>
    <w:p w:rsidR="003633D8" w:rsidRPr="001D432A" w:rsidRDefault="00DB0A4E" w:rsidP="008B77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3633D8" w:rsidRPr="001D4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</w:t>
      </w:r>
      <w:r w:rsidR="003633D8" w:rsidRPr="001D432A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33D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3633D8" w:rsidRPr="001D432A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3633D8" w:rsidRDefault="003633D8" w:rsidP="00FF0C1E">
      <w:pPr>
        <w:jc w:val="both"/>
        <w:rPr>
          <w:sz w:val="28"/>
          <w:szCs w:val="28"/>
        </w:rPr>
      </w:pPr>
    </w:p>
    <w:p w:rsidR="007D5FEE" w:rsidRDefault="007D5FEE" w:rsidP="00FF0C1E">
      <w:pPr>
        <w:jc w:val="both"/>
        <w:rPr>
          <w:sz w:val="28"/>
          <w:szCs w:val="28"/>
        </w:rPr>
      </w:pPr>
    </w:p>
    <w:p w:rsidR="000750D2" w:rsidRPr="001D432A" w:rsidRDefault="000750D2" w:rsidP="00FF0C1E">
      <w:pPr>
        <w:jc w:val="both"/>
        <w:rPr>
          <w:sz w:val="28"/>
          <w:szCs w:val="28"/>
        </w:rPr>
      </w:pPr>
    </w:p>
    <w:p w:rsidR="003633D8" w:rsidRPr="001D432A" w:rsidRDefault="003633D8" w:rsidP="00473451">
      <w:pPr>
        <w:jc w:val="center"/>
        <w:rPr>
          <w:sz w:val="28"/>
          <w:szCs w:val="28"/>
        </w:rPr>
      </w:pPr>
      <w:r w:rsidRPr="001D432A">
        <w:rPr>
          <w:sz w:val="28"/>
          <w:szCs w:val="28"/>
        </w:rPr>
        <w:t>г. Ульяновск</w:t>
      </w:r>
    </w:p>
    <w:p w:rsidR="003633D8" w:rsidRPr="001D432A" w:rsidRDefault="003633D8" w:rsidP="00473451">
      <w:pPr>
        <w:jc w:val="center"/>
        <w:rPr>
          <w:sz w:val="28"/>
          <w:szCs w:val="28"/>
        </w:rPr>
      </w:pPr>
      <w:r w:rsidRPr="001D432A">
        <w:rPr>
          <w:sz w:val="28"/>
          <w:szCs w:val="28"/>
        </w:rPr>
        <w:t xml:space="preserve">____ ____________ </w:t>
      </w:r>
      <w:smartTag w:uri="urn:schemas-microsoft-com:office:smarttags" w:element="metricconverter">
        <w:smartTagPr>
          <w:attr w:name="ProductID" w:val="2017 г"/>
        </w:smartTagPr>
        <w:r w:rsidRPr="001D432A">
          <w:rPr>
            <w:sz w:val="28"/>
            <w:szCs w:val="28"/>
          </w:rPr>
          <w:t>2017 г</w:t>
        </w:r>
      </w:smartTag>
      <w:r w:rsidRPr="001D432A">
        <w:rPr>
          <w:sz w:val="28"/>
          <w:szCs w:val="28"/>
        </w:rPr>
        <w:t>.</w:t>
      </w:r>
    </w:p>
    <w:p w:rsidR="003633D8" w:rsidRPr="001D432A" w:rsidRDefault="003633D8" w:rsidP="00473451">
      <w:pPr>
        <w:jc w:val="center"/>
        <w:rPr>
          <w:sz w:val="28"/>
          <w:szCs w:val="28"/>
        </w:rPr>
      </w:pPr>
      <w:r w:rsidRPr="001D432A">
        <w:rPr>
          <w:sz w:val="28"/>
          <w:szCs w:val="28"/>
        </w:rPr>
        <w:t>№ ____-ЗО</w:t>
      </w:r>
    </w:p>
    <w:sectPr w:rsidR="003633D8" w:rsidRPr="001D432A" w:rsidSect="006C4D1E">
      <w:headerReference w:type="even" r:id="rId15"/>
      <w:headerReference w:type="default" r:id="rId16"/>
      <w:footerReference w:type="first" r:id="rId17"/>
      <w:pgSz w:w="11907" w:h="16840" w:code="9"/>
      <w:pgMar w:top="1134" w:right="567" w:bottom="113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65" w:rsidRDefault="001F5265">
      <w:r>
        <w:separator/>
      </w:r>
    </w:p>
  </w:endnote>
  <w:endnote w:type="continuationSeparator" w:id="0">
    <w:p w:rsidR="001F5265" w:rsidRDefault="001F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D1E" w:rsidRPr="006C4D1E" w:rsidRDefault="006C4D1E" w:rsidP="006C4D1E">
    <w:pPr>
      <w:pStyle w:val="aa"/>
      <w:jc w:val="right"/>
      <w:rPr>
        <w:sz w:val="16"/>
      </w:rPr>
    </w:pPr>
    <w:r w:rsidRPr="006C4D1E">
      <w:rPr>
        <w:sz w:val="16"/>
      </w:rPr>
      <w:t>0108ар1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65" w:rsidRDefault="001F5265">
      <w:r>
        <w:separator/>
      </w:r>
    </w:p>
  </w:footnote>
  <w:footnote w:type="continuationSeparator" w:id="0">
    <w:p w:rsidR="001F5265" w:rsidRDefault="001F5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D8" w:rsidRDefault="003633D8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3D8" w:rsidRDefault="003633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D8" w:rsidRPr="004E39DE" w:rsidRDefault="003633D8" w:rsidP="008913FA">
    <w:pPr>
      <w:pStyle w:val="a4"/>
      <w:jc w:val="center"/>
      <w:rPr>
        <w:sz w:val="28"/>
        <w:szCs w:val="28"/>
      </w:rPr>
    </w:pPr>
    <w:r w:rsidRPr="004E39DE">
      <w:rPr>
        <w:rStyle w:val="a6"/>
        <w:sz w:val="28"/>
        <w:szCs w:val="28"/>
      </w:rPr>
      <w:fldChar w:fldCharType="begin"/>
    </w:r>
    <w:r w:rsidRPr="004E39DE">
      <w:rPr>
        <w:rStyle w:val="a6"/>
        <w:sz w:val="28"/>
        <w:szCs w:val="28"/>
      </w:rPr>
      <w:instrText xml:space="preserve">PAGE  </w:instrText>
    </w:r>
    <w:r w:rsidRPr="004E39DE">
      <w:rPr>
        <w:rStyle w:val="a6"/>
        <w:sz w:val="28"/>
        <w:szCs w:val="28"/>
      </w:rPr>
      <w:fldChar w:fldCharType="separate"/>
    </w:r>
    <w:r w:rsidR="00E564D9">
      <w:rPr>
        <w:rStyle w:val="a6"/>
        <w:noProof/>
        <w:sz w:val="28"/>
        <w:szCs w:val="28"/>
      </w:rPr>
      <w:t>2</w:t>
    </w:r>
    <w:r w:rsidRPr="004E39D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E"/>
    <w:rsid w:val="00002C82"/>
    <w:rsid w:val="00003EC6"/>
    <w:rsid w:val="0001082D"/>
    <w:rsid w:val="0001117F"/>
    <w:rsid w:val="000114CC"/>
    <w:rsid w:val="00011569"/>
    <w:rsid w:val="000121AC"/>
    <w:rsid w:val="00012CFB"/>
    <w:rsid w:val="00013F41"/>
    <w:rsid w:val="00014F11"/>
    <w:rsid w:val="000158A1"/>
    <w:rsid w:val="0001598A"/>
    <w:rsid w:val="00015F83"/>
    <w:rsid w:val="000177FD"/>
    <w:rsid w:val="000179F2"/>
    <w:rsid w:val="000232FF"/>
    <w:rsid w:val="0002429F"/>
    <w:rsid w:val="000251A6"/>
    <w:rsid w:val="00025D76"/>
    <w:rsid w:val="000260BB"/>
    <w:rsid w:val="00026AAC"/>
    <w:rsid w:val="0003148B"/>
    <w:rsid w:val="000340EC"/>
    <w:rsid w:val="00034DF2"/>
    <w:rsid w:val="000366B2"/>
    <w:rsid w:val="00037851"/>
    <w:rsid w:val="00040655"/>
    <w:rsid w:val="0004358D"/>
    <w:rsid w:val="00046D6C"/>
    <w:rsid w:val="000476BF"/>
    <w:rsid w:val="00047FFD"/>
    <w:rsid w:val="00050812"/>
    <w:rsid w:val="00051B87"/>
    <w:rsid w:val="00052CF6"/>
    <w:rsid w:val="000531BE"/>
    <w:rsid w:val="00053D38"/>
    <w:rsid w:val="00054436"/>
    <w:rsid w:val="00060824"/>
    <w:rsid w:val="00062366"/>
    <w:rsid w:val="00064782"/>
    <w:rsid w:val="0006556B"/>
    <w:rsid w:val="000658E7"/>
    <w:rsid w:val="0006768E"/>
    <w:rsid w:val="00072FD4"/>
    <w:rsid w:val="0007341C"/>
    <w:rsid w:val="00073576"/>
    <w:rsid w:val="00073C0F"/>
    <w:rsid w:val="000750D2"/>
    <w:rsid w:val="000760EF"/>
    <w:rsid w:val="000763EA"/>
    <w:rsid w:val="00077F82"/>
    <w:rsid w:val="00080418"/>
    <w:rsid w:val="00081CFA"/>
    <w:rsid w:val="00082A43"/>
    <w:rsid w:val="000833D2"/>
    <w:rsid w:val="000845A7"/>
    <w:rsid w:val="00084CFE"/>
    <w:rsid w:val="00090100"/>
    <w:rsid w:val="000922AF"/>
    <w:rsid w:val="0009461F"/>
    <w:rsid w:val="00095861"/>
    <w:rsid w:val="00096336"/>
    <w:rsid w:val="0009686E"/>
    <w:rsid w:val="000A10D8"/>
    <w:rsid w:val="000A1B8A"/>
    <w:rsid w:val="000A3CDA"/>
    <w:rsid w:val="000A4663"/>
    <w:rsid w:val="000B010C"/>
    <w:rsid w:val="000B1F05"/>
    <w:rsid w:val="000B2D7B"/>
    <w:rsid w:val="000B3219"/>
    <w:rsid w:val="000B7F05"/>
    <w:rsid w:val="000C0F8E"/>
    <w:rsid w:val="000C2124"/>
    <w:rsid w:val="000C4620"/>
    <w:rsid w:val="000C5A54"/>
    <w:rsid w:val="000C648C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553D"/>
    <w:rsid w:val="000F6BE8"/>
    <w:rsid w:val="00103338"/>
    <w:rsid w:val="001036BF"/>
    <w:rsid w:val="00103D1F"/>
    <w:rsid w:val="0010508E"/>
    <w:rsid w:val="00106DE3"/>
    <w:rsid w:val="001076F4"/>
    <w:rsid w:val="0011246A"/>
    <w:rsid w:val="00115AC1"/>
    <w:rsid w:val="00115F6C"/>
    <w:rsid w:val="00116640"/>
    <w:rsid w:val="00116C02"/>
    <w:rsid w:val="001202CA"/>
    <w:rsid w:val="001203F9"/>
    <w:rsid w:val="0012412F"/>
    <w:rsid w:val="0012513F"/>
    <w:rsid w:val="00126C6A"/>
    <w:rsid w:val="00130671"/>
    <w:rsid w:val="00132587"/>
    <w:rsid w:val="001333BD"/>
    <w:rsid w:val="001347B4"/>
    <w:rsid w:val="001349B6"/>
    <w:rsid w:val="00134A2A"/>
    <w:rsid w:val="001360F8"/>
    <w:rsid w:val="0014032E"/>
    <w:rsid w:val="001423A0"/>
    <w:rsid w:val="001426A5"/>
    <w:rsid w:val="001441A6"/>
    <w:rsid w:val="001445BD"/>
    <w:rsid w:val="00144EC1"/>
    <w:rsid w:val="001459E3"/>
    <w:rsid w:val="00146C31"/>
    <w:rsid w:val="00155696"/>
    <w:rsid w:val="00156ECD"/>
    <w:rsid w:val="00157CA3"/>
    <w:rsid w:val="00160F1F"/>
    <w:rsid w:val="0016225E"/>
    <w:rsid w:val="00162AAA"/>
    <w:rsid w:val="00164633"/>
    <w:rsid w:val="001654D6"/>
    <w:rsid w:val="00166190"/>
    <w:rsid w:val="001702F6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41F9"/>
    <w:rsid w:val="00194EF1"/>
    <w:rsid w:val="00195EC5"/>
    <w:rsid w:val="00196A44"/>
    <w:rsid w:val="00197CA2"/>
    <w:rsid w:val="001A0BEE"/>
    <w:rsid w:val="001A110D"/>
    <w:rsid w:val="001A1FF2"/>
    <w:rsid w:val="001A3EEF"/>
    <w:rsid w:val="001A4F32"/>
    <w:rsid w:val="001A53A3"/>
    <w:rsid w:val="001A7D91"/>
    <w:rsid w:val="001B03D6"/>
    <w:rsid w:val="001B63CF"/>
    <w:rsid w:val="001C1D6D"/>
    <w:rsid w:val="001C1FDF"/>
    <w:rsid w:val="001C23D5"/>
    <w:rsid w:val="001C3388"/>
    <w:rsid w:val="001C3998"/>
    <w:rsid w:val="001C56EA"/>
    <w:rsid w:val="001C6394"/>
    <w:rsid w:val="001C777D"/>
    <w:rsid w:val="001D0053"/>
    <w:rsid w:val="001D0C69"/>
    <w:rsid w:val="001D3890"/>
    <w:rsid w:val="001D432A"/>
    <w:rsid w:val="001D4E2D"/>
    <w:rsid w:val="001D68A8"/>
    <w:rsid w:val="001E2B70"/>
    <w:rsid w:val="001E2E09"/>
    <w:rsid w:val="001E4690"/>
    <w:rsid w:val="001E51FE"/>
    <w:rsid w:val="001E71E7"/>
    <w:rsid w:val="001F1412"/>
    <w:rsid w:val="001F1466"/>
    <w:rsid w:val="001F3818"/>
    <w:rsid w:val="001F3A64"/>
    <w:rsid w:val="001F3D37"/>
    <w:rsid w:val="001F5265"/>
    <w:rsid w:val="001F63D3"/>
    <w:rsid w:val="001F6C48"/>
    <w:rsid w:val="001F7544"/>
    <w:rsid w:val="00200022"/>
    <w:rsid w:val="00200CFF"/>
    <w:rsid w:val="00201091"/>
    <w:rsid w:val="00202FC0"/>
    <w:rsid w:val="00203F4E"/>
    <w:rsid w:val="00205841"/>
    <w:rsid w:val="00212653"/>
    <w:rsid w:val="00214060"/>
    <w:rsid w:val="002152F8"/>
    <w:rsid w:val="002156C5"/>
    <w:rsid w:val="00216905"/>
    <w:rsid w:val="00217DE3"/>
    <w:rsid w:val="00217EFB"/>
    <w:rsid w:val="00222CBA"/>
    <w:rsid w:val="00222DD7"/>
    <w:rsid w:val="0022367D"/>
    <w:rsid w:val="00224B09"/>
    <w:rsid w:val="002250B8"/>
    <w:rsid w:val="00225F42"/>
    <w:rsid w:val="0022635C"/>
    <w:rsid w:val="00226BF0"/>
    <w:rsid w:val="00226DB1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1683"/>
    <w:rsid w:val="0025261E"/>
    <w:rsid w:val="002527D4"/>
    <w:rsid w:val="00253C3A"/>
    <w:rsid w:val="0026195E"/>
    <w:rsid w:val="00262211"/>
    <w:rsid w:val="00263040"/>
    <w:rsid w:val="002631B5"/>
    <w:rsid w:val="00263C46"/>
    <w:rsid w:val="00263FFE"/>
    <w:rsid w:val="00264683"/>
    <w:rsid w:val="00265BBA"/>
    <w:rsid w:val="00266C68"/>
    <w:rsid w:val="002674DB"/>
    <w:rsid w:val="002732E7"/>
    <w:rsid w:val="002745AF"/>
    <w:rsid w:val="00275D66"/>
    <w:rsid w:val="00276407"/>
    <w:rsid w:val="00281C3F"/>
    <w:rsid w:val="00283D06"/>
    <w:rsid w:val="002842B2"/>
    <w:rsid w:val="00285D58"/>
    <w:rsid w:val="00285DD8"/>
    <w:rsid w:val="0028677D"/>
    <w:rsid w:val="00287A67"/>
    <w:rsid w:val="00290340"/>
    <w:rsid w:val="00290558"/>
    <w:rsid w:val="00293836"/>
    <w:rsid w:val="00297FEB"/>
    <w:rsid w:val="002A022B"/>
    <w:rsid w:val="002A03B2"/>
    <w:rsid w:val="002A36C7"/>
    <w:rsid w:val="002A70AC"/>
    <w:rsid w:val="002B1264"/>
    <w:rsid w:val="002B1BBC"/>
    <w:rsid w:val="002B6FF8"/>
    <w:rsid w:val="002B7B41"/>
    <w:rsid w:val="002C32EB"/>
    <w:rsid w:val="002C474B"/>
    <w:rsid w:val="002C6FAB"/>
    <w:rsid w:val="002C7172"/>
    <w:rsid w:val="002D037C"/>
    <w:rsid w:val="002D109A"/>
    <w:rsid w:val="002D33DA"/>
    <w:rsid w:val="002D3D34"/>
    <w:rsid w:val="002D4133"/>
    <w:rsid w:val="002D59CD"/>
    <w:rsid w:val="002D6871"/>
    <w:rsid w:val="002D69B2"/>
    <w:rsid w:val="002D7B26"/>
    <w:rsid w:val="002E22A9"/>
    <w:rsid w:val="002E2538"/>
    <w:rsid w:val="002E2AD2"/>
    <w:rsid w:val="002E2DF6"/>
    <w:rsid w:val="002E2E1A"/>
    <w:rsid w:val="002E3EDA"/>
    <w:rsid w:val="002E3F91"/>
    <w:rsid w:val="002E4253"/>
    <w:rsid w:val="002E442F"/>
    <w:rsid w:val="002E538A"/>
    <w:rsid w:val="002E6292"/>
    <w:rsid w:val="002E7454"/>
    <w:rsid w:val="002F5265"/>
    <w:rsid w:val="002F7DD4"/>
    <w:rsid w:val="003021A0"/>
    <w:rsid w:val="00310849"/>
    <w:rsid w:val="00310C9B"/>
    <w:rsid w:val="00311343"/>
    <w:rsid w:val="0031442C"/>
    <w:rsid w:val="00314D6E"/>
    <w:rsid w:val="00316854"/>
    <w:rsid w:val="00316AE9"/>
    <w:rsid w:val="00320A53"/>
    <w:rsid w:val="003226B7"/>
    <w:rsid w:val="00324047"/>
    <w:rsid w:val="0032431B"/>
    <w:rsid w:val="00325A99"/>
    <w:rsid w:val="00325BF0"/>
    <w:rsid w:val="003269FD"/>
    <w:rsid w:val="00327536"/>
    <w:rsid w:val="00331B85"/>
    <w:rsid w:val="003329EA"/>
    <w:rsid w:val="003344B0"/>
    <w:rsid w:val="00334697"/>
    <w:rsid w:val="0033544B"/>
    <w:rsid w:val="00335CD0"/>
    <w:rsid w:val="00336181"/>
    <w:rsid w:val="003401A9"/>
    <w:rsid w:val="0034027D"/>
    <w:rsid w:val="003409CA"/>
    <w:rsid w:val="003425F8"/>
    <w:rsid w:val="00344335"/>
    <w:rsid w:val="00347062"/>
    <w:rsid w:val="003521ED"/>
    <w:rsid w:val="0035229A"/>
    <w:rsid w:val="00353557"/>
    <w:rsid w:val="00354309"/>
    <w:rsid w:val="003543AD"/>
    <w:rsid w:val="00355E8B"/>
    <w:rsid w:val="00356E2A"/>
    <w:rsid w:val="0035704A"/>
    <w:rsid w:val="00357100"/>
    <w:rsid w:val="00357712"/>
    <w:rsid w:val="0036285A"/>
    <w:rsid w:val="003633D8"/>
    <w:rsid w:val="00363D16"/>
    <w:rsid w:val="003656EA"/>
    <w:rsid w:val="00366484"/>
    <w:rsid w:val="00366DAD"/>
    <w:rsid w:val="00367FD6"/>
    <w:rsid w:val="003702B1"/>
    <w:rsid w:val="00373AB5"/>
    <w:rsid w:val="00373EDB"/>
    <w:rsid w:val="003740B9"/>
    <w:rsid w:val="00376580"/>
    <w:rsid w:val="00376C47"/>
    <w:rsid w:val="00381810"/>
    <w:rsid w:val="00381CFC"/>
    <w:rsid w:val="003821BE"/>
    <w:rsid w:val="00393B91"/>
    <w:rsid w:val="0039534E"/>
    <w:rsid w:val="00396E56"/>
    <w:rsid w:val="00397E8A"/>
    <w:rsid w:val="003A00D7"/>
    <w:rsid w:val="003A16FF"/>
    <w:rsid w:val="003A1984"/>
    <w:rsid w:val="003A27A5"/>
    <w:rsid w:val="003A34A5"/>
    <w:rsid w:val="003A3D0C"/>
    <w:rsid w:val="003A799F"/>
    <w:rsid w:val="003B01F8"/>
    <w:rsid w:val="003B0666"/>
    <w:rsid w:val="003B1C0B"/>
    <w:rsid w:val="003B35B9"/>
    <w:rsid w:val="003B3C4F"/>
    <w:rsid w:val="003B56FF"/>
    <w:rsid w:val="003B5B74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1CBF"/>
    <w:rsid w:val="003D2DA2"/>
    <w:rsid w:val="003D3255"/>
    <w:rsid w:val="003D4E98"/>
    <w:rsid w:val="003D5F8B"/>
    <w:rsid w:val="003D6F57"/>
    <w:rsid w:val="003E1675"/>
    <w:rsid w:val="003E1F68"/>
    <w:rsid w:val="003E3560"/>
    <w:rsid w:val="003E7DBA"/>
    <w:rsid w:val="003F2285"/>
    <w:rsid w:val="003F2954"/>
    <w:rsid w:val="003F4B4C"/>
    <w:rsid w:val="003F6BD8"/>
    <w:rsid w:val="003F7898"/>
    <w:rsid w:val="003F7C58"/>
    <w:rsid w:val="004001A7"/>
    <w:rsid w:val="0040095B"/>
    <w:rsid w:val="00404DB2"/>
    <w:rsid w:val="00406ECF"/>
    <w:rsid w:val="004106BA"/>
    <w:rsid w:val="00411FB3"/>
    <w:rsid w:val="00411FF7"/>
    <w:rsid w:val="00412DA4"/>
    <w:rsid w:val="00412EBF"/>
    <w:rsid w:val="00416CE7"/>
    <w:rsid w:val="00420150"/>
    <w:rsid w:val="00420831"/>
    <w:rsid w:val="00424758"/>
    <w:rsid w:val="004276D4"/>
    <w:rsid w:val="004303F9"/>
    <w:rsid w:val="00430A6F"/>
    <w:rsid w:val="00431006"/>
    <w:rsid w:val="004316C5"/>
    <w:rsid w:val="00435F46"/>
    <w:rsid w:val="0044124F"/>
    <w:rsid w:val="00442354"/>
    <w:rsid w:val="0044394C"/>
    <w:rsid w:val="00444703"/>
    <w:rsid w:val="004447FF"/>
    <w:rsid w:val="00445477"/>
    <w:rsid w:val="0044613C"/>
    <w:rsid w:val="00446610"/>
    <w:rsid w:val="00450374"/>
    <w:rsid w:val="00460280"/>
    <w:rsid w:val="004615A8"/>
    <w:rsid w:val="00465CAD"/>
    <w:rsid w:val="0046602D"/>
    <w:rsid w:val="00466E85"/>
    <w:rsid w:val="00467FA3"/>
    <w:rsid w:val="00467FB0"/>
    <w:rsid w:val="00473451"/>
    <w:rsid w:val="00473E0D"/>
    <w:rsid w:val="00474E31"/>
    <w:rsid w:val="004759EE"/>
    <w:rsid w:val="004768A7"/>
    <w:rsid w:val="004768C4"/>
    <w:rsid w:val="00484D87"/>
    <w:rsid w:val="00492A99"/>
    <w:rsid w:val="0049674C"/>
    <w:rsid w:val="004A1ABF"/>
    <w:rsid w:val="004A42AC"/>
    <w:rsid w:val="004A581C"/>
    <w:rsid w:val="004A797D"/>
    <w:rsid w:val="004B228D"/>
    <w:rsid w:val="004B3108"/>
    <w:rsid w:val="004B3DB1"/>
    <w:rsid w:val="004B4F14"/>
    <w:rsid w:val="004B59BC"/>
    <w:rsid w:val="004B5E76"/>
    <w:rsid w:val="004B6ADC"/>
    <w:rsid w:val="004B7245"/>
    <w:rsid w:val="004B7475"/>
    <w:rsid w:val="004C0C1A"/>
    <w:rsid w:val="004C34F9"/>
    <w:rsid w:val="004C5C41"/>
    <w:rsid w:val="004C647B"/>
    <w:rsid w:val="004C6D36"/>
    <w:rsid w:val="004D04C9"/>
    <w:rsid w:val="004D1300"/>
    <w:rsid w:val="004D16DF"/>
    <w:rsid w:val="004D328E"/>
    <w:rsid w:val="004D3544"/>
    <w:rsid w:val="004D55A8"/>
    <w:rsid w:val="004D6EC3"/>
    <w:rsid w:val="004D74EE"/>
    <w:rsid w:val="004E0741"/>
    <w:rsid w:val="004E0B92"/>
    <w:rsid w:val="004E14E2"/>
    <w:rsid w:val="004E366C"/>
    <w:rsid w:val="004E39DE"/>
    <w:rsid w:val="004E3D65"/>
    <w:rsid w:val="004E647F"/>
    <w:rsid w:val="004E688F"/>
    <w:rsid w:val="004E73BE"/>
    <w:rsid w:val="004E779D"/>
    <w:rsid w:val="004E7D82"/>
    <w:rsid w:val="004F2191"/>
    <w:rsid w:val="004F3C9C"/>
    <w:rsid w:val="004F4929"/>
    <w:rsid w:val="004F580E"/>
    <w:rsid w:val="004F66EF"/>
    <w:rsid w:val="004F6E01"/>
    <w:rsid w:val="00500ECF"/>
    <w:rsid w:val="00503C22"/>
    <w:rsid w:val="0050547E"/>
    <w:rsid w:val="00506748"/>
    <w:rsid w:val="0050677F"/>
    <w:rsid w:val="00506A93"/>
    <w:rsid w:val="00510091"/>
    <w:rsid w:val="005172B1"/>
    <w:rsid w:val="005176D6"/>
    <w:rsid w:val="0052104E"/>
    <w:rsid w:val="00523B87"/>
    <w:rsid w:val="00524AAD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52852"/>
    <w:rsid w:val="00554B35"/>
    <w:rsid w:val="00554BBA"/>
    <w:rsid w:val="00555A48"/>
    <w:rsid w:val="00556F0A"/>
    <w:rsid w:val="00557600"/>
    <w:rsid w:val="00557D3C"/>
    <w:rsid w:val="0056251C"/>
    <w:rsid w:val="00562699"/>
    <w:rsid w:val="005636D7"/>
    <w:rsid w:val="005654FD"/>
    <w:rsid w:val="005669E4"/>
    <w:rsid w:val="00571B0D"/>
    <w:rsid w:val="00572402"/>
    <w:rsid w:val="00574384"/>
    <w:rsid w:val="00576943"/>
    <w:rsid w:val="0057709F"/>
    <w:rsid w:val="005808B0"/>
    <w:rsid w:val="005811DD"/>
    <w:rsid w:val="005818FF"/>
    <w:rsid w:val="00582272"/>
    <w:rsid w:val="005826C2"/>
    <w:rsid w:val="005838F8"/>
    <w:rsid w:val="005844E5"/>
    <w:rsid w:val="00586827"/>
    <w:rsid w:val="0059039F"/>
    <w:rsid w:val="00591909"/>
    <w:rsid w:val="00592BD2"/>
    <w:rsid w:val="0059376E"/>
    <w:rsid w:val="00593E5E"/>
    <w:rsid w:val="00595C44"/>
    <w:rsid w:val="00595D8A"/>
    <w:rsid w:val="00596077"/>
    <w:rsid w:val="005960E4"/>
    <w:rsid w:val="005976E0"/>
    <w:rsid w:val="0059783C"/>
    <w:rsid w:val="005A0848"/>
    <w:rsid w:val="005A1080"/>
    <w:rsid w:val="005A37D1"/>
    <w:rsid w:val="005A3845"/>
    <w:rsid w:val="005A4631"/>
    <w:rsid w:val="005A4D68"/>
    <w:rsid w:val="005A6CBE"/>
    <w:rsid w:val="005A70A1"/>
    <w:rsid w:val="005A70CE"/>
    <w:rsid w:val="005B13FE"/>
    <w:rsid w:val="005B205C"/>
    <w:rsid w:val="005B2518"/>
    <w:rsid w:val="005B412B"/>
    <w:rsid w:val="005B4713"/>
    <w:rsid w:val="005B495A"/>
    <w:rsid w:val="005B5540"/>
    <w:rsid w:val="005B6B7A"/>
    <w:rsid w:val="005B70D1"/>
    <w:rsid w:val="005C03B7"/>
    <w:rsid w:val="005C0F4F"/>
    <w:rsid w:val="005C2458"/>
    <w:rsid w:val="005C2B19"/>
    <w:rsid w:val="005C480E"/>
    <w:rsid w:val="005C5320"/>
    <w:rsid w:val="005C7E26"/>
    <w:rsid w:val="005C7E5A"/>
    <w:rsid w:val="005D0254"/>
    <w:rsid w:val="005D02A1"/>
    <w:rsid w:val="005D1F8B"/>
    <w:rsid w:val="005D2A93"/>
    <w:rsid w:val="005D6941"/>
    <w:rsid w:val="005D7EA5"/>
    <w:rsid w:val="005E072E"/>
    <w:rsid w:val="005E0A09"/>
    <w:rsid w:val="005E1374"/>
    <w:rsid w:val="005E287C"/>
    <w:rsid w:val="005E2C84"/>
    <w:rsid w:val="005E3732"/>
    <w:rsid w:val="005E5600"/>
    <w:rsid w:val="005E5FFB"/>
    <w:rsid w:val="005E605B"/>
    <w:rsid w:val="005E6940"/>
    <w:rsid w:val="005F1876"/>
    <w:rsid w:val="005F39E8"/>
    <w:rsid w:val="005F57C3"/>
    <w:rsid w:val="005F6C5B"/>
    <w:rsid w:val="005F7F6D"/>
    <w:rsid w:val="00600778"/>
    <w:rsid w:val="0060175A"/>
    <w:rsid w:val="00601A4E"/>
    <w:rsid w:val="0060556D"/>
    <w:rsid w:val="00606CD2"/>
    <w:rsid w:val="00606EEA"/>
    <w:rsid w:val="00611B6E"/>
    <w:rsid w:val="0061238C"/>
    <w:rsid w:val="00612756"/>
    <w:rsid w:val="0061285B"/>
    <w:rsid w:val="00612BA2"/>
    <w:rsid w:val="00613A6F"/>
    <w:rsid w:val="00613B70"/>
    <w:rsid w:val="00613CBF"/>
    <w:rsid w:val="00614A27"/>
    <w:rsid w:val="00615903"/>
    <w:rsid w:val="00616174"/>
    <w:rsid w:val="006162CF"/>
    <w:rsid w:val="006171E1"/>
    <w:rsid w:val="0062091D"/>
    <w:rsid w:val="00621F60"/>
    <w:rsid w:val="006220D5"/>
    <w:rsid w:val="00622F84"/>
    <w:rsid w:val="00624F93"/>
    <w:rsid w:val="00625201"/>
    <w:rsid w:val="00625246"/>
    <w:rsid w:val="00626213"/>
    <w:rsid w:val="00626F19"/>
    <w:rsid w:val="00627A05"/>
    <w:rsid w:val="00627E9B"/>
    <w:rsid w:val="00630800"/>
    <w:rsid w:val="00630AFA"/>
    <w:rsid w:val="00631B5F"/>
    <w:rsid w:val="00632EF8"/>
    <w:rsid w:val="006332D0"/>
    <w:rsid w:val="00633429"/>
    <w:rsid w:val="00634C5E"/>
    <w:rsid w:val="00634F41"/>
    <w:rsid w:val="0063539A"/>
    <w:rsid w:val="0063726C"/>
    <w:rsid w:val="006377A2"/>
    <w:rsid w:val="00637EAA"/>
    <w:rsid w:val="0064066E"/>
    <w:rsid w:val="00641F5B"/>
    <w:rsid w:val="00642F82"/>
    <w:rsid w:val="00644984"/>
    <w:rsid w:val="00644C5E"/>
    <w:rsid w:val="006454C6"/>
    <w:rsid w:val="0064605C"/>
    <w:rsid w:val="00646D5F"/>
    <w:rsid w:val="00647B71"/>
    <w:rsid w:val="00650A61"/>
    <w:rsid w:val="006521C7"/>
    <w:rsid w:val="006528DF"/>
    <w:rsid w:val="0065545B"/>
    <w:rsid w:val="00655A18"/>
    <w:rsid w:val="006572B3"/>
    <w:rsid w:val="00661234"/>
    <w:rsid w:val="00661509"/>
    <w:rsid w:val="0066160E"/>
    <w:rsid w:val="00662A2B"/>
    <w:rsid w:val="00663425"/>
    <w:rsid w:val="00664D0E"/>
    <w:rsid w:val="0066721F"/>
    <w:rsid w:val="0067084A"/>
    <w:rsid w:val="00670C40"/>
    <w:rsid w:val="006729F9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118"/>
    <w:rsid w:val="00687B0F"/>
    <w:rsid w:val="00687EF9"/>
    <w:rsid w:val="0069061C"/>
    <w:rsid w:val="0069067F"/>
    <w:rsid w:val="0069073C"/>
    <w:rsid w:val="00691838"/>
    <w:rsid w:val="006926CA"/>
    <w:rsid w:val="006927FD"/>
    <w:rsid w:val="006A0620"/>
    <w:rsid w:val="006A1255"/>
    <w:rsid w:val="006A13F8"/>
    <w:rsid w:val="006A1F44"/>
    <w:rsid w:val="006A29D7"/>
    <w:rsid w:val="006A4D4E"/>
    <w:rsid w:val="006A664E"/>
    <w:rsid w:val="006B4338"/>
    <w:rsid w:val="006B4475"/>
    <w:rsid w:val="006B5C6F"/>
    <w:rsid w:val="006B64E4"/>
    <w:rsid w:val="006B7D09"/>
    <w:rsid w:val="006C0DD3"/>
    <w:rsid w:val="006C133C"/>
    <w:rsid w:val="006C36DA"/>
    <w:rsid w:val="006C3C54"/>
    <w:rsid w:val="006C4D1E"/>
    <w:rsid w:val="006C6B57"/>
    <w:rsid w:val="006D06A5"/>
    <w:rsid w:val="006D12F1"/>
    <w:rsid w:val="006D43B7"/>
    <w:rsid w:val="006D5263"/>
    <w:rsid w:val="006D5611"/>
    <w:rsid w:val="006D722C"/>
    <w:rsid w:val="006E0422"/>
    <w:rsid w:val="006E11EC"/>
    <w:rsid w:val="006E14F5"/>
    <w:rsid w:val="006E4566"/>
    <w:rsid w:val="006E56E0"/>
    <w:rsid w:val="006E7D02"/>
    <w:rsid w:val="006F0460"/>
    <w:rsid w:val="006F2001"/>
    <w:rsid w:val="006F2177"/>
    <w:rsid w:val="006F2ED4"/>
    <w:rsid w:val="006F35C2"/>
    <w:rsid w:val="006F4906"/>
    <w:rsid w:val="006F4916"/>
    <w:rsid w:val="006F4EDE"/>
    <w:rsid w:val="006F6F8B"/>
    <w:rsid w:val="006F758A"/>
    <w:rsid w:val="006F7EDA"/>
    <w:rsid w:val="0070126E"/>
    <w:rsid w:val="007019DD"/>
    <w:rsid w:val="007054B5"/>
    <w:rsid w:val="00705FC5"/>
    <w:rsid w:val="0070671A"/>
    <w:rsid w:val="00706DB4"/>
    <w:rsid w:val="00707879"/>
    <w:rsid w:val="007079A6"/>
    <w:rsid w:val="00710B08"/>
    <w:rsid w:val="00710EC1"/>
    <w:rsid w:val="00710F0C"/>
    <w:rsid w:val="00711161"/>
    <w:rsid w:val="00711443"/>
    <w:rsid w:val="00711E58"/>
    <w:rsid w:val="007220B5"/>
    <w:rsid w:val="007240C0"/>
    <w:rsid w:val="00724B46"/>
    <w:rsid w:val="00726238"/>
    <w:rsid w:val="007300EC"/>
    <w:rsid w:val="00734A85"/>
    <w:rsid w:val="00735E07"/>
    <w:rsid w:val="00735E68"/>
    <w:rsid w:val="00741FE9"/>
    <w:rsid w:val="00743958"/>
    <w:rsid w:val="00745569"/>
    <w:rsid w:val="00745C82"/>
    <w:rsid w:val="00746A82"/>
    <w:rsid w:val="00747D08"/>
    <w:rsid w:val="00752931"/>
    <w:rsid w:val="0075325F"/>
    <w:rsid w:val="0075507B"/>
    <w:rsid w:val="00756CD4"/>
    <w:rsid w:val="00760AA4"/>
    <w:rsid w:val="00760DEB"/>
    <w:rsid w:val="00763920"/>
    <w:rsid w:val="00765794"/>
    <w:rsid w:val="00770070"/>
    <w:rsid w:val="007755D4"/>
    <w:rsid w:val="00775838"/>
    <w:rsid w:val="0077608F"/>
    <w:rsid w:val="00776678"/>
    <w:rsid w:val="00776DD9"/>
    <w:rsid w:val="00784207"/>
    <w:rsid w:val="007849EC"/>
    <w:rsid w:val="00785F1B"/>
    <w:rsid w:val="0078669B"/>
    <w:rsid w:val="007903B1"/>
    <w:rsid w:val="00790493"/>
    <w:rsid w:val="007908A6"/>
    <w:rsid w:val="00793130"/>
    <w:rsid w:val="007947E9"/>
    <w:rsid w:val="007A0630"/>
    <w:rsid w:val="007A0B75"/>
    <w:rsid w:val="007A13AC"/>
    <w:rsid w:val="007A19C9"/>
    <w:rsid w:val="007A1FA5"/>
    <w:rsid w:val="007A24ED"/>
    <w:rsid w:val="007A2848"/>
    <w:rsid w:val="007A2891"/>
    <w:rsid w:val="007A54BE"/>
    <w:rsid w:val="007A5D04"/>
    <w:rsid w:val="007A6711"/>
    <w:rsid w:val="007B1500"/>
    <w:rsid w:val="007B1A12"/>
    <w:rsid w:val="007B4012"/>
    <w:rsid w:val="007B4464"/>
    <w:rsid w:val="007B47AD"/>
    <w:rsid w:val="007B71AF"/>
    <w:rsid w:val="007C0FAC"/>
    <w:rsid w:val="007C1C47"/>
    <w:rsid w:val="007C340A"/>
    <w:rsid w:val="007C3901"/>
    <w:rsid w:val="007C5148"/>
    <w:rsid w:val="007C578C"/>
    <w:rsid w:val="007C5DA5"/>
    <w:rsid w:val="007C69CA"/>
    <w:rsid w:val="007C77ED"/>
    <w:rsid w:val="007C7B46"/>
    <w:rsid w:val="007D2273"/>
    <w:rsid w:val="007D34C3"/>
    <w:rsid w:val="007D3624"/>
    <w:rsid w:val="007D4761"/>
    <w:rsid w:val="007D5FEE"/>
    <w:rsid w:val="007D7233"/>
    <w:rsid w:val="007E1CC7"/>
    <w:rsid w:val="007E2A65"/>
    <w:rsid w:val="007E5CF9"/>
    <w:rsid w:val="007E5DD8"/>
    <w:rsid w:val="007F0F27"/>
    <w:rsid w:val="007F1928"/>
    <w:rsid w:val="007F5A8C"/>
    <w:rsid w:val="007F7F3A"/>
    <w:rsid w:val="007F7F74"/>
    <w:rsid w:val="00800582"/>
    <w:rsid w:val="00800A09"/>
    <w:rsid w:val="00800CE0"/>
    <w:rsid w:val="008015AA"/>
    <w:rsid w:val="00802EEC"/>
    <w:rsid w:val="0080451D"/>
    <w:rsid w:val="00804582"/>
    <w:rsid w:val="008057D8"/>
    <w:rsid w:val="00806E9C"/>
    <w:rsid w:val="00807892"/>
    <w:rsid w:val="00807BB7"/>
    <w:rsid w:val="00807FD2"/>
    <w:rsid w:val="00810C93"/>
    <w:rsid w:val="0081374E"/>
    <w:rsid w:val="00813A42"/>
    <w:rsid w:val="00814238"/>
    <w:rsid w:val="00815285"/>
    <w:rsid w:val="00816FC3"/>
    <w:rsid w:val="00817336"/>
    <w:rsid w:val="00820C05"/>
    <w:rsid w:val="00822758"/>
    <w:rsid w:val="00823190"/>
    <w:rsid w:val="00823EAE"/>
    <w:rsid w:val="008243FC"/>
    <w:rsid w:val="008252FF"/>
    <w:rsid w:val="008333B2"/>
    <w:rsid w:val="00833E85"/>
    <w:rsid w:val="0083546E"/>
    <w:rsid w:val="008374C4"/>
    <w:rsid w:val="008377A4"/>
    <w:rsid w:val="00837D8D"/>
    <w:rsid w:val="0084270F"/>
    <w:rsid w:val="008431EE"/>
    <w:rsid w:val="0085561C"/>
    <w:rsid w:val="00855A82"/>
    <w:rsid w:val="00856607"/>
    <w:rsid w:val="00857019"/>
    <w:rsid w:val="0086370D"/>
    <w:rsid w:val="00863786"/>
    <w:rsid w:val="00863A0F"/>
    <w:rsid w:val="008652AD"/>
    <w:rsid w:val="008654F2"/>
    <w:rsid w:val="00865CDB"/>
    <w:rsid w:val="00866CEB"/>
    <w:rsid w:val="0086774F"/>
    <w:rsid w:val="00871B7A"/>
    <w:rsid w:val="00872FFB"/>
    <w:rsid w:val="00874FDB"/>
    <w:rsid w:val="00877341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869"/>
    <w:rsid w:val="008A0125"/>
    <w:rsid w:val="008A0787"/>
    <w:rsid w:val="008A1CBD"/>
    <w:rsid w:val="008A43F9"/>
    <w:rsid w:val="008A6AB6"/>
    <w:rsid w:val="008B21A2"/>
    <w:rsid w:val="008B34CA"/>
    <w:rsid w:val="008B72C4"/>
    <w:rsid w:val="008B7789"/>
    <w:rsid w:val="008C0739"/>
    <w:rsid w:val="008C074B"/>
    <w:rsid w:val="008C14A7"/>
    <w:rsid w:val="008C2C16"/>
    <w:rsid w:val="008C2F29"/>
    <w:rsid w:val="008C4409"/>
    <w:rsid w:val="008C45AB"/>
    <w:rsid w:val="008C781E"/>
    <w:rsid w:val="008D1200"/>
    <w:rsid w:val="008D1316"/>
    <w:rsid w:val="008D2EBD"/>
    <w:rsid w:val="008D34D5"/>
    <w:rsid w:val="008E08E3"/>
    <w:rsid w:val="008E091E"/>
    <w:rsid w:val="008E09D2"/>
    <w:rsid w:val="008E36F2"/>
    <w:rsid w:val="008E4286"/>
    <w:rsid w:val="008E49C8"/>
    <w:rsid w:val="008E660F"/>
    <w:rsid w:val="008F072A"/>
    <w:rsid w:val="008F31BA"/>
    <w:rsid w:val="008F356D"/>
    <w:rsid w:val="008F43C8"/>
    <w:rsid w:val="008F62E2"/>
    <w:rsid w:val="00900B2A"/>
    <w:rsid w:val="00901BB2"/>
    <w:rsid w:val="00902A9E"/>
    <w:rsid w:val="00903E17"/>
    <w:rsid w:val="009062F7"/>
    <w:rsid w:val="0090644C"/>
    <w:rsid w:val="009076C5"/>
    <w:rsid w:val="0091053E"/>
    <w:rsid w:val="00916B30"/>
    <w:rsid w:val="00920468"/>
    <w:rsid w:val="00920475"/>
    <w:rsid w:val="00921399"/>
    <w:rsid w:val="00921A66"/>
    <w:rsid w:val="00923143"/>
    <w:rsid w:val="009237AE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33B5"/>
    <w:rsid w:val="0095407B"/>
    <w:rsid w:val="00955701"/>
    <w:rsid w:val="00956384"/>
    <w:rsid w:val="00971CC6"/>
    <w:rsid w:val="009725D9"/>
    <w:rsid w:val="00972E29"/>
    <w:rsid w:val="00973B23"/>
    <w:rsid w:val="009758B8"/>
    <w:rsid w:val="0097742B"/>
    <w:rsid w:val="009777D7"/>
    <w:rsid w:val="009811E3"/>
    <w:rsid w:val="00983286"/>
    <w:rsid w:val="00984620"/>
    <w:rsid w:val="00984B8B"/>
    <w:rsid w:val="00986FA5"/>
    <w:rsid w:val="0098716D"/>
    <w:rsid w:val="009909A2"/>
    <w:rsid w:val="0099152B"/>
    <w:rsid w:val="00992F74"/>
    <w:rsid w:val="009955D1"/>
    <w:rsid w:val="00995B69"/>
    <w:rsid w:val="009A0C5F"/>
    <w:rsid w:val="009A1B26"/>
    <w:rsid w:val="009A1F5B"/>
    <w:rsid w:val="009A2CE6"/>
    <w:rsid w:val="009A6253"/>
    <w:rsid w:val="009A69EE"/>
    <w:rsid w:val="009A6E04"/>
    <w:rsid w:val="009B07B1"/>
    <w:rsid w:val="009B0A4C"/>
    <w:rsid w:val="009B0C2F"/>
    <w:rsid w:val="009B116E"/>
    <w:rsid w:val="009B1F64"/>
    <w:rsid w:val="009B37AF"/>
    <w:rsid w:val="009B5372"/>
    <w:rsid w:val="009B729A"/>
    <w:rsid w:val="009B75FE"/>
    <w:rsid w:val="009C3BD8"/>
    <w:rsid w:val="009C48FB"/>
    <w:rsid w:val="009C4EEB"/>
    <w:rsid w:val="009C55BD"/>
    <w:rsid w:val="009C6BC7"/>
    <w:rsid w:val="009C6F25"/>
    <w:rsid w:val="009C7D64"/>
    <w:rsid w:val="009D0A0A"/>
    <w:rsid w:val="009D102E"/>
    <w:rsid w:val="009D3302"/>
    <w:rsid w:val="009D5C54"/>
    <w:rsid w:val="009E0E4D"/>
    <w:rsid w:val="009E1253"/>
    <w:rsid w:val="009E22B6"/>
    <w:rsid w:val="009E2EB3"/>
    <w:rsid w:val="009E6632"/>
    <w:rsid w:val="009E6F20"/>
    <w:rsid w:val="009E7750"/>
    <w:rsid w:val="009F0C55"/>
    <w:rsid w:val="009F57DB"/>
    <w:rsid w:val="009F6D84"/>
    <w:rsid w:val="00A022CB"/>
    <w:rsid w:val="00A02339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1242"/>
    <w:rsid w:val="00A31E84"/>
    <w:rsid w:val="00A330AF"/>
    <w:rsid w:val="00A33DE5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3181"/>
    <w:rsid w:val="00A53261"/>
    <w:rsid w:val="00A54C26"/>
    <w:rsid w:val="00A56C84"/>
    <w:rsid w:val="00A5767C"/>
    <w:rsid w:val="00A60AD8"/>
    <w:rsid w:val="00A6305D"/>
    <w:rsid w:val="00A63BCA"/>
    <w:rsid w:val="00A64697"/>
    <w:rsid w:val="00A64BD2"/>
    <w:rsid w:val="00A65DA0"/>
    <w:rsid w:val="00A66ED1"/>
    <w:rsid w:val="00A72233"/>
    <w:rsid w:val="00A760A7"/>
    <w:rsid w:val="00A767C4"/>
    <w:rsid w:val="00A81456"/>
    <w:rsid w:val="00A81BC7"/>
    <w:rsid w:val="00A824B1"/>
    <w:rsid w:val="00A83AFF"/>
    <w:rsid w:val="00A85F82"/>
    <w:rsid w:val="00A86EBB"/>
    <w:rsid w:val="00A91AA6"/>
    <w:rsid w:val="00A92D2A"/>
    <w:rsid w:val="00A959A3"/>
    <w:rsid w:val="00A961D7"/>
    <w:rsid w:val="00AA02FA"/>
    <w:rsid w:val="00AA1EF1"/>
    <w:rsid w:val="00AA3B67"/>
    <w:rsid w:val="00AA6DC5"/>
    <w:rsid w:val="00AB0E20"/>
    <w:rsid w:val="00AB1EB6"/>
    <w:rsid w:val="00AB49C6"/>
    <w:rsid w:val="00AC3693"/>
    <w:rsid w:val="00AC3F1D"/>
    <w:rsid w:val="00AC57E9"/>
    <w:rsid w:val="00AC5E94"/>
    <w:rsid w:val="00AC6711"/>
    <w:rsid w:val="00AC676B"/>
    <w:rsid w:val="00AD0B65"/>
    <w:rsid w:val="00AD1A4E"/>
    <w:rsid w:val="00AD2B72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F0CD6"/>
    <w:rsid w:val="00AF1256"/>
    <w:rsid w:val="00AF1DD1"/>
    <w:rsid w:val="00AF3E19"/>
    <w:rsid w:val="00AF3E3F"/>
    <w:rsid w:val="00AF7ECD"/>
    <w:rsid w:val="00B00D82"/>
    <w:rsid w:val="00B01521"/>
    <w:rsid w:val="00B01DF0"/>
    <w:rsid w:val="00B03CA7"/>
    <w:rsid w:val="00B03E07"/>
    <w:rsid w:val="00B04381"/>
    <w:rsid w:val="00B049B3"/>
    <w:rsid w:val="00B04B52"/>
    <w:rsid w:val="00B06D36"/>
    <w:rsid w:val="00B11050"/>
    <w:rsid w:val="00B1158B"/>
    <w:rsid w:val="00B12B66"/>
    <w:rsid w:val="00B12C91"/>
    <w:rsid w:val="00B160B6"/>
    <w:rsid w:val="00B16FBB"/>
    <w:rsid w:val="00B20061"/>
    <w:rsid w:val="00B206C4"/>
    <w:rsid w:val="00B21594"/>
    <w:rsid w:val="00B223AF"/>
    <w:rsid w:val="00B22DF7"/>
    <w:rsid w:val="00B24491"/>
    <w:rsid w:val="00B27AAE"/>
    <w:rsid w:val="00B302AF"/>
    <w:rsid w:val="00B30646"/>
    <w:rsid w:val="00B3304C"/>
    <w:rsid w:val="00B33F33"/>
    <w:rsid w:val="00B36356"/>
    <w:rsid w:val="00B36612"/>
    <w:rsid w:val="00B36D18"/>
    <w:rsid w:val="00B40CB9"/>
    <w:rsid w:val="00B43470"/>
    <w:rsid w:val="00B434FF"/>
    <w:rsid w:val="00B44260"/>
    <w:rsid w:val="00B44D2F"/>
    <w:rsid w:val="00B45D04"/>
    <w:rsid w:val="00B4687A"/>
    <w:rsid w:val="00B50ED7"/>
    <w:rsid w:val="00B5225A"/>
    <w:rsid w:val="00B54FCF"/>
    <w:rsid w:val="00B553F2"/>
    <w:rsid w:val="00B5796C"/>
    <w:rsid w:val="00B60ACF"/>
    <w:rsid w:val="00B61F2F"/>
    <w:rsid w:val="00B628B1"/>
    <w:rsid w:val="00B638BC"/>
    <w:rsid w:val="00B6412F"/>
    <w:rsid w:val="00B64578"/>
    <w:rsid w:val="00B658C0"/>
    <w:rsid w:val="00B664EA"/>
    <w:rsid w:val="00B67440"/>
    <w:rsid w:val="00B70C61"/>
    <w:rsid w:val="00B736FE"/>
    <w:rsid w:val="00B75A39"/>
    <w:rsid w:val="00B768DF"/>
    <w:rsid w:val="00B80020"/>
    <w:rsid w:val="00B8064B"/>
    <w:rsid w:val="00B82417"/>
    <w:rsid w:val="00B825E9"/>
    <w:rsid w:val="00B82BAE"/>
    <w:rsid w:val="00B83644"/>
    <w:rsid w:val="00B909F2"/>
    <w:rsid w:val="00B90AF6"/>
    <w:rsid w:val="00B91BBC"/>
    <w:rsid w:val="00B92577"/>
    <w:rsid w:val="00B93FC6"/>
    <w:rsid w:val="00B94654"/>
    <w:rsid w:val="00B94891"/>
    <w:rsid w:val="00B96147"/>
    <w:rsid w:val="00B9625F"/>
    <w:rsid w:val="00BA1045"/>
    <w:rsid w:val="00BA4127"/>
    <w:rsid w:val="00BA6583"/>
    <w:rsid w:val="00BA7C97"/>
    <w:rsid w:val="00BB124B"/>
    <w:rsid w:val="00BB1B70"/>
    <w:rsid w:val="00BB1EC0"/>
    <w:rsid w:val="00BB326E"/>
    <w:rsid w:val="00BB417F"/>
    <w:rsid w:val="00BB55B4"/>
    <w:rsid w:val="00BC1C5D"/>
    <w:rsid w:val="00BC3359"/>
    <w:rsid w:val="00BC494D"/>
    <w:rsid w:val="00BC4D47"/>
    <w:rsid w:val="00BC50B7"/>
    <w:rsid w:val="00BC5277"/>
    <w:rsid w:val="00BC5ADF"/>
    <w:rsid w:val="00BC674C"/>
    <w:rsid w:val="00BC7336"/>
    <w:rsid w:val="00BD2733"/>
    <w:rsid w:val="00BD38EB"/>
    <w:rsid w:val="00BD3A22"/>
    <w:rsid w:val="00BD4E8E"/>
    <w:rsid w:val="00BD5545"/>
    <w:rsid w:val="00BD7DEF"/>
    <w:rsid w:val="00BE2B6E"/>
    <w:rsid w:val="00BE357C"/>
    <w:rsid w:val="00BE5A7A"/>
    <w:rsid w:val="00BE779C"/>
    <w:rsid w:val="00BF0680"/>
    <w:rsid w:val="00BF07D0"/>
    <w:rsid w:val="00BF0C6B"/>
    <w:rsid w:val="00BF1ADF"/>
    <w:rsid w:val="00BF4C52"/>
    <w:rsid w:val="00BF4FAC"/>
    <w:rsid w:val="00BF5148"/>
    <w:rsid w:val="00BF73A8"/>
    <w:rsid w:val="00C00F33"/>
    <w:rsid w:val="00C016AA"/>
    <w:rsid w:val="00C01ED1"/>
    <w:rsid w:val="00C023DF"/>
    <w:rsid w:val="00C02D4F"/>
    <w:rsid w:val="00C02FBA"/>
    <w:rsid w:val="00C03C87"/>
    <w:rsid w:val="00C04386"/>
    <w:rsid w:val="00C04D87"/>
    <w:rsid w:val="00C064F4"/>
    <w:rsid w:val="00C0656A"/>
    <w:rsid w:val="00C07735"/>
    <w:rsid w:val="00C10A19"/>
    <w:rsid w:val="00C1111B"/>
    <w:rsid w:val="00C12734"/>
    <w:rsid w:val="00C150FD"/>
    <w:rsid w:val="00C155D4"/>
    <w:rsid w:val="00C15E34"/>
    <w:rsid w:val="00C16963"/>
    <w:rsid w:val="00C1773D"/>
    <w:rsid w:val="00C221B2"/>
    <w:rsid w:val="00C221E0"/>
    <w:rsid w:val="00C22213"/>
    <w:rsid w:val="00C2267B"/>
    <w:rsid w:val="00C22A49"/>
    <w:rsid w:val="00C236AD"/>
    <w:rsid w:val="00C24E78"/>
    <w:rsid w:val="00C3168E"/>
    <w:rsid w:val="00C319B7"/>
    <w:rsid w:val="00C31DE2"/>
    <w:rsid w:val="00C330B8"/>
    <w:rsid w:val="00C33B1F"/>
    <w:rsid w:val="00C345A7"/>
    <w:rsid w:val="00C36D73"/>
    <w:rsid w:val="00C403C7"/>
    <w:rsid w:val="00C4138E"/>
    <w:rsid w:val="00C454E2"/>
    <w:rsid w:val="00C45D26"/>
    <w:rsid w:val="00C47F52"/>
    <w:rsid w:val="00C50BB0"/>
    <w:rsid w:val="00C5313E"/>
    <w:rsid w:val="00C53584"/>
    <w:rsid w:val="00C55D50"/>
    <w:rsid w:val="00C6202B"/>
    <w:rsid w:val="00C6328C"/>
    <w:rsid w:val="00C63F7E"/>
    <w:rsid w:val="00C6407A"/>
    <w:rsid w:val="00C66193"/>
    <w:rsid w:val="00C67A55"/>
    <w:rsid w:val="00C67B92"/>
    <w:rsid w:val="00C67EC6"/>
    <w:rsid w:val="00C719D4"/>
    <w:rsid w:val="00C7209D"/>
    <w:rsid w:val="00C74E28"/>
    <w:rsid w:val="00C75F4A"/>
    <w:rsid w:val="00C819C3"/>
    <w:rsid w:val="00C82C5D"/>
    <w:rsid w:val="00C83357"/>
    <w:rsid w:val="00C833FE"/>
    <w:rsid w:val="00C85094"/>
    <w:rsid w:val="00C85A1B"/>
    <w:rsid w:val="00C86C01"/>
    <w:rsid w:val="00C87828"/>
    <w:rsid w:val="00C90CBD"/>
    <w:rsid w:val="00C90FAF"/>
    <w:rsid w:val="00C9491C"/>
    <w:rsid w:val="00C94FCF"/>
    <w:rsid w:val="00C9670E"/>
    <w:rsid w:val="00CA08C2"/>
    <w:rsid w:val="00CA1003"/>
    <w:rsid w:val="00CA3AC5"/>
    <w:rsid w:val="00CA4912"/>
    <w:rsid w:val="00CA4FB3"/>
    <w:rsid w:val="00CA7405"/>
    <w:rsid w:val="00CA77D8"/>
    <w:rsid w:val="00CA7D4C"/>
    <w:rsid w:val="00CB0530"/>
    <w:rsid w:val="00CB1657"/>
    <w:rsid w:val="00CB1B80"/>
    <w:rsid w:val="00CB28E8"/>
    <w:rsid w:val="00CB4956"/>
    <w:rsid w:val="00CB7E6A"/>
    <w:rsid w:val="00CC0B5F"/>
    <w:rsid w:val="00CC2E1B"/>
    <w:rsid w:val="00CC38E4"/>
    <w:rsid w:val="00CC3A76"/>
    <w:rsid w:val="00CC45F7"/>
    <w:rsid w:val="00CC68D2"/>
    <w:rsid w:val="00CD0D7F"/>
    <w:rsid w:val="00CD3A92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319"/>
    <w:rsid w:val="00CF0448"/>
    <w:rsid w:val="00CF0A20"/>
    <w:rsid w:val="00CF0A56"/>
    <w:rsid w:val="00CF1FA0"/>
    <w:rsid w:val="00CF3045"/>
    <w:rsid w:val="00CF47E6"/>
    <w:rsid w:val="00CF557E"/>
    <w:rsid w:val="00CF675D"/>
    <w:rsid w:val="00CF6875"/>
    <w:rsid w:val="00CF6914"/>
    <w:rsid w:val="00CF6F4C"/>
    <w:rsid w:val="00D0229F"/>
    <w:rsid w:val="00D02F4C"/>
    <w:rsid w:val="00D052D6"/>
    <w:rsid w:val="00D05700"/>
    <w:rsid w:val="00D06427"/>
    <w:rsid w:val="00D10989"/>
    <w:rsid w:val="00D111CE"/>
    <w:rsid w:val="00D116E2"/>
    <w:rsid w:val="00D11FED"/>
    <w:rsid w:val="00D1304A"/>
    <w:rsid w:val="00D1328B"/>
    <w:rsid w:val="00D17EE6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2DEA"/>
    <w:rsid w:val="00D43B07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1208"/>
    <w:rsid w:val="00D62D68"/>
    <w:rsid w:val="00D63CD1"/>
    <w:rsid w:val="00D64E71"/>
    <w:rsid w:val="00D64EA6"/>
    <w:rsid w:val="00D660EC"/>
    <w:rsid w:val="00D67437"/>
    <w:rsid w:val="00D733CE"/>
    <w:rsid w:val="00D755FD"/>
    <w:rsid w:val="00D8003A"/>
    <w:rsid w:val="00D80736"/>
    <w:rsid w:val="00D81EA2"/>
    <w:rsid w:val="00D8503F"/>
    <w:rsid w:val="00D85498"/>
    <w:rsid w:val="00D86D0A"/>
    <w:rsid w:val="00D90727"/>
    <w:rsid w:val="00D9251F"/>
    <w:rsid w:val="00D93B4B"/>
    <w:rsid w:val="00D95FE8"/>
    <w:rsid w:val="00DA0977"/>
    <w:rsid w:val="00DA3BC1"/>
    <w:rsid w:val="00DA5B47"/>
    <w:rsid w:val="00DA5EDC"/>
    <w:rsid w:val="00DA5F04"/>
    <w:rsid w:val="00DA5F92"/>
    <w:rsid w:val="00DA731D"/>
    <w:rsid w:val="00DB0A4E"/>
    <w:rsid w:val="00DB2066"/>
    <w:rsid w:val="00DB2C18"/>
    <w:rsid w:val="00DB4687"/>
    <w:rsid w:val="00DB5744"/>
    <w:rsid w:val="00DB59A3"/>
    <w:rsid w:val="00DB6036"/>
    <w:rsid w:val="00DC1947"/>
    <w:rsid w:val="00DC3792"/>
    <w:rsid w:val="00DC417B"/>
    <w:rsid w:val="00DC5670"/>
    <w:rsid w:val="00DC6D20"/>
    <w:rsid w:val="00DC7524"/>
    <w:rsid w:val="00DD02BA"/>
    <w:rsid w:val="00DD175D"/>
    <w:rsid w:val="00DE15AC"/>
    <w:rsid w:val="00DE1E71"/>
    <w:rsid w:val="00DE346E"/>
    <w:rsid w:val="00DE3B52"/>
    <w:rsid w:val="00DF01E2"/>
    <w:rsid w:val="00DF183E"/>
    <w:rsid w:val="00DF1DE8"/>
    <w:rsid w:val="00DF3571"/>
    <w:rsid w:val="00DF6F15"/>
    <w:rsid w:val="00E00148"/>
    <w:rsid w:val="00E016D9"/>
    <w:rsid w:val="00E024F3"/>
    <w:rsid w:val="00E04894"/>
    <w:rsid w:val="00E06088"/>
    <w:rsid w:val="00E067F8"/>
    <w:rsid w:val="00E07C75"/>
    <w:rsid w:val="00E11EC8"/>
    <w:rsid w:val="00E13644"/>
    <w:rsid w:val="00E15E53"/>
    <w:rsid w:val="00E16A0D"/>
    <w:rsid w:val="00E20AB8"/>
    <w:rsid w:val="00E21307"/>
    <w:rsid w:val="00E218F0"/>
    <w:rsid w:val="00E239E0"/>
    <w:rsid w:val="00E240AC"/>
    <w:rsid w:val="00E25A37"/>
    <w:rsid w:val="00E263B8"/>
    <w:rsid w:val="00E36587"/>
    <w:rsid w:val="00E403DC"/>
    <w:rsid w:val="00E40AE7"/>
    <w:rsid w:val="00E42758"/>
    <w:rsid w:val="00E4282E"/>
    <w:rsid w:val="00E45A80"/>
    <w:rsid w:val="00E5274F"/>
    <w:rsid w:val="00E53140"/>
    <w:rsid w:val="00E564D9"/>
    <w:rsid w:val="00E56CDD"/>
    <w:rsid w:val="00E57027"/>
    <w:rsid w:val="00E6092E"/>
    <w:rsid w:val="00E60D79"/>
    <w:rsid w:val="00E6165F"/>
    <w:rsid w:val="00E62AB8"/>
    <w:rsid w:val="00E669D0"/>
    <w:rsid w:val="00E67EE5"/>
    <w:rsid w:val="00E70175"/>
    <w:rsid w:val="00E70A27"/>
    <w:rsid w:val="00E718D0"/>
    <w:rsid w:val="00E723D7"/>
    <w:rsid w:val="00E72D3F"/>
    <w:rsid w:val="00E74911"/>
    <w:rsid w:val="00E77C91"/>
    <w:rsid w:val="00E819DA"/>
    <w:rsid w:val="00E851C5"/>
    <w:rsid w:val="00E86205"/>
    <w:rsid w:val="00E863FA"/>
    <w:rsid w:val="00E86EA0"/>
    <w:rsid w:val="00E9046E"/>
    <w:rsid w:val="00E91C61"/>
    <w:rsid w:val="00E92ACC"/>
    <w:rsid w:val="00E94B4F"/>
    <w:rsid w:val="00E967AB"/>
    <w:rsid w:val="00E96FF1"/>
    <w:rsid w:val="00E9748C"/>
    <w:rsid w:val="00EA0010"/>
    <w:rsid w:val="00EA0CF0"/>
    <w:rsid w:val="00EA120A"/>
    <w:rsid w:val="00EA18AD"/>
    <w:rsid w:val="00EB118A"/>
    <w:rsid w:val="00EB1BF2"/>
    <w:rsid w:val="00EB4270"/>
    <w:rsid w:val="00EB5E73"/>
    <w:rsid w:val="00EB5EF5"/>
    <w:rsid w:val="00EB69F6"/>
    <w:rsid w:val="00EB6BE4"/>
    <w:rsid w:val="00EB71C3"/>
    <w:rsid w:val="00EC02D5"/>
    <w:rsid w:val="00EC059E"/>
    <w:rsid w:val="00EC0B35"/>
    <w:rsid w:val="00EC1C6F"/>
    <w:rsid w:val="00EC3473"/>
    <w:rsid w:val="00EC6F3B"/>
    <w:rsid w:val="00EC79F6"/>
    <w:rsid w:val="00EC7B47"/>
    <w:rsid w:val="00ED022F"/>
    <w:rsid w:val="00ED3982"/>
    <w:rsid w:val="00ED3E9B"/>
    <w:rsid w:val="00ED524A"/>
    <w:rsid w:val="00EE0A5E"/>
    <w:rsid w:val="00EE2CFB"/>
    <w:rsid w:val="00EE374E"/>
    <w:rsid w:val="00EE58E6"/>
    <w:rsid w:val="00EF1702"/>
    <w:rsid w:val="00EF193E"/>
    <w:rsid w:val="00EF199C"/>
    <w:rsid w:val="00EF273F"/>
    <w:rsid w:val="00EF28C0"/>
    <w:rsid w:val="00EF56CA"/>
    <w:rsid w:val="00EF60F2"/>
    <w:rsid w:val="00F01F15"/>
    <w:rsid w:val="00F02E55"/>
    <w:rsid w:val="00F02F05"/>
    <w:rsid w:val="00F04F19"/>
    <w:rsid w:val="00F10AF0"/>
    <w:rsid w:val="00F131E7"/>
    <w:rsid w:val="00F13E9C"/>
    <w:rsid w:val="00F14FC9"/>
    <w:rsid w:val="00F15143"/>
    <w:rsid w:val="00F16063"/>
    <w:rsid w:val="00F21D31"/>
    <w:rsid w:val="00F23E2C"/>
    <w:rsid w:val="00F24A97"/>
    <w:rsid w:val="00F25F8D"/>
    <w:rsid w:val="00F31561"/>
    <w:rsid w:val="00F31B39"/>
    <w:rsid w:val="00F32375"/>
    <w:rsid w:val="00F36BE2"/>
    <w:rsid w:val="00F40B2A"/>
    <w:rsid w:val="00F40FB6"/>
    <w:rsid w:val="00F41222"/>
    <w:rsid w:val="00F428DF"/>
    <w:rsid w:val="00F42E21"/>
    <w:rsid w:val="00F43AA1"/>
    <w:rsid w:val="00F45845"/>
    <w:rsid w:val="00F463F3"/>
    <w:rsid w:val="00F46EC6"/>
    <w:rsid w:val="00F47312"/>
    <w:rsid w:val="00F47C7D"/>
    <w:rsid w:val="00F47F55"/>
    <w:rsid w:val="00F50704"/>
    <w:rsid w:val="00F54478"/>
    <w:rsid w:val="00F5523E"/>
    <w:rsid w:val="00F5542A"/>
    <w:rsid w:val="00F55932"/>
    <w:rsid w:val="00F55DAA"/>
    <w:rsid w:val="00F57F5F"/>
    <w:rsid w:val="00F634BB"/>
    <w:rsid w:val="00F63C05"/>
    <w:rsid w:val="00F64671"/>
    <w:rsid w:val="00F660AC"/>
    <w:rsid w:val="00F71916"/>
    <w:rsid w:val="00F754A9"/>
    <w:rsid w:val="00F800C8"/>
    <w:rsid w:val="00F8213E"/>
    <w:rsid w:val="00F8310A"/>
    <w:rsid w:val="00F83279"/>
    <w:rsid w:val="00F8327B"/>
    <w:rsid w:val="00F852B7"/>
    <w:rsid w:val="00F872DE"/>
    <w:rsid w:val="00F8780E"/>
    <w:rsid w:val="00F87D73"/>
    <w:rsid w:val="00F90991"/>
    <w:rsid w:val="00F92629"/>
    <w:rsid w:val="00F94071"/>
    <w:rsid w:val="00F94F3B"/>
    <w:rsid w:val="00F94F78"/>
    <w:rsid w:val="00F95043"/>
    <w:rsid w:val="00F96554"/>
    <w:rsid w:val="00F9661A"/>
    <w:rsid w:val="00F9694C"/>
    <w:rsid w:val="00F96E86"/>
    <w:rsid w:val="00F97863"/>
    <w:rsid w:val="00FA028E"/>
    <w:rsid w:val="00FA0D05"/>
    <w:rsid w:val="00FA2000"/>
    <w:rsid w:val="00FA669A"/>
    <w:rsid w:val="00FB14BF"/>
    <w:rsid w:val="00FB1BEB"/>
    <w:rsid w:val="00FB4607"/>
    <w:rsid w:val="00FB5683"/>
    <w:rsid w:val="00FB7AED"/>
    <w:rsid w:val="00FB7B2C"/>
    <w:rsid w:val="00FB7DB7"/>
    <w:rsid w:val="00FC074C"/>
    <w:rsid w:val="00FC1BFE"/>
    <w:rsid w:val="00FC1EC4"/>
    <w:rsid w:val="00FC209F"/>
    <w:rsid w:val="00FC3446"/>
    <w:rsid w:val="00FC5186"/>
    <w:rsid w:val="00FC5A0C"/>
    <w:rsid w:val="00FC728B"/>
    <w:rsid w:val="00FC7693"/>
    <w:rsid w:val="00FD1B5E"/>
    <w:rsid w:val="00FD59A9"/>
    <w:rsid w:val="00FD748A"/>
    <w:rsid w:val="00FE1C2E"/>
    <w:rsid w:val="00FE321B"/>
    <w:rsid w:val="00FE665E"/>
    <w:rsid w:val="00FE7C6C"/>
    <w:rsid w:val="00FF0C1E"/>
    <w:rsid w:val="00FF12BD"/>
    <w:rsid w:val="00FF218B"/>
    <w:rsid w:val="00FF277F"/>
    <w:rsid w:val="00FF4236"/>
    <w:rsid w:val="00FF505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5C7E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5C7E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41CB60B69A8CBFABE713089B003F0B5F22A7D80E83C01FD5610C795E742C1CE700g227M" TargetMode="External"/><Relationship Id="rId13" Type="http://schemas.openxmlformats.org/officeDocument/2006/relationships/hyperlink" Target="consultantplus://offline/ref=990BF817F9430319639FA364DC1B87F96655495BFBB29243BF9D8FE1B7A3F80C648B7BBE4EEE50DE3CD441K6nD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0BF817F9430319639FA364DC1B87F96655495BFBB29243BF9D8FE1B7A3F80C648B7BBE4EEE50DE3CD441K6nB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0BF817F9430319639FA364DC1B87F96655495BFBB29243BF9D8FE1B7A3F80C648B7BBE4EEE50DE3CD442K6n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0BF817F9430319639FA364DC1B87F96655495BFBB29243BF9D8FE1B7A3F80C648B7BBE4EEE50DE3CD741K6nF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BF817F9430319639FA364DC1B87F96655495BFBB29243BF9D8FE1B7A3F80C648B7BBE4EEE50DE3CD442K6n9N" TargetMode="External"/><Relationship Id="rId14" Type="http://schemas.openxmlformats.org/officeDocument/2006/relationships/hyperlink" Target="consultantplus://offline/ref=4656155962A3BE3F798CDFC53A931FFB7D6FD45F47E5A1EEE46BC0CEEEE4D6A7D4ACCCD6BB010186B3CDD2iCN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АУО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Рассказова Анастасия Андреева</cp:lastModifiedBy>
  <cp:revision>114</cp:revision>
  <cp:lastPrinted>2017-08-01T12:34:00Z</cp:lastPrinted>
  <dcterms:created xsi:type="dcterms:W3CDTF">2017-08-01T11:28:00Z</dcterms:created>
  <dcterms:modified xsi:type="dcterms:W3CDTF">2017-08-01T12:34:00Z</dcterms:modified>
</cp:coreProperties>
</file>