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28" w:rsidRDefault="00DB2328" w:rsidP="002343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737" w:rsidRDefault="00096737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FC" w:rsidRDefault="00F42CFC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FC" w:rsidRDefault="00F42CFC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FC" w:rsidRDefault="00F42CFC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081" w:rsidRDefault="00096737" w:rsidP="00F42C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8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6CE" w:rsidRPr="002A2081">
        <w:rPr>
          <w:rFonts w:ascii="Times New Roman" w:hAnsi="Times New Roman" w:cs="Times New Roman"/>
          <w:b/>
          <w:sz w:val="28"/>
          <w:szCs w:val="28"/>
        </w:rPr>
        <w:t xml:space="preserve">статью 20 Закона </w:t>
      </w:r>
      <w:r w:rsidRPr="002A2081">
        <w:rPr>
          <w:rFonts w:ascii="Times New Roman" w:hAnsi="Times New Roman" w:cs="Times New Roman"/>
          <w:b/>
          <w:sz w:val="28"/>
          <w:szCs w:val="28"/>
        </w:rPr>
        <w:t>Ульянов</w:t>
      </w:r>
      <w:r w:rsidR="004E14BA">
        <w:rPr>
          <w:rFonts w:ascii="Times New Roman" w:hAnsi="Times New Roman" w:cs="Times New Roman"/>
          <w:b/>
          <w:sz w:val="28"/>
          <w:szCs w:val="28"/>
        </w:rPr>
        <w:t>с</w:t>
      </w:r>
      <w:r w:rsidRPr="002A2081">
        <w:rPr>
          <w:rFonts w:ascii="Times New Roman" w:hAnsi="Times New Roman" w:cs="Times New Roman"/>
          <w:b/>
          <w:sz w:val="28"/>
          <w:szCs w:val="28"/>
        </w:rPr>
        <w:t>кой области</w:t>
      </w:r>
      <w:r w:rsidR="00DD166C" w:rsidRPr="002A2081">
        <w:rPr>
          <w:rFonts w:ascii="Times New Roman" w:hAnsi="Times New Roman" w:cs="Times New Roman"/>
          <w:b/>
          <w:sz w:val="28"/>
          <w:szCs w:val="28"/>
        </w:rPr>
        <w:br/>
      </w:r>
      <w:r w:rsidR="004516CE" w:rsidRPr="002A2081">
        <w:rPr>
          <w:rFonts w:ascii="Times New Roman" w:hAnsi="Times New Roman" w:cs="Times New Roman"/>
          <w:b/>
          <w:sz w:val="28"/>
          <w:szCs w:val="28"/>
        </w:rPr>
        <w:t>«О государственных должностях Ульяновской области»</w:t>
      </w:r>
      <w:r w:rsidR="00DD166C" w:rsidRPr="002A2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72A6" w:rsidRPr="002A2081" w:rsidRDefault="00B272A6" w:rsidP="00750B51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65B" w:rsidRDefault="00A1165B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2A6" w:rsidRDefault="00B272A6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328" w:rsidRDefault="00DB2328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328" w:rsidRDefault="00DB2328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328" w:rsidRDefault="00DB2328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FC" w:rsidRDefault="00F42CFC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FC" w:rsidRDefault="00F42CFC" w:rsidP="008171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838" w:rsidRDefault="00A1165B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4516CE">
        <w:rPr>
          <w:rFonts w:ascii="Times New Roman" w:hAnsi="Times New Roman" w:cs="Times New Roman"/>
          <w:sz w:val="28"/>
          <w:szCs w:val="28"/>
        </w:rPr>
        <w:t xml:space="preserve"> статью 20 </w:t>
      </w:r>
      <w:r w:rsidR="0081710C" w:rsidRPr="00F7466C">
        <w:rPr>
          <w:rFonts w:ascii="Times New Roman" w:hAnsi="Times New Roman" w:cs="Times New Roman"/>
          <w:sz w:val="28"/>
          <w:szCs w:val="28"/>
        </w:rPr>
        <w:t>Закон</w:t>
      </w:r>
      <w:r w:rsidR="004516CE">
        <w:rPr>
          <w:rFonts w:ascii="Times New Roman" w:hAnsi="Times New Roman" w:cs="Times New Roman"/>
          <w:sz w:val="28"/>
          <w:szCs w:val="28"/>
        </w:rPr>
        <w:t>а</w:t>
      </w:r>
      <w:r w:rsidR="0081710C" w:rsidRPr="00F7466C">
        <w:rPr>
          <w:rFonts w:ascii="Times New Roman" w:hAnsi="Times New Roman" w:cs="Times New Roman"/>
          <w:sz w:val="28"/>
          <w:szCs w:val="28"/>
        </w:rPr>
        <w:t xml:space="preserve"> Ульяновской области от </w:t>
      </w:r>
      <w:r w:rsidR="004516CE">
        <w:rPr>
          <w:rFonts w:ascii="Times New Roman" w:hAnsi="Times New Roman" w:cs="Times New Roman"/>
          <w:sz w:val="28"/>
          <w:szCs w:val="28"/>
        </w:rPr>
        <w:t>30</w:t>
      </w:r>
      <w:r w:rsidR="0081710C" w:rsidRPr="00F7466C">
        <w:rPr>
          <w:rFonts w:ascii="Times New Roman" w:hAnsi="Times New Roman" w:cs="Times New Roman"/>
          <w:sz w:val="28"/>
          <w:szCs w:val="28"/>
        </w:rPr>
        <w:t xml:space="preserve"> </w:t>
      </w:r>
      <w:r w:rsidR="004516CE">
        <w:rPr>
          <w:rFonts w:ascii="Times New Roman" w:hAnsi="Times New Roman" w:cs="Times New Roman"/>
          <w:sz w:val="28"/>
          <w:szCs w:val="28"/>
        </w:rPr>
        <w:t>янва</w:t>
      </w:r>
      <w:r w:rsidR="0081710C" w:rsidRPr="00F7466C">
        <w:rPr>
          <w:rFonts w:ascii="Times New Roman" w:hAnsi="Times New Roman" w:cs="Times New Roman"/>
          <w:sz w:val="28"/>
          <w:szCs w:val="28"/>
        </w:rPr>
        <w:t>ря 200</w:t>
      </w:r>
      <w:r w:rsidR="004516CE">
        <w:rPr>
          <w:rFonts w:ascii="Times New Roman" w:hAnsi="Times New Roman" w:cs="Times New Roman"/>
          <w:sz w:val="28"/>
          <w:szCs w:val="28"/>
        </w:rPr>
        <w:t>6</w:t>
      </w:r>
      <w:r w:rsidR="0081710C" w:rsidRPr="00F7466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1F77">
        <w:rPr>
          <w:rFonts w:ascii="Times New Roman" w:hAnsi="Times New Roman" w:cs="Times New Roman"/>
          <w:sz w:val="28"/>
          <w:szCs w:val="28"/>
        </w:rPr>
        <w:br/>
      </w:r>
      <w:r w:rsidR="004516CE">
        <w:rPr>
          <w:rFonts w:ascii="Times New Roman" w:hAnsi="Times New Roman" w:cs="Times New Roman"/>
          <w:sz w:val="28"/>
          <w:szCs w:val="28"/>
        </w:rPr>
        <w:t>№ 0</w:t>
      </w:r>
      <w:r w:rsidR="0081710C" w:rsidRPr="00F7466C">
        <w:rPr>
          <w:rFonts w:ascii="Times New Roman" w:hAnsi="Times New Roman" w:cs="Times New Roman"/>
          <w:sz w:val="28"/>
          <w:szCs w:val="28"/>
        </w:rPr>
        <w:t xml:space="preserve">6-ЗО «О </w:t>
      </w:r>
      <w:r w:rsidR="004516CE">
        <w:rPr>
          <w:rFonts w:ascii="Times New Roman" w:hAnsi="Times New Roman" w:cs="Times New Roman"/>
          <w:sz w:val="28"/>
          <w:szCs w:val="28"/>
        </w:rPr>
        <w:t>государственных должностях</w:t>
      </w:r>
      <w:r w:rsidR="0081710C" w:rsidRPr="00F7466C">
        <w:rPr>
          <w:rFonts w:ascii="Times New Roman" w:hAnsi="Times New Roman" w:cs="Times New Roman"/>
          <w:sz w:val="28"/>
          <w:szCs w:val="28"/>
        </w:rPr>
        <w:t xml:space="preserve"> Ульяновской области» («</w:t>
      </w:r>
      <w:proofErr w:type="gramStart"/>
      <w:r w:rsidR="0081710C" w:rsidRPr="00F7466C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81710C" w:rsidRPr="00F7466C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4516CE">
        <w:rPr>
          <w:rFonts w:ascii="Times New Roman" w:hAnsi="Times New Roman" w:cs="Times New Roman"/>
          <w:sz w:val="28"/>
          <w:szCs w:val="28"/>
        </w:rPr>
        <w:t xml:space="preserve"> 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от 01.02.2006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7; от 10.06.2006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43; от 07.07.2006</w:t>
      </w:r>
      <w:r w:rsidR="00610404">
        <w:rPr>
          <w:rFonts w:ascii="Times New Roman" w:hAnsi="Times New Roman" w:cs="Times New Roman"/>
          <w:sz w:val="28"/>
          <w:szCs w:val="28"/>
        </w:rPr>
        <w:t xml:space="preserve">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51; от 08.11.2006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86; от 22.12.2007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110; от 26.12.2007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111; от 28.03.2008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28; от 07.11.2008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91; от 19.12.2008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103; от 06.03.2009</w:t>
      </w:r>
      <w:r w:rsidR="00610404">
        <w:rPr>
          <w:rFonts w:ascii="Times New Roman" w:hAnsi="Times New Roman" w:cs="Times New Roman"/>
          <w:sz w:val="28"/>
          <w:szCs w:val="28"/>
        </w:rPr>
        <w:t xml:space="preserve">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17; </w:t>
      </w:r>
      <w:proofErr w:type="gramStart"/>
      <w:r w:rsidR="004516CE" w:rsidRPr="004516CE">
        <w:rPr>
          <w:rFonts w:ascii="Times New Roman" w:hAnsi="Times New Roman" w:cs="Times New Roman"/>
          <w:sz w:val="28"/>
          <w:szCs w:val="28"/>
        </w:rPr>
        <w:t xml:space="preserve">от 30.04.2009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33; от 04.12.2009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97; от 10.03.2010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17; от 12.05.2010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35-36; от 13.10.2010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84; </w:t>
      </w:r>
      <w:r w:rsidR="00610404">
        <w:rPr>
          <w:rFonts w:ascii="Times New Roman" w:hAnsi="Times New Roman" w:cs="Times New Roman"/>
          <w:sz w:val="28"/>
          <w:szCs w:val="28"/>
        </w:rPr>
        <w:br/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от 04.02.2011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12-13; от 04.03.2011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23; от 06.05.2011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48; от 12.10.2011 </w:t>
      </w:r>
      <w:r w:rsidR="00610404">
        <w:rPr>
          <w:rFonts w:ascii="Times New Roman" w:hAnsi="Times New Roman" w:cs="Times New Roman"/>
          <w:sz w:val="28"/>
          <w:szCs w:val="28"/>
        </w:rPr>
        <w:br/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115; от 28.12.2011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147; от 04.05.2012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45; от 29.06.2012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67; от 01.03.2013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23; от 13.03.2013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27; от 08.05.2013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48; от 07.09.2013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109; от 07.10.2013 </w:t>
      </w:r>
      <w:r w:rsidR="004516CE">
        <w:rPr>
          <w:rFonts w:ascii="Times New Roman" w:hAnsi="Times New Roman" w:cs="Times New Roman"/>
          <w:sz w:val="28"/>
          <w:szCs w:val="28"/>
        </w:rPr>
        <w:br/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125;</w:t>
      </w:r>
      <w:proofErr w:type="gramEnd"/>
      <w:r w:rsidR="004516CE" w:rsidRPr="004516CE">
        <w:rPr>
          <w:rFonts w:ascii="Times New Roman" w:hAnsi="Times New Roman" w:cs="Times New Roman"/>
          <w:sz w:val="28"/>
          <w:szCs w:val="28"/>
        </w:rPr>
        <w:t xml:space="preserve"> от 08.11.2013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143; от 11.11.2013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144; от 05.12.2013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158; </w:t>
      </w:r>
      <w:r w:rsidR="004516CE">
        <w:rPr>
          <w:rFonts w:ascii="Times New Roman" w:hAnsi="Times New Roman" w:cs="Times New Roman"/>
          <w:sz w:val="28"/>
          <w:szCs w:val="28"/>
        </w:rPr>
        <w:br/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от 28.12.2013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173; от 31.03.2014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45; от 08.05.2014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65; от 09.06.2014</w:t>
      </w:r>
      <w:r w:rsidR="004516CE">
        <w:rPr>
          <w:rFonts w:ascii="Times New Roman" w:hAnsi="Times New Roman" w:cs="Times New Roman"/>
          <w:sz w:val="28"/>
          <w:szCs w:val="28"/>
        </w:rPr>
        <w:br/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82-83; от 09.10.2014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149; от 10.11.2014 </w:t>
      </w:r>
      <w:r w:rsidR="004516CE">
        <w:rPr>
          <w:rFonts w:ascii="Times New Roman" w:hAnsi="Times New Roman" w:cs="Times New Roman"/>
          <w:sz w:val="28"/>
          <w:szCs w:val="28"/>
        </w:rPr>
        <w:t>№</w:t>
      </w:r>
      <w:r w:rsidR="004516CE" w:rsidRPr="004516CE">
        <w:rPr>
          <w:rFonts w:ascii="Times New Roman" w:hAnsi="Times New Roman" w:cs="Times New Roman"/>
          <w:sz w:val="28"/>
          <w:szCs w:val="28"/>
        </w:rPr>
        <w:t xml:space="preserve"> 163</w:t>
      </w:r>
      <w:r w:rsidR="004516CE">
        <w:rPr>
          <w:rFonts w:ascii="Times New Roman" w:hAnsi="Times New Roman" w:cs="Times New Roman"/>
          <w:sz w:val="28"/>
          <w:szCs w:val="28"/>
        </w:rPr>
        <w:t>-</w:t>
      </w:r>
      <w:r w:rsidR="004516CE" w:rsidRPr="004516CE">
        <w:rPr>
          <w:rFonts w:ascii="Times New Roman" w:hAnsi="Times New Roman" w:cs="Times New Roman"/>
          <w:sz w:val="28"/>
          <w:szCs w:val="28"/>
        </w:rPr>
        <w:t>164</w:t>
      </w:r>
      <w:r w:rsidR="004516CE">
        <w:rPr>
          <w:rFonts w:ascii="Times New Roman" w:hAnsi="Times New Roman" w:cs="Times New Roman"/>
          <w:sz w:val="28"/>
          <w:szCs w:val="28"/>
        </w:rPr>
        <w:t>; от 06.04.2015 № 44</w:t>
      </w:r>
      <w:r w:rsidR="004516CE" w:rsidRPr="004516CE">
        <w:rPr>
          <w:rFonts w:ascii="Times New Roman" w:hAnsi="Times New Roman" w:cs="Times New Roman"/>
          <w:sz w:val="28"/>
          <w:szCs w:val="28"/>
        </w:rPr>
        <w:t>)</w:t>
      </w:r>
      <w:r w:rsidR="00451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91F85">
        <w:rPr>
          <w:rFonts w:ascii="Times New Roman" w:hAnsi="Times New Roman" w:cs="Times New Roman"/>
          <w:sz w:val="28"/>
          <w:szCs w:val="28"/>
        </w:rPr>
        <w:t>:</w:t>
      </w:r>
    </w:p>
    <w:p w:rsidR="004516CE" w:rsidRDefault="004516CE" w:rsidP="00F42CFC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2 слово «трудовую» заменить словом «страховую»;</w:t>
      </w:r>
    </w:p>
    <w:p w:rsidR="006A0CD2" w:rsidRPr="00750B51" w:rsidRDefault="004516CE" w:rsidP="00F42CFC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50B51">
        <w:rPr>
          <w:rFonts w:ascii="Times New Roman" w:hAnsi="Times New Roman" w:cs="Times New Roman"/>
          <w:sz w:val="28"/>
          <w:szCs w:val="28"/>
        </w:rPr>
        <w:t>част</w:t>
      </w:r>
      <w:r w:rsidR="00750B51" w:rsidRPr="00750B51">
        <w:rPr>
          <w:rFonts w:ascii="Times New Roman" w:hAnsi="Times New Roman" w:cs="Times New Roman"/>
          <w:sz w:val="28"/>
          <w:szCs w:val="28"/>
        </w:rPr>
        <w:t>ь</w:t>
      </w:r>
      <w:r w:rsidRPr="00750B51">
        <w:rPr>
          <w:rFonts w:ascii="Times New Roman" w:hAnsi="Times New Roman" w:cs="Times New Roman"/>
          <w:sz w:val="28"/>
          <w:szCs w:val="28"/>
        </w:rPr>
        <w:t xml:space="preserve"> 6</w:t>
      </w:r>
      <w:r w:rsidR="00750B51">
        <w:rPr>
          <w:rFonts w:ascii="Times New Roman" w:hAnsi="Times New Roman" w:cs="Times New Roman"/>
          <w:sz w:val="28"/>
          <w:szCs w:val="28"/>
        </w:rPr>
        <w:t xml:space="preserve"> </w:t>
      </w:r>
      <w:r w:rsidR="008E0A77" w:rsidRPr="00750B5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A0CD2" w:rsidRPr="00750B5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53877" w:rsidRDefault="006A0CD2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="00953877">
        <w:rPr>
          <w:rFonts w:ascii="Times New Roman" w:hAnsi="Times New Roman" w:cs="Times New Roman"/>
          <w:sz w:val="28"/>
          <w:szCs w:val="28"/>
        </w:rPr>
        <w:t>Пенсия за выслугу лет устанавливается на основании</w:t>
      </w:r>
      <w:r w:rsidR="00216964">
        <w:rPr>
          <w:rFonts w:ascii="Times New Roman" w:hAnsi="Times New Roman" w:cs="Times New Roman"/>
          <w:sz w:val="28"/>
          <w:szCs w:val="28"/>
        </w:rPr>
        <w:t>:</w:t>
      </w:r>
    </w:p>
    <w:p w:rsidR="00953877" w:rsidRDefault="00953877" w:rsidP="00F42CFC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письменного заявления лица, замещавшего государственную должность, об установлении ему пенсии за выслугу лет (далее – заявление об установлении пенсии за выслугу лет). В случае если лицо, замещавшее государственную должность, желает, чтобы пенсия за выслугу лет перечислялась на счёт, открытый </w:t>
      </w:r>
      <w:r>
        <w:rPr>
          <w:rFonts w:ascii="Times New Roman" w:hAnsi="Times New Roman" w:cs="Times New Roman"/>
          <w:sz w:val="28"/>
          <w:szCs w:val="28"/>
        </w:rPr>
        <w:lastRenderedPageBreak/>
        <w:t>на его имя в кредитной организации, в заявлении должны быть указаны реквизиты этого счёта. В случае если эти реквизиты в заявлении не указаны, пенсия за выслугу лет доставл</w:t>
      </w:r>
      <w:r w:rsidR="00216964">
        <w:rPr>
          <w:rFonts w:ascii="Times New Roman" w:hAnsi="Times New Roman" w:cs="Times New Roman"/>
          <w:sz w:val="28"/>
          <w:szCs w:val="28"/>
        </w:rPr>
        <w:t xml:space="preserve">яется </w:t>
      </w:r>
      <w:r>
        <w:rPr>
          <w:rFonts w:ascii="Times New Roman" w:hAnsi="Times New Roman" w:cs="Times New Roman"/>
          <w:sz w:val="28"/>
          <w:szCs w:val="28"/>
        </w:rPr>
        <w:t>лицу, замещавшему государственную должность, по месту его жительства через оператора почтовой связи;</w:t>
      </w:r>
    </w:p>
    <w:p w:rsidR="00953877" w:rsidRDefault="00953877" w:rsidP="00F42CFC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паспорта или иного документа, </w:t>
      </w:r>
      <w:r w:rsidR="002D2FA6">
        <w:rPr>
          <w:rFonts w:ascii="Times New Roman" w:hAnsi="Times New Roman" w:cs="Times New Roman"/>
          <w:sz w:val="28"/>
          <w:szCs w:val="28"/>
        </w:rPr>
        <w:t>удостоверяющего в соответствии с законодательством Российской Федерации личность лица, замещавшего государственную должность;</w:t>
      </w:r>
    </w:p>
    <w:p w:rsidR="002D2FA6" w:rsidRPr="00F6764F" w:rsidRDefault="002D2FA6" w:rsidP="00F42CFC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4F">
        <w:rPr>
          <w:rFonts w:ascii="Times New Roman" w:hAnsi="Times New Roman" w:cs="Times New Roman"/>
          <w:sz w:val="28"/>
          <w:szCs w:val="28"/>
        </w:rPr>
        <w:t>справк</w:t>
      </w:r>
      <w:r w:rsidR="00216964">
        <w:rPr>
          <w:rFonts w:ascii="Times New Roman" w:hAnsi="Times New Roman" w:cs="Times New Roman"/>
          <w:sz w:val="28"/>
          <w:szCs w:val="28"/>
        </w:rPr>
        <w:t>и</w:t>
      </w:r>
      <w:r w:rsidRPr="00F6764F">
        <w:rPr>
          <w:rFonts w:ascii="Times New Roman" w:hAnsi="Times New Roman" w:cs="Times New Roman"/>
          <w:sz w:val="28"/>
          <w:szCs w:val="28"/>
        </w:rPr>
        <w:t xml:space="preserve"> органа, назначающего страховую или иную пенсию, </w:t>
      </w:r>
      <w:r>
        <w:rPr>
          <w:rFonts w:ascii="Times New Roman" w:hAnsi="Times New Roman" w:cs="Times New Roman"/>
          <w:sz w:val="28"/>
          <w:szCs w:val="28"/>
        </w:rPr>
        <w:br/>
      </w:r>
      <w:r w:rsidRPr="00F6764F">
        <w:rPr>
          <w:rFonts w:ascii="Times New Roman" w:hAnsi="Times New Roman" w:cs="Times New Roman"/>
          <w:sz w:val="28"/>
          <w:szCs w:val="28"/>
        </w:rPr>
        <w:t xml:space="preserve">о назначенной </w:t>
      </w:r>
      <w:r>
        <w:rPr>
          <w:rFonts w:ascii="Times New Roman" w:hAnsi="Times New Roman" w:cs="Times New Roman"/>
          <w:sz w:val="28"/>
          <w:szCs w:val="28"/>
        </w:rPr>
        <w:t>лицу, замещавшему государственную должность,</w:t>
      </w:r>
      <w:r w:rsidRPr="00F6764F">
        <w:rPr>
          <w:rFonts w:ascii="Times New Roman" w:hAnsi="Times New Roman" w:cs="Times New Roman"/>
          <w:sz w:val="28"/>
          <w:szCs w:val="28"/>
        </w:rPr>
        <w:t xml:space="preserve"> пенсии </w:t>
      </w:r>
      <w:r w:rsidR="00F42CFC">
        <w:rPr>
          <w:rFonts w:ascii="Times New Roman" w:hAnsi="Times New Roman" w:cs="Times New Roman"/>
          <w:sz w:val="28"/>
          <w:szCs w:val="28"/>
        </w:rPr>
        <w:br/>
      </w:r>
      <w:r w:rsidRPr="00F6764F">
        <w:rPr>
          <w:rFonts w:ascii="Times New Roman" w:hAnsi="Times New Roman" w:cs="Times New Roman"/>
          <w:sz w:val="28"/>
          <w:szCs w:val="28"/>
        </w:rPr>
        <w:t>с указанием закона, в соответствии с которым она назначена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FA6" w:rsidRDefault="002D2FA6" w:rsidP="00F42CFC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копии трудовой книжки</w:t>
      </w:r>
      <w:r w:rsidRPr="002D2F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лица, замещавшего государственную должность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6A0CD2" w:rsidRDefault="00F6764F" w:rsidP="00F42CFC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справк</w:t>
      </w:r>
      <w:r w:rsidR="002D2FA6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о размере </w:t>
      </w:r>
      <w:r w:rsidR="002D2FA6">
        <w:rPr>
          <w:rFonts w:ascii="Times New Roman" w:eastAsiaTheme="minorHAnsi" w:hAnsi="Times New Roman"/>
          <w:sz w:val="28"/>
          <w:szCs w:val="28"/>
        </w:rPr>
        <w:t xml:space="preserve">ежемесячного </w:t>
      </w:r>
      <w:r>
        <w:rPr>
          <w:rFonts w:ascii="Times New Roman" w:eastAsiaTheme="minorHAnsi" w:hAnsi="Times New Roman"/>
          <w:sz w:val="28"/>
          <w:szCs w:val="28"/>
        </w:rPr>
        <w:t>денежного вознаграждения</w:t>
      </w:r>
      <w:r w:rsidR="002D2FA6" w:rsidRPr="002D2FA6">
        <w:rPr>
          <w:rFonts w:ascii="Times New Roman" w:hAnsi="Times New Roman"/>
          <w:sz w:val="28"/>
          <w:szCs w:val="28"/>
        </w:rPr>
        <w:t xml:space="preserve"> </w:t>
      </w:r>
      <w:r w:rsidR="002D2FA6">
        <w:rPr>
          <w:rFonts w:ascii="Times New Roman" w:hAnsi="Times New Roman"/>
          <w:sz w:val="28"/>
          <w:szCs w:val="28"/>
        </w:rPr>
        <w:t>лица, замещавшего государственную должность</w:t>
      </w:r>
      <w:r w:rsidR="002D2FA6">
        <w:rPr>
          <w:rFonts w:ascii="Times New Roman" w:eastAsiaTheme="minorHAnsi" w:hAnsi="Times New Roman"/>
          <w:sz w:val="28"/>
          <w:szCs w:val="28"/>
        </w:rPr>
        <w:t xml:space="preserve">, по </w:t>
      </w:r>
      <w:r w:rsidR="002D2FA6">
        <w:rPr>
          <w:rFonts w:ascii="Times New Roman" w:hAnsi="Times New Roman"/>
          <w:sz w:val="28"/>
          <w:szCs w:val="28"/>
        </w:rPr>
        <w:t xml:space="preserve">государственной должности, замещавшейся по состоянию на день достижения им возраста, дающего право </w:t>
      </w:r>
      <w:r w:rsidR="00F42CFC">
        <w:rPr>
          <w:rFonts w:ascii="Times New Roman" w:hAnsi="Times New Roman"/>
          <w:sz w:val="28"/>
          <w:szCs w:val="28"/>
        </w:rPr>
        <w:br/>
      </w:r>
      <w:r w:rsidR="002D2FA6">
        <w:rPr>
          <w:rFonts w:ascii="Times New Roman" w:hAnsi="Times New Roman"/>
          <w:sz w:val="28"/>
          <w:szCs w:val="28"/>
        </w:rPr>
        <w:t xml:space="preserve">на страховую пенсию по старости, либо по последней государственной должности, от которой указанное лицо было освобождено. </w:t>
      </w:r>
    </w:p>
    <w:p w:rsidR="00C12D4C" w:rsidRDefault="002D2FA6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замещавшее государственную должность, подаёт заявление </w:t>
      </w:r>
      <w:r w:rsidR="00F42C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пенсии за выслугу лет и документы (копии документов), предусмотренные пунктами 2-4 настоящей части, в государственный орган  Ульяновской области, кадровая служба которого осуществляла ведение его личного дела.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реорганизации или ликвидации государственного органа Ульяновской области, кадровая служба которого осуществляла ведение личного дела лица, замещавшего государственную должность, заявление и документы (копии документов), предусмотренные пунктами 2-4 настоящей части, подаются </w:t>
      </w:r>
      <w:r w:rsidR="00F42C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кадровую службу </w:t>
      </w:r>
      <w:r w:rsidR="00C12D4C">
        <w:rPr>
          <w:rFonts w:ascii="Times New Roman" w:hAnsi="Times New Roman" w:cs="Times New Roman"/>
          <w:sz w:val="28"/>
          <w:szCs w:val="28"/>
        </w:rPr>
        <w:t xml:space="preserve">государственного органа Ульяновской области, которому </w:t>
      </w:r>
      <w:r w:rsidR="00F42CFC">
        <w:rPr>
          <w:rFonts w:ascii="Times New Roman" w:hAnsi="Times New Roman" w:cs="Times New Roman"/>
          <w:sz w:val="28"/>
          <w:szCs w:val="28"/>
        </w:rPr>
        <w:br/>
      </w:r>
      <w:r w:rsidR="00C12D4C">
        <w:rPr>
          <w:rFonts w:ascii="Times New Roman" w:hAnsi="Times New Roman" w:cs="Times New Roman"/>
          <w:sz w:val="28"/>
          <w:szCs w:val="28"/>
        </w:rPr>
        <w:t>в соответствии с законодательством переданы функции реорганизованного или ликвидированного государственного органа Ульяновской области.</w:t>
      </w:r>
      <w:proofErr w:type="gramEnd"/>
      <w:r w:rsidR="00C12D4C">
        <w:rPr>
          <w:rFonts w:ascii="Times New Roman" w:hAnsi="Times New Roman" w:cs="Times New Roman"/>
          <w:sz w:val="28"/>
          <w:szCs w:val="28"/>
        </w:rPr>
        <w:t xml:space="preserve"> В случае если функции реорганизованного и</w:t>
      </w:r>
      <w:r w:rsidR="00F42CFC">
        <w:rPr>
          <w:rFonts w:ascii="Times New Roman" w:hAnsi="Times New Roman" w:cs="Times New Roman"/>
          <w:sz w:val="28"/>
          <w:szCs w:val="28"/>
        </w:rPr>
        <w:t>л</w:t>
      </w:r>
      <w:r w:rsidR="00C12D4C">
        <w:rPr>
          <w:rFonts w:ascii="Times New Roman" w:hAnsi="Times New Roman" w:cs="Times New Roman"/>
          <w:sz w:val="28"/>
          <w:szCs w:val="28"/>
        </w:rPr>
        <w:t xml:space="preserve">и ликвидированного государственного органа Ульяновской области другому государственному органу Ульяновской области </w:t>
      </w:r>
      <w:r w:rsidR="00F42CFC">
        <w:rPr>
          <w:rFonts w:ascii="Times New Roman" w:hAnsi="Times New Roman" w:cs="Times New Roman"/>
          <w:sz w:val="28"/>
          <w:szCs w:val="28"/>
        </w:rPr>
        <w:br/>
      </w:r>
      <w:r w:rsidR="00C12D4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законодательством не переданы, заявление и документы (копии документов), предусмотренные пунктами 2-4 настоящей части, подаются </w:t>
      </w:r>
      <w:r w:rsidR="00F42CFC">
        <w:rPr>
          <w:rFonts w:ascii="Times New Roman" w:hAnsi="Times New Roman" w:cs="Times New Roman"/>
          <w:sz w:val="28"/>
          <w:szCs w:val="28"/>
        </w:rPr>
        <w:br/>
      </w:r>
      <w:r w:rsidR="00C12D4C">
        <w:rPr>
          <w:rFonts w:ascii="Times New Roman" w:hAnsi="Times New Roman" w:cs="Times New Roman"/>
          <w:sz w:val="28"/>
          <w:szCs w:val="28"/>
        </w:rPr>
        <w:t xml:space="preserve">в кадровую службу Правительства Ульяновской области.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D4C" w:rsidRDefault="00C12D4C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Кадровая служба соответствующего государственного органа Ульяновской области не позднее 10 рабочих дней со дня регистрации заявлени</w:t>
      </w:r>
      <w:r w:rsidR="0021696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C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установлении пенсии за выслугу лет и документов (копий документов),</w:t>
      </w:r>
      <w:r w:rsidRPr="00C12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пунктами 2-4 настоящей части, осуществляет их проверку </w:t>
      </w:r>
      <w:r w:rsidR="00F42C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подготавливает проект распоряжения лица, указанного в части 7 настоящей статьи, об установлении либо об отказе в установлении пенсии за выслугу лет.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C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установлении лицу, замещавшему государственную должность, пенсии за выслугу лет кадровая служба соответствующего государственного органа Ульяновской области в указанный срок также оформляет справку, предусмотренную пунктом 5 настоящей части.</w:t>
      </w:r>
    </w:p>
    <w:p w:rsidR="002D2FA6" w:rsidRDefault="00C12D4C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установлении лиц</w:t>
      </w:r>
      <w:r w:rsidR="003861E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замещавшему </w:t>
      </w:r>
      <w:r w:rsidR="003861E1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должность, пенсии за выслугу лет являются отсутствие у лица,</w:t>
      </w:r>
      <w:r w:rsidR="003861E1">
        <w:rPr>
          <w:rFonts w:ascii="Times New Roman" w:hAnsi="Times New Roman" w:cs="Times New Roman"/>
          <w:sz w:val="28"/>
          <w:szCs w:val="28"/>
        </w:rPr>
        <w:t xml:space="preserve"> замещавшего государственную должность, права на её получение; непредставление лицом, замещавшим государственную должность, документов (копий документов), предусмотренных пунктами 2-4 настоящей части</w:t>
      </w:r>
      <w:r w:rsidR="00F42CFC">
        <w:rPr>
          <w:rFonts w:ascii="Times New Roman" w:hAnsi="Times New Roman" w:cs="Times New Roman"/>
          <w:sz w:val="28"/>
          <w:szCs w:val="28"/>
        </w:rPr>
        <w:t>,</w:t>
      </w:r>
      <w:r w:rsidR="003861E1">
        <w:rPr>
          <w:rFonts w:ascii="Times New Roman" w:hAnsi="Times New Roman" w:cs="Times New Roman"/>
          <w:sz w:val="28"/>
          <w:szCs w:val="28"/>
        </w:rPr>
        <w:t xml:space="preserve"> либо наличие в таких документах (копиях документов) недостоверных сведений</w:t>
      </w:r>
      <w:proofErr w:type="gramStart"/>
      <w:r w:rsidR="003861E1">
        <w:rPr>
          <w:rFonts w:ascii="Times New Roman" w:hAnsi="Times New Roman" w:cs="Times New Roman"/>
          <w:sz w:val="28"/>
          <w:szCs w:val="28"/>
        </w:rPr>
        <w:t xml:space="preserve">.»;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2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61E1" w:rsidRDefault="003861E1" w:rsidP="00F42CFC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0B5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0B51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1E1" w:rsidRDefault="003861E1" w:rsidP="00F42CF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первое предложение изложить в следующей редакции:</w:t>
      </w:r>
      <w:r w:rsidR="00F42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об установлении (об отказе в установлении) пенсии за выслугу лет лицу, замещавшему государственную должность, указанную в пунктах 1,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4-7, 8, 10 </w:t>
      </w:r>
      <w:r w:rsidR="00F42C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25 статьи 3 настоящего Закона, а также об установлении (об отказе </w:t>
      </w:r>
      <w:r w:rsidR="00F42C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установлении) пенсии за выслугу лет лицу, замещавшему государственную должность, в случае, предусмотренном третьи</w:t>
      </w:r>
      <w:r w:rsidR="002169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21696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абзаца седьмого части 6 настоящего Закона, издаёт Губернатор Ульяновской области.»;</w:t>
      </w:r>
      <w:proofErr w:type="gramEnd"/>
    </w:p>
    <w:p w:rsidR="00750B51" w:rsidRDefault="003861E1" w:rsidP="00F42CFC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второе предложение </w:t>
      </w:r>
      <w:r w:rsidR="00750B51">
        <w:rPr>
          <w:rFonts w:ascii="Times New Roman" w:hAnsi="Times New Roman" w:cs="Times New Roman"/>
          <w:sz w:val="28"/>
          <w:szCs w:val="28"/>
        </w:rPr>
        <w:t>после слов</w:t>
      </w:r>
      <w:r w:rsidR="002B32F2">
        <w:rPr>
          <w:rFonts w:ascii="Times New Roman" w:hAnsi="Times New Roman" w:cs="Times New Roman"/>
          <w:sz w:val="28"/>
          <w:szCs w:val="28"/>
        </w:rPr>
        <w:t>а</w:t>
      </w:r>
      <w:r w:rsidR="00750B51">
        <w:rPr>
          <w:rFonts w:ascii="Times New Roman" w:hAnsi="Times New Roman" w:cs="Times New Roman"/>
          <w:sz w:val="28"/>
          <w:szCs w:val="28"/>
        </w:rPr>
        <w:t xml:space="preserve"> «у</w:t>
      </w:r>
      <w:r>
        <w:rPr>
          <w:rFonts w:ascii="Times New Roman" w:hAnsi="Times New Roman" w:cs="Times New Roman"/>
          <w:sz w:val="28"/>
          <w:szCs w:val="28"/>
        </w:rPr>
        <w:t xml:space="preserve">становлении» дополнить словами </w:t>
      </w:r>
      <w:r w:rsidR="00F42CFC">
        <w:rPr>
          <w:rFonts w:ascii="Times New Roman" w:hAnsi="Times New Roman" w:cs="Times New Roman"/>
          <w:sz w:val="28"/>
          <w:szCs w:val="28"/>
        </w:rPr>
        <w:br/>
        <w:t>«</w:t>
      </w:r>
      <w:r w:rsidR="00750B51">
        <w:rPr>
          <w:rFonts w:ascii="Times New Roman" w:hAnsi="Times New Roman" w:cs="Times New Roman"/>
          <w:sz w:val="28"/>
          <w:szCs w:val="28"/>
        </w:rPr>
        <w:t>(</w:t>
      </w:r>
      <w:r w:rsidR="00F42CFC">
        <w:rPr>
          <w:rFonts w:ascii="Times New Roman" w:hAnsi="Times New Roman" w:cs="Times New Roman"/>
          <w:sz w:val="28"/>
          <w:szCs w:val="28"/>
        </w:rPr>
        <w:t xml:space="preserve">об </w:t>
      </w:r>
      <w:r w:rsidR="00750B51">
        <w:rPr>
          <w:rFonts w:ascii="Times New Roman" w:hAnsi="Times New Roman" w:cs="Times New Roman"/>
          <w:sz w:val="28"/>
          <w:szCs w:val="28"/>
        </w:rPr>
        <w:t>отказе в установлении)»;</w:t>
      </w:r>
    </w:p>
    <w:p w:rsidR="00750B51" w:rsidRDefault="00DF72E1" w:rsidP="00F42CFC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</w:t>
      </w:r>
      <w:r w:rsidR="00750B51">
        <w:rPr>
          <w:rFonts w:ascii="Times New Roman" w:hAnsi="Times New Roman" w:cs="Times New Roman"/>
          <w:sz w:val="28"/>
          <w:szCs w:val="28"/>
        </w:rPr>
        <w:t xml:space="preserve"> 8 и 9 изложить в следующей редакции:</w:t>
      </w:r>
    </w:p>
    <w:p w:rsidR="00DF72E1" w:rsidRDefault="00750B51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F3D57">
        <w:rPr>
          <w:rFonts w:ascii="Times New Roman" w:hAnsi="Times New Roman" w:cs="Times New Roman"/>
          <w:sz w:val="28"/>
          <w:szCs w:val="28"/>
        </w:rPr>
        <w:t xml:space="preserve">8. </w:t>
      </w:r>
      <w:r w:rsidR="008E0A77" w:rsidRPr="008E0A77">
        <w:rPr>
          <w:rFonts w:ascii="Times New Roman" w:hAnsi="Times New Roman" w:cs="Times New Roman"/>
          <w:sz w:val="28"/>
          <w:szCs w:val="28"/>
        </w:rPr>
        <w:t>Распоряжение об установлении</w:t>
      </w:r>
      <w:r w:rsidR="008E0A77">
        <w:rPr>
          <w:rFonts w:ascii="Times New Roman" w:hAnsi="Times New Roman" w:cs="Times New Roman"/>
          <w:sz w:val="28"/>
          <w:szCs w:val="28"/>
        </w:rPr>
        <w:t xml:space="preserve"> (</w:t>
      </w:r>
      <w:r w:rsidR="00F42CFC">
        <w:rPr>
          <w:rFonts w:ascii="Times New Roman" w:hAnsi="Times New Roman" w:cs="Times New Roman"/>
          <w:sz w:val="28"/>
          <w:szCs w:val="28"/>
        </w:rPr>
        <w:t xml:space="preserve">об </w:t>
      </w:r>
      <w:r w:rsidR="008E0A77">
        <w:rPr>
          <w:rFonts w:ascii="Times New Roman" w:hAnsi="Times New Roman" w:cs="Times New Roman"/>
          <w:sz w:val="28"/>
          <w:szCs w:val="28"/>
        </w:rPr>
        <w:t>отказе в установлении)</w:t>
      </w:r>
      <w:r w:rsidR="00DF72E1">
        <w:rPr>
          <w:rFonts w:ascii="Times New Roman" w:hAnsi="Times New Roman" w:cs="Times New Roman"/>
          <w:sz w:val="28"/>
          <w:szCs w:val="28"/>
        </w:rPr>
        <w:t xml:space="preserve"> лицу, замещавшему государственную должность, </w:t>
      </w:r>
      <w:r w:rsidR="008E0A77" w:rsidRPr="008E0A77">
        <w:rPr>
          <w:rFonts w:ascii="Times New Roman" w:hAnsi="Times New Roman" w:cs="Times New Roman"/>
          <w:sz w:val="28"/>
          <w:szCs w:val="28"/>
        </w:rPr>
        <w:t>пенсии за выслугу лет</w:t>
      </w:r>
      <w:r w:rsidR="008E0A77">
        <w:rPr>
          <w:rFonts w:ascii="Times New Roman" w:hAnsi="Times New Roman" w:cs="Times New Roman"/>
          <w:sz w:val="28"/>
          <w:szCs w:val="28"/>
        </w:rPr>
        <w:t xml:space="preserve"> </w:t>
      </w:r>
      <w:r w:rsidR="002B32F2">
        <w:rPr>
          <w:rFonts w:ascii="Times New Roman" w:hAnsi="Times New Roman" w:cs="Times New Roman"/>
          <w:sz w:val="28"/>
          <w:szCs w:val="28"/>
        </w:rPr>
        <w:t xml:space="preserve">издаётся </w:t>
      </w:r>
      <w:r w:rsidR="00806268">
        <w:rPr>
          <w:rFonts w:ascii="Times New Roman" w:hAnsi="Times New Roman" w:cs="Times New Roman"/>
          <w:sz w:val="28"/>
          <w:szCs w:val="28"/>
        </w:rPr>
        <w:br/>
      </w:r>
      <w:r w:rsidR="00DF72E1">
        <w:rPr>
          <w:rFonts w:ascii="Times New Roman" w:hAnsi="Times New Roman" w:cs="Times New Roman"/>
          <w:sz w:val="28"/>
          <w:szCs w:val="28"/>
        </w:rPr>
        <w:t>не позднее 12</w:t>
      </w:r>
      <w:r w:rsidR="008E0A77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F72E1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8E0A77">
        <w:rPr>
          <w:rFonts w:ascii="Times New Roman" w:hAnsi="Times New Roman" w:cs="Times New Roman"/>
          <w:sz w:val="28"/>
          <w:szCs w:val="28"/>
        </w:rPr>
        <w:t>заявления</w:t>
      </w:r>
      <w:r w:rsidR="00DF72E1">
        <w:rPr>
          <w:rFonts w:ascii="Times New Roman" w:hAnsi="Times New Roman" w:cs="Times New Roman"/>
          <w:sz w:val="28"/>
          <w:szCs w:val="28"/>
        </w:rPr>
        <w:t xml:space="preserve"> </w:t>
      </w:r>
      <w:r w:rsidR="008E0A77">
        <w:rPr>
          <w:rFonts w:ascii="Times New Roman" w:hAnsi="Times New Roman" w:cs="Times New Roman"/>
          <w:sz w:val="28"/>
          <w:szCs w:val="28"/>
        </w:rPr>
        <w:t>о</w:t>
      </w:r>
      <w:r w:rsidR="00DF72E1">
        <w:rPr>
          <w:rFonts w:ascii="Times New Roman" w:hAnsi="Times New Roman" w:cs="Times New Roman"/>
          <w:sz w:val="28"/>
          <w:szCs w:val="28"/>
        </w:rPr>
        <w:t>б</w:t>
      </w:r>
      <w:r w:rsidR="008E0A77">
        <w:rPr>
          <w:rFonts w:ascii="Times New Roman" w:hAnsi="Times New Roman" w:cs="Times New Roman"/>
          <w:sz w:val="28"/>
          <w:szCs w:val="28"/>
        </w:rPr>
        <w:t xml:space="preserve"> </w:t>
      </w:r>
      <w:r w:rsidR="00DF72E1">
        <w:rPr>
          <w:rFonts w:ascii="Times New Roman" w:hAnsi="Times New Roman" w:cs="Times New Roman"/>
          <w:sz w:val="28"/>
          <w:szCs w:val="28"/>
        </w:rPr>
        <w:t>установлении пенсии</w:t>
      </w:r>
      <w:r w:rsidR="008E0A77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r w:rsidR="00DF72E1">
        <w:rPr>
          <w:rFonts w:ascii="Times New Roman" w:hAnsi="Times New Roman" w:cs="Times New Roman"/>
          <w:sz w:val="28"/>
          <w:szCs w:val="28"/>
        </w:rPr>
        <w:t xml:space="preserve">и документов (копий документов), предусмотренных пунктами 2-4 части 6 настоящей статьи. Не позднее 3 рабочих дней со дня издания указанного распоряжения кадровая служба соответствующего государственного органа Ульяновской области направляет лицу, замещавшему государственную должность, уведомление о результатах рассмотрения поданного им заявления об установлении пенсии за выслугу лет. </w:t>
      </w:r>
      <w:r w:rsidR="00A644FE">
        <w:rPr>
          <w:rFonts w:ascii="Times New Roman" w:hAnsi="Times New Roman" w:cs="Times New Roman"/>
          <w:sz w:val="28"/>
          <w:szCs w:val="28"/>
        </w:rPr>
        <w:t>П</w:t>
      </w:r>
      <w:r w:rsidR="00DF72E1">
        <w:rPr>
          <w:rFonts w:ascii="Times New Roman" w:hAnsi="Times New Roman" w:cs="Times New Roman"/>
          <w:sz w:val="28"/>
          <w:szCs w:val="28"/>
        </w:rPr>
        <w:t xml:space="preserve">ри этом в случае издания распоряжения об отказе в установлении лицу, замещавшему государственную должность, пенсии за выслугу лет в таком </w:t>
      </w:r>
      <w:r w:rsidR="00A644FE">
        <w:rPr>
          <w:rFonts w:ascii="Times New Roman" w:hAnsi="Times New Roman" w:cs="Times New Roman"/>
          <w:sz w:val="28"/>
          <w:szCs w:val="28"/>
        </w:rPr>
        <w:t>уведомлении</w:t>
      </w:r>
      <w:r w:rsidR="00DF72E1">
        <w:rPr>
          <w:rFonts w:ascii="Times New Roman" w:hAnsi="Times New Roman" w:cs="Times New Roman"/>
          <w:sz w:val="28"/>
          <w:szCs w:val="28"/>
        </w:rPr>
        <w:t xml:space="preserve"> должны быть указаны причины</w:t>
      </w:r>
      <w:r w:rsidR="00A644FE">
        <w:rPr>
          <w:rFonts w:ascii="Times New Roman" w:hAnsi="Times New Roman" w:cs="Times New Roman"/>
          <w:sz w:val="28"/>
          <w:szCs w:val="28"/>
        </w:rPr>
        <w:t xml:space="preserve"> такого отказа и порядок его обжалования.</w:t>
      </w:r>
      <w:r w:rsidR="00DF72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72E1" w:rsidRDefault="00A644FE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позднее 5 рабочих дней со дня издания распоряжения об установлении лицу, замещавшему государственную должность, пенсии за выслугу лет кадровая служба соответствующего государственного органа Ульяновской области направляет копию указанного распоряжения и документы (копии документов), предусмотренны</w:t>
      </w:r>
      <w:r w:rsidR="008062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пунктами 1-5 части 6 настоящей статьи, в исполнительный орган государственной власти Ульяновской области, уполномоченный в сфере социальной защиты населения (далее – уполномоченный орган), который </w:t>
      </w:r>
      <w:r w:rsidR="008062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месячный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со дня их получения формирует соответствующее пенсионное дело, определяет размер пенсии за выслугу лет в денежном выражении </w:t>
      </w:r>
      <w:r w:rsidR="008062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осуществляет её выплату. При этом уполномоченный орган не позднее </w:t>
      </w:r>
      <w:r w:rsidR="008062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 рабочих дней со дня определения размера пенсии за выслугу лет в денежном выражении направляет лицу, замещавшему государственную должность, соответствующее уведомление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    </w:t>
      </w:r>
    </w:p>
    <w:p w:rsidR="00610404" w:rsidRDefault="00AB1791" w:rsidP="00F42CFC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F64F5">
        <w:rPr>
          <w:rFonts w:ascii="Times New Roman" w:hAnsi="Times New Roman" w:cs="Times New Roman"/>
          <w:sz w:val="28"/>
          <w:szCs w:val="28"/>
        </w:rPr>
        <w:t>част</w:t>
      </w:r>
      <w:r w:rsidR="000F64F5" w:rsidRPr="000F64F5">
        <w:rPr>
          <w:rFonts w:ascii="Times New Roman" w:hAnsi="Times New Roman" w:cs="Times New Roman"/>
          <w:sz w:val="28"/>
          <w:szCs w:val="28"/>
        </w:rPr>
        <w:t>ь</w:t>
      </w:r>
      <w:r w:rsidRPr="000F64F5">
        <w:rPr>
          <w:rFonts w:ascii="Times New Roman" w:hAnsi="Times New Roman" w:cs="Times New Roman"/>
          <w:sz w:val="28"/>
          <w:szCs w:val="28"/>
        </w:rPr>
        <w:t xml:space="preserve"> 1</w:t>
      </w:r>
      <w:r w:rsidR="000F64F5" w:rsidRPr="000F64F5">
        <w:rPr>
          <w:rFonts w:ascii="Times New Roman" w:hAnsi="Times New Roman" w:cs="Times New Roman"/>
          <w:sz w:val="28"/>
          <w:szCs w:val="28"/>
        </w:rPr>
        <w:t>0 после слова «заявления» дополнить словами «</w:t>
      </w:r>
      <w:r w:rsidR="000F64F5">
        <w:rPr>
          <w:rFonts w:ascii="Times New Roman" w:hAnsi="Times New Roman" w:cs="Times New Roman"/>
          <w:sz w:val="28"/>
          <w:szCs w:val="28"/>
        </w:rPr>
        <w:t>об установлении пенсии за выслугу лет</w:t>
      </w:r>
      <w:r w:rsidR="000F64F5" w:rsidRPr="000F64F5">
        <w:rPr>
          <w:rFonts w:ascii="Times New Roman" w:hAnsi="Times New Roman" w:cs="Times New Roman"/>
          <w:sz w:val="28"/>
          <w:szCs w:val="28"/>
        </w:rPr>
        <w:t>»</w:t>
      </w:r>
      <w:r w:rsidR="000F64F5">
        <w:rPr>
          <w:rFonts w:ascii="Times New Roman" w:hAnsi="Times New Roman" w:cs="Times New Roman"/>
          <w:sz w:val="28"/>
          <w:szCs w:val="28"/>
        </w:rPr>
        <w:t>;</w:t>
      </w:r>
    </w:p>
    <w:p w:rsidR="000F64F5" w:rsidRPr="000F64F5" w:rsidRDefault="000F64F5" w:rsidP="00F42CFC">
      <w:pPr>
        <w:pStyle w:val="ConsPlusNormal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11 изложить в следующей редакции:</w:t>
      </w:r>
    </w:p>
    <w:p w:rsidR="000F64F5" w:rsidRDefault="000F64F5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«11. Пенсия за выслугу лет выплачивается уполномоченным органом ежемесячно до 25 числа текущего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64F5" w:rsidRDefault="00806268" w:rsidP="00806268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0F64F5">
        <w:rPr>
          <w:rFonts w:ascii="Times New Roman" w:hAnsi="Times New Roman" w:cs="Times New Roman"/>
          <w:sz w:val="28"/>
          <w:szCs w:val="28"/>
        </w:rPr>
        <w:t>часть 12 признать утратившей силу;</w:t>
      </w:r>
    </w:p>
    <w:p w:rsidR="00276B7F" w:rsidRDefault="00806268" w:rsidP="00806268">
      <w:pPr>
        <w:pStyle w:val="ConsPlusNormal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76B7F">
        <w:rPr>
          <w:rFonts w:ascii="Times New Roman" w:hAnsi="Times New Roman" w:cs="Times New Roman"/>
          <w:sz w:val="28"/>
          <w:szCs w:val="28"/>
        </w:rPr>
        <w:t>части 13</w:t>
      </w:r>
      <w:r w:rsidR="000F64F5">
        <w:rPr>
          <w:rFonts w:ascii="Times New Roman" w:hAnsi="Times New Roman" w:cs="Times New Roman"/>
          <w:sz w:val="28"/>
          <w:szCs w:val="28"/>
        </w:rPr>
        <w:t>-16 изложить в следующей редакции</w:t>
      </w:r>
      <w:r w:rsidR="00276B7F">
        <w:rPr>
          <w:rFonts w:ascii="Times New Roman" w:hAnsi="Times New Roman" w:cs="Times New Roman"/>
          <w:sz w:val="28"/>
          <w:szCs w:val="28"/>
        </w:rPr>
        <w:t>:</w:t>
      </w:r>
    </w:p>
    <w:p w:rsidR="000F64F5" w:rsidRDefault="009E0413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413">
        <w:rPr>
          <w:rFonts w:ascii="Times New Roman" w:hAnsi="Times New Roman" w:cs="Times New Roman"/>
          <w:sz w:val="28"/>
          <w:szCs w:val="28"/>
        </w:rPr>
        <w:t>«</w:t>
      </w:r>
      <w:r w:rsidR="000F64F5">
        <w:rPr>
          <w:rFonts w:ascii="Times New Roman" w:hAnsi="Times New Roman" w:cs="Times New Roman"/>
          <w:sz w:val="28"/>
          <w:szCs w:val="28"/>
        </w:rPr>
        <w:t xml:space="preserve">13. В случае замещения лицом, получающим пенсию за выслугу лет, государственной должности Российской Федерации, государственной должности субъекта Российской Федерации или муниципальной должности, обязанности </w:t>
      </w:r>
      <w:r w:rsidR="004E14BA">
        <w:rPr>
          <w:rFonts w:ascii="Times New Roman" w:hAnsi="Times New Roman" w:cs="Times New Roman"/>
          <w:sz w:val="28"/>
          <w:szCs w:val="28"/>
        </w:rPr>
        <w:br/>
      </w:r>
      <w:r w:rsidR="000F64F5">
        <w:rPr>
          <w:rFonts w:ascii="Times New Roman" w:hAnsi="Times New Roman" w:cs="Times New Roman"/>
          <w:sz w:val="28"/>
          <w:szCs w:val="28"/>
        </w:rPr>
        <w:t>по которой осуществля</w:t>
      </w:r>
      <w:r w:rsidR="004E14BA">
        <w:rPr>
          <w:rFonts w:ascii="Times New Roman" w:hAnsi="Times New Roman" w:cs="Times New Roman"/>
          <w:sz w:val="28"/>
          <w:szCs w:val="28"/>
        </w:rPr>
        <w:t>ю</w:t>
      </w:r>
      <w:r w:rsidR="000F64F5">
        <w:rPr>
          <w:rFonts w:ascii="Times New Roman" w:hAnsi="Times New Roman" w:cs="Times New Roman"/>
          <w:sz w:val="28"/>
          <w:szCs w:val="28"/>
        </w:rPr>
        <w:t xml:space="preserve">тся на оплачиваемой основе, а равно должности государственной или муниципальной службы, выплата пенсии за выслугу лет приостанавливается со дня замещения одной из указанных должностей.  </w:t>
      </w:r>
    </w:p>
    <w:p w:rsidR="007C10E6" w:rsidRDefault="009E0413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413">
        <w:rPr>
          <w:rFonts w:ascii="Times New Roman" w:hAnsi="Times New Roman" w:cs="Times New Roman"/>
          <w:sz w:val="28"/>
          <w:szCs w:val="28"/>
        </w:rPr>
        <w:t>Лицо, получающее пенсию за выслугу лет</w:t>
      </w:r>
      <w:r w:rsidR="003D6AC3">
        <w:rPr>
          <w:rFonts w:ascii="Times New Roman" w:hAnsi="Times New Roman" w:cs="Times New Roman"/>
          <w:sz w:val="28"/>
          <w:szCs w:val="28"/>
        </w:rPr>
        <w:t xml:space="preserve"> и</w:t>
      </w:r>
      <w:r w:rsidRPr="009E0413">
        <w:rPr>
          <w:rFonts w:ascii="Times New Roman" w:hAnsi="Times New Roman" w:cs="Times New Roman"/>
          <w:sz w:val="28"/>
          <w:szCs w:val="28"/>
        </w:rPr>
        <w:t xml:space="preserve"> назначенное</w:t>
      </w:r>
      <w:r w:rsidR="00634216">
        <w:rPr>
          <w:rFonts w:ascii="Times New Roman" w:hAnsi="Times New Roman" w:cs="Times New Roman"/>
          <w:sz w:val="28"/>
          <w:szCs w:val="28"/>
        </w:rPr>
        <w:t xml:space="preserve"> (избранное)</w:t>
      </w:r>
      <w:r w:rsidRPr="009E0413">
        <w:rPr>
          <w:rFonts w:ascii="Times New Roman" w:hAnsi="Times New Roman" w:cs="Times New Roman"/>
          <w:sz w:val="28"/>
          <w:szCs w:val="28"/>
        </w:rPr>
        <w:t xml:space="preserve"> </w:t>
      </w:r>
      <w:r w:rsidR="004E14BA">
        <w:rPr>
          <w:rFonts w:ascii="Times New Roman" w:hAnsi="Times New Roman" w:cs="Times New Roman"/>
          <w:sz w:val="28"/>
          <w:szCs w:val="28"/>
        </w:rPr>
        <w:br/>
      </w:r>
      <w:r w:rsidRPr="009E0413">
        <w:rPr>
          <w:rFonts w:ascii="Times New Roman" w:hAnsi="Times New Roman" w:cs="Times New Roman"/>
          <w:sz w:val="28"/>
          <w:szCs w:val="28"/>
        </w:rPr>
        <w:t xml:space="preserve">на одну из указанных </w:t>
      </w:r>
      <w:r w:rsidR="00634216">
        <w:rPr>
          <w:rFonts w:ascii="Times New Roman" w:hAnsi="Times New Roman" w:cs="Times New Roman"/>
          <w:sz w:val="28"/>
          <w:szCs w:val="28"/>
        </w:rPr>
        <w:t xml:space="preserve">в абзаце первом настоящей части </w:t>
      </w:r>
      <w:r w:rsidRPr="009E0413">
        <w:rPr>
          <w:rFonts w:ascii="Times New Roman" w:hAnsi="Times New Roman" w:cs="Times New Roman"/>
          <w:sz w:val="28"/>
          <w:szCs w:val="28"/>
        </w:rPr>
        <w:t xml:space="preserve">должностей, обязано </w:t>
      </w:r>
      <w:r w:rsidR="004E14BA">
        <w:rPr>
          <w:rFonts w:ascii="Times New Roman" w:hAnsi="Times New Roman" w:cs="Times New Roman"/>
          <w:sz w:val="28"/>
          <w:szCs w:val="28"/>
        </w:rPr>
        <w:br/>
      </w:r>
      <w:r w:rsidR="00634216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 со дня назначения</w:t>
      </w:r>
      <w:r w:rsidR="00634216">
        <w:rPr>
          <w:rFonts w:ascii="Times New Roman" w:hAnsi="Times New Roman" w:cs="Times New Roman"/>
          <w:sz w:val="28"/>
          <w:szCs w:val="28"/>
        </w:rPr>
        <w:t xml:space="preserve"> (избрания)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634216">
        <w:rPr>
          <w:rFonts w:ascii="Times New Roman" w:hAnsi="Times New Roman" w:cs="Times New Roman"/>
          <w:sz w:val="28"/>
          <w:szCs w:val="28"/>
        </w:rPr>
        <w:t xml:space="preserve"> такую </w:t>
      </w:r>
      <w:r>
        <w:rPr>
          <w:rFonts w:ascii="Times New Roman" w:hAnsi="Times New Roman" w:cs="Times New Roman"/>
          <w:sz w:val="28"/>
          <w:szCs w:val="28"/>
        </w:rPr>
        <w:t>должность</w:t>
      </w:r>
      <w:r w:rsidR="007C10E6">
        <w:rPr>
          <w:rFonts w:ascii="Times New Roman" w:hAnsi="Times New Roman" w:cs="Times New Roman"/>
          <w:sz w:val="28"/>
          <w:szCs w:val="28"/>
        </w:rPr>
        <w:t xml:space="preserve"> </w:t>
      </w:r>
      <w:r w:rsidR="00634216">
        <w:rPr>
          <w:rFonts w:ascii="Times New Roman" w:hAnsi="Times New Roman" w:cs="Times New Roman"/>
          <w:sz w:val="28"/>
          <w:szCs w:val="28"/>
        </w:rPr>
        <w:t xml:space="preserve">представить в уполномоченный орган заявление о приостановлении выплаты ему пенсии за выслугу лет и копию приказа (распоряжения) или иного документа, подтверждающего его назначение (избрание) на такую должность.   </w:t>
      </w:r>
      <w:proofErr w:type="gramEnd"/>
    </w:p>
    <w:p w:rsidR="00634216" w:rsidRDefault="007C10E6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</w:t>
      </w:r>
      <w:r w:rsidR="00634216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634216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абзацем вторым настоящей части, принимает </w:t>
      </w:r>
      <w:r>
        <w:rPr>
          <w:rFonts w:ascii="Times New Roman" w:hAnsi="Times New Roman" w:cs="Times New Roman"/>
          <w:sz w:val="28"/>
          <w:szCs w:val="28"/>
        </w:rPr>
        <w:t xml:space="preserve"> решение о приостановлении выплаты </w:t>
      </w:r>
      <w:r w:rsidR="00634216">
        <w:rPr>
          <w:rFonts w:ascii="Times New Roman" w:hAnsi="Times New Roman" w:cs="Times New Roman"/>
          <w:sz w:val="28"/>
          <w:szCs w:val="28"/>
        </w:rPr>
        <w:t xml:space="preserve">лицу, замещавшему государственную должность, </w:t>
      </w:r>
      <w:r>
        <w:rPr>
          <w:rFonts w:ascii="Times New Roman" w:hAnsi="Times New Roman" w:cs="Times New Roman"/>
          <w:sz w:val="28"/>
          <w:szCs w:val="28"/>
        </w:rPr>
        <w:t>пенсии за выслугу лет</w:t>
      </w:r>
      <w:r w:rsidR="00634216">
        <w:rPr>
          <w:rFonts w:ascii="Times New Roman" w:hAnsi="Times New Roman" w:cs="Times New Roman"/>
          <w:sz w:val="28"/>
          <w:szCs w:val="28"/>
        </w:rPr>
        <w:t xml:space="preserve"> и не позднее 5 рабочих дней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16">
        <w:rPr>
          <w:rFonts w:ascii="Times New Roman" w:hAnsi="Times New Roman" w:cs="Times New Roman"/>
          <w:sz w:val="28"/>
          <w:szCs w:val="28"/>
        </w:rPr>
        <w:t>указанного решения направляет этому лицу соответствующее уведомление.</w:t>
      </w:r>
    </w:p>
    <w:p w:rsidR="006A204D" w:rsidRDefault="00634216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A204D">
        <w:rPr>
          <w:rFonts w:ascii="Times New Roman" w:hAnsi="Times New Roman" w:cs="Times New Roman"/>
          <w:sz w:val="28"/>
          <w:szCs w:val="28"/>
        </w:rPr>
        <w:t xml:space="preserve">После своего освобождения от одной из должностей, указанных в части 13 настоящей статьи, лицо, замещавшее государственную должность, вправе представить </w:t>
      </w:r>
      <w:proofErr w:type="gramStart"/>
      <w:r w:rsidR="006A20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2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04D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6A204D">
        <w:rPr>
          <w:rFonts w:ascii="Times New Roman" w:hAnsi="Times New Roman" w:cs="Times New Roman"/>
          <w:sz w:val="28"/>
          <w:szCs w:val="28"/>
        </w:rPr>
        <w:t xml:space="preserve"> орган заявление о возобновлении  выплаты ему пенсии за выслугу лет, к которому должна быть приложена копия приказа (распоряжения) или иного документа, подтверждающего его освобождение </w:t>
      </w:r>
      <w:r w:rsidR="004E14BA">
        <w:rPr>
          <w:rFonts w:ascii="Times New Roman" w:hAnsi="Times New Roman" w:cs="Times New Roman"/>
          <w:sz w:val="28"/>
          <w:szCs w:val="28"/>
        </w:rPr>
        <w:br/>
      </w:r>
      <w:r w:rsidR="006A204D">
        <w:rPr>
          <w:rFonts w:ascii="Times New Roman" w:hAnsi="Times New Roman" w:cs="Times New Roman"/>
          <w:sz w:val="28"/>
          <w:szCs w:val="28"/>
        </w:rPr>
        <w:t>от этой должности.</w:t>
      </w:r>
    </w:p>
    <w:p w:rsidR="006A204D" w:rsidRDefault="006A204D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5 рабочих дней со дня получения документов, предусмотренных абзацем первым настоящей части, осуществляет их проверку и принимает решение о возобновлении или об отказе в возобновлении выплаты лицу, замещавшему государственную должность, пенсии за выслугу лет. </w:t>
      </w:r>
    </w:p>
    <w:p w:rsidR="006A204D" w:rsidRDefault="006A204D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Основаниями для принятия решения об отказе в возобновлении выплаты лицу, замещавшему государственную должность, пенсии за выслугу лет являются непредставление им копии приказа (распоряжения) или иного документа, подтверждающего его освобождение от должности, указанной в части 13 настоящей статьи, либо наличие в них недостоверных сведений.</w:t>
      </w:r>
    </w:p>
    <w:p w:rsidR="006A204D" w:rsidRDefault="006A204D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3 рабочих дней со дня принятия уполномоченным органом соответствующего решения уполномоченный орган направляет лицу, замещавшему государственную должность, уведомление о результатах рассмотрения поданного им заявления о возобновлени</w:t>
      </w:r>
      <w:r w:rsidR="004E14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выплаты пенсии </w:t>
      </w:r>
      <w:r w:rsidR="004E14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выслугу лет. При этом в случае принятия уполномоченным органом решения об отказе в возобновлении выплаты лицу, замещавшему государственную должность, пенсии за выслугу лет в таком уведомлении должны быть указаны причины т</w:t>
      </w:r>
      <w:r w:rsidR="002A4418">
        <w:rPr>
          <w:rFonts w:ascii="Times New Roman" w:hAnsi="Times New Roman" w:cs="Times New Roman"/>
          <w:sz w:val="28"/>
          <w:szCs w:val="28"/>
        </w:rPr>
        <w:t>акого отказа и порядок его обжал</w:t>
      </w:r>
      <w:r>
        <w:rPr>
          <w:rFonts w:ascii="Times New Roman" w:hAnsi="Times New Roman" w:cs="Times New Roman"/>
          <w:sz w:val="28"/>
          <w:szCs w:val="28"/>
        </w:rPr>
        <w:t xml:space="preserve">ования.    </w:t>
      </w:r>
    </w:p>
    <w:p w:rsidR="006A204D" w:rsidRDefault="002A4418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лицу, замещавшему государственную должность, пенсии </w:t>
      </w:r>
      <w:r w:rsidR="004E14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выслугу лет возобновляется со дня</w:t>
      </w:r>
      <w:r w:rsidR="004E14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днём его освобождения </w:t>
      </w:r>
      <w:r w:rsidR="004E14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должности, указанной в части 13 настоящей статьи. </w:t>
      </w:r>
    </w:p>
    <w:p w:rsidR="007C10E6" w:rsidRDefault="002A4418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случае назначения (установления) лицу, получающему пенсию </w:t>
      </w:r>
      <w:r w:rsidR="004E14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выслугу лет, в соответствии с законодательством Российской Федерации государственной пенсии за выслугу лет или ежемесячного пожизненного содержания или дополнительного пожизненного ежемесячного материального обеспечения выплата ему пенсии за выслугу лет прекращается со дня такого назначения (установления).</w:t>
      </w:r>
      <w:r w:rsidR="006A204D">
        <w:rPr>
          <w:rFonts w:ascii="Times New Roman" w:hAnsi="Times New Roman" w:cs="Times New Roman"/>
          <w:sz w:val="28"/>
          <w:szCs w:val="28"/>
        </w:rPr>
        <w:t xml:space="preserve"> </w:t>
      </w:r>
      <w:r w:rsidR="00634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18" w:rsidRDefault="002A4418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получающее пенсию за выслугу лет и которому в соответствии </w:t>
      </w:r>
      <w:r w:rsidR="004E14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назначен</w:t>
      </w:r>
      <w:r w:rsidR="004E14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пенсия </w:t>
      </w:r>
      <w:r w:rsidR="004E14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выслугу лет или ежемесячное пожизненное содержание или установлено дополнительное пожизненное ежемесячное материальное обеспечение, обязано </w:t>
      </w:r>
      <w:r w:rsidR="004E14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позднее 5 рабочих дней со дня такого назначения (установления)</w:t>
      </w:r>
      <w:r w:rsidR="00216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4E14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заявление о прекращении выплаты ему пенсии </w:t>
      </w:r>
      <w:r w:rsidR="004E14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выслугу лет и копию документа, подтверждающего назначение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(установление) ему в соответствии с законодательством Российской Федерации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пенсии за выслугу лет или ежемесячного пожизненного содержания или дополнительного пожизненного ежемесячного материального обеспечения. </w:t>
      </w:r>
    </w:p>
    <w:p w:rsidR="002A4418" w:rsidRDefault="002A4418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B06856">
        <w:rPr>
          <w:rFonts w:ascii="Times New Roman" w:hAnsi="Times New Roman" w:cs="Times New Roman"/>
          <w:sz w:val="28"/>
          <w:szCs w:val="28"/>
        </w:rPr>
        <w:t>орган в течение 5 рабочих дней со дня получения документов, предусмотренных абзацем вторым настоящей части, принимает решение о прекращении выплаты лицу, замещавшему государственную должность, пенсии за выслугу лет и не позднее 5 рабочих дней со дня принятия указанного решения направляет этому лицу с</w:t>
      </w:r>
      <w:bookmarkStart w:id="0" w:name="_GoBack"/>
      <w:bookmarkEnd w:id="0"/>
      <w:r w:rsidR="00B06856">
        <w:rPr>
          <w:rFonts w:ascii="Times New Roman" w:hAnsi="Times New Roman" w:cs="Times New Roman"/>
          <w:sz w:val="28"/>
          <w:szCs w:val="28"/>
        </w:rPr>
        <w:t xml:space="preserve">оответствующее уведомление. </w:t>
      </w:r>
    </w:p>
    <w:p w:rsidR="00B06856" w:rsidRDefault="00B06856" w:rsidP="00F42C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92588F">
        <w:rPr>
          <w:rFonts w:ascii="Times New Roman" w:hAnsi="Times New Roman" w:cs="Times New Roman"/>
          <w:sz w:val="28"/>
          <w:szCs w:val="28"/>
        </w:rPr>
        <w:t xml:space="preserve">В случае смерти лица, получавшего пенсию за выслугу лет, её выплата прекращается уполномоченным органом с первого числа месяца, следующего </w:t>
      </w:r>
      <w:r w:rsidR="004E14BA">
        <w:rPr>
          <w:rFonts w:ascii="Times New Roman" w:hAnsi="Times New Roman" w:cs="Times New Roman"/>
          <w:sz w:val="28"/>
          <w:szCs w:val="28"/>
        </w:rPr>
        <w:br/>
      </w:r>
      <w:r w:rsidR="0092588F">
        <w:rPr>
          <w:rFonts w:ascii="Times New Roman" w:hAnsi="Times New Roman" w:cs="Times New Roman"/>
          <w:sz w:val="28"/>
          <w:szCs w:val="28"/>
        </w:rPr>
        <w:t>за месяцем, в котором наступила смерть указанного лица</w:t>
      </w:r>
      <w:proofErr w:type="gramStart"/>
      <w:r w:rsidR="0092588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76B7F" w:rsidRDefault="00E41A21" w:rsidP="00E41A21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92588F">
        <w:rPr>
          <w:rFonts w:ascii="Times New Roman" w:hAnsi="Times New Roman" w:cs="Times New Roman"/>
          <w:sz w:val="28"/>
          <w:szCs w:val="28"/>
        </w:rPr>
        <w:t xml:space="preserve">в части 17 </w:t>
      </w:r>
      <w:r w:rsidR="003D6AC3">
        <w:rPr>
          <w:rFonts w:ascii="Times New Roman" w:hAnsi="Times New Roman" w:cs="Times New Roman"/>
          <w:sz w:val="28"/>
          <w:szCs w:val="28"/>
        </w:rPr>
        <w:t>слова «органом исполнительной власти Ульяновской области, ведающим вопросами социальной защиты населения</w:t>
      </w:r>
      <w:proofErr w:type="gramStart"/>
      <w:r w:rsidR="003D6A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D6AC3">
        <w:rPr>
          <w:rFonts w:ascii="Times New Roman" w:hAnsi="Times New Roman" w:cs="Times New Roman"/>
          <w:sz w:val="28"/>
          <w:szCs w:val="28"/>
        </w:rPr>
        <w:t xml:space="preserve"> заменить словами «уполномоченным органом»</w:t>
      </w:r>
      <w:r w:rsidR="002E5B72">
        <w:rPr>
          <w:rFonts w:ascii="Times New Roman" w:hAnsi="Times New Roman" w:cs="Times New Roman"/>
          <w:sz w:val="28"/>
          <w:szCs w:val="28"/>
        </w:rPr>
        <w:t>;</w:t>
      </w:r>
      <w:r w:rsidR="003D6AC3">
        <w:rPr>
          <w:rFonts w:ascii="Times New Roman" w:hAnsi="Times New Roman" w:cs="Times New Roman"/>
          <w:sz w:val="28"/>
          <w:szCs w:val="28"/>
        </w:rPr>
        <w:t xml:space="preserve"> </w:t>
      </w:r>
      <w:r w:rsidR="00276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88F" w:rsidRDefault="00E41A21" w:rsidP="00E41A21">
      <w:pPr>
        <w:pStyle w:val="ConsPlusNormal"/>
        <w:numPr>
          <w:ilvl w:val="0"/>
          <w:numId w:val="16"/>
        </w:num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88F">
        <w:rPr>
          <w:rFonts w:ascii="Times New Roman" w:hAnsi="Times New Roman" w:cs="Times New Roman"/>
          <w:sz w:val="28"/>
          <w:szCs w:val="28"/>
        </w:rPr>
        <w:t>часть 18 изложить в следующей редакции:</w:t>
      </w:r>
    </w:p>
    <w:p w:rsidR="0092588F" w:rsidRDefault="0092588F" w:rsidP="00F42CF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«18. Формы указанных в частях 6, 8, 9 и 13-15 настоящей статьи заявлений и уведомлений устанавливаются уполномоченным органом.</w:t>
      </w:r>
    </w:p>
    <w:p w:rsidR="0092588F" w:rsidRDefault="0092588F" w:rsidP="00F42CFC">
      <w:pPr>
        <w:pStyle w:val="ConsPlusNormal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установлением и выплатой лицам, замещавшим государственные должности, пенсий за выслугу лет, </w:t>
      </w:r>
      <w:r w:rsidR="004E14B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урегулированные частями 6-17 настоящей статьи, регулируются нормативным правовым актом Правительства Ульяновской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9069E" w:rsidRPr="004E14BA" w:rsidRDefault="0089069E" w:rsidP="0091682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92588F" w:rsidRPr="00553FFF" w:rsidRDefault="0092588F" w:rsidP="009168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BFD" w:rsidRDefault="00BB3BFD" w:rsidP="00B272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FC0" w:rsidRPr="0015707A" w:rsidRDefault="003C1FC0" w:rsidP="003C1FC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07A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15707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4E14B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5707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15707A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720377" w:rsidRPr="004E14BA" w:rsidRDefault="00A94DC0" w:rsidP="004E14B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4E14BA">
        <w:rPr>
          <w:rFonts w:ascii="Times New Roman" w:hAnsi="Times New Roman" w:cs="Times New Roman"/>
          <w:sz w:val="16"/>
          <w:szCs w:val="28"/>
        </w:rPr>
        <w:t xml:space="preserve"> </w:t>
      </w:r>
    </w:p>
    <w:p w:rsidR="0092588F" w:rsidRDefault="0092588F" w:rsidP="004E1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4BA" w:rsidRPr="003C1FC0" w:rsidRDefault="004E14BA" w:rsidP="004E1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FC0" w:rsidRPr="00B272A6" w:rsidRDefault="003C1FC0" w:rsidP="004E14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г. Ульяновск</w:t>
      </w:r>
    </w:p>
    <w:p w:rsidR="003C1FC0" w:rsidRPr="00B272A6" w:rsidRDefault="003C1FC0" w:rsidP="004E14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____ ____________ 201</w:t>
      </w:r>
      <w:r w:rsidR="00E640F9">
        <w:rPr>
          <w:rFonts w:ascii="Times New Roman" w:hAnsi="Times New Roman" w:cs="Times New Roman"/>
          <w:sz w:val="28"/>
          <w:szCs w:val="28"/>
        </w:rPr>
        <w:t>5</w:t>
      </w:r>
      <w:r w:rsidRPr="00B27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52C9" w:rsidRDefault="003C1FC0" w:rsidP="004E14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№ _____-ЗО</w:t>
      </w:r>
    </w:p>
    <w:sectPr w:rsidR="006F52C9" w:rsidSect="00F42CFC"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EB" w:rsidRDefault="007C62EB" w:rsidP="0015707A">
      <w:pPr>
        <w:spacing w:after="0" w:line="240" w:lineRule="auto"/>
      </w:pPr>
      <w:r>
        <w:separator/>
      </w:r>
    </w:p>
  </w:endnote>
  <w:endnote w:type="continuationSeparator" w:id="0">
    <w:p w:rsidR="007C62EB" w:rsidRDefault="007C62EB" w:rsidP="0015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CFC" w:rsidRPr="00F42CFC" w:rsidRDefault="00F42CFC" w:rsidP="00F42CFC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F42CFC">
      <w:rPr>
        <w:rFonts w:ascii="Times New Roman" w:hAnsi="Times New Roman" w:cs="Times New Roman"/>
        <w:sz w:val="16"/>
        <w:szCs w:val="16"/>
      </w:rPr>
      <w:t>1109чл1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EB" w:rsidRDefault="007C62EB" w:rsidP="0015707A">
      <w:pPr>
        <w:spacing w:after="0" w:line="240" w:lineRule="auto"/>
      </w:pPr>
      <w:r>
        <w:separator/>
      </w:r>
    </w:p>
  </w:footnote>
  <w:footnote w:type="continuationSeparator" w:id="0">
    <w:p w:rsidR="007C62EB" w:rsidRDefault="007C62EB" w:rsidP="0015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506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2CFC" w:rsidRPr="00F42CFC" w:rsidRDefault="00F42CF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2C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2C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2C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1A2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42C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12"/>
    <w:multiLevelType w:val="hybridMultilevel"/>
    <w:tmpl w:val="4970D60E"/>
    <w:lvl w:ilvl="0" w:tplc="150CCB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B2FF8"/>
    <w:multiLevelType w:val="hybridMultilevel"/>
    <w:tmpl w:val="05889F30"/>
    <w:lvl w:ilvl="0" w:tplc="8F16D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D7D8C"/>
    <w:multiLevelType w:val="hybridMultilevel"/>
    <w:tmpl w:val="93D28E28"/>
    <w:lvl w:ilvl="0" w:tplc="E3781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012FA"/>
    <w:multiLevelType w:val="hybridMultilevel"/>
    <w:tmpl w:val="D2BE6E50"/>
    <w:lvl w:ilvl="0" w:tplc="00A62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DD6A70"/>
    <w:multiLevelType w:val="hybridMultilevel"/>
    <w:tmpl w:val="FCD8A424"/>
    <w:lvl w:ilvl="0" w:tplc="2E8655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234825"/>
    <w:multiLevelType w:val="hybridMultilevel"/>
    <w:tmpl w:val="EFBEEA1C"/>
    <w:lvl w:ilvl="0" w:tplc="680AA7A4">
      <w:start w:val="1"/>
      <w:numFmt w:val="decimal"/>
      <w:lvlText w:val="%1)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763E7E"/>
    <w:multiLevelType w:val="hybridMultilevel"/>
    <w:tmpl w:val="8F88D342"/>
    <w:lvl w:ilvl="0" w:tplc="54DA94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B77A9A"/>
    <w:multiLevelType w:val="hybridMultilevel"/>
    <w:tmpl w:val="23D87AD8"/>
    <w:lvl w:ilvl="0" w:tplc="1932D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B66E2C"/>
    <w:multiLevelType w:val="hybridMultilevel"/>
    <w:tmpl w:val="02CA4FE8"/>
    <w:lvl w:ilvl="0" w:tplc="7FDC9F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FC2002"/>
    <w:multiLevelType w:val="hybridMultilevel"/>
    <w:tmpl w:val="5F1415BC"/>
    <w:lvl w:ilvl="0" w:tplc="00A62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3D6B6F"/>
    <w:multiLevelType w:val="hybridMultilevel"/>
    <w:tmpl w:val="5B02EF9A"/>
    <w:lvl w:ilvl="0" w:tplc="CB16888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FB10A1C"/>
    <w:multiLevelType w:val="hybridMultilevel"/>
    <w:tmpl w:val="DB54A210"/>
    <w:lvl w:ilvl="0" w:tplc="8B861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1F5576"/>
    <w:multiLevelType w:val="hybridMultilevel"/>
    <w:tmpl w:val="0158DC04"/>
    <w:lvl w:ilvl="0" w:tplc="35B02C8A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B55D6A"/>
    <w:multiLevelType w:val="hybridMultilevel"/>
    <w:tmpl w:val="1E061AC8"/>
    <w:lvl w:ilvl="0" w:tplc="CA62CAC2">
      <w:start w:val="10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133ED0"/>
    <w:multiLevelType w:val="hybridMultilevel"/>
    <w:tmpl w:val="E02225D8"/>
    <w:lvl w:ilvl="0" w:tplc="4AF85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006E31"/>
    <w:multiLevelType w:val="hybridMultilevel"/>
    <w:tmpl w:val="7354E494"/>
    <w:lvl w:ilvl="0" w:tplc="82FA355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15"/>
  </w:num>
  <w:num w:numId="13">
    <w:abstractNumId w:val="0"/>
  </w:num>
  <w:num w:numId="14">
    <w:abstractNumId w:val="2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A5"/>
    <w:rsid w:val="00044B2F"/>
    <w:rsid w:val="000508F5"/>
    <w:rsid w:val="00096737"/>
    <w:rsid w:val="000A3E47"/>
    <w:rsid w:val="000B282B"/>
    <w:rsid w:val="000B72F8"/>
    <w:rsid w:val="000F0F59"/>
    <w:rsid w:val="000F64F5"/>
    <w:rsid w:val="000F67B5"/>
    <w:rsid w:val="001267FB"/>
    <w:rsid w:val="00126E30"/>
    <w:rsid w:val="001478FF"/>
    <w:rsid w:val="0015707A"/>
    <w:rsid w:val="00166243"/>
    <w:rsid w:val="001A529F"/>
    <w:rsid w:val="001B098D"/>
    <w:rsid w:val="001C59F6"/>
    <w:rsid w:val="001E07AC"/>
    <w:rsid w:val="00216964"/>
    <w:rsid w:val="002343CB"/>
    <w:rsid w:val="00242EF0"/>
    <w:rsid w:val="0026402C"/>
    <w:rsid w:val="00276B7F"/>
    <w:rsid w:val="00277775"/>
    <w:rsid w:val="002A2081"/>
    <w:rsid w:val="002A4418"/>
    <w:rsid w:val="002B32F2"/>
    <w:rsid w:val="002D2FA6"/>
    <w:rsid w:val="002E5B72"/>
    <w:rsid w:val="002F5A6D"/>
    <w:rsid w:val="00316544"/>
    <w:rsid w:val="003802A4"/>
    <w:rsid w:val="00381C6B"/>
    <w:rsid w:val="003861E1"/>
    <w:rsid w:val="00392100"/>
    <w:rsid w:val="003C1FC0"/>
    <w:rsid w:val="003D6AC3"/>
    <w:rsid w:val="003F3D57"/>
    <w:rsid w:val="00405863"/>
    <w:rsid w:val="00417B80"/>
    <w:rsid w:val="004516CE"/>
    <w:rsid w:val="004723C8"/>
    <w:rsid w:val="0048251B"/>
    <w:rsid w:val="00483459"/>
    <w:rsid w:val="00485B99"/>
    <w:rsid w:val="00497E1B"/>
    <w:rsid w:val="004A3956"/>
    <w:rsid w:val="004B7848"/>
    <w:rsid w:val="004E0A1E"/>
    <w:rsid w:val="004E14BA"/>
    <w:rsid w:val="004E2EA8"/>
    <w:rsid w:val="004E3295"/>
    <w:rsid w:val="004F546D"/>
    <w:rsid w:val="004F558E"/>
    <w:rsid w:val="0051144E"/>
    <w:rsid w:val="0051488B"/>
    <w:rsid w:val="00523357"/>
    <w:rsid w:val="00543177"/>
    <w:rsid w:val="00546386"/>
    <w:rsid w:val="00547B4B"/>
    <w:rsid w:val="00553FFF"/>
    <w:rsid w:val="00560185"/>
    <w:rsid w:val="00573B80"/>
    <w:rsid w:val="005A1475"/>
    <w:rsid w:val="005C1AFB"/>
    <w:rsid w:val="005C2838"/>
    <w:rsid w:val="005C37F3"/>
    <w:rsid w:val="005D1D40"/>
    <w:rsid w:val="005F395D"/>
    <w:rsid w:val="00610404"/>
    <w:rsid w:val="00634216"/>
    <w:rsid w:val="006356DA"/>
    <w:rsid w:val="006513E6"/>
    <w:rsid w:val="00657C08"/>
    <w:rsid w:val="006804F8"/>
    <w:rsid w:val="00691F85"/>
    <w:rsid w:val="006A036D"/>
    <w:rsid w:val="006A0CD2"/>
    <w:rsid w:val="006A204D"/>
    <w:rsid w:val="006A2237"/>
    <w:rsid w:val="006C077B"/>
    <w:rsid w:val="006C4823"/>
    <w:rsid w:val="006D5614"/>
    <w:rsid w:val="006E11C1"/>
    <w:rsid w:val="006F52C9"/>
    <w:rsid w:val="00720377"/>
    <w:rsid w:val="00750B51"/>
    <w:rsid w:val="0075493E"/>
    <w:rsid w:val="00757B21"/>
    <w:rsid w:val="00786F9F"/>
    <w:rsid w:val="007B6B34"/>
    <w:rsid w:val="007C10E6"/>
    <w:rsid w:val="007C208C"/>
    <w:rsid w:val="007C62EB"/>
    <w:rsid w:val="007E49BF"/>
    <w:rsid w:val="00806268"/>
    <w:rsid w:val="0081065F"/>
    <w:rsid w:val="008160FA"/>
    <w:rsid w:val="0081710C"/>
    <w:rsid w:val="00835251"/>
    <w:rsid w:val="00855CB0"/>
    <w:rsid w:val="008621F2"/>
    <w:rsid w:val="0087529C"/>
    <w:rsid w:val="00883587"/>
    <w:rsid w:val="008835FF"/>
    <w:rsid w:val="0089069E"/>
    <w:rsid w:val="008A35E4"/>
    <w:rsid w:val="008C6F82"/>
    <w:rsid w:val="008E0A77"/>
    <w:rsid w:val="008F65F8"/>
    <w:rsid w:val="0090399D"/>
    <w:rsid w:val="00916820"/>
    <w:rsid w:val="0092588F"/>
    <w:rsid w:val="0092793D"/>
    <w:rsid w:val="00933F51"/>
    <w:rsid w:val="0094272E"/>
    <w:rsid w:val="00953877"/>
    <w:rsid w:val="009726C8"/>
    <w:rsid w:val="00990F40"/>
    <w:rsid w:val="00992109"/>
    <w:rsid w:val="009A3920"/>
    <w:rsid w:val="009E0413"/>
    <w:rsid w:val="009E32DD"/>
    <w:rsid w:val="009F043B"/>
    <w:rsid w:val="009F1962"/>
    <w:rsid w:val="00A1165B"/>
    <w:rsid w:val="00A1298E"/>
    <w:rsid w:val="00A14810"/>
    <w:rsid w:val="00A1682E"/>
    <w:rsid w:val="00A22D8B"/>
    <w:rsid w:val="00A6253E"/>
    <w:rsid w:val="00A644FE"/>
    <w:rsid w:val="00A74C0D"/>
    <w:rsid w:val="00A91A6E"/>
    <w:rsid w:val="00A94DC0"/>
    <w:rsid w:val="00A95547"/>
    <w:rsid w:val="00AB1791"/>
    <w:rsid w:val="00B06856"/>
    <w:rsid w:val="00B272A6"/>
    <w:rsid w:val="00B66782"/>
    <w:rsid w:val="00B742C2"/>
    <w:rsid w:val="00B94323"/>
    <w:rsid w:val="00BA7CE5"/>
    <w:rsid w:val="00BB3BFD"/>
    <w:rsid w:val="00BD15D2"/>
    <w:rsid w:val="00BF39EF"/>
    <w:rsid w:val="00C12851"/>
    <w:rsid w:val="00C12D4C"/>
    <w:rsid w:val="00C13BE4"/>
    <w:rsid w:val="00C21998"/>
    <w:rsid w:val="00C35B77"/>
    <w:rsid w:val="00C364D6"/>
    <w:rsid w:val="00C740E6"/>
    <w:rsid w:val="00C977A0"/>
    <w:rsid w:val="00CB098B"/>
    <w:rsid w:val="00CC1AB8"/>
    <w:rsid w:val="00CD27EF"/>
    <w:rsid w:val="00CD3DB2"/>
    <w:rsid w:val="00D467B8"/>
    <w:rsid w:val="00D65B16"/>
    <w:rsid w:val="00D676A4"/>
    <w:rsid w:val="00D85EDA"/>
    <w:rsid w:val="00D96F4B"/>
    <w:rsid w:val="00DA2240"/>
    <w:rsid w:val="00DB2328"/>
    <w:rsid w:val="00DD166C"/>
    <w:rsid w:val="00DF2CA5"/>
    <w:rsid w:val="00DF72E1"/>
    <w:rsid w:val="00E04761"/>
    <w:rsid w:val="00E16C90"/>
    <w:rsid w:val="00E41A21"/>
    <w:rsid w:val="00E52B43"/>
    <w:rsid w:val="00E640F9"/>
    <w:rsid w:val="00E84C06"/>
    <w:rsid w:val="00EC6E03"/>
    <w:rsid w:val="00F3501D"/>
    <w:rsid w:val="00F42CFC"/>
    <w:rsid w:val="00F45DA5"/>
    <w:rsid w:val="00F505F1"/>
    <w:rsid w:val="00F6764F"/>
    <w:rsid w:val="00F7417F"/>
    <w:rsid w:val="00F7466C"/>
    <w:rsid w:val="00F771F9"/>
    <w:rsid w:val="00F83515"/>
    <w:rsid w:val="00FC1F77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5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5707A"/>
  </w:style>
  <w:style w:type="paragraph" w:styleId="a5">
    <w:name w:val="footer"/>
    <w:basedOn w:val="a"/>
    <w:link w:val="a6"/>
    <w:uiPriority w:val="99"/>
    <w:unhideWhenUsed/>
    <w:rsid w:val="0015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5707A"/>
  </w:style>
  <w:style w:type="paragraph" w:styleId="a7">
    <w:name w:val="List Paragraph"/>
    <w:basedOn w:val="a"/>
    <w:uiPriority w:val="34"/>
    <w:qFormat/>
    <w:rsid w:val="00F83515"/>
    <w:pPr>
      <w:ind w:left="720"/>
      <w:contextualSpacing/>
    </w:pPr>
    <w:rPr>
      <w:rFonts w:asciiTheme="minorHAnsi" w:eastAsia="Times New Roman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B2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2A6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rsid w:val="00483459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C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5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5707A"/>
  </w:style>
  <w:style w:type="paragraph" w:styleId="a5">
    <w:name w:val="footer"/>
    <w:basedOn w:val="a"/>
    <w:link w:val="a6"/>
    <w:uiPriority w:val="99"/>
    <w:unhideWhenUsed/>
    <w:rsid w:val="0015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5707A"/>
  </w:style>
  <w:style w:type="paragraph" w:styleId="a7">
    <w:name w:val="List Paragraph"/>
    <w:basedOn w:val="a"/>
    <w:uiPriority w:val="34"/>
    <w:qFormat/>
    <w:rsid w:val="00F83515"/>
    <w:pPr>
      <w:ind w:left="720"/>
      <w:contextualSpacing/>
    </w:pPr>
    <w:rPr>
      <w:rFonts w:asciiTheme="minorHAnsi" w:eastAsia="Times New Roman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B2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2A6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rsid w:val="00483459"/>
    <w:pPr>
      <w:spacing w:before="2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0183-F6B9-4602-944C-4A52F7AD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Чаукина Лариса Николаевна</cp:lastModifiedBy>
  <cp:revision>7</cp:revision>
  <cp:lastPrinted>2015-09-14T07:29:00Z</cp:lastPrinted>
  <dcterms:created xsi:type="dcterms:W3CDTF">2015-09-11T12:12:00Z</dcterms:created>
  <dcterms:modified xsi:type="dcterms:W3CDTF">2015-09-14T07:30:00Z</dcterms:modified>
</cp:coreProperties>
</file>