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4DFD" w14:textId="77777777" w:rsidR="003C670C" w:rsidRPr="00AE032C" w:rsidRDefault="003C670C" w:rsidP="003C670C">
      <w:pPr>
        <w:spacing w:line="235" w:lineRule="auto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AE032C">
        <w:rPr>
          <w:rFonts w:ascii="PT Astra Serif" w:hAnsi="PT Astra Serif"/>
          <w:b/>
          <w:color w:val="000000"/>
          <w:sz w:val="26"/>
          <w:szCs w:val="26"/>
        </w:rPr>
        <w:t>СВОДНЫЙ ОТЧЁТ</w:t>
      </w:r>
    </w:p>
    <w:p w14:paraId="5ABED972" w14:textId="77777777" w:rsidR="003C67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color w:val="000000"/>
          <w:sz w:val="26"/>
          <w:szCs w:val="26"/>
        </w:rPr>
        <w:t xml:space="preserve">о проведении </w:t>
      </w:r>
      <w:r w:rsidRPr="00AE032C">
        <w:rPr>
          <w:rFonts w:ascii="PT Astra Serif" w:hAnsi="PT Astra Serif"/>
          <w:sz w:val="26"/>
          <w:szCs w:val="26"/>
        </w:rPr>
        <w:t xml:space="preserve">оценки регулирующего воздействия проектов </w:t>
      </w:r>
    </w:p>
    <w:p w14:paraId="66A8D20A" w14:textId="77777777" w:rsidR="00696E0C" w:rsidRPr="00AE032C" w:rsidRDefault="00696E0C" w:rsidP="003C670C">
      <w:pPr>
        <w:pStyle w:val="ConsPlusTitle"/>
        <w:widowControl/>
        <w:spacing w:line="235" w:lineRule="auto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нормативных правовых акт</w:t>
      </w:r>
      <w:r w:rsidR="00245EA9" w:rsidRPr="00AE032C">
        <w:rPr>
          <w:rFonts w:ascii="PT Astra Serif" w:hAnsi="PT Astra Serif"/>
          <w:sz w:val="26"/>
          <w:szCs w:val="26"/>
        </w:rPr>
        <w:t>ов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</w:t>
      </w:r>
    </w:p>
    <w:p w14:paraId="758EAB7C" w14:textId="77777777" w:rsidR="00696E0C" w:rsidRPr="00AE032C" w:rsidRDefault="00696E0C" w:rsidP="00696E0C">
      <w:pPr>
        <w:pStyle w:val="ConsPlusTitle"/>
        <w:widowControl/>
        <w:jc w:val="center"/>
        <w:rPr>
          <w:rFonts w:ascii="PT Astra Serif" w:hAnsi="PT Astra Serif"/>
          <w:sz w:val="26"/>
          <w:szCs w:val="26"/>
        </w:rPr>
      </w:pPr>
    </w:p>
    <w:p w14:paraId="7D55BCCA" w14:textId="77777777" w:rsidR="00696E0C" w:rsidRPr="00AE032C" w:rsidRDefault="00696E0C" w:rsidP="00791D76">
      <w:pPr>
        <w:spacing w:after="240" w:line="247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1. Общая информация</w:t>
      </w:r>
    </w:p>
    <w:p w14:paraId="5D387E41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 xml:space="preserve">1.1. </w:t>
      </w:r>
      <w:r w:rsidRPr="00AE032C">
        <w:rPr>
          <w:rFonts w:ascii="PT Astra Serif" w:hAnsi="PT Astra Serif"/>
          <w:sz w:val="26"/>
          <w:szCs w:val="26"/>
          <w:lang w:val="ru-RU"/>
        </w:rPr>
        <w:t>Государственный</w:t>
      </w:r>
      <w:r w:rsidRPr="00AE032C">
        <w:rPr>
          <w:rFonts w:ascii="PT Astra Serif" w:hAnsi="PT Astra Serif"/>
          <w:sz w:val="26"/>
          <w:szCs w:val="26"/>
        </w:rPr>
        <w:t xml:space="preserve"> орган Ульяновской власти (должностн</w:t>
      </w:r>
      <w:r w:rsidRPr="00AE032C">
        <w:rPr>
          <w:rFonts w:ascii="PT Astra Serif" w:hAnsi="PT Astra Serif"/>
          <w:sz w:val="26"/>
          <w:szCs w:val="26"/>
          <w:lang w:val="ru-RU"/>
        </w:rPr>
        <w:t>ое</w:t>
      </w:r>
      <w:r w:rsidRPr="00AE032C">
        <w:rPr>
          <w:rFonts w:ascii="PT Astra Serif" w:hAnsi="PT Astra Serif"/>
          <w:sz w:val="26"/>
          <w:szCs w:val="26"/>
        </w:rPr>
        <w:t xml:space="preserve"> лиц</w:t>
      </w:r>
      <w:r w:rsidRPr="00AE032C">
        <w:rPr>
          <w:rFonts w:ascii="PT Astra Serif" w:hAnsi="PT Astra Serif"/>
          <w:sz w:val="26"/>
          <w:szCs w:val="26"/>
          <w:lang w:val="ru-RU"/>
        </w:rPr>
        <w:t>о</w:t>
      </w:r>
      <w:r w:rsidRPr="00AE032C">
        <w:rPr>
          <w:rFonts w:ascii="PT Astra Serif" w:hAnsi="PT Astra Serif"/>
          <w:sz w:val="26"/>
          <w:szCs w:val="26"/>
        </w:rPr>
        <w:t xml:space="preserve"> государственн</w:t>
      </w:r>
      <w:r w:rsidRPr="00AE032C">
        <w:rPr>
          <w:rFonts w:ascii="PT Astra Serif" w:hAnsi="PT Astra Serif"/>
          <w:sz w:val="26"/>
          <w:szCs w:val="26"/>
          <w:lang w:val="ru-RU"/>
        </w:rPr>
        <w:t>ого</w:t>
      </w:r>
      <w:r w:rsidRPr="00AE032C">
        <w:rPr>
          <w:rFonts w:ascii="PT Astra Serif" w:hAnsi="PT Astra Serif"/>
          <w:sz w:val="26"/>
          <w:szCs w:val="26"/>
        </w:rPr>
        <w:t xml:space="preserve"> орган</w:t>
      </w:r>
      <w:r w:rsidRPr="00AE032C">
        <w:rPr>
          <w:rFonts w:ascii="PT Astra Serif" w:hAnsi="PT Astra Serif"/>
          <w:sz w:val="26"/>
          <w:szCs w:val="26"/>
          <w:lang w:val="ru-RU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Ульяновской области) (далее – разработчик акта)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5B505A9B" w14:textId="77777777" w:rsidR="00696E0C" w:rsidRPr="00AE032C" w:rsidRDefault="00BB1B68" w:rsidP="00BB1B68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управление по охране объектов культурного наследия администрации Губернатора Ульяновской области____________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34B0C1BA" w14:textId="77777777" w:rsidR="00696E0C" w:rsidRPr="00AE032C" w:rsidRDefault="00696E0C" w:rsidP="00791D76">
      <w:pPr>
        <w:pStyle w:val="ac"/>
        <w:spacing w:line="247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>полное наименование</w:t>
      </w:r>
    </w:p>
    <w:p w14:paraId="7C04D91A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/>
        </w:rPr>
      </w:pPr>
    </w:p>
    <w:p w14:paraId="6109C729" w14:textId="77777777" w:rsidR="00696E0C" w:rsidRPr="00AE032C" w:rsidRDefault="00696E0C" w:rsidP="00791D76">
      <w:pPr>
        <w:pStyle w:val="ac"/>
        <w:spacing w:line="247" w:lineRule="auto"/>
        <w:ind w:left="0" w:firstLine="709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</w:rPr>
        <w:t>1.</w:t>
      </w:r>
      <w:r w:rsidRPr="00AE032C">
        <w:rPr>
          <w:rFonts w:ascii="PT Astra Serif" w:hAnsi="PT Astra Serif"/>
          <w:sz w:val="26"/>
          <w:szCs w:val="26"/>
          <w:lang w:val="ru-RU"/>
        </w:rPr>
        <w:t>2</w:t>
      </w:r>
      <w:r w:rsidRPr="00AE032C">
        <w:rPr>
          <w:rFonts w:ascii="PT Astra Serif" w:hAnsi="PT Astra Serif"/>
          <w:sz w:val="26"/>
          <w:szCs w:val="26"/>
        </w:rPr>
        <w:t xml:space="preserve">. 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Вид и наименование проекта нормативного правового акта</w:t>
      </w:r>
      <w:r w:rsidR="00CA2DC3" w:rsidRPr="00AE032C">
        <w:rPr>
          <w:rFonts w:ascii="PT Astra Serif" w:hAnsi="PT Astra Serif"/>
          <w:sz w:val="26"/>
          <w:szCs w:val="26"/>
          <w:lang w:val="ru-RU" w:eastAsia="ru-RU"/>
        </w:rPr>
        <w:t xml:space="preserve"> (далее – акт)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>:</w:t>
      </w:r>
    </w:p>
    <w:p w14:paraId="25137AB2" w14:textId="2D92DB19" w:rsidR="00696E0C" w:rsidRDefault="00BB1B68" w:rsidP="00464033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Проект </w:t>
      </w:r>
      <w:r w:rsidRPr="00AE032C">
        <w:rPr>
          <w:rFonts w:ascii="PT Astra Serif" w:hAnsi="PT Astra Serif"/>
          <w:bCs/>
          <w:sz w:val="26"/>
          <w:szCs w:val="26"/>
          <w:u w:val="single"/>
        </w:rPr>
        <w:t>постановления Правительства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Ульяновской области</w:t>
      </w:r>
      <w:r w:rsidR="00464033">
        <w:rPr>
          <w:rFonts w:ascii="PT Astra Serif" w:hAnsi="PT Astra Serif"/>
          <w:sz w:val="26"/>
          <w:szCs w:val="26"/>
          <w:u w:val="single"/>
        </w:rPr>
        <w:t xml:space="preserve"> </w:t>
      </w:r>
      <w:r w:rsidR="00464033" w:rsidRPr="00464033">
        <w:rPr>
          <w:rFonts w:ascii="PT Astra Serif" w:hAnsi="PT Astra Serif"/>
          <w:sz w:val="26"/>
          <w:szCs w:val="26"/>
          <w:u w:val="single"/>
        </w:rPr>
        <w:t>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 Ульяновск</w:t>
      </w:r>
      <w:r w:rsidR="00691FC8">
        <w:rPr>
          <w:rFonts w:ascii="PT Astra Serif" w:hAnsi="PT Astra Serif"/>
          <w:sz w:val="26"/>
          <w:szCs w:val="26"/>
          <w:u w:val="single"/>
        </w:rPr>
        <w:t xml:space="preserve">, пл.30-летия Победы) в единый </w:t>
      </w:r>
      <w:r w:rsidR="00464033" w:rsidRPr="00464033">
        <w:rPr>
          <w:rFonts w:ascii="PT Astra Serif" w:hAnsi="PT Astra Serif"/>
          <w:sz w:val="26"/>
          <w:szCs w:val="26"/>
          <w:u w:val="single"/>
        </w:rPr>
        <w:t>государственный реестр объектов культурного наследия (памятников истории и культуры) народов Российской Федерации, а также об утверждении границ объекта культурного наследия (далее-объект) его территории и установлении предмета охраны объекта культурного наследия»</w:t>
      </w:r>
      <w:r w:rsidR="002B22E8">
        <w:rPr>
          <w:rFonts w:ascii="PT Astra Serif" w:hAnsi="PT Astra Serif"/>
          <w:sz w:val="26"/>
          <w:szCs w:val="26"/>
          <w:u w:val="single"/>
        </w:rPr>
        <w:t>.</w:t>
      </w:r>
    </w:p>
    <w:p w14:paraId="01412130" w14:textId="77777777" w:rsidR="00106A80" w:rsidRPr="00231F3F" w:rsidRDefault="00106A80" w:rsidP="00106A8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7756B67C" w14:textId="77777777" w:rsidR="00696E0C" w:rsidRPr="00AE032C" w:rsidRDefault="00696E0C" w:rsidP="00791D76">
      <w:pPr>
        <w:tabs>
          <w:tab w:val="left" w:pos="5896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1.3. Предполагаемая дата вступления в силу акта:</w:t>
      </w:r>
    </w:p>
    <w:p w14:paraId="54A39940" w14:textId="77777777" w:rsidR="00696E0C" w:rsidRPr="00AE032C" w:rsidRDefault="00BB1B68" w:rsidP="00BB1B68">
      <w:pPr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на следующий день после дня его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</w:t>
      </w:r>
    </w:p>
    <w:p w14:paraId="233AFCCD" w14:textId="77777777" w:rsidR="00696E0C" w:rsidRPr="00AE032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9010211" w14:textId="77777777" w:rsidR="00696E0C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1.4. Краткое описание проблемы, на решение которой направлено предлагаемое правовое регулирование:</w:t>
      </w:r>
    </w:p>
    <w:p w14:paraId="52DDFB3C" w14:textId="5D2A233A" w:rsidR="00FA4428" w:rsidRPr="00420D40" w:rsidRDefault="00420D40" w:rsidP="00231F3F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64033">
        <w:rPr>
          <w:rFonts w:ascii="PT Astra Serif" w:hAnsi="PT Astra Serif"/>
          <w:sz w:val="26"/>
          <w:szCs w:val="26"/>
          <w:u w:val="single"/>
        </w:rPr>
        <w:t>Настоящим проектом постановления</w:t>
      </w:r>
      <w:r w:rsidR="00F27C30">
        <w:rPr>
          <w:rFonts w:ascii="PT Astra Serif" w:hAnsi="PT Astra Serif"/>
          <w:sz w:val="26"/>
          <w:szCs w:val="26"/>
          <w:u w:val="single"/>
        </w:rPr>
        <w:t xml:space="preserve"> предлагается</w:t>
      </w:r>
      <w:r w:rsidRPr="00464033">
        <w:rPr>
          <w:rFonts w:ascii="PT Astra Serif" w:hAnsi="PT Astra Serif"/>
          <w:sz w:val="26"/>
          <w:szCs w:val="26"/>
          <w:u w:val="single"/>
        </w:rPr>
        <w:t xml:space="preserve"> </w:t>
      </w:r>
      <w:r w:rsidR="001543DE" w:rsidRPr="00464033">
        <w:rPr>
          <w:rFonts w:ascii="PT Astra Serif" w:hAnsi="PT Astra Serif"/>
          <w:sz w:val="26"/>
          <w:szCs w:val="26"/>
          <w:u w:val="single"/>
        </w:rPr>
        <w:t>включить</w:t>
      </w:r>
      <w:r w:rsidR="00F27C30">
        <w:rPr>
          <w:rFonts w:ascii="PT Astra Serif" w:hAnsi="PT Astra Serif"/>
          <w:sz w:val="26"/>
          <w:szCs w:val="26"/>
          <w:u w:val="single"/>
        </w:rPr>
        <w:t xml:space="preserve"> выявленный</w:t>
      </w:r>
      <w:r w:rsidR="001543DE" w:rsidRPr="00464033">
        <w:rPr>
          <w:rFonts w:ascii="PT Astra Serif" w:hAnsi="PT Astra Serif"/>
          <w:sz w:val="26"/>
          <w:szCs w:val="26"/>
          <w:u w:val="single"/>
        </w:rPr>
        <w:t xml:space="preserve"> </w:t>
      </w:r>
      <w:r w:rsidR="00106A80" w:rsidRPr="00464033">
        <w:rPr>
          <w:rFonts w:ascii="PT Astra Serif" w:hAnsi="PT Astra Serif"/>
          <w:sz w:val="26"/>
          <w:szCs w:val="26"/>
          <w:u w:val="single"/>
        </w:rPr>
        <w:t>объект</w:t>
      </w:r>
      <w:r w:rsidR="001543DE" w:rsidRPr="00464033">
        <w:rPr>
          <w:rFonts w:ascii="PT Astra Serif" w:hAnsi="PT Astra Serif"/>
          <w:sz w:val="26"/>
          <w:szCs w:val="26"/>
          <w:u w:val="single"/>
        </w:rPr>
        <w:t xml:space="preserve"> культурного наследия </w:t>
      </w:r>
      <w:r w:rsidR="006444B0" w:rsidRPr="00464033">
        <w:rPr>
          <w:rFonts w:ascii="PT Astra Serif" w:hAnsi="PT Astra Serif"/>
          <w:sz w:val="26"/>
          <w:szCs w:val="26"/>
          <w:u w:val="single"/>
        </w:rPr>
        <w:t>«Обелиск Вечной Славы, посвящённый 30-летию Победы советского народа в Великой Отечественной войне 1941-1945 гг.» (г. Ульяновск, пл.30-летия Победы) в реестр в качестве объекта культурного наследия регионального значения «Монумент Вечной Славы, посвящённый 30-летию Победы советского народа в Великой Отечественной войне 1941-1945 гг., архитекторы Н.Н.Медведев, С.Н.Титов, С.М.Горбунов, скульптор Р.А. Айрапетян, художник А.И.Клюев», 1975 г., 1985 г. (Ульяновская область, г. Ульяновск, пл. 30-летия Победы), утвердить границ</w:t>
      </w:r>
      <w:r w:rsidR="00464033" w:rsidRPr="00464033">
        <w:rPr>
          <w:rFonts w:ascii="PT Astra Serif" w:hAnsi="PT Astra Serif"/>
          <w:sz w:val="26"/>
          <w:szCs w:val="26"/>
          <w:u w:val="single"/>
        </w:rPr>
        <w:t>ы</w:t>
      </w:r>
      <w:r w:rsidR="006444B0" w:rsidRPr="00464033">
        <w:rPr>
          <w:rFonts w:ascii="PT Astra Serif" w:hAnsi="PT Astra Serif"/>
          <w:sz w:val="26"/>
          <w:szCs w:val="26"/>
          <w:u w:val="single"/>
        </w:rPr>
        <w:t xml:space="preserve"> его </w:t>
      </w:r>
      <w:r w:rsidR="00464033" w:rsidRPr="00464033">
        <w:rPr>
          <w:rFonts w:ascii="PT Astra Serif" w:hAnsi="PT Astra Serif"/>
          <w:sz w:val="26"/>
          <w:szCs w:val="26"/>
          <w:u w:val="single"/>
        </w:rPr>
        <w:t>территории, а также установить предмет</w:t>
      </w:r>
      <w:r w:rsidR="006444B0" w:rsidRPr="00464033">
        <w:rPr>
          <w:rFonts w:ascii="PT Astra Serif" w:hAnsi="PT Astra Serif"/>
          <w:sz w:val="26"/>
          <w:szCs w:val="26"/>
          <w:u w:val="single"/>
        </w:rPr>
        <w:t xml:space="preserve"> охраны объекта культурного наследия</w:t>
      </w:r>
    </w:p>
    <w:p w14:paraId="7EF6A9E5" w14:textId="77777777" w:rsidR="00420D40" w:rsidRDefault="00420D40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6F36B8" w14:textId="77777777" w:rsidR="00696E0C" w:rsidRPr="004B73A3" w:rsidRDefault="00696E0C" w:rsidP="00791D76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4B73A3">
        <w:rPr>
          <w:rFonts w:ascii="PT Astra Serif" w:hAnsi="PT Astra Serif"/>
          <w:sz w:val="26"/>
          <w:szCs w:val="26"/>
        </w:rPr>
        <w:t>1.5. Краткое описание целей предлагаемого правового регулирования:</w:t>
      </w:r>
    </w:p>
    <w:p w14:paraId="4BC04B28" w14:textId="7F06A2F0" w:rsidR="003F1E17" w:rsidRPr="003F1E17" w:rsidRDefault="003F1E17" w:rsidP="006444B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>Проек</w:t>
      </w:r>
      <w:r>
        <w:rPr>
          <w:rFonts w:ascii="PT Astra Serif" w:hAnsi="PT Astra Serif"/>
          <w:sz w:val="26"/>
          <w:szCs w:val="26"/>
          <w:u w:val="single"/>
        </w:rPr>
        <w:t xml:space="preserve">т постановления </w:t>
      </w:r>
      <w:r w:rsidRPr="003F1E17">
        <w:rPr>
          <w:rFonts w:ascii="PT Astra Serif" w:hAnsi="PT Astra Serif"/>
          <w:sz w:val="26"/>
          <w:szCs w:val="26"/>
          <w:u w:val="single"/>
        </w:rPr>
        <w:t>«</w:t>
      </w:r>
      <w:r w:rsidR="006444B0" w:rsidRPr="006444B0">
        <w:rPr>
          <w:rFonts w:ascii="PT Astra Serif" w:hAnsi="PT Astra Serif"/>
          <w:sz w:val="26"/>
          <w:szCs w:val="26"/>
          <w:u w:val="single"/>
        </w:rPr>
        <w:t xml:space="preserve">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(г.Ульяновск, пл.30-летия Победы) </w:t>
      </w:r>
      <w:r w:rsidR="00691FC8">
        <w:rPr>
          <w:rFonts w:ascii="PT Astra Serif" w:hAnsi="PT Astra Serif"/>
          <w:sz w:val="26"/>
          <w:szCs w:val="26"/>
          <w:u w:val="single"/>
        </w:rPr>
        <w:br/>
      </w:r>
      <w:r w:rsidR="006444B0" w:rsidRPr="006444B0">
        <w:rPr>
          <w:rFonts w:ascii="PT Astra Serif" w:hAnsi="PT Astra Serif"/>
          <w:sz w:val="26"/>
          <w:szCs w:val="26"/>
          <w:u w:val="single"/>
        </w:rPr>
        <w:t>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его территории и установлении предмета охраны»</w:t>
      </w:r>
      <w:r>
        <w:rPr>
          <w:rFonts w:ascii="PT Astra Serif" w:hAnsi="PT Astra Serif"/>
          <w:sz w:val="26"/>
          <w:szCs w:val="26"/>
          <w:u w:val="single"/>
        </w:rPr>
        <w:t xml:space="preserve"> </w:t>
      </w:r>
      <w:r w:rsidR="00E50841">
        <w:rPr>
          <w:rFonts w:ascii="PT Astra Serif" w:hAnsi="PT Astra Serif"/>
          <w:sz w:val="26"/>
          <w:szCs w:val="26"/>
          <w:u w:val="single"/>
        </w:rPr>
        <w:t xml:space="preserve">разработан </w:t>
      </w:r>
      <w:r w:rsidRPr="003F1E17">
        <w:rPr>
          <w:rFonts w:ascii="PT Astra Serif" w:hAnsi="PT Astra Serif"/>
          <w:sz w:val="26"/>
          <w:szCs w:val="26"/>
          <w:u w:val="single"/>
        </w:rPr>
        <w:t xml:space="preserve">в целях исполнения полномочий Федерального закона от 25.06.2002 № 73-ФЗ «Об объектах культурного </w:t>
      </w:r>
      <w:r w:rsidRPr="003F1E17">
        <w:rPr>
          <w:rFonts w:ascii="PT Astra Serif" w:hAnsi="PT Astra Serif"/>
          <w:sz w:val="26"/>
          <w:szCs w:val="26"/>
          <w:u w:val="single"/>
        </w:rPr>
        <w:lastRenderedPageBreak/>
        <w:t>наследия (памятниках истории и культуры) народов Российской Федерации» (далее – Федеральный закон № 73).</w:t>
      </w:r>
    </w:p>
    <w:p w14:paraId="2B1025C2" w14:textId="1FB5E7B1" w:rsidR="003F1E17" w:rsidRPr="00464033" w:rsidRDefault="00464033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464033">
        <w:rPr>
          <w:rFonts w:ascii="PT Astra Serif" w:hAnsi="PT Astra Serif"/>
          <w:sz w:val="26"/>
          <w:szCs w:val="26"/>
          <w:u w:val="single"/>
        </w:rPr>
        <w:t>Объект</w:t>
      </w:r>
      <w:r w:rsidR="003F1E17" w:rsidRPr="00464033">
        <w:rPr>
          <w:rFonts w:ascii="PT Astra Serif" w:hAnsi="PT Astra Serif"/>
          <w:sz w:val="26"/>
          <w:szCs w:val="26"/>
          <w:u w:val="single"/>
        </w:rPr>
        <w:t xml:space="preserve"> культурного наследия (памятники истории и культуры)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наследия.</w:t>
      </w:r>
    </w:p>
    <w:p w14:paraId="2585505B" w14:textId="529E9628" w:rsidR="003F1E17" w:rsidRPr="00603E10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603E10">
        <w:rPr>
          <w:rFonts w:ascii="PT Astra Serif" w:hAnsi="PT Astra Serif"/>
          <w:sz w:val="26"/>
          <w:szCs w:val="26"/>
          <w:u w:val="single"/>
        </w:rPr>
        <w:t>В целях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 xml:space="preserve"> государственной охраны объект</w:t>
      </w:r>
      <w:r w:rsidRPr="00603E10">
        <w:rPr>
          <w:rFonts w:ascii="PT Astra Serif" w:hAnsi="PT Astra Serif"/>
          <w:sz w:val="26"/>
          <w:szCs w:val="26"/>
          <w:u w:val="single"/>
        </w:rPr>
        <w:t xml:space="preserve"> ку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>льтурного наследия расположен</w:t>
      </w:r>
      <w:r w:rsidRPr="00603E10">
        <w:rPr>
          <w:rFonts w:ascii="PT Astra Serif" w:hAnsi="PT Astra Serif"/>
          <w:sz w:val="26"/>
          <w:szCs w:val="26"/>
          <w:u w:val="single"/>
        </w:rPr>
        <w:t xml:space="preserve"> 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br/>
      </w:r>
      <w:r w:rsidRPr="00603E10">
        <w:rPr>
          <w:rFonts w:ascii="PT Astra Serif" w:hAnsi="PT Astra Serif"/>
          <w:sz w:val="26"/>
          <w:szCs w:val="26"/>
          <w:u w:val="single"/>
        </w:rPr>
        <w:t>на территории Ульяновской области треб</w:t>
      </w:r>
      <w:r w:rsidR="00464033" w:rsidRPr="00603E10">
        <w:rPr>
          <w:rFonts w:ascii="PT Astra Serif" w:hAnsi="PT Astra Serif"/>
          <w:sz w:val="26"/>
          <w:szCs w:val="26"/>
          <w:u w:val="single"/>
        </w:rPr>
        <w:t>уется внесение данных выявленного объекта</w:t>
      </w:r>
      <w:r w:rsidRPr="00603E10">
        <w:rPr>
          <w:rFonts w:ascii="PT Astra Serif" w:hAnsi="PT Astra Serif"/>
          <w:sz w:val="26"/>
          <w:szCs w:val="26"/>
          <w:u w:val="single"/>
        </w:rPr>
        <w:t xml:space="preserve"> культурного наследия в Единый государственный реестр объектов культурного наследия (памятников истории и культуры) народов Российской Федерации (далее – реестр). </w:t>
      </w:r>
    </w:p>
    <w:p w14:paraId="0668747A" w14:textId="517315CF" w:rsidR="003F1E17" w:rsidRPr="00603E10" w:rsidRDefault="00464033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603E10">
        <w:rPr>
          <w:rFonts w:ascii="PT Astra Serif" w:hAnsi="PT Astra Serif"/>
          <w:sz w:val="26"/>
          <w:szCs w:val="26"/>
          <w:u w:val="single"/>
        </w:rPr>
        <w:t>Объект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 </w:t>
      </w:r>
      <w:r w:rsidRPr="00603E10">
        <w:rPr>
          <w:rFonts w:ascii="PT Astra Serif" w:hAnsi="PT Astra Serif"/>
          <w:sz w:val="26"/>
          <w:szCs w:val="26"/>
          <w:u w:val="single"/>
        </w:rPr>
        <w:t>культурного наследия, включенный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 в реест</w:t>
      </w:r>
      <w:r w:rsidRPr="00603E10">
        <w:rPr>
          <w:rFonts w:ascii="PT Astra Serif" w:hAnsi="PT Astra Serif"/>
          <w:sz w:val="26"/>
          <w:szCs w:val="26"/>
          <w:u w:val="single"/>
        </w:rPr>
        <w:t>р, подлежи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т государственной 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>охране в целях предотвращения его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 повреждения, разрушения или уничтожения, изменения облика и интерьера, н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 xml:space="preserve">арушения установленного порядка его 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>использования, незаконного перемещения и предотвращения других действий, могущих причини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>ть вред объекту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 культурного наследия, а также в целях </w:t>
      </w:r>
      <w:r w:rsidR="00691FC8" w:rsidRPr="00603E10">
        <w:rPr>
          <w:rFonts w:ascii="PT Astra Serif" w:hAnsi="PT Astra Serif"/>
          <w:sz w:val="26"/>
          <w:szCs w:val="26"/>
          <w:u w:val="single"/>
        </w:rPr>
        <w:t xml:space="preserve">его </w:t>
      </w:r>
      <w:r w:rsidR="003F1E17" w:rsidRPr="00603E10">
        <w:rPr>
          <w:rFonts w:ascii="PT Astra Serif" w:hAnsi="PT Astra Serif"/>
          <w:sz w:val="26"/>
          <w:szCs w:val="26"/>
          <w:u w:val="single"/>
        </w:rPr>
        <w:t xml:space="preserve">защиты от неблагоприятного воздействия окружающей среды и от иных негативных воздействий. </w:t>
      </w:r>
    </w:p>
    <w:p w14:paraId="1B9FD236" w14:textId="3DB49A57" w:rsidR="00420D40" w:rsidRDefault="003F1E17" w:rsidP="003F1E17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603E10">
        <w:rPr>
          <w:rFonts w:ascii="PT Astra Serif" w:hAnsi="PT Astra Serif"/>
          <w:sz w:val="26"/>
          <w:szCs w:val="26"/>
          <w:u w:val="single"/>
        </w:rPr>
        <w:t xml:space="preserve">В соответствии со ст. 33 Федерального закона от 25.06.2002 № 73-ФЗ в целях государственной охраны объектов культурного наследия предлагаются </w:t>
      </w:r>
      <w:r w:rsidR="00603E10">
        <w:rPr>
          <w:rFonts w:ascii="PT Astra Serif" w:hAnsi="PT Astra Serif"/>
          <w:sz w:val="26"/>
          <w:szCs w:val="26"/>
          <w:u w:val="single"/>
        </w:rPr>
        <w:br/>
      </w:r>
      <w:r w:rsidRPr="00603E10">
        <w:rPr>
          <w:rFonts w:ascii="PT Astra Serif" w:hAnsi="PT Astra Serif"/>
          <w:sz w:val="26"/>
          <w:szCs w:val="26"/>
          <w:u w:val="single"/>
        </w:rPr>
        <w:t>к утверждению границы территории объектов культурного наследия и их предмет.</w:t>
      </w:r>
    </w:p>
    <w:p w14:paraId="04656C3F" w14:textId="77777777" w:rsidR="004B345C" w:rsidRDefault="004B345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03D4" w14:textId="5D503310" w:rsidR="00696E0C" w:rsidRPr="00420D40" w:rsidRDefault="00696E0C" w:rsidP="00420D40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1.6. Краткое описание содержания предлагаемого правового регулирования:</w:t>
      </w:r>
    </w:p>
    <w:p w14:paraId="6425A577" w14:textId="23A3780E" w:rsidR="00B26645" w:rsidRDefault="003F1E17" w:rsidP="00691FC8">
      <w:pPr>
        <w:spacing w:line="247" w:lineRule="auto"/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том постановления </w:t>
      </w:r>
      <w:r w:rsidR="00691FC8" w:rsidRP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(г.Ульяновск, пл.30-летия Победы)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его территории</w:t>
      </w:r>
      <w:r w:rsid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и установлении предмета охраны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»</w:t>
      </w:r>
      <w:r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</w:t>
      </w:r>
      <w:r w:rsid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предлагается внести выявленный объект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культурног</w:t>
      </w:r>
      <w:r w:rsid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о наследия распол</w:t>
      </w:r>
      <w:r w:rsidR="00F27C3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оженный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на территории Ульяновской области </w:t>
      </w:r>
      <w:r w:rsid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br/>
      </w:r>
      <w:r w:rsidR="00F27C3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в реестр, так же в целях его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комплексного сохранения,</w:t>
      </w:r>
      <w:r w:rsidR="00691FC8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утвердить границы вышеуказанного выявленного объекта</w:t>
      </w:r>
      <w:r w:rsidRPr="003F1E17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культурного наследия и предмет охраны</w:t>
      </w:r>
      <w:r w:rsidR="00B26645" w:rsidRPr="00B26645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.</w:t>
      </w:r>
    </w:p>
    <w:p w14:paraId="5491C196" w14:textId="77777777" w:rsidR="00603E10" w:rsidRDefault="00603E10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51DF41" w14:textId="48EE1B39" w:rsidR="00D54749" w:rsidRPr="00D54749" w:rsidRDefault="00696E0C" w:rsidP="004B345C">
      <w:pPr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1.7. Срок, в течение которого принимались предложения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63893" w:rsidRPr="00AE032C">
        <w:rPr>
          <w:rFonts w:ascii="PT Astra Serif" w:hAnsi="PT Astra Serif"/>
          <w:sz w:val="26"/>
          <w:szCs w:val="26"/>
        </w:rPr>
        <w:t>проекта акта</w:t>
      </w:r>
      <w:r w:rsidRPr="00AE032C">
        <w:rPr>
          <w:rFonts w:ascii="PT Astra Serif" w:hAnsi="PT Astra Serif"/>
          <w:sz w:val="26"/>
          <w:szCs w:val="26"/>
        </w:rPr>
        <w:t>:</w:t>
      </w:r>
      <w:r w:rsidR="004B345C">
        <w:rPr>
          <w:rFonts w:ascii="PT Astra Serif" w:hAnsi="PT Astra Serif"/>
          <w:sz w:val="26"/>
          <w:szCs w:val="26"/>
        </w:rPr>
        <w:t xml:space="preserve"> </w:t>
      </w:r>
      <w:r w:rsidR="00D54749" w:rsidRPr="002B22E8">
        <w:rPr>
          <w:rFonts w:ascii="PT Astra Serif" w:hAnsi="PT Astra Serif"/>
          <w:sz w:val="26"/>
          <w:szCs w:val="26"/>
          <w:lang w:val="en-US"/>
        </w:rPr>
        <w:t>c</w:t>
      </w:r>
      <w:r w:rsidR="00D54749" w:rsidRPr="002B22E8">
        <w:rPr>
          <w:rFonts w:ascii="PT Astra Serif" w:hAnsi="PT Astra Serif"/>
          <w:sz w:val="26"/>
          <w:szCs w:val="26"/>
        </w:rPr>
        <w:t xml:space="preserve"> </w:t>
      </w:r>
      <w:r w:rsidR="00464D4E">
        <w:rPr>
          <w:rFonts w:ascii="PT Astra Serif" w:hAnsi="PT Astra Serif"/>
          <w:sz w:val="26"/>
          <w:szCs w:val="26"/>
        </w:rPr>
        <w:t>30</w:t>
      </w:r>
      <w:r w:rsidR="00D54749" w:rsidRPr="002B22E8">
        <w:rPr>
          <w:rFonts w:ascii="PT Astra Serif" w:hAnsi="PT Astra Serif"/>
          <w:sz w:val="26"/>
          <w:szCs w:val="26"/>
        </w:rPr>
        <w:t>.</w:t>
      </w:r>
      <w:r w:rsidR="00B26645">
        <w:rPr>
          <w:rFonts w:ascii="PT Astra Serif" w:hAnsi="PT Astra Serif"/>
          <w:sz w:val="26"/>
          <w:szCs w:val="26"/>
        </w:rPr>
        <w:t>05</w:t>
      </w:r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  <w:r w:rsidR="00D54749" w:rsidRPr="002B22E8">
        <w:rPr>
          <w:rFonts w:ascii="PT Astra Serif" w:hAnsi="PT Astra Serif"/>
          <w:sz w:val="26"/>
          <w:szCs w:val="26"/>
        </w:rPr>
        <w:t xml:space="preserve"> по </w:t>
      </w:r>
      <w:r w:rsidR="00464D4E">
        <w:rPr>
          <w:rFonts w:ascii="PT Astra Serif" w:hAnsi="PT Astra Serif"/>
          <w:sz w:val="26"/>
          <w:szCs w:val="26"/>
        </w:rPr>
        <w:t>08</w:t>
      </w:r>
      <w:r w:rsidR="00980DD7" w:rsidRPr="002B22E8">
        <w:rPr>
          <w:rFonts w:ascii="PT Astra Serif" w:hAnsi="PT Astra Serif"/>
          <w:sz w:val="26"/>
          <w:szCs w:val="26"/>
        </w:rPr>
        <w:t>.</w:t>
      </w:r>
      <w:r w:rsidR="007C34D7">
        <w:rPr>
          <w:rFonts w:ascii="PT Astra Serif" w:hAnsi="PT Astra Serif"/>
          <w:sz w:val="26"/>
          <w:szCs w:val="26"/>
        </w:rPr>
        <w:t>0</w:t>
      </w:r>
      <w:r w:rsidR="00464D4E">
        <w:rPr>
          <w:rFonts w:ascii="PT Astra Serif" w:hAnsi="PT Astra Serif"/>
          <w:sz w:val="26"/>
          <w:szCs w:val="26"/>
        </w:rPr>
        <w:t>6</w:t>
      </w:r>
      <w:bookmarkStart w:id="0" w:name="_GoBack"/>
      <w:bookmarkEnd w:id="0"/>
      <w:r w:rsidR="00D54749" w:rsidRPr="002B22E8">
        <w:rPr>
          <w:rFonts w:ascii="PT Astra Serif" w:hAnsi="PT Astra Serif"/>
          <w:sz w:val="26"/>
          <w:szCs w:val="26"/>
        </w:rPr>
        <w:t>.202</w:t>
      </w:r>
      <w:r w:rsidR="00B26645">
        <w:rPr>
          <w:rFonts w:ascii="PT Astra Serif" w:hAnsi="PT Astra Serif"/>
          <w:sz w:val="26"/>
          <w:szCs w:val="26"/>
        </w:rPr>
        <w:t>5</w:t>
      </w:r>
    </w:p>
    <w:p w14:paraId="21FA75A0" w14:textId="77777777" w:rsidR="00603E10" w:rsidRDefault="00603E10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6555DDA" w14:textId="163FFAEB" w:rsidR="00696E0C" w:rsidRPr="00AE032C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1.8. Количество замечаний и предложений, полученных в связи </w:t>
      </w:r>
      <w:r w:rsidRPr="00AE032C">
        <w:rPr>
          <w:rFonts w:ascii="PT Astra Serif" w:hAnsi="PT Astra Serif"/>
          <w:sz w:val="26"/>
          <w:szCs w:val="26"/>
        </w:rPr>
        <w:br/>
        <w:t xml:space="preserve">с размещением уведомления о разработке </w:t>
      </w:r>
      <w:r w:rsidR="00271EC9" w:rsidRPr="00AE032C">
        <w:rPr>
          <w:rFonts w:ascii="PT Astra Serif" w:hAnsi="PT Astra Serif"/>
          <w:sz w:val="26"/>
          <w:szCs w:val="26"/>
        </w:rPr>
        <w:t>проекта акта</w:t>
      </w:r>
      <w:r w:rsidR="00B64590" w:rsidRPr="00AE032C">
        <w:rPr>
          <w:rFonts w:ascii="PT Astra Serif" w:hAnsi="PT Astra Serif"/>
          <w:sz w:val="26"/>
          <w:szCs w:val="26"/>
        </w:rPr>
        <w:t>: ___</w:t>
      </w:r>
      <w:r w:rsidRPr="00AE032C">
        <w:rPr>
          <w:rFonts w:ascii="PT Astra Serif" w:hAnsi="PT Astra Serif"/>
          <w:sz w:val="26"/>
          <w:szCs w:val="26"/>
        </w:rPr>
        <w:t>__, из них учтено: полностью: 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Pr="00AE032C">
        <w:rPr>
          <w:rFonts w:ascii="PT Astra Serif" w:hAnsi="PT Astra Serif"/>
          <w:sz w:val="26"/>
          <w:szCs w:val="26"/>
        </w:rPr>
        <w:t>___, частично:___</w:t>
      </w:r>
      <w:r w:rsidR="00D54749">
        <w:rPr>
          <w:rFonts w:ascii="PT Astra Serif" w:hAnsi="PT Astra Serif"/>
          <w:sz w:val="26"/>
          <w:szCs w:val="26"/>
          <w:u w:val="single"/>
        </w:rPr>
        <w:t>0</w:t>
      </w:r>
      <w:r w:rsidR="00D54749" w:rsidRPr="00AE032C">
        <w:rPr>
          <w:rFonts w:ascii="PT Astra Serif" w:hAnsi="PT Astra Serif"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___.</w:t>
      </w:r>
    </w:p>
    <w:p w14:paraId="13FE214E" w14:textId="77777777" w:rsidR="00696E0C" w:rsidRPr="00AE032C" w:rsidRDefault="00696E0C" w:rsidP="00791D76">
      <w:pPr>
        <w:spacing w:line="247" w:lineRule="auto"/>
        <w:jc w:val="both"/>
        <w:rPr>
          <w:rFonts w:ascii="PT Astra Serif" w:hAnsi="PT Astra Serif"/>
          <w:sz w:val="26"/>
          <w:szCs w:val="26"/>
        </w:rPr>
      </w:pPr>
    </w:p>
    <w:p w14:paraId="17506E27" w14:textId="64C2B2CA" w:rsidR="00696E0C" w:rsidRPr="00D54749" w:rsidRDefault="00696E0C" w:rsidP="00791D76">
      <w:pPr>
        <w:tabs>
          <w:tab w:val="left" w:pos="720"/>
        </w:tabs>
        <w:spacing w:line="247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1.9. Полный </w:t>
      </w:r>
      <w:r w:rsidR="00263893" w:rsidRPr="00AE032C">
        <w:rPr>
          <w:rFonts w:ascii="PT Astra Serif" w:hAnsi="PT Astra Serif"/>
          <w:sz w:val="26"/>
          <w:szCs w:val="26"/>
        </w:rPr>
        <w:t xml:space="preserve">сетевой адрес страницы официального сайта Губернатора </w:t>
      </w:r>
      <w:r w:rsidR="00245EA9" w:rsidRPr="00AE032C">
        <w:rPr>
          <w:rFonts w:ascii="PT Astra Serif" w:hAnsi="PT Astra Serif"/>
          <w:sz w:val="26"/>
          <w:szCs w:val="26"/>
        </w:rPr>
        <w:br/>
      </w:r>
      <w:r w:rsidR="00263893" w:rsidRPr="00AE032C">
        <w:rPr>
          <w:rFonts w:ascii="PT Astra Serif" w:hAnsi="PT Astra Serif"/>
          <w:sz w:val="26"/>
          <w:szCs w:val="26"/>
        </w:rPr>
        <w:t>и Правительства Ульяновской области в информационно-телекоммуника</w:t>
      </w:r>
      <w:r w:rsidR="00245EA9" w:rsidRPr="00AE032C">
        <w:rPr>
          <w:rFonts w:ascii="PT Astra Serif" w:hAnsi="PT Astra Serif"/>
          <w:sz w:val="26"/>
          <w:szCs w:val="26"/>
        </w:rPr>
        <w:softHyphen/>
      </w:r>
      <w:r w:rsidR="00263893" w:rsidRPr="00AE032C">
        <w:rPr>
          <w:rFonts w:ascii="PT Astra Serif" w:hAnsi="PT Astra Serif"/>
          <w:sz w:val="26"/>
          <w:szCs w:val="26"/>
        </w:rPr>
        <w:t xml:space="preserve">ционной сети «Интернет», на которой была размещена сводка </w:t>
      </w:r>
      <w:r w:rsidRPr="00AE032C">
        <w:rPr>
          <w:rFonts w:ascii="PT Astra Serif" w:hAnsi="PT Astra Serif"/>
          <w:sz w:val="26"/>
          <w:szCs w:val="26"/>
        </w:rPr>
        <w:t xml:space="preserve">предложений, поступивших в связи с размещением уведомления о </w:t>
      </w:r>
      <w:r w:rsidR="00263893" w:rsidRPr="00AE032C">
        <w:rPr>
          <w:rFonts w:ascii="PT Astra Serif" w:hAnsi="PT Astra Serif"/>
          <w:sz w:val="26"/>
          <w:szCs w:val="26"/>
        </w:rPr>
        <w:t xml:space="preserve">разработке проекта </w:t>
      </w:r>
      <w:r w:rsidR="00572656">
        <w:rPr>
          <w:rFonts w:ascii="PT Astra Serif" w:hAnsi="PT Astra Serif"/>
          <w:sz w:val="26"/>
          <w:szCs w:val="26"/>
        </w:rPr>
        <w:t>акта:</w:t>
      </w:r>
      <w:r w:rsidR="00572656">
        <w:rPr>
          <w:rFonts w:ascii="PT Astra Serif" w:hAnsi="PT Astra Serif"/>
          <w:sz w:val="26"/>
          <w:szCs w:val="26"/>
        </w:rPr>
        <w:br/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regula</w:t>
      </w:r>
      <w:r w:rsidR="00572656" w:rsidRPr="00D54749">
        <w:rPr>
          <w:rFonts w:ascii="PT Astra Serif" w:hAnsi="PT Astra Serif"/>
          <w:sz w:val="26"/>
          <w:szCs w:val="26"/>
          <w:u w:val="single"/>
          <w:lang w:val="en-US"/>
        </w:rPr>
        <w:t>tion</w:t>
      </w:r>
      <w:r w:rsidR="00572656" w:rsidRPr="00D54749">
        <w:rPr>
          <w:rFonts w:ascii="PT Astra Serif" w:hAnsi="PT Astra Serif"/>
          <w:sz w:val="26"/>
          <w:szCs w:val="26"/>
          <w:u w:val="single"/>
        </w:rPr>
        <w:t>.</w:t>
      </w:r>
      <w:r w:rsidR="00D54749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D54749" w:rsidRPr="00D54749">
        <w:rPr>
          <w:rFonts w:ascii="PT Astra Serif" w:hAnsi="PT Astra Serif"/>
          <w:sz w:val="26"/>
          <w:szCs w:val="26"/>
          <w:u w:val="single"/>
        </w:rPr>
        <w:t>.</w:t>
      </w:r>
      <w:r w:rsidR="00D54749" w:rsidRPr="00D54749">
        <w:rPr>
          <w:rFonts w:ascii="PT Astra Serif" w:hAnsi="PT Astra Serif"/>
          <w:sz w:val="26"/>
          <w:szCs w:val="26"/>
          <w:u w:val="single"/>
          <w:lang w:val="en-US"/>
        </w:rPr>
        <w:t>ru</w:t>
      </w:r>
      <w:r w:rsidR="00D54749" w:rsidRPr="00D54749">
        <w:rPr>
          <w:rFonts w:ascii="PT Astra Serif" w:hAnsi="PT Astra Serif"/>
          <w:sz w:val="26"/>
          <w:szCs w:val="26"/>
          <w:u w:val="single"/>
        </w:rPr>
        <w:t>________</w:t>
      </w:r>
    </w:p>
    <w:p w14:paraId="738FC0B9" w14:textId="77777777" w:rsidR="00004E1E" w:rsidRPr="00AE032C" w:rsidRDefault="00004E1E" w:rsidP="00791D76">
      <w:pPr>
        <w:tabs>
          <w:tab w:val="left" w:pos="720"/>
        </w:tabs>
        <w:spacing w:line="247" w:lineRule="auto"/>
        <w:rPr>
          <w:rFonts w:ascii="PT Astra Serif" w:hAnsi="PT Astra Serif"/>
          <w:sz w:val="26"/>
          <w:szCs w:val="26"/>
        </w:rPr>
      </w:pPr>
    </w:p>
    <w:p w14:paraId="6CE163C1" w14:textId="77777777" w:rsidR="00696E0C" w:rsidRPr="00AE032C" w:rsidRDefault="00696E0C" w:rsidP="00791D76">
      <w:pPr>
        <w:tabs>
          <w:tab w:val="left" w:pos="720"/>
        </w:tabs>
        <w:spacing w:line="247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1.10. Контактная информация исполнителя (разработчика):</w:t>
      </w:r>
    </w:p>
    <w:p w14:paraId="1DBCC858" w14:textId="6B8C061C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 xml:space="preserve">          </w:t>
      </w:r>
      <w:r w:rsidR="009C3204" w:rsidRPr="00AE032C">
        <w:rPr>
          <w:rFonts w:ascii="PT Astra Serif" w:hAnsi="PT Astra Serif"/>
          <w:sz w:val="26"/>
          <w:szCs w:val="26"/>
        </w:rPr>
        <w:t xml:space="preserve">Ф.И.О.: </w:t>
      </w:r>
      <w:r w:rsidR="001543DE">
        <w:rPr>
          <w:rFonts w:ascii="PT Astra Serif" w:hAnsi="PT Astra Serif"/>
          <w:sz w:val="26"/>
          <w:szCs w:val="26"/>
        </w:rPr>
        <w:t>Кононова Ксения Андреевна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__________________</w:t>
      </w:r>
    </w:p>
    <w:p w14:paraId="6E5E9ABA" w14:textId="44B2DEC3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Должность: </w:t>
      </w:r>
      <w:r w:rsidR="001543DE">
        <w:rPr>
          <w:rFonts w:ascii="PT Astra Serif" w:hAnsi="PT Astra Serif"/>
          <w:sz w:val="26"/>
          <w:szCs w:val="26"/>
        </w:rPr>
        <w:t xml:space="preserve">Главный специалист </w:t>
      </w:r>
      <w:r w:rsidR="00B64590" w:rsidRPr="00AE032C">
        <w:rPr>
          <w:rFonts w:ascii="PT Astra Serif" w:hAnsi="PT Astra Serif"/>
          <w:sz w:val="26"/>
          <w:szCs w:val="26"/>
        </w:rPr>
        <w:t>департамента государственного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B64590" w:rsidRPr="00AE032C">
        <w:rPr>
          <w:rFonts w:ascii="PT Astra Serif" w:hAnsi="PT Astra Serif"/>
          <w:sz w:val="26"/>
          <w:szCs w:val="26"/>
          <w:u w:val="single"/>
        </w:rPr>
        <w:t xml:space="preserve">контроля и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 xml:space="preserve">судебного представительства </w:t>
      </w:r>
      <w:r w:rsidR="009C3204" w:rsidRPr="00AE032C">
        <w:rPr>
          <w:rFonts w:ascii="PT Astra Serif" w:hAnsi="PT Astra Serif"/>
          <w:sz w:val="26"/>
          <w:szCs w:val="26"/>
        </w:rPr>
        <w:t>_</w:t>
      </w:r>
      <w:r w:rsidR="005E0414" w:rsidRPr="00AE032C">
        <w:rPr>
          <w:rFonts w:ascii="PT Astra Serif" w:hAnsi="PT Astra Serif"/>
          <w:sz w:val="26"/>
          <w:szCs w:val="26"/>
        </w:rPr>
        <w:t>________</w:t>
      </w:r>
      <w:r w:rsidRPr="00AE032C">
        <w:rPr>
          <w:rFonts w:ascii="PT Astra Serif" w:hAnsi="PT Astra Serif"/>
          <w:sz w:val="26"/>
          <w:szCs w:val="26"/>
        </w:rPr>
        <w:t>_________</w:t>
      </w:r>
    </w:p>
    <w:p w14:paraId="3E62CBB4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</w:t>
      </w:r>
      <w:r w:rsidR="000340CB" w:rsidRPr="00AE032C">
        <w:rPr>
          <w:rFonts w:ascii="PT Astra Serif" w:hAnsi="PT Astra Serif"/>
          <w:sz w:val="26"/>
          <w:szCs w:val="26"/>
        </w:rPr>
        <w:t>Номер телефона</w:t>
      </w:r>
      <w:r w:rsidRPr="00AE032C">
        <w:rPr>
          <w:rFonts w:ascii="PT Astra Serif" w:hAnsi="PT Astra Serif"/>
          <w:sz w:val="26"/>
          <w:szCs w:val="26"/>
        </w:rPr>
        <w:t xml:space="preserve">: 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44-11-71</w:t>
      </w:r>
      <w:r w:rsidRPr="00AE032C">
        <w:rPr>
          <w:rFonts w:ascii="PT Astra Serif" w:hAnsi="PT Astra Serif"/>
          <w:sz w:val="26"/>
          <w:szCs w:val="26"/>
        </w:rPr>
        <w:t>____________________________________</w:t>
      </w:r>
    </w:p>
    <w:p w14:paraId="6F2D9539" w14:textId="77777777" w:rsidR="00696E0C" w:rsidRPr="00AE032C" w:rsidRDefault="00696E0C" w:rsidP="00791D76">
      <w:pPr>
        <w:spacing w:line="247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   Адрес электронной почты: 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nasledie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73@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mail</w:t>
      </w:r>
      <w:r w:rsidR="009C3204" w:rsidRPr="00AE032C">
        <w:rPr>
          <w:rFonts w:ascii="PT Astra Serif" w:hAnsi="PT Astra Serif"/>
          <w:sz w:val="26"/>
          <w:szCs w:val="26"/>
          <w:u w:val="single"/>
        </w:rPr>
        <w:t>.</w:t>
      </w:r>
      <w:r w:rsidR="009C3204" w:rsidRPr="00AE032C">
        <w:rPr>
          <w:rFonts w:ascii="PT Astra Serif" w:hAnsi="PT Astra Serif"/>
          <w:sz w:val="26"/>
          <w:szCs w:val="26"/>
          <w:u w:val="single"/>
          <w:lang w:val="en-US"/>
        </w:rPr>
        <w:t>ru</w:t>
      </w:r>
      <w:r w:rsidRPr="00AE032C">
        <w:rPr>
          <w:rFonts w:ascii="PT Astra Serif" w:hAnsi="PT Astra Serif"/>
          <w:sz w:val="26"/>
          <w:szCs w:val="26"/>
        </w:rPr>
        <w:t>_______________________</w:t>
      </w:r>
    </w:p>
    <w:p w14:paraId="6E01AA95" w14:textId="77777777" w:rsidR="005C5065" w:rsidRPr="00AE032C" w:rsidRDefault="005C5065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42C2ADEF" w14:textId="44CFABE1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2. Описание проблемы, на решение которой направлен предлагаемый </w:t>
      </w:r>
      <w:r w:rsidR="0038499C" w:rsidRPr="00AE032C">
        <w:rPr>
          <w:rFonts w:ascii="PT Astra Serif" w:hAnsi="PT Astra Serif"/>
          <w:b/>
          <w:sz w:val="26"/>
          <w:szCs w:val="26"/>
        </w:rPr>
        <w:t>в</w:t>
      </w:r>
      <w:r w:rsidR="009C3204" w:rsidRPr="00AE032C">
        <w:rPr>
          <w:rFonts w:ascii="PT Astra Serif" w:hAnsi="PT Astra Serif"/>
          <w:b/>
          <w:sz w:val="26"/>
          <w:szCs w:val="26"/>
        </w:rPr>
        <w:t xml:space="preserve"> </w:t>
      </w:r>
      <w:r w:rsidR="0038499C" w:rsidRPr="00AE032C">
        <w:rPr>
          <w:rFonts w:ascii="PT Astra Serif" w:hAnsi="PT Astra Serif"/>
          <w:b/>
          <w:sz w:val="26"/>
          <w:szCs w:val="26"/>
        </w:rPr>
        <w:t xml:space="preserve">проекте акта </w:t>
      </w:r>
      <w:r w:rsidRPr="00AE032C">
        <w:rPr>
          <w:rFonts w:ascii="PT Astra Serif" w:hAnsi="PT Astra Serif"/>
          <w:b/>
          <w:sz w:val="26"/>
          <w:szCs w:val="26"/>
        </w:rPr>
        <w:t>способ регулирования, оценка негативных эффектов, возникающих в связи с наличием рассматриваемой проблемы</w:t>
      </w:r>
    </w:p>
    <w:p w14:paraId="419777F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2.1. Формулировка проблемы, на решение которой направлен предлагаемый </w:t>
      </w:r>
      <w:r w:rsidR="0038499C" w:rsidRPr="00AE032C">
        <w:rPr>
          <w:rFonts w:ascii="PT Astra Serif" w:hAnsi="PT Astra Serif"/>
          <w:sz w:val="26"/>
          <w:szCs w:val="26"/>
        </w:rPr>
        <w:t xml:space="preserve">в проекте акта </w:t>
      </w:r>
      <w:r w:rsidRPr="00AE032C">
        <w:rPr>
          <w:rFonts w:ascii="PT Astra Serif" w:hAnsi="PT Astra Serif"/>
          <w:sz w:val="26"/>
          <w:szCs w:val="26"/>
        </w:rPr>
        <w:t>способ регулирования:</w:t>
      </w:r>
    </w:p>
    <w:p w14:paraId="0B8D7BA4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Согласно статье 18 Федерального закона № 73-ФЗ региональный орган охраны объектов культурного наследия на основании заключения государственной историко-культурной экспертизы принимает решение о включении (либо отказе во включении)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(далее – реестр). </w:t>
      </w:r>
    </w:p>
    <w:p w14:paraId="4DCCEABD" w14:textId="664EE348" w:rsidR="003F1E17" w:rsidRPr="003F1E17" w:rsidRDefault="00691FC8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691FC8">
        <w:rPr>
          <w:rFonts w:ascii="PT Astra Serif" w:hAnsi="PT Astra Serif"/>
          <w:sz w:val="26"/>
          <w:szCs w:val="26"/>
          <w:u w:val="single"/>
        </w:rPr>
        <w:t>В адрес управления поступил Акт государственной историко-культурной экспертизы от 03.04.2025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 Ульяновск, пл. 30-летия Победы) в целях обоснования целесообразности включения в единый государственный реестр объектов культурного наследия (памятников истории и культуры) народов Российской Федерации, проведённой по заказу Правительства Ульяновской области аттестованным Министерством культуры РФ экспертом по проведению государственной историко-культурной экспертизы Мартыновым А.Ф. (г. Иваново</w:t>
      </w:r>
      <w:r>
        <w:rPr>
          <w:rFonts w:ascii="PT Astra Serif" w:hAnsi="PT Astra Serif"/>
          <w:sz w:val="26"/>
          <w:szCs w:val="26"/>
          <w:u w:val="single"/>
        </w:rPr>
        <w:t>) (приказ от 14.07.2023 № 2121)</w:t>
      </w:r>
      <w:r w:rsidR="003F1E17" w:rsidRPr="003F1E17">
        <w:rPr>
          <w:rFonts w:ascii="PT Astra Serif" w:hAnsi="PT Astra Serif"/>
          <w:sz w:val="26"/>
          <w:szCs w:val="26"/>
          <w:u w:val="single"/>
        </w:rPr>
        <w:t xml:space="preserve">. </w:t>
      </w:r>
    </w:p>
    <w:p w14:paraId="49563C49" w14:textId="77777777" w:rsidR="003F1E17" w:rsidRPr="003F1E17" w:rsidRDefault="003F1E17" w:rsidP="003F1E17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3F1E17">
        <w:rPr>
          <w:rFonts w:ascii="PT Astra Serif" w:hAnsi="PT Astra Serif"/>
          <w:sz w:val="26"/>
          <w:szCs w:val="26"/>
          <w:u w:val="single"/>
        </w:rPr>
        <w:t xml:space="preserve">В соответствии со статьёй 32 Федерального закона № 73-ФЗ экспертиза включает в себя обоснование целесообразности включения объектов культурного наследия в реестр, а также обоснования границ территории объектов культурного наследия, вида, категории историко-культурного значения и предмета охраны объектов культурного наследия. Границы территории объектов культурного наследия, обоснованные экспертом, определены на основании проекта границ территории объектов культурного наследия и соответствуют статье 3.1 Федерального закона № 73-ФЗ. </w:t>
      </w:r>
    </w:p>
    <w:p w14:paraId="313781EB" w14:textId="77777777" w:rsidR="00F3100D" w:rsidRP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 xml:space="preserve">Согласно выводам указанного эксперта, содержащимся в заключении  экспертизы, включение выявленного объекта культурного наследия в качестве объекта культурного наследия регионального значения «Монумент Вечной Славы, посвящённый 30-летию Победы советского народа в Великой Отечественной войне 1941-1945 гг., архитекторы Н.Н.Медведев, С.Н.Титов, С.М.Горбунов, скульптор Р.А.Айрапетян, художник А.И.Клюев», 1975 г., 1985 г.   (Ульяновская область, г. Ульяновск, пл. 30-летия Победы) является обоснованным (положительное заключение), так как данный объект обладает историко-культурной ценностью и особенностями (предметом охраны), являющимися основанием для включения его в единый государственный реестр объектов культурного наследия (памятников истории и культуры) народов Российской Федерации, и соответствует критериям объекта культурного наследия, установленным Федеральным законом от 25.06.2002 № 73-ФЗ </w:t>
      </w:r>
      <w:r w:rsidRPr="00F3100D">
        <w:rPr>
          <w:rFonts w:ascii="PT Astra Serif" w:hAnsi="PT Astra Serif"/>
          <w:sz w:val="26"/>
          <w:szCs w:val="26"/>
          <w:u w:val="single"/>
        </w:rPr>
        <w:lastRenderedPageBreak/>
        <w:t xml:space="preserve">«Об объектах культурного наследия (памятниках истории и культуры) народов Российской Федерации». </w:t>
      </w:r>
    </w:p>
    <w:p w14:paraId="397FE4B2" w14:textId="77777777" w:rsidR="00F3100D" w:rsidRP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 xml:space="preserve">В результате рассмотрения экспертизы управление согласно с её заключением. </w:t>
      </w:r>
    </w:p>
    <w:p w14:paraId="7A754FB6" w14:textId="32986AAA" w:rsidR="00F3100D" w:rsidRP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 xml:space="preserve">В соответствии с постановлением Правительства Российской Федерации </w:t>
      </w:r>
      <w:r>
        <w:rPr>
          <w:rFonts w:ascii="PT Astra Serif" w:hAnsi="PT Astra Serif"/>
          <w:sz w:val="26"/>
          <w:szCs w:val="26"/>
          <w:u w:val="single"/>
        </w:rPr>
        <w:br/>
      </w:r>
      <w:r w:rsidRPr="00F3100D">
        <w:rPr>
          <w:rFonts w:ascii="PT Astra Serif" w:hAnsi="PT Astra Serif"/>
          <w:sz w:val="26"/>
          <w:szCs w:val="26"/>
          <w:u w:val="single"/>
        </w:rPr>
        <w:t xml:space="preserve">от 25.04.2024 № 530 «Об утверждении положения о государственной историко-культурной экспертизе» заключение экспертизы прошло общественное обсуждение (10.04.2025-18.04.2025). Предложений в рамках общественного обсуждения не поступило. </w:t>
      </w:r>
    </w:p>
    <w:p w14:paraId="017FEB2A" w14:textId="77777777" w:rsidR="00F3100D" w:rsidRP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 xml:space="preserve">Управлением в соответствии со статьёй 18 Федерального закона № 73-ФЗ было принято решение о включении объекта культурного наследия в реестр </w:t>
      </w:r>
    </w:p>
    <w:p w14:paraId="128A76B0" w14:textId="236D490E" w:rsid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>в качестве объекта культурного наследия регионального значения.</w:t>
      </w:r>
    </w:p>
    <w:p w14:paraId="6E2CDA03" w14:textId="5AC74BF4" w:rsidR="00984FAA" w:rsidRDefault="00696E0C" w:rsidP="006636E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826E24">
        <w:rPr>
          <w:rFonts w:ascii="PT Astra Serif" w:hAnsi="PT Astra Serif"/>
          <w:sz w:val="26"/>
          <w:szCs w:val="26"/>
        </w:rPr>
        <w:t>2.2.</w:t>
      </w:r>
      <w:r w:rsidR="006636EC">
        <w:rPr>
          <w:rFonts w:ascii="PT Astra Serif" w:hAnsi="PT Astra Serif"/>
          <w:sz w:val="26"/>
          <w:szCs w:val="26"/>
          <w:u w:val="single"/>
        </w:rPr>
        <w:t xml:space="preserve"> </w:t>
      </w:r>
      <w:r w:rsidR="006636EC" w:rsidRPr="006636EC">
        <w:rPr>
          <w:rFonts w:ascii="PT Astra Serif" w:hAnsi="PT Astra Serif"/>
          <w:sz w:val="26"/>
          <w:szCs w:val="26"/>
          <w:u w:val="single"/>
        </w:rPr>
        <w:t>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AB9AFB3" w14:textId="77777777" w:rsidR="006636EC" w:rsidRDefault="006636EC" w:rsidP="006636EC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0923BF5" w14:textId="5E62FF35" w:rsidR="00696E0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0E6E64">
        <w:rPr>
          <w:rFonts w:ascii="PT Astra Serif" w:hAnsi="PT Astra Serif"/>
          <w:sz w:val="26"/>
          <w:szCs w:val="26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3A49CCE3" w14:textId="183BC11D" w:rsidR="00205A61" w:rsidRPr="00205A61" w:rsidRDefault="00B47B56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  <w:u w:val="single"/>
        </w:rPr>
        <w:t>Проектом предусмотрено включении</w:t>
      </w:r>
      <w:r w:rsidR="00F3100D">
        <w:rPr>
          <w:rFonts w:ascii="PT Astra Serif" w:hAnsi="PT Astra Serif"/>
          <w:sz w:val="26"/>
          <w:szCs w:val="26"/>
          <w:u w:val="single"/>
        </w:rPr>
        <w:t xml:space="preserve"> объекта</w:t>
      </w:r>
      <w:r w:rsidRPr="00B47B56">
        <w:rPr>
          <w:rFonts w:ascii="PT Astra Serif" w:hAnsi="PT Astra Serif"/>
          <w:sz w:val="26"/>
          <w:szCs w:val="26"/>
          <w:u w:val="single"/>
        </w:rPr>
        <w:t xml:space="preserve"> культурного наследия в реестр </w:t>
      </w:r>
      <w:r>
        <w:rPr>
          <w:rFonts w:ascii="PT Astra Serif" w:hAnsi="PT Astra Serif"/>
          <w:sz w:val="26"/>
          <w:szCs w:val="26"/>
          <w:u w:val="single"/>
        </w:rPr>
        <w:br/>
      </w:r>
      <w:r w:rsidR="00F3100D">
        <w:rPr>
          <w:rFonts w:ascii="PT Astra Serif" w:hAnsi="PT Astra Serif"/>
          <w:sz w:val="26"/>
          <w:szCs w:val="26"/>
          <w:u w:val="single"/>
        </w:rPr>
        <w:t>в качестве объекта</w:t>
      </w:r>
      <w:r w:rsidRPr="00B47B56">
        <w:rPr>
          <w:rFonts w:ascii="PT Astra Serif" w:hAnsi="PT Astra Serif"/>
          <w:sz w:val="26"/>
          <w:szCs w:val="26"/>
          <w:u w:val="single"/>
        </w:rPr>
        <w:t xml:space="preserve"> культурного наследия регионального значения</w:t>
      </w:r>
      <w:r w:rsidR="00205A61" w:rsidRPr="00205A61">
        <w:rPr>
          <w:rFonts w:ascii="PT Astra Serif" w:hAnsi="PT Astra Serif"/>
          <w:sz w:val="26"/>
          <w:szCs w:val="26"/>
          <w:u w:val="single"/>
        </w:rPr>
        <w:t>.</w:t>
      </w:r>
    </w:p>
    <w:p w14:paraId="0E38B4AD" w14:textId="70806A8E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0781988" w14:textId="77777777" w:rsidR="00696E0C" w:rsidRPr="00AE032C" w:rsidRDefault="00A826DF" w:rsidP="00A826DF">
      <w:pPr>
        <w:spacing w:line="235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t>Самостоятельное решение без вмешательства государства не возможно.</w:t>
      </w:r>
      <w:r w:rsidR="00696E0C" w:rsidRPr="00AE032C">
        <w:rPr>
          <w:rFonts w:ascii="PT Astra Serif" w:hAnsi="PT Astra Serif"/>
          <w:sz w:val="26"/>
          <w:szCs w:val="26"/>
        </w:rPr>
        <w:t>___________________________________________________</w:t>
      </w:r>
      <w:r w:rsidRPr="00AE032C">
        <w:rPr>
          <w:rFonts w:ascii="PT Astra Serif" w:hAnsi="PT Astra Serif"/>
          <w:sz w:val="26"/>
          <w:szCs w:val="26"/>
        </w:rPr>
        <w:t>________</w:t>
      </w:r>
    </w:p>
    <w:p w14:paraId="0A78313B" w14:textId="77777777" w:rsidR="00EC4763" w:rsidRPr="00AE032C" w:rsidRDefault="00EC4763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005481A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2.5. Источники данных:</w:t>
      </w:r>
    </w:p>
    <w:p w14:paraId="1DAA3007" w14:textId="01637263" w:rsidR="00F3100D" w:rsidRDefault="00F3100D" w:rsidP="00F3100D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F3100D">
        <w:rPr>
          <w:rFonts w:ascii="PT Astra Serif" w:hAnsi="PT Astra Serif"/>
          <w:sz w:val="26"/>
          <w:szCs w:val="26"/>
          <w:u w:val="single"/>
        </w:rPr>
        <w:t>Проект постановления Правительства Ульяновской области 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 Ульяновск, пл.30-летия Победы) в единый  государственный реестр объектов культурного наследия (памятников истории и культуры) народов Российской Федерации, а также об утверждении границ объекта культурного наследия (далее-объект) его территории и установлении предмета охраны объекта культурного наследия» (далее – проект постановления) разработан в соответствии со статьями 3.1, 9.2, 18, 32, 33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 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области».</w:t>
      </w:r>
    </w:p>
    <w:p w14:paraId="6C1AE05D" w14:textId="35B12804" w:rsidR="00696E0C" w:rsidRPr="00AE032C" w:rsidRDefault="00696E0C" w:rsidP="00AA2A8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2.6. Иная информация о проблеме:</w:t>
      </w:r>
    </w:p>
    <w:p w14:paraId="5E1E5010" w14:textId="77777777" w:rsidR="00696E0C" w:rsidRPr="00AE032C" w:rsidRDefault="00696E0C" w:rsidP="00BA1843">
      <w:pPr>
        <w:spacing w:line="235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4BF24E74" w14:textId="77777777" w:rsidR="00004E1E" w:rsidRPr="00AE032C" w:rsidRDefault="00004E1E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9B88D69" w14:textId="77777777" w:rsidR="00696E0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3. </w:t>
      </w:r>
      <w:r w:rsidR="0038499C" w:rsidRPr="00AE032C">
        <w:rPr>
          <w:rFonts w:ascii="PT Astra Serif" w:hAnsi="PT Astra Serif"/>
          <w:b/>
          <w:sz w:val="26"/>
          <w:szCs w:val="26"/>
        </w:rPr>
        <w:t>Результаты а</w:t>
      </w:r>
      <w:r w:rsidRPr="00AE032C">
        <w:rPr>
          <w:rFonts w:ascii="PT Astra Serif" w:hAnsi="PT Astra Serif"/>
          <w:b/>
          <w:sz w:val="26"/>
          <w:szCs w:val="26"/>
        </w:rPr>
        <w:t>нализ</w:t>
      </w:r>
      <w:r w:rsidR="0038499C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международного опыта, опыта субъектов Российской Федерации в соответствующей сфере </w:t>
      </w:r>
    </w:p>
    <w:p w14:paraId="53512E5C" w14:textId="43D8FEE6" w:rsidR="00AA2A83" w:rsidRDefault="00AA2A83" w:rsidP="00826E24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-</w:t>
      </w:r>
    </w:p>
    <w:p w14:paraId="25861123" w14:textId="77777777" w:rsidR="00696E0C" w:rsidRPr="00AE032C" w:rsidRDefault="00696E0C" w:rsidP="00BA1843">
      <w:pPr>
        <w:spacing w:after="240" w:line="235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4.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целях предлагаемого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</w:t>
      </w:r>
    </w:p>
    <w:p w14:paraId="234C281C" w14:textId="77777777" w:rsidR="00696E0C" w:rsidRPr="00AE032C" w:rsidRDefault="00696E0C" w:rsidP="00BA1843">
      <w:pPr>
        <w:spacing w:line="235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4.1. Основание для разработки проекта нормативного правового акта:</w:t>
      </w:r>
    </w:p>
    <w:p w14:paraId="3D93EB3C" w14:textId="294B110C" w:rsidR="006F6150" w:rsidRDefault="00F3100D" w:rsidP="00F3100D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  <w:r w:rsidRPr="00F3100D">
        <w:rPr>
          <w:rFonts w:ascii="PT Astra Serif" w:hAnsi="PT Astra Serif" w:cs="Arial"/>
          <w:sz w:val="26"/>
          <w:szCs w:val="26"/>
          <w:u w:val="single"/>
        </w:rPr>
        <w:t>Проект постановления Правительства Ульяновской области 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 Ульяновск, пл.30-летия Победы) в единый  государственный реестр объектов культурного наследия (памятников истории и культуры) народов Российской Федерации, а также об утверждении границ объекта культурного наследия (далее-объект) его территории и установлении предмета охраны объекта культурного наследия» (далее – проект постановления) разработан в соответствии со статьями 3.1, 9.2, 18, 32, 33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 № 73), статьёй 4 Закона Ульяновской 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Положением об управлении по охране объектов культурного наследия администрации Губернатора Ульяновской области (далее – управление), утверждённым распоряжением Губернатора Ульяновской области от 21.06.2016 № 382-р «Об утверждении Положения об управлении по охране объектов культурного наследия администрации Губернатора Ульяновской области».</w:t>
      </w:r>
      <w:r w:rsidR="00826E24" w:rsidRPr="00826E24">
        <w:rPr>
          <w:rFonts w:ascii="PT Astra Serif" w:hAnsi="PT Astra Serif" w:cs="Arial"/>
          <w:sz w:val="26"/>
          <w:szCs w:val="26"/>
          <w:u w:val="single"/>
        </w:rPr>
        <w:t>.</w:t>
      </w:r>
    </w:p>
    <w:p w14:paraId="1E2B21A7" w14:textId="77777777" w:rsidR="000E6E64" w:rsidRPr="00AA2A83" w:rsidRDefault="000E6E64" w:rsidP="00AA2A83">
      <w:pPr>
        <w:spacing w:line="235" w:lineRule="auto"/>
        <w:ind w:firstLine="709"/>
        <w:jc w:val="both"/>
        <w:rPr>
          <w:rFonts w:ascii="PT Astra Serif" w:hAnsi="PT Astra Serif" w:cs="Arial"/>
          <w:sz w:val="26"/>
          <w:szCs w:val="2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2929"/>
        <w:gridCol w:w="3798"/>
      </w:tblGrid>
      <w:tr w:rsidR="00696E0C" w:rsidRPr="00AE032C" w14:paraId="6CD8940B" w14:textId="77777777" w:rsidTr="00076D5E">
        <w:tc>
          <w:tcPr>
            <w:tcW w:w="2901" w:type="dxa"/>
            <w:vAlign w:val="center"/>
          </w:tcPr>
          <w:p w14:paraId="6EB43669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4.2. Описание целей предлагаемого регулирования,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 xml:space="preserve">их соотношение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с проблемой</w:t>
            </w:r>
          </w:p>
        </w:tc>
        <w:tc>
          <w:tcPr>
            <w:tcW w:w="2929" w:type="dxa"/>
            <w:vAlign w:val="center"/>
          </w:tcPr>
          <w:p w14:paraId="12983D47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4.3. Сроки достижения целей предлагаемого регулирования</w:t>
            </w:r>
          </w:p>
        </w:tc>
        <w:tc>
          <w:tcPr>
            <w:tcW w:w="3798" w:type="dxa"/>
            <w:vAlign w:val="center"/>
          </w:tcPr>
          <w:p w14:paraId="75738C41" w14:textId="77777777" w:rsidR="00696E0C" w:rsidRPr="00AE032C" w:rsidRDefault="00696E0C" w:rsidP="00BA1843">
            <w:pPr>
              <w:spacing w:line="235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4.4. Индикаторы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, характеризующие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достижени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е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целей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 xml:space="preserve">правового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регулирования по годам, периодичность мониторинга достижения целей предлагаемого регулирования</w:t>
            </w:r>
          </w:p>
        </w:tc>
      </w:tr>
      <w:tr w:rsidR="00696E0C" w:rsidRPr="00AE032C" w14:paraId="19B1B6A4" w14:textId="77777777" w:rsidTr="00076D5E">
        <w:tc>
          <w:tcPr>
            <w:tcW w:w="2901" w:type="dxa"/>
          </w:tcPr>
          <w:p w14:paraId="623B8534" w14:textId="278DC97C" w:rsidR="00696E0C" w:rsidRPr="000E6E64" w:rsidRDefault="00F3100D" w:rsidP="00F3100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  <w:r w:rsidRPr="00F3100D">
              <w:rPr>
                <w:rFonts w:ascii="PT Astra Serif" w:hAnsi="PT Astra Serif"/>
                <w:sz w:val="26"/>
                <w:szCs w:val="26"/>
                <w:u w:val="single"/>
              </w:rPr>
              <w:t xml:space="preserve">Проектом постановления «О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(г.Ульяновск, пл.30-летия Победы) в единый государственный реестр объектов культурного наследия (памятников истории и </w:t>
            </w:r>
            <w:r w:rsidRPr="00F3100D">
              <w:rPr>
                <w:rFonts w:ascii="PT Astra Serif" w:hAnsi="PT Astra Serif"/>
                <w:sz w:val="26"/>
                <w:szCs w:val="26"/>
                <w:u w:val="single"/>
              </w:rPr>
              <w:lastRenderedPageBreak/>
              <w:t xml:space="preserve">культуры) народов Российской Федерации, а также об утверждении границ его территории и установлении предмета охраны» предлагается внести выявленный объект культурного наследия расположенного на территории Ульяновской области </w:t>
            </w:r>
            <w:r w:rsidRPr="00F3100D">
              <w:rPr>
                <w:rFonts w:ascii="PT Astra Serif" w:hAnsi="PT Astra Serif"/>
                <w:sz w:val="26"/>
                <w:szCs w:val="26"/>
                <w:u w:val="single"/>
              </w:rPr>
              <w:br/>
              <w:t>в реестр, так же в целях их комплексного сохранения, утвердить границы вышеуказанного выявленного объекта культурного наследия и предмет охраны</w:t>
            </w:r>
          </w:p>
        </w:tc>
        <w:tc>
          <w:tcPr>
            <w:tcW w:w="2929" w:type="dxa"/>
          </w:tcPr>
          <w:p w14:paraId="207218B9" w14:textId="77777777" w:rsidR="00696E0C" w:rsidRPr="00AE032C" w:rsidRDefault="0022505F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lastRenderedPageBreak/>
              <w:t>на следующий день после дня его официального опубликования</w:t>
            </w:r>
          </w:p>
        </w:tc>
        <w:tc>
          <w:tcPr>
            <w:tcW w:w="3798" w:type="dxa"/>
          </w:tcPr>
          <w:p w14:paraId="542B3C36" w14:textId="77777777" w:rsidR="00696E0C" w:rsidRPr="00AE032C" w:rsidRDefault="00696E0C" w:rsidP="00BA1843">
            <w:pPr>
              <w:spacing w:line="235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B86EF2" w14:textId="77777777" w:rsidR="00004E1E" w:rsidRPr="00AE032C" w:rsidRDefault="00004E1E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</w:p>
    <w:p w14:paraId="2B850AB0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9F7D46F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5.1. Описание предлагаемого способа решения проблемы и </w:t>
      </w:r>
      <w:r w:rsidR="00FA192F" w:rsidRPr="00AE032C">
        <w:rPr>
          <w:rFonts w:ascii="PT Astra Serif" w:hAnsi="PT Astra Serif"/>
          <w:sz w:val="26"/>
          <w:szCs w:val="26"/>
        </w:rPr>
        <w:t>устранения обусловленных ею</w:t>
      </w:r>
      <w:r w:rsidRPr="00AE032C">
        <w:rPr>
          <w:rFonts w:ascii="PT Astra Serif" w:hAnsi="PT Astra Serif"/>
          <w:sz w:val="26"/>
          <w:szCs w:val="26"/>
        </w:rPr>
        <w:t xml:space="preserve"> негативных эффектов:</w:t>
      </w:r>
    </w:p>
    <w:p w14:paraId="72AB25BC" w14:textId="521C96CC" w:rsidR="004F31CE" w:rsidRDefault="00E27864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Проектом постановления «</w:t>
      </w:r>
      <w:r w:rsidR="00F3100D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(г.Ульяновск, пл.30-летия Победы) </w:t>
      </w:r>
      <w:r w:rsidR="00F3100D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br/>
        <w:t>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его территории и установлении предмета охраны» предлагается внести выявленный объект</w:t>
      </w: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культурного наследия расположенн</w:t>
      </w:r>
      <w:r w:rsidR="00603E10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ый</w:t>
      </w: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на территории Ульяновской области </w:t>
      </w:r>
      <w:r w:rsidR="00F3100D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br/>
      </w: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в реестр, так же в целях </w:t>
      </w:r>
      <w:r w:rsidR="00603E10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его </w:t>
      </w: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комплексного сохранения, утверди</w:t>
      </w:r>
      <w:r w:rsidR="00603E10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ть границы вышеуказанного выявленного объекта</w:t>
      </w:r>
      <w:r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 xml:space="preserve"> культурного наследия и предмет охраны</w:t>
      </w:r>
      <w:r w:rsidR="004F31CE" w:rsidRPr="00603E10"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  <w:t>.</w:t>
      </w:r>
    </w:p>
    <w:p w14:paraId="43DE36B3" w14:textId="77777777" w:rsidR="00E27864" w:rsidRDefault="00E27864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</w:p>
    <w:p w14:paraId="01864A9F" w14:textId="2AD3A405" w:rsidR="00696E0C" w:rsidRPr="00AE032C" w:rsidRDefault="00696E0C" w:rsidP="00AE032C">
      <w:pPr>
        <w:ind w:firstLine="709"/>
        <w:jc w:val="both"/>
        <w:rPr>
          <w:rFonts w:ascii="PT Astra Serif" w:eastAsiaTheme="minorHAnsi" w:hAnsi="PT Astra Serif" w:cs="PT Astra Serif"/>
          <w:sz w:val="26"/>
          <w:szCs w:val="26"/>
          <w:u w:val="single"/>
          <w:lang w:eastAsia="en-US"/>
        </w:rPr>
      </w:pPr>
      <w:r w:rsidRPr="00AE032C">
        <w:rPr>
          <w:rFonts w:ascii="PT Astra Serif" w:hAnsi="PT Astra Serif"/>
          <w:sz w:val="26"/>
          <w:szCs w:val="26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14:paraId="17E95B27" w14:textId="77777777" w:rsidR="00696E0C" w:rsidRPr="00AE032C" w:rsidRDefault="00696E0C" w:rsidP="00AE032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</w:t>
      </w:r>
      <w:r w:rsidR="0038499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</w:rPr>
        <w:t>_</w:t>
      </w:r>
      <w:r w:rsidR="003C653E" w:rsidRPr="00AE032C">
        <w:rPr>
          <w:rFonts w:ascii="PT Astra Serif" w:hAnsi="PT Astra Serif"/>
          <w:sz w:val="26"/>
          <w:szCs w:val="26"/>
          <w:u w:val="single"/>
        </w:rPr>
        <w:t>Иные способы решения проблемы отсутствуют.</w:t>
      </w:r>
      <w:r w:rsidR="003C653E" w:rsidRPr="00AE032C">
        <w:rPr>
          <w:rFonts w:ascii="PT Astra Serif" w:hAnsi="PT Astra Serif"/>
          <w:sz w:val="26"/>
          <w:szCs w:val="26"/>
        </w:rPr>
        <w:t xml:space="preserve">  </w:t>
      </w:r>
      <w:r w:rsidRPr="00AE032C">
        <w:rPr>
          <w:rFonts w:ascii="PT Astra Serif" w:hAnsi="PT Astra Serif"/>
          <w:sz w:val="26"/>
          <w:szCs w:val="26"/>
        </w:rPr>
        <w:t>____________________</w:t>
      </w:r>
    </w:p>
    <w:p w14:paraId="6E5AB325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977ED4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5.3. Обоснование выбора предлагаемого способа решения проблемы:</w:t>
      </w:r>
    </w:p>
    <w:p w14:paraId="56E947EE" w14:textId="79A7E28D" w:rsidR="00696E0C" w:rsidRPr="00AE032C" w:rsidRDefault="00E27864" w:rsidP="00804CAC">
      <w:pPr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Исполнения </w:t>
      </w:r>
      <w:r w:rsidR="00E50841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 xml:space="preserve">предусмотренных Федеральным законом 73-ФЗ полномочий регионального органа в области охраны объектов культурного наследия </w:t>
      </w:r>
      <w:r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Управления по охране объектов культурного наследия администрации Губернатора Ульяновской области</w:t>
      </w:r>
      <w:r w:rsidR="003C653E" w:rsidRPr="00AE032C">
        <w:rPr>
          <w:rFonts w:ascii="PT Astra Serif" w:hAnsi="PT Astra Serif" w:cs="Arial"/>
          <w:sz w:val="26"/>
          <w:szCs w:val="26"/>
          <w:u w:val="single"/>
          <w:shd w:val="clear" w:color="auto" w:fill="FFFFFF"/>
        </w:rPr>
        <w:t>.</w:t>
      </w:r>
    </w:p>
    <w:p w14:paraId="4E79692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2C3C207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5.4. Иная информация о предлагаемом способе решения проблемы:</w:t>
      </w:r>
    </w:p>
    <w:p w14:paraId="4AF75D9C" w14:textId="77777777" w:rsidR="00696E0C" w:rsidRPr="00AE032C" w:rsidRDefault="00696E0C" w:rsidP="0038499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D93046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0ECF0610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72845DE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6.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об о</w:t>
      </w:r>
      <w:r w:rsidRPr="00AE032C">
        <w:rPr>
          <w:rFonts w:ascii="PT Astra Serif" w:hAnsi="PT Astra Serif"/>
          <w:b/>
          <w:sz w:val="26"/>
          <w:szCs w:val="26"/>
        </w:rPr>
        <w:t>сновны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групп</w:t>
      </w:r>
      <w:r w:rsidR="0038499C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субъектов предпринимательской и иной деятельности, ины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заинтересованны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лица</w:t>
      </w:r>
      <w:r w:rsidR="0038499C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, включая государственные органы Ульяновской области, интересы которых будут затронуты предлагаемым правовым регулированием, оценка количества </w:t>
      </w:r>
      <w:r w:rsidRPr="00AE032C">
        <w:rPr>
          <w:rFonts w:ascii="PT Astra Serif" w:hAnsi="PT Astra Serif"/>
          <w:b/>
          <w:sz w:val="26"/>
          <w:szCs w:val="26"/>
        </w:rPr>
        <w:br/>
        <w:t>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444"/>
      </w:tblGrid>
      <w:tr w:rsidR="00696E0C" w:rsidRPr="00AE032C" w14:paraId="5D354C19" w14:textId="77777777" w:rsidTr="00677E0B">
        <w:tc>
          <w:tcPr>
            <w:tcW w:w="3888" w:type="dxa"/>
          </w:tcPr>
          <w:p w14:paraId="1F0D1604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54124C0D" w14:textId="77777777" w:rsidR="00696E0C" w:rsidRPr="00AE032C" w:rsidRDefault="00696E0C" w:rsidP="00FA192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6.2. Количество </w:t>
            </w:r>
            <w:r w:rsidR="00FA192F" w:rsidRPr="00AE032C">
              <w:rPr>
                <w:rFonts w:ascii="PT Astra Serif" w:hAnsi="PT Astra Serif"/>
                <w:sz w:val="26"/>
                <w:szCs w:val="26"/>
              </w:rPr>
              <w:t>лиц, относящихся к группе</w:t>
            </w:r>
          </w:p>
        </w:tc>
        <w:tc>
          <w:tcPr>
            <w:tcW w:w="3444" w:type="dxa"/>
          </w:tcPr>
          <w:p w14:paraId="5CFC7C31" w14:textId="77777777" w:rsidR="00696E0C" w:rsidRPr="00AE032C" w:rsidRDefault="00696E0C" w:rsidP="00677E0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 xml:space="preserve">6.3. Прогноз изменения количества </w:t>
            </w:r>
            <w:r w:rsidRPr="00AE032C">
              <w:rPr>
                <w:rFonts w:ascii="PT Astra Serif" w:hAnsi="PT Astra Serif"/>
                <w:sz w:val="26"/>
                <w:szCs w:val="26"/>
              </w:rPr>
              <w:br/>
              <w:t>в среднесрочном периоде</w:t>
            </w:r>
          </w:p>
        </w:tc>
      </w:tr>
      <w:tr w:rsidR="00696E0C" w:rsidRPr="00AE032C" w14:paraId="0A5AFBCF" w14:textId="77777777" w:rsidTr="00677E0B">
        <w:tc>
          <w:tcPr>
            <w:tcW w:w="3888" w:type="dxa"/>
          </w:tcPr>
          <w:p w14:paraId="60B5554A" w14:textId="5961199A" w:rsidR="00696E0C" w:rsidRPr="00AE032C" w:rsidRDefault="00D93046" w:rsidP="00CE52A6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юридические лица</w:t>
            </w:r>
            <w:r w:rsidR="007929BD" w:rsidRPr="00AE032C">
              <w:rPr>
                <w:rFonts w:ascii="PT Astra Serif" w:hAnsi="PT Astra Serif"/>
                <w:sz w:val="26"/>
                <w:szCs w:val="26"/>
              </w:rPr>
              <w:t xml:space="preserve">, </w:t>
            </w:r>
            <w:r w:rsidRPr="00AE032C">
              <w:rPr>
                <w:rFonts w:ascii="PT Astra Serif" w:hAnsi="PT Astra Serif"/>
                <w:sz w:val="26"/>
                <w:szCs w:val="26"/>
              </w:rPr>
              <w:t>индивидуальные предприниматели и физические</w:t>
            </w:r>
            <w:r w:rsidR="00CE52A6" w:rsidRPr="00AE032C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2415" w:type="dxa"/>
          </w:tcPr>
          <w:p w14:paraId="2795DB8A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неограниченный</w:t>
            </w:r>
          </w:p>
        </w:tc>
        <w:tc>
          <w:tcPr>
            <w:tcW w:w="3444" w:type="dxa"/>
          </w:tcPr>
          <w:p w14:paraId="3B1406F0" w14:textId="77777777" w:rsidR="00696E0C" w:rsidRPr="00AE032C" w:rsidRDefault="00CE52A6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На прежнем уровне</w:t>
            </w:r>
          </w:p>
        </w:tc>
      </w:tr>
      <w:tr w:rsidR="00696E0C" w:rsidRPr="00AE032C" w14:paraId="2096278C" w14:textId="77777777" w:rsidTr="00677E0B">
        <w:tc>
          <w:tcPr>
            <w:tcW w:w="3888" w:type="dxa"/>
          </w:tcPr>
          <w:p w14:paraId="5F7AE6C6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2415" w:type="dxa"/>
          </w:tcPr>
          <w:p w14:paraId="08F42B13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44" w:type="dxa"/>
          </w:tcPr>
          <w:p w14:paraId="1A253605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3B77F582" w14:textId="77777777" w:rsidR="00696E0C" w:rsidRPr="00AE032C" w:rsidRDefault="00696E0C" w:rsidP="00696E0C">
      <w:pPr>
        <w:jc w:val="both"/>
        <w:rPr>
          <w:rFonts w:ascii="PT Astra Serif" w:hAnsi="PT Astra Serif"/>
          <w:sz w:val="26"/>
          <w:szCs w:val="26"/>
        </w:rPr>
      </w:pPr>
    </w:p>
    <w:p w14:paraId="0412594B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6.4. Источники данных:</w:t>
      </w:r>
    </w:p>
    <w:p w14:paraId="4EF83649" w14:textId="77777777" w:rsidR="00696E0C" w:rsidRPr="00AE032C" w:rsidRDefault="00696E0C" w:rsidP="00696E0C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</w:t>
      </w:r>
    </w:p>
    <w:p w14:paraId="2347768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79AAAA8" w14:textId="77777777" w:rsidR="00004E1E" w:rsidRPr="00AE032C" w:rsidRDefault="00004E1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3919671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7.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новых функциях, полномочиях, обязанностях и правах государственных органов Ульяновской области и органов местного самоуправления муниципальных образований Ульяновской области или сведения об их изменении, а также сведения о порядке их реализации</w:t>
      </w:r>
    </w:p>
    <w:p w14:paraId="13455BB9" w14:textId="33D9CF98" w:rsidR="00696E0C" w:rsidRPr="00AE032C" w:rsidRDefault="003C653E" w:rsidP="00696E0C">
      <w:pPr>
        <w:ind w:firstLine="709"/>
        <w:jc w:val="both"/>
        <w:rPr>
          <w:rFonts w:ascii="PT Astra Serif" w:hAnsi="PT Astra Serif" w:cs="Arial"/>
          <w:sz w:val="26"/>
          <w:szCs w:val="26"/>
          <w:shd w:val="clear" w:color="auto" w:fill="FFFFFF"/>
        </w:rPr>
      </w:pP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 xml:space="preserve">Изменение в функциях, полномочиях, обязанностях и правах </w:t>
      </w:r>
      <w:r w:rsidRPr="00AE032C">
        <w:rPr>
          <w:rFonts w:ascii="PT Astra Serif" w:hAnsi="PT Astra Serif"/>
          <w:sz w:val="26"/>
          <w:szCs w:val="26"/>
        </w:rPr>
        <w:t xml:space="preserve">государственных органов Ульяновской области и органов местного самоуправления муниципальных образований Ульяновской области </w:t>
      </w:r>
      <w:r w:rsidRPr="00AE032C">
        <w:rPr>
          <w:rFonts w:ascii="PT Astra Serif" w:hAnsi="PT Astra Serif" w:cs="Arial"/>
          <w:sz w:val="26"/>
          <w:szCs w:val="26"/>
          <w:shd w:val="clear" w:color="auto" w:fill="FFFFFF"/>
        </w:rPr>
        <w:t>не предусматривается.</w:t>
      </w:r>
    </w:p>
    <w:p w14:paraId="66DC868C" w14:textId="77777777" w:rsidR="003C653E" w:rsidRPr="00AE032C" w:rsidRDefault="003C653E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522877F" w14:textId="77777777" w:rsidR="00696E0C" w:rsidRPr="00AE032C" w:rsidRDefault="00696E0C" w:rsidP="00696E0C">
      <w:pPr>
        <w:spacing w:after="240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8. </w:t>
      </w:r>
      <w:r w:rsidR="0038499C" w:rsidRPr="00AE032C">
        <w:rPr>
          <w:rFonts w:ascii="PT Astra Serif" w:hAnsi="PT Astra Serif"/>
          <w:b/>
          <w:sz w:val="26"/>
          <w:szCs w:val="26"/>
        </w:rPr>
        <w:t>Сведения о результатах оценки структуры и объёма</w:t>
      </w:r>
      <w:r w:rsidRPr="00AE032C">
        <w:rPr>
          <w:rFonts w:ascii="PT Astra Serif" w:hAnsi="PT Astra Serif"/>
          <w:b/>
          <w:sz w:val="26"/>
          <w:szCs w:val="26"/>
        </w:rPr>
        <w:t xml:space="preserve"> расходов (доходов) консолидированного бюджета Ульяновской области</w:t>
      </w:r>
    </w:p>
    <w:p w14:paraId="08B4D66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C92CB6C" w14:textId="2A8DB6C4" w:rsidR="006240E1" w:rsidRPr="00AE032C" w:rsidRDefault="00606542" w:rsidP="00AA2A8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  <w:u w:val="single"/>
        </w:rPr>
      </w:pPr>
      <w:r>
        <w:rPr>
          <w:rFonts w:ascii="PT Astra Serif" w:hAnsi="PT Astra Serif" w:cs="PT Astra Serif"/>
          <w:sz w:val="26"/>
          <w:szCs w:val="26"/>
          <w:u w:val="single"/>
        </w:rPr>
        <w:t xml:space="preserve">Дополнительных средств на реализацию проекта постановления Правительства Ульяновской области </w:t>
      </w:r>
      <w:r w:rsidR="00F40A60" w:rsidRPr="00F40A60">
        <w:rPr>
          <w:rFonts w:ascii="PT Astra Serif" w:hAnsi="PT Astra Serif" w:cs="PT Astra Serif"/>
          <w:sz w:val="26"/>
          <w:szCs w:val="26"/>
          <w:u w:val="single"/>
        </w:rPr>
        <w:t>«</w:t>
      </w:r>
      <w:r w:rsidR="00F3100D" w:rsidRPr="00F3100D">
        <w:rPr>
          <w:rFonts w:ascii="PT Astra Serif" w:hAnsi="PT Astra Serif" w:cs="PT Astra Serif"/>
          <w:sz w:val="26"/>
          <w:szCs w:val="26"/>
          <w:u w:val="single"/>
        </w:rPr>
        <w:t>О включении выявленного объекта культурного наследия «Обелиск Вечной Славы, посвящённый 30-летию Победы советского народа в Великой Отечественной войне 1941-1945 гг.» (г.Ульяновск, пл.30-летия Победы) в единый государственный реестр объектов культурного наследия (памятников истории и культуры) народов Российской Федерации, а также об утверждении границ его территории</w:t>
      </w:r>
      <w:r w:rsidR="00F3100D">
        <w:rPr>
          <w:rFonts w:ascii="PT Astra Serif" w:hAnsi="PT Astra Serif" w:cs="PT Astra Serif"/>
          <w:sz w:val="26"/>
          <w:szCs w:val="26"/>
          <w:u w:val="single"/>
        </w:rPr>
        <w:t xml:space="preserve"> и установлении предмета охраны</w:t>
      </w:r>
      <w:r w:rsidR="00F40A60" w:rsidRPr="00F40A60">
        <w:rPr>
          <w:rFonts w:ascii="PT Astra Serif" w:hAnsi="PT Astra Serif" w:cs="PT Astra Serif"/>
          <w:sz w:val="26"/>
          <w:szCs w:val="26"/>
          <w:u w:val="single"/>
        </w:rPr>
        <w:t xml:space="preserve">» </w:t>
      </w:r>
      <w:r>
        <w:rPr>
          <w:rFonts w:ascii="PT Astra Serif" w:hAnsi="PT Astra Serif" w:cs="PT Astra Serif"/>
          <w:sz w:val="26"/>
          <w:szCs w:val="26"/>
          <w:u w:val="single"/>
        </w:rPr>
        <w:t>не потребуется</w:t>
      </w:r>
      <w:r w:rsidR="006240E1" w:rsidRPr="00AE032C">
        <w:rPr>
          <w:rFonts w:ascii="PT Astra Serif" w:hAnsi="PT Astra Serif" w:cs="PT Astra Serif"/>
          <w:sz w:val="26"/>
          <w:szCs w:val="26"/>
          <w:u w:val="single"/>
        </w:rPr>
        <w:t>.</w:t>
      </w:r>
    </w:p>
    <w:p w14:paraId="488522BB" w14:textId="77777777" w:rsidR="006240E1" w:rsidRPr="00AE032C" w:rsidRDefault="006240E1" w:rsidP="00F40A60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3692459D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 8.2. Иные сведения о дополнительных расходах (доходах) бюджета Ульяновской области</w:t>
      </w:r>
      <w:r w:rsidRPr="00AE032C">
        <w:rPr>
          <w:rFonts w:ascii="PT Astra Serif" w:hAnsi="PT Astra Serif"/>
          <w:i/>
          <w:sz w:val="26"/>
          <w:szCs w:val="26"/>
        </w:rPr>
        <w:t xml:space="preserve"> </w:t>
      </w:r>
      <w:r w:rsidRPr="00AE032C">
        <w:rPr>
          <w:rFonts w:ascii="PT Astra Serif" w:hAnsi="PT Astra Serif"/>
          <w:sz w:val="26"/>
          <w:szCs w:val="26"/>
        </w:rPr>
        <w:t>и местных бюджетов:</w:t>
      </w:r>
    </w:p>
    <w:p w14:paraId="24855E2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2B7A7210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3768C82" w14:textId="77777777" w:rsidR="00696E0C" w:rsidRPr="00AE032C" w:rsidRDefault="00696E0C" w:rsidP="006D6823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      8.3. Источники данных:</w:t>
      </w:r>
    </w:p>
    <w:p w14:paraId="45F90FA6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lastRenderedPageBreak/>
        <w:t>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14:paraId="7EDA2486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1B824FD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9.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овы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обязанност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ях или </w:t>
      </w:r>
      <w:r w:rsidRPr="00AE032C">
        <w:rPr>
          <w:rFonts w:ascii="PT Astra Serif" w:hAnsi="PT Astra Serif"/>
          <w:b/>
          <w:sz w:val="26"/>
          <w:szCs w:val="26"/>
        </w:rPr>
        <w:t>ограничения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субъектов предпринимательской и иной деятельности либо изменени</w:t>
      </w:r>
      <w:r w:rsidR="0015495F" w:rsidRPr="00AE032C">
        <w:rPr>
          <w:rFonts w:ascii="PT Astra Serif" w:hAnsi="PT Astra Serif"/>
          <w:b/>
          <w:sz w:val="26"/>
          <w:szCs w:val="26"/>
        </w:rPr>
        <w:t>и</w:t>
      </w:r>
      <w:r w:rsidRPr="00AE032C">
        <w:rPr>
          <w:rFonts w:ascii="PT Astra Serif" w:hAnsi="PT Astra Serif"/>
          <w:b/>
          <w:sz w:val="26"/>
          <w:szCs w:val="26"/>
        </w:rPr>
        <w:t xml:space="preserve"> содержания существующих обязанностей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и </w:t>
      </w:r>
      <w:r w:rsidRPr="00AE032C">
        <w:rPr>
          <w:rFonts w:ascii="PT Astra Serif" w:hAnsi="PT Astra Serif"/>
          <w:b/>
          <w:sz w:val="26"/>
          <w:szCs w:val="26"/>
        </w:rPr>
        <w:t>ограничений, а также связанны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 ними расход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(доход</w:t>
      </w:r>
      <w:r w:rsidR="0015495F" w:rsidRPr="00AE032C">
        <w:rPr>
          <w:rFonts w:ascii="PT Astra Serif" w:hAnsi="PT Astra Serif"/>
          <w:b/>
          <w:sz w:val="26"/>
          <w:szCs w:val="26"/>
        </w:rPr>
        <w:t>а</w:t>
      </w:r>
      <w:r w:rsidR="00791D7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)</w:t>
      </w:r>
    </w:p>
    <w:p w14:paraId="1EF89B56" w14:textId="77777777" w:rsidR="00BF3193" w:rsidRDefault="00BF3193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</w:p>
    <w:p w14:paraId="1BC2B75D" w14:textId="6F6BE11C" w:rsidR="00917E26" w:rsidRPr="00AE032C" w:rsidRDefault="00696E0C" w:rsidP="004F31C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9.5. Описание расходов (доходов)</w:t>
      </w:r>
      <w:r w:rsidR="009E52F7" w:rsidRPr="00AE032C">
        <w:rPr>
          <w:rFonts w:ascii="PT Astra Serif" w:hAnsi="PT Astra Serif"/>
          <w:sz w:val="26"/>
          <w:szCs w:val="26"/>
        </w:rPr>
        <w:t>,</w:t>
      </w:r>
      <w:r w:rsidRPr="00AE032C">
        <w:rPr>
          <w:rFonts w:ascii="PT Astra Serif" w:hAnsi="PT Astra Serif"/>
          <w:sz w:val="26"/>
          <w:szCs w:val="26"/>
        </w:rPr>
        <w:t xml:space="preserve"> не поддающихся количественной оценке:</w:t>
      </w:r>
    </w:p>
    <w:p w14:paraId="18012E39" w14:textId="77777777" w:rsidR="00EC4763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расходов (доходов), не поддающихся количественной оценке отсутствуют.</w:t>
      </w:r>
    </w:p>
    <w:p w14:paraId="00570678" w14:textId="77777777" w:rsidR="00917E26" w:rsidRPr="00AE032C" w:rsidRDefault="00917E26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59FE131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9.6. Источники данных:</w:t>
      </w:r>
    </w:p>
    <w:p w14:paraId="018EE61B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621E3861" w14:textId="77777777" w:rsidR="00696E0C" w:rsidRPr="00AE032C" w:rsidRDefault="00696E0C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C65BF46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2667C429" w14:textId="77777777" w:rsidR="00004E1E" w:rsidRPr="00AE032C" w:rsidRDefault="00004E1E" w:rsidP="006D6823">
      <w:pPr>
        <w:spacing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75DD29AA" w14:textId="77777777" w:rsidR="00696E0C" w:rsidRPr="00AE032C" w:rsidRDefault="00696E0C" w:rsidP="006D6823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10.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рисках решения проблемы предложенным в проекте акта способом и рисках возникновения негативных последствий</w:t>
      </w:r>
    </w:p>
    <w:p w14:paraId="4094579E" w14:textId="77777777" w:rsidR="006D6823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Возникновение рисков решения проблемы предложенным в проекте акта способом и рисках возникновения негативных последствий не прогнозируется.</w:t>
      </w:r>
    </w:p>
    <w:p w14:paraId="15F221CA" w14:textId="77777777" w:rsidR="006240E1" w:rsidRPr="00AE032C" w:rsidRDefault="006240E1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0507109D" w14:textId="77777777" w:rsidR="00696E0C" w:rsidRPr="00AE032C" w:rsidRDefault="00696E0C" w:rsidP="006D6823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10.5. Источники данных:</w:t>
      </w:r>
    </w:p>
    <w:p w14:paraId="7B14FC6C" w14:textId="77777777" w:rsidR="00696E0C" w:rsidRPr="00AE032C" w:rsidRDefault="00696E0C" w:rsidP="006D6823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</w:t>
      </w:r>
      <w:r w:rsidR="006240E1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</w:t>
      </w:r>
    </w:p>
    <w:p w14:paraId="6F24AD93" w14:textId="77777777" w:rsidR="00004E1E" w:rsidRPr="00AE032C" w:rsidRDefault="00004E1E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6D23C16F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11. </w:t>
      </w:r>
      <w:r w:rsidR="0015495F" w:rsidRPr="00AE032C">
        <w:rPr>
          <w:rFonts w:ascii="PT Astra Serif" w:hAnsi="PT Astra Serif"/>
          <w:b/>
          <w:sz w:val="26"/>
          <w:szCs w:val="26"/>
        </w:rPr>
        <w:t>Сведения о предполагаемой дате вступления акта в силу, результатах оценки необходимости установления переходного периода и (или) отсрочки вступления акта в силу либо необходимости распространения предлагаемого в проекте акта правового регулирования на ранее возникшие отношения</w:t>
      </w:r>
    </w:p>
    <w:p w14:paraId="0FC0A1DC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11.1. Предполагаемая дата вступления в силу проекта акта:</w:t>
      </w:r>
    </w:p>
    <w:p w14:paraId="6C0E2300" w14:textId="77777777" w:rsidR="00696E0C" w:rsidRPr="00AE032C" w:rsidRDefault="0060183E" w:rsidP="0060183E">
      <w:pPr>
        <w:spacing w:line="230" w:lineRule="auto"/>
        <w:ind w:firstLine="708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 xml:space="preserve">постановление вступает в силу на следующий день после дня его официального опубликования___________________________________________ </w:t>
      </w:r>
    </w:p>
    <w:p w14:paraId="7561AC09" w14:textId="77777777" w:rsidR="00696E0C" w:rsidRPr="00AE032C" w:rsidRDefault="00696E0C" w:rsidP="005600AE">
      <w:pPr>
        <w:pStyle w:val="ac"/>
        <w:spacing w:line="230" w:lineRule="auto"/>
        <w:ind w:left="0" w:firstLine="0"/>
        <w:jc w:val="center"/>
        <w:rPr>
          <w:rFonts w:ascii="PT Astra Serif" w:hAnsi="PT Astra Serif"/>
          <w:sz w:val="26"/>
          <w:szCs w:val="26"/>
          <w:lang w:val="ru-RU" w:eastAsia="ru-RU"/>
        </w:rPr>
      </w:pP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дата; если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положения вступают в силу</w:t>
      </w:r>
      <w:r w:rsidRPr="00AE032C">
        <w:rPr>
          <w:rFonts w:ascii="PT Astra Serif" w:hAnsi="PT Astra Serif"/>
          <w:sz w:val="26"/>
          <w:szCs w:val="26"/>
          <w:lang w:val="ru-RU" w:eastAsia="ru-RU"/>
        </w:rPr>
        <w:t xml:space="preserve"> в разное время, указывается статья/пункт проекта акта и </w:t>
      </w:r>
      <w:r w:rsidR="005121E7" w:rsidRPr="00AE032C">
        <w:rPr>
          <w:rFonts w:ascii="PT Astra Serif" w:hAnsi="PT Astra Serif"/>
          <w:sz w:val="26"/>
          <w:szCs w:val="26"/>
          <w:lang w:val="ru-RU" w:eastAsia="ru-RU"/>
        </w:rPr>
        <w:t>дата вступления в силу</w:t>
      </w:r>
    </w:p>
    <w:p w14:paraId="3F11CAFB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8A4E6D0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AE032C">
        <w:rPr>
          <w:rFonts w:ascii="PT Astra Serif" w:hAnsi="PT Astra Serif"/>
          <w:i/>
          <w:sz w:val="26"/>
          <w:szCs w:val="26"/>
        </w:rPr>
        <w:t xml:space="preserve">есть </w:t>
      </w:r>
      <w:r w:rsidRPr="00AE032C">
        <w:rPr>
          <w:rFonts w:ascii="PT Astra Serif" w:hAnsi="PT Astra Serif"/>
          <w:i/>
          <w:sz w:val="26"/>
          <w:szCs w:val="26"/>
          <w:u w:val="single"/>
        </w:rPr>
        <w:t>/ нет</w:t>
      </w:r>
      <w:r w:rsidRPr="00AE032C">
        <w:rPr>
          <w:rFonts w:ascii="PT Astra Serif" w:hAnsi="PT Astra Serif"/>
          <w:sz w:val="26"/>
          <w:szCs w:val="26"/>
          <w:u w:val="single"/>
        </w:rPr>
        <w:t>.</w:t>
      </w:r>
    </w:p>
    <w:p w14:paraId="5937750E" w14:textId="7E222131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Срок переходного периода: ___</w:t>
      </w:r>
      <w:r w:rsidR="00213AA8" w:rsidRPr="00AE032C">
        <w:rPr>
          <w:rFonts w:ascii="PT Astra Serif" w:hAnsi="PT Astra Serif"/>
          <w:sz w:val="26"/>
          <w:szCs w:val="26"/>
        </w:rPr>
        <w:t>0</w:t>
      </w:r>
      <w:r w:rsidRPr="00AE032C">
        <w:rPr>
          <w:rFonts w:ascii="PT Astra Serif" w:hAnsi="PT Astra Serif"/>
          <w:sz w:val="26"/>
          <w:szCs w:val="26"/>
        </w:rPr>
        <w:t xml:space="preserve">__ дней </w:t>
      </w:r>
      <w:r w:rsidR="005121E7" w:rsidRPr="00AE032C">
        <w:rPr>
          <w:rFonts w:ascii="PT Astra Serif" w:hAnsi="PT Astra Serif"/>
          <w:sz w:val="26"/>
          <w:szCs w:val="26"/>
        </w:rPr>
        <w:t>со дня официального опубликования</w:t>
      </w:r>
      <w:r w:rsidRPr="00AE032C">
        <w:rPr>
          <w:rFonts w:ascii="PT Astra Serif" w:hAnsi="PT Astra Serif"/>
          <w:sz w:val="26"/>
          <w:szCs w:val="26"/>
        </w:rPr>
        <w:t xml:space="preserve"> акта.</w:t>
      </w:r>
    </w:p>
    <w:p w14:paraId="3F927C78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11.3. Обоснование необходимости установления переходного периода </w:t>
      </w:r>
      <w:r w:rsidRPr="00AE032C">
        <w:rPr>
          <w:rFonts w:ascii="PT Astra Serif" w:hAnsi="PT Astra Serif"/>
          <w:sz w:val="26"/>
          <w:szCs w:val="26"/>
        </w:rPr>
        <w:br/>
        <w:t>и (или) отсрочки вступления в силу акта либо необходимость распространения предлагаемого регулирования на ранее возникшие отношения:</w:t>
      </w:r>
    </w:p>
    <w:p w14:paraId="71BDCE0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</w:t>
      </w:r>
      <w:r w:rsidR="0060183E" w:rsidRPr="00AE032C">
        <w:rPr>
          <w:rFonts w:ascii="PT Astra Serif" w:hAnsi="PT Astra Serif"/>
          <w:sz w:val="26"/>
          <w:szCs w:val="26"/>
        </w:rPr>
        <w:t>–</w:t>
      </w:r>
      <w:r w:rsidRPr="00AE032C">
        <w:rPr>
          <w:rFonts w:ascii="PT Astra Serif" w:hAnsi="PT Astra Serif"/>
          <w:sz w:val="26"/>
          <w:szCs w:val="26"/>
        </w:rPr>
        <w:t>______________________________________________________________</w:t>
      </w:r>
    </w:p>
    <w:p w14:paraId="1995B27E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1EED5E6C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12. Описание методов контроля эффективности выбранного способа достижения целей регулирования, </w:t>
      </w:r>
      <w:r w:rsidR="0015495F" w:rsidRPr="00AE032C">
        <w:rPr>
          <w:rFonts w:ascii="PT Astra Serif" w:hAnsi="PT Astra Serif"/>
          <w:b/>
          <w:sz w:val="26"/>
          <w:szCs w:val="26"/>
        </w:rPr>
        <w:t xml:space="preserve">сведения об </w:t>
      </w:r>
      <w:r w:rsidRPr="00AE032C">
        <w:rPr>
          <w:rFonts w:ascii="PT Astra Serif" w:hAnsi="PT Astra Serif"/>
          <w:b/>
          <w:sz w:val="26"/>
          <w:szCs w:val="26"/>
        </w:rPr>
        <w:t>индикативны</w:t>
      </w:r>
      <w:r w:rsidR="0015495F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показател</w:t>
      </w:r>
      <w:r w:rsidR="0015495F" w:rsidRPr="00AE032C">
        <w:rPr>
          <w:rFonts w:ascii="PT Astra Serif" w:hAnsi="PT Astra Serif"/>
          <w:b/>
          <w:sz w:val="26"/>
          <w:szCs w:val="26"/>
        </w:rPr>
        <w:t>ях</w:t>
      </w:r>
      <w:r w:rsidRPr="00AE032C">
        <w:rPr>
          <w:rFonts w:ascii="PT Astra Serif" w:hAnsi="PT Astra Serif"/>
          <w:b/>
          <w:sz w:val="26"/>
          <w:szCs w:val="26"/>
        </w:rPr>
        <w:t>, программ</w:t>
      </w:r>
      <w:r w:rsidR="0015495F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мониторинга и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об </w:t>
      </w:r>
      <w:r w:rsidRPr="00AE032C">
        <w:rPr>
          <w:rFonts w:ascii="PT Astra Serif" w:hAnsi="PT Astra Serif"/>
          <w:b/>
          <w:sz w:val="26"/>
          <w:szCs w:val="26"/>
        </w:rPr>
        <w:t>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способ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 (метод</w:t>
      </w:r>
      <w:r w:rsidR="00341746" w:rsidRPr="00AE032C">
        <w:rPr>
          <w:rFonts w:ascii="PT Astra Serif" w:hAnsi="PT Astra Serif"/>
          <w:b/>
          <w:sz w:val="26"/>
          <w:szCs w:val="26"/>
        </w:rPr>
        <w:t>ах</w:t>
      </w:r>
      <w:r w:rsidRPr="00AE032C">
        <w:rPr>
          <w:rFonts w:ascii="PT Astra Serif" w:hAnsi="PT Astra Serif"/>
          <w:b/>
          <w:sz w:val="26"/>
          <w:szCs w:val="26"/>
        </w:rPr>
        <w:t xml:space="preserve">) оценки достижения целей 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предлагаемого в проекте правового </w:t>
      </w:r>
      <w:r w:rsidRPr="00AE032C">
        <w:rPr>
          <w:rFonts w:ascii="PT Astra Serif" w:hAnsi="PT Astra Serif"/>
          <w:b/>
          <w:sz w:val="26"/>
          <w:szCs w:val="26"/>
        </w:rPr>
        <w:t>регулирования</w:t>
      </w:r>
    </w:p>
    <w:p w14:paraId="134C1620" w14:textId="77777777" w:rsidR="00696E0C" w:rsidRPr="00AE032C" w:rsidRDefault="005C4390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 w:cs="Helvetica"/>
          <w:sz w:val="26"/>
          <w:szCs w:val="26"/>
        </w:rPr>
        <w:lastRenderedPageBreak/>
        <w:t>Правительством Ульяновской области или уполномоченным органом государственного финансового контроля</w:t>
      </w:r>
      <w:r w:rsidRPr="00AE032C">
        <w:rPr>
          <w:rFonts w:ascii="PT Astra Serif" w:hAnsi="PT Astra Serif"/>
          <w:sz w:val="26"/>
          <w:szCs w:val="26"/>
        </w:rPr>
        <w:t xml:space="preserve"> будут осуществляться </w:t>
      </w:r>
      <w:r w:rsidRPr="00AE032C">
        <w:rPr>
          <w:rFonts w:ascii="PT Astra Serif" w:hAnsi="PT Astra Serif" w:cs="PT Astra Serif"/>
          <w:sz w:val="26"/>
          <w:szCs w:val="26"/>
        </w:rPr>
        <w:t>проверки соблюдения условий, целей и порядка предоставления субсидий.</w:t>
      </w:r>
    </w:p>
    <w:p w14:paraId="68F988A3" w14:textId="77777777" w:rsidR="006240E1" w:rsidRPr="00AE032C" w:rsidRDefault="006240E1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7FBCC33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12.6. Оценка </w:t>
      </w:r>
      <w:r w:rsidR="005121E7" w:rsidRPr="00AE032C">
        <w:rPr>
          <w:rFonts w:ascii="PT Astra Serif" w:hAnsi="PT Astra Serif"/>
          <w:sz w:val="26"/>
          <w:szCs w:val="26"/>
        </w:rPr>
        <w:t>общего объёма расходов, связанных с осуществлением мониторинга</w:t>
      </w:r>
      <w:r w:rsidRPr="00AE032C">
        <w:rPr>
          <w:rFonts w:ascii="PT Astra Serif" w:hAnsi="PT Astra Serif"/>
          <w:sz w:val="26"/>
          <w:szCs w:val="26"/>
        </w:rPr>
        <w:t xml:space="preserve"> (в среднем в год): 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Pr="00AE032C">
        <w:rPr>
          <w:rFonts w:ascii="PT Astra Serif" w:hAnsi="PT Astra Serif"/>
          <w:sz w:val="26"/>
          <w:szCs w:val="26"/>
        </w:rPr>
        <w:t>_____ тыс. руб.</w:t>
      </w:r>
    </w:p>
    <w:p w14:paraId="21D5AB74" w14:textId="77777777" w:rsidR="00696E0C" w:rsidRPr="00AE032C" w:rsidRDefault="00696E0C" w:rsidP="005600AE">
      <w:pPr>
        <w:spacing w:line="23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1D1F3C56" w14:textId="77777777" w:rsidR="00696E0C" w:rsidRPr="00AE032C" w:rsidRDefault="00696E0C" w:rsidP="005600AE">
      <w:pPr>
        <w:spacing w:line="230" w:lineRule="auto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__________________________________________________________________</w:t>
      </w:r>
    </w:p>
    <w:p w14:paraId="525A75C0" w14:textId="77777777" w:rsidR="00696E0C" w:rsidRPr="00AE032C" w:rsidRDefault="00696E0C" w:rsidP="005600AE">
      <w:pPr>
        <w:spacing w:line="230" w:lineRule="auto"/>
        <w:jc w:val="both"/>
        <w:rPr>
          <w:rFonts w:ascii="PT Astra Serif" w:hAnsi="PT Astra Serif"/>
          <w:sz w:val="26"/>
          <w:szCs w:val="26"/>
        </w:rPr>
      </w:pPr>
    </w:p>
    <w:p w14:paraId="73641DAA" w14:textId="77777777" w:rsidR="00696E0C" w:rsidRPr="00AE032C" w:rsidRDefault="00696E0C" w:rsidP="005600AE">
      <w:pPr>
        <w:spacing w:after="240" w:line="230" w:lineRule="auto"/>
        <w:jc w:val="center"/>
        <w:rPr>
          <w:rFonts w:ascii="PT Astra Serif" w:hAnsi="PT Astra Serif"/>
          <w:b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13. </w:t>
      </w:r>
      <w:r w:rsidR="00341746" w:rsidRPr="00AE032C">
        <w:rPr>
          <w:rFonts w:ascii="PT Astra Serif" w:hAnsi="PT Astra Serif"/>
          <w:b/>
          <w:sz w:val="26"/>
          <w:szCs w:val="26"/>
        </w:rPr>
        <w:t>Сведения о н</w:t>
      </w:r>
      <w:r w:rsidRPr="00AE032C">
        <w:rPr>
          <w:rFonts w:ascii="PT Astra Serif" w:hAnsi="PT Astra Serif"/>
          <w:b/>
          <w:sz w:val="26"/>
          <w:szCs w:val="26"/>
        </w:rPr>
        <w:t>еобходимы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для достижения целей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 предлагаемого в</w:t>
      </w:r>
      <w:r w:rsidR="00447DDA" w:rsidRPr="00AE032C">
        <w:rPr>
          <w:rFonts w:ascii="PT Astra Serif" w:hAnsi="PT Astra Serif"/>
          <w:b/>
          <w:sz w:val="26"/>
          <w:szCs w:val="26"/>
        </w:rPr>
        <w:t> </w:t>
      </w:r>
      <w:r w:rsidR="00341746" w:rsidRPr="00AE032C">
        <w:rPr>
          <w:rFonts w:ascii="PT Astra Serif" w:hAnsi="PT Astra Serif"/>
          <w:b/>
          <w:sz w:val="26"/>
          <w:szCs w:val="26"/>
        </w:rPr>
        <w:t>проекте правового</w:t>
      </w:r>
      <w:r w:rsidRPr="00AE032C">
        <w:rPr>
          <w:rFonts w:ascii="PT Astra Serif" w:hAnsi="PT Astra Serif"/>
          <w:b/>
          <w:sz w:val="26"/>
          <w:szCs w:val="26"/>
        </w:rPr>
        <w:t xml:space="preserve"> регулирования организационно-технически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методологически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>, информационны</w:t>
      </w:r>
      <w:r w:rsidR="00341746" w:rsidRPr="00AE032C">
        <w:rPr>
          <w:rFonts w:ascii="PT Astra Serif" w:hAnsi="PT Astra Serif"/>
          <w:b/>
          <w:sz w:val="26"/>
          <w:szCs w:val="26"/>
        </w:rPr>
        <w:t xml:space="preserve">х </w:t>
      </w:r>
      <w:r w:rsidRPr="00AE032C">
        <w:rPr>
          <w:rFonts w:ascii="PT Astra Serif" w:hAnsi="PT Astra Serif"/>
          <w:b/>
          <w:sz w:val="26"/>
          <w:szCs w:val="26"/>
        </w:rPr>
        <w:t>и ины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  <w:r w:rsidRPr="00AE032C">
        <w:rPr>
          <w:rFonts w:ascii="PT Astra Serif" w:hAnsi="PT Astra Serif"/>
          <w:b/>
          <w:sz w:val="26"/>
          <w:szCs w:val="26"/>
        </w:rPr>
        <w:t xml:space="preserve"> мероприятия</w:t>
      </w:r>
      <w:r w:rsidR="00341746" w:rsidRPr="00AE032C">
        <w:rPr>
          <w:rFonts w:ascii="PT Astra Serif" w:hAnsi="PT Astra Serif"/>
          <w:b/>
          <w:sz w:val="26"/>
          <w:szCs w:val="26"/>
        </w:rPr>
        <w:t>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126"/>
        <w:gridCol w:w="1701"/>
        <w:gridCol w:w="1559"/>
      </w:tblGrid>
      <w:tr w:rsidR="00696E0C" w:rsidRPr="00AE032C" w14:paraId="53FF7856" w14:textId="77777777" w:rsidTr="00A6122A">
        <w:tc>
          <w:tcPr>
            <w:tcW w:w="2410" w:type="dxa"/>
            <w:vAlign w:val="center"/>
          </w:tcPr>
          <w:p w14:paraId="62D2F792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843" w:type="dxa"/>
            <w:vAlign w:val="center"/>
          </w:tcPr>
          <w:p w14:paraId="52707CC5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.2. Сроки мероприятий</w:t>
            </w:r>
          </w:p>
        </w:tc>
        <w:tc>
          <w:tcPr>
            <w:tcW w:w="2126" w:type="dxa"/>
            <w:vAlign w:val="center"/>
          </w:tcPr>
          <w:p w14:paraId="406F7E83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.3. Описание ожидаемого результата</w:t>
            </w:r>
          </w:p>
        </w:tc>
        <w:tc>
          <w:tcPr>
            <w:tcW w:w="1701" w:type="dxa"/>
            <w:vAlign w:val="center"/>
          </w:tcPr>
          <w:p w14:paraId="1055457A" w14:textId="77777777" w:rsidR="00696E0C" w:rsidRPr="00AE032C" w:rsidRDefault="00696E0C" w:rsidP="005600AE">
            <w:pPr>
              <w:spacing w:line="23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z w:val="26"/>
                <w:szCs w:val="26"/>
              </w:rPr>
              <w:t>.4. Объём финансирова</w:t>
            </w:r>
            <w:r w:rsidR="00A6122A" w:rsidRPr="00AE032C">
              <w:rPr>
                <w:rFonts w:ascii="PT Astra Serif" w:hAnsi="PT Astra Serif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z w:val="26"/>
                <w:szCs w:val="26"/>
              </w:rPr>
              <w:t>ния</w:t>
            </w:r>
          </w:p>
        </w:tc>
        <w:tc>
          <w:tcPr>
            <w:tcW w:w="1559" w:type="dxa"/>
            <w:vAlign w:val="center"/>
          </w:tcPr>
          <w:p w14:paraId="325723A6" w14:textId="77777777" w:rsidR="00696E0C" w:rsidRPr="00AE032C" w:rsidRDefault="00696E0C" w:rsidP="00E5577A">
            <w:pPr>
              <w:spacing w:line="230" w:lineRule="auto"/>
              <w:jc w:val="center"/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1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  <w:lang w:val="en-US"/>
              </w:rPr>
              <w:t>3</w:t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.5. Источники финансиро</w:t>
            </w:r>
            <w:r w:rsidR="00E5577A" w:rsidRPr="00AE032C">
              <w:rPr>
                <w:rFonts w:ascii="PT Astra Serif" w:hAnsi="PT Astra Serif"/>
                <w:spacing w:val="-4"/>
                <w:sz w:val="26"/>
                <w:szCs w:val="26"/>
              </w:rPr>
              <w:softHyphen/>
            </w:r>
            <w:r w:rsidRPr="00AE032C">
              <w:rPr>
                <w:rFonts w:ascii="PT Astra Serif" w:hAnsi="PT Astra Serif"/>
                <w:spacing w:val="-4"/>
                <w:sz w:val="26"/>
                <w:szCs w:val="26"/>
              </w:rPr>
              <w:t>вания</w:t>
            </w:r>
          </w:p>
        </w:tc>
      </w:tr>
      <w:tr w:rsidR="00696E0C" w:rsidRPr="00AE032C" w14:paraId="57B433B0" w14:textId="77777777" w:rsidTr="00677E0B">
        <w:tc>
          <w:tcPr>
            <w:tcW w:w="2410" w:type="dxa"/>
          </w:tcPr>
          <w:p w14:paraId="0AB85DB4" w14:textId="77777777" w:rsidR="00696E0C" w:rsidRPr="00AE032C" w:rsidRDefault="0024010B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Разработка проекта постановления </w:t>
            </w:r>
          </w:p>
        </w:tc>
        <w:tc>
          <w:tcPr>
            <w:tcW w:w="1843" w:type="dxa"/>
          </w:tcPr>
          <w:p w14:paraId="5DEF696D" w14:textId="2DEED74E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AC6CCA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Устранение юридических коллизий</w:t>
            </w:r>
          </w:p>
        </w:tc>
        <w:tc>
          <w:tcPr>
            <w:tcW w:w="1701" w:type="dxa"/>
          </w:tcPr>
          <w:p w14:paraId="25D65455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559" w:type="dxa"/>
          </w:tcPr>
          <w:p w14:paraId="2A6DF747" w14:textId="77777777" w:rsidR="00696E0C" w:rsidRPr="00AE032C" w:rsidRDefault="00C2113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</w:tr>
      <w:tr w:rsidR="00696E0C" w:rsidRPr="00AE032C" w14:paraId="7340A5DE" w14:textId="77777777" w:rsidTr="00677E0B">
        <w:tc>
          <w:tcPr>
            <w:tcW w:w="2410" w:type="dxa"/>
          </w:tcPr>
          <w:p w14:paraId="372FB90F" w14:textId="77777777" w:rsidR="00696E0C" w:rsidRPr="00AE032C" w:rsidRDefault="00696E0C" w:rsidP="00677E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(Мероприятие </w:t>
            </w:r>
            <w:r w:rsidRPr="00AE032C">
              <w:rPr>
                <w:rFonts w:ascii="PT Astra Serif" w:hAnsi="PT Astra Serif"/>
                <w:i/>
                <w:sz w:val="26"/>
                <w:szCs w:val="26"/>
                <w:lang w:val="en-US"/>
              </w:rPr>
              <w:t>N</w:t>
            </w:r>
            <w:r w:rsidRPr="00AE032C">
              <w:rPr>
                <w:rFonts w:ascii="PT Astra Serif" w:hAnsi="PT Astra Serif"/>
                <w:i/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14:paraId="3CDB5149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4CA3962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D08329B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E8A1B28" w14:textId="77777777" w:rsidR="00696E0C" w:rsidRPr="00AE032C" w:rsidRDefault="00696E0C" w:rsidP="00677E0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12283BC6" w14:textId="77777777" w:rsidR="00696E0C" w:rsidRPr="00AE032C" w:rsidRDefault="00696E0C" w:rsidP="00696E0C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2C89D3C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13.6. Общий объём </w:t>
      </w:r>
      <w:r w:rsidR="005121E7" w:rsidRPr="00AE032C">
        <w:rPr>
          <w:rFonts w:ascii="PT Astra Serif" w:hAnsi="PT Astra Serif"/>
          <w:sz w:val="26"/>
          <w:szCs w:val="26"/>
        </w:rPr>
        <w:t>затрат, связанных с выполнением необходимых</w:t>
      </w:r>
      <w:r w:rsidRPr="00AE032C">
        <w:rPr>
          <w:rFonts w:ascii="PT Astra Serif" w:hAnsi="PT Astra Serif"/>
          <w:sz w:val="26"/>
          <w:szCs w:val="26"/>
        </w:rPr>
        <w:t xml:space="preserve"> для достижения заявленных целей регулирования организационно-технически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методологически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>, информационны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и ины</w:t>
      </w:r>
      <w:r w:rsidR="00A6122A" w:rsidRPr="00AE032C">
        <w:rPr>
          <w:rFonts w:ascii="PT Astra Serif" w:hAnsi="PT Astra Serif"/>
          <w:sz w:val="26"/>
          <w:szCs w:val="26"/>
        </w:rPr>
        <w:t>х</w:t>
      </w:r>
      <w:r w:rsidRPr="00AE032C">
        <w:rPr>
          <w:rFonts w:ascii="PT Astra Serif" w:hAnsi="PT Astra Serif"/>
          <w:sz w:val="26"/>
          <w:szCs w:val="26"/>
        </w:rPr>
        <w:t xml:space="preserve"> мероприяти</w:t>
      </w:r>
      <w:r w:rsidR="00A6122A" w:rsidRPr="00AE032C">
        <w:rPr>
          <w:rFonts w:ascii="PT Astra Serif" w:hAnsi="PT Astra Serif"/>
          <w:sz w:val="26"/>
          <w:szCs w:val="26"/>
        </w:rPr>
        <w:t>й</w:t>
      </w:r>
      <w:r w:rsidRPr="00AE032C">
        <w:rPr>
          <w:rFonts w:ascii="PT Astra Serif" w:hAnsi="PT Astra Serif"/>
          <w:sz w:val="26"/>
          <w:szCs w:val="26"/>
        </w:rPr>
        <w:t>: _________ тыс. руб.</w:t>
      </w:r>
    </w:p>
    <w:p w14:paraId="3E8F3424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16D02CA9" w14:textId="77777777" w:rsidR="00696E0C" w:rsidRPr="00AE032C" w:rsidRDefault="00696E0C" w:rsidP="00791D76">
      <w:pPr>
        <w:spacing w:after="240"/>
        <w:jc w:val="center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14. Выводы и дополнительные сведения, которые,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по мнению разработчика</w:t>
      </w:r>
      <w:r w:rsidR="00791D76" w:rsidRPr="00AE032C">
        <w:rPr>
          <w:rFonts w:ascii="PT Astra Serif" w:hAnsi="PT Astra Serif"/>
          <w:b/>
          <w:sz w:val="26"/>
          <w:szCs w:val="26"/>
        </w:rPr>
        <w:t xml:space="preserve"> акта</w:t>
      </w:r>
      <w:r w:rsidRPr="00AE032C">
        <w:rPr>
          <w:rFonts w:ascii="PT Astra Serif" w:hAnsi="PT Astra Serif"/>
          <w:b/>
          <w:sz w:val="26"/>
          <w:szCs w:val="26"/>
        </w:rPr>
        <w:t xml:space="preserve">, позволяют оценить </w:t>
      </w:r>
      <w:r w:rsidR="00E5577A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обоснованность предлагаемого регулирования</w:t>
      </w:r>
    </w:p>
    <w:p w14:paraId="4B4E123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14.1. Иные необходимые, по мнению разработчика</w:t>
      </w:r>
      <w:r w:rsidR="00791D76" w:rsidRPr="00AE032C">
        <w:rPr>
          <w:rFonts w:ascii="PT Astra Serif" w:hAnsi="PT Astra Serif"/>
          <w:sz w:val="26"/>
          <w:szCs w:val="26"/>
        </w:rPr>
        <w:t xml:space="preserve"> акта</w:t>
      </w:r>
      <w:r w:rsidRPr="00AE032C">
        <w:rPr>
          <w:rFonts w:ascii="PT Astra Serif" w:hAnsi="PT Astra Serif"/>
          <w:sz w:val="26"/>
          <w:szCs w:val="26"/>
        </w:rPr>
        <w:t xml:space="preserve">, сведения </w:t>
      </w:r>
      <w:r w:rsidR="00791D76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с указанием источников данных:</w:t>
      </w:r>
    </w:p>
    <w:p w14:paraId="0D1E3C2D" w14:textId="3225A8C3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7929BD" w:rsidRPr="00AE032C">
        <w:rPr>
          <w:rFonts w:ascii="PT Astra Serif" w:hAnsi="PT Astra Serif"/>
          <w:sz w:val="26"/>
          <w:szCs w:val="26"/>
          <w:u w:val="single"/>
        </w:rPr>
        <w:t>-_______________________________________________________________</w:t>
      </w:r>
    </w:p>
    <w:p w14:paraId="5BF73C8C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36DABB86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0058D668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1)</w:t>
      </w:r>
      <w:r w:rsidR="00696E0C" w:rsidRPr="00AE032C">
        <w:rPr>
          <w:rFonts w:ascii="PT Astra Serif" w:hAnsi="PT Astra Serif"/>
          <w:sz w:val="26"/>
          <w:szCs w:val="26"/>
        </w:rPr>
        <w:t xml:space="preserve"> вводят административные и иные ограничения и обязанности </w:t>
      </w:r>
      <w:r w:rsidR="00696E0C" w:rsidRPr="00AE032C">
        <w:rPr>
          <w:rFonts w:ascii="PT Astra Serif" w:hAnsi="PT Astra Serif"/>
          <w:sz w:val="26"/>
          <w:szCs w:val="26"/>
        </w:rPr>
        <w:br/>
        <w:t xml:space="preserve">для субъектов предпринимательской, инвестиционной и иной деятельности </w:t>
      </w:r>
      <w:r w:rsidR="00696E0C" w:rsidRPr="00AE032C">
        <w:rPr>
          <w:rFonts w:ascii="PT Astra Serif" w:hAnsi="PT Astra Serif"/>
          <w:sz w:val="26"/>
          <w:szCs w:val="26"/>
        </w:rPr>
        <w:br/>
        <w:t>или способствуют их введению:</w:t>
      </w:r>
    </w:p>
    <w:p w14:paraId="6B25F546" w14:textId="59BFD576" w:rsidR="00696E0C" w:rsidRPr="00AE032C" w:rsidRDefault="00696E0C" w:rsidP="00791D76">
      <w:pPr>
        <w:rPr>
          <w:rFonts w:ascii="PT Astra Serif" w:hAnsi="PT Astra Serif"/>
          <w:sz w:val="26"/>
          <w:szCs w:val="26"/>
          <w:u w:val="single"/>
        </w:rPr>
      </w:pPr>
      <w:r w:rsidRPr="00AE032C">
        <w:rPr>
          <w:rFonts w:ascii="PT Astra Serif" w:hAnsi="PT Astra Serif"/>
          <w:sz w:val="26"/>
          <w:szCs w:val="26"/>
          <w:u w:val="single"/>
        </w:rPr>
        <w:t>______</w:t>
      </w:r>
      <w:r w:rsidR="00902A07" w:rsidRPr="00AE032C">
        <w:rPr>
          <w:rFonts w:ascii="PT Astra Serif" w:hAnsi="PT Astra Serif"/>
          <w:sz w:val="26"/>
          <w:szCs w:val="26"/>
          <w:u w:val="single"/>
        </w:rPr>
        <w:t>присутствуют</w:t>
      </w:r>
      <w:r w:rsidRPr="00AE032C">
        <w:rPr>
          <w:rFonts w:ascii="PT Astra Serif" w:hAnsi="PT Astra Serif"/>
          <w:sz w:val="26"/>
          <w:szCs w:val="26"/>
          <w:u w:val="single"/>
        </w:rPr>
        <w:t>__________________________________________________</w:t>
      </w:r>
    </w:p>
    <w:p w14:paraId="2A3F5FB1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5C46C252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2)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субъектов предпринимательской, инвестиционной и иной деятельности:</w:t>
      </w:r>
    </w:p>
    <w:p w14:paraId="2199A666" w14:textId="77777777" w:rsidR="00696E0C" w:rsidRPr="00AE032C" w:rsidRDefault="00696E0C" w:rsidP="00791D76">
      <w:pPr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C2113C" w:rsidRPr="00AE032C">
        <w:rPr>
          <w:rFonts w:ascii="PT Astra Serif" w:hAnsi="PT Astra Serif"/>
          <w:sz w:val="26"/>
          <w:szCs w:val="26"/>
        </w:rPr>
        <w:t xml:space="preserve"> </w:t>
      </w:r>
      <w:r w:rsidR="00C2113C"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</w:t>
      </w:r>
      <w:r w:rsidRPr="00AE032C">
        <w:rPr>
          <w:rFonts w:ascii="PT Astra Serif" w:hAnsi="PT Astra Serif"/>
          <w:sz w:val="26"/>
          <w:szCs w:val="26"/>
        </w:rPr>
        <w:t>___________________________</w:t>
      </w:r>
    </w:p>
    <w:p w14:paraId="1E914C08" w14:textId="77777777" w:rsidR="00696E0C" w:rsidRPr="00AE032C" w:rsidRDefault="00696E0C" w:rsidP="00791D76">
      <w:pPr>
        <w:jc w:val="both"/>
        <w:rPr>
          <w:rFonts w:ascii="PT Astra Serif" w:hAnsi="PT Astra Serif"/>
          <w:sz w:val="26"/>
          <w:szCs w:val="26"/>
        </w:rPr>
      </w:pPr>
    </w:p>
    <w:p w14:paraId="471E927E" w14:textId="77777777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3)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возникновению расходов консолидированного бюджета Ульяновской области:</w:t>
      </w:r>
    </w:p>
    <w:p w14:paraId="7AE6BF77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  <w:u w:val="single"/>
        </w:rPr>
        <w:lastRenderedPageBreak/>
        <w:t>____</w:t>
      </w:r>
      <w:r w:rsidR="00696E0C" w:rsidRPr="00AE032C">
        <w:rPr>
          <w:rFonts w:ascii="PT Astra Serif" w:hAnsi="PT Astra Serif"/>
          <w:sz w:val="26"/>
          <w:szCs w:val="26"/>
          <w:u w:val="single"/>
        </w:rPr>
        <w:t>___</w:t>
      </w:r>
      <w:r w:rsidRPr="00AE032C">
        <w:rPr>
          <w:rFonts w:ascii="PT Astra Serif" w:hAnsi="PT Astra Serif"/>
          <w:sz w:val="26"/>
          <w:szCs w:val="26"/>
          <w:u w:val="single"/>
        </w:rPr>
        <w:t xml:space="preserve"> не способствуют ________________________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_____________________</w:t>
      </w:r>
    </w:p>
    <w:p w14:paraId="014C3451" w14:textId="77777777" w:rsidR="00EC4763" w:rsidRPr="00AE032C" w:rsidRDefault="00EC476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637FB31B" w14:textId="77777777" w:rsidR="00C2113C" w:rsidRPr="00AE032C" w:rsidRDefault="00A6122A" w:rsidP="00C2113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4)</w:t>
      </w:r>
      <w:r w:rsidR="00696E0C" w:rsidRPr="00AE032C">
        <w:rPr>
          <w:rFonts w:ascii="PT Astra Serif" w:hAnsi="PT Astra Serif"/>
          <w:sz w:val="26"/>
          <w:szCs w:val="26"/>
        </w:rPr>
        <w:t xml:space="preserve"> способствуют ограничению конкуренции:</w:t>
      </w:r>
    </w:p>
    <w:p w14:paraId="35070F0B" w14:textId="77777777" w:rsidR="00696E0C" w:rsidRPr="00AE032C" w:rsidRDefault="00C2113C" w:rsidP="00C2113C">
      <w:pPr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</w:t>
      </w:r>
      <w:r w:rsidR="00696E0C" w:rsidRPr="00AE032C">
        <w:rPr>
          <w:rFonts w:ascii="PT Astra Serif" w:hAnsi="PT Astra Serif"/>
          <w:sz w:val="26"/>
          <w:szCs w:val="26"/>
        </w:rPr>
        <w:t>__</w:t>
      </w:r>
      <w:r w:rsidRPr="00AE032C">
        <w:rPr>
          <w:rFonts w:ascii="PT Astra Serif" w:hAnsi="PT Astra Serif"/>
          <w:sz w:val="26"/>
          <w:szCs w:val="26"/>
          <w:u w:val="single"/>
        </w:rPr>
        <w:t>не способствуют ________________________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696E0C" w:rsidRPr="00AE032C">
        <w:rPr>
          <w:rFonts w:ascii="PT Astra Serif" w:hAnsi="PT Astra Serif"/>
          <w:sz w:val="26"/>
          <w:szCs w:val="26"/>
        </w:rPr>
        <w:t>___</w:t>
      </w:r>
      <w:r w:rsidR="00A6122A" w:rsidRPr="00AE032C">
        <w:rPr>
          <w:rFonts w:ascii="PT Astra Serif" w:hAnsi="PT Astra Serif"/>
          <w:sz w:val="26"/>
          <w:szCs w:val="26"/>
        </w:rPr>
        <w:t>_</w:t>
      </w:r>
      <w:r w:rsidR="00696E0C" w:rsidRPr="00AE032C">
        <w:rPr>
          <w:rFonts w:ascii="PT Astra Serif" w:hAnsi="PT Astra Serif"/>
          <w:sz w:val="26"/>
          <w:szCs w:val="26"/>
        </w:rPr>
        <w:t>________________</w:t>
      </w:r>
    </w:p>
    <w:p w14:paraId="6AD8DE14" w14:textId="77777777" w:rsidR="00696E0C" w:rsidRPr="00AE032C" w:rsidRDefault="00696E0C" w:rsidP="00791D76">
      <w:pPr>
        <w:jc w:val="center"/>
        <w:rPr>
          <w:rFonts w:ascii="PT Astra Serif" w:hAnsi="PT Astra Serif"/>
          <w:i/>
          <w:sz w:val="26"/>
          <w:szCs w:val="26"/>
        </w:rPr>
      </w:pPr>
    </w:p>
    <w:p w14:paraId="1CCC913D" w14:textId="77777777" w:rsidR="00696E0C" w:rsidRPr="00AE032C" w:rsidRDefault="00696E0C" w:rsidP="00791D76">
      <w:pPr>
        <w:jc w:val="center"/>
        <w:rPr>
          <w:rFonts w:ascii="PT Astra Serif" w:hAnsi="PT Astra Serif"/>
          <w:b/>
          <w:sz w:val="26"/>
          <w:szCs w:val="26"/>
          <w:vertAlign w:val="superscript"/>
        </w:rPr>
      </w:pPr>
      <w:r w:rsidRPr="00AE032C">
        <w:rPr>
          <w:rFonts w:ascii="PT Astra Serif" w:hAnsi="PT Astra Serif"/>
          <w:b/>
          <w:sz w:val="26"/>
          <w:szCs w:val="26"/>
        </w:rPr>
        <w:t xml:space="preserve">15. Сведения о сроках проведения публичных обсуждений </w:t>
      </w:r>
      <w:r w:rsidR="00791D76" w:rsidRPr="00AE032C">
        <w:rPr>
          <w:rFonts w:ascii="PT Astra Serif" w:hAnsi="PT Astra Serif"/>
          <w:b/>
          <w:sz w:val="26"/>
          <w:szCs w:val="26"/>
        </w:rPr>
        <w:br/>
      </w:r>
      <w:r w:rsidRPr="00AE032C">
        <w:rPr>
          <w:rFonts w:ascii="PT Astra Serif" w:hAnsi="PT Astra Serif"/>
          <w:b/>
          <w:sz w:val="26"/>
          <w:szCs w:val="26"/>
        </w:rPr>
        <w:t>проект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акта и сводно</w:t>
      </w:r>
      <w:r w:rsidR="0068201F" w:rsidRPr="00AE032C">
        <w:rPr>
          <w:rFonts w:ascii="PT Astra Serif" w:hAnsi="PT Astra Serif"/>
          <w:b/>
          <w:sz w:val="26"/>
          <w:szCs w:val="26"/>
        </w:rPr>
        <w:t>го</w:t>
      </w:r>
      <w:r w:rsidRPr="00AE032C">
        <w:rPr>
          <w:rFonts w:ascii="PT Astra Serif" w:hAnsi="PT Astra Serif"/>
          <w:b/>
          <w:sz w:val="26"/>
          <w:szCs w:val="26"/>
        </w:rPr>
        <w:t xml:space="preserve"> отчёт</w:t>
      </w:r>
      <w:r w:rsidR="0068201F" w:rsidRPr="00AE032C">
        <w:rPr>
          <w:rFonts w:ascii="PT Astra Serif" w:hAnsi="PT Astra Serif"/>
          <w:b/>
          <w:sz w:val="26"/>
          <w:szCs w:val="26"/>
        </w:rPr>
        <w:t>а</w:t>
      </w:r>
      <w:r w:rsidRPr="00AE032C">
        <w:rPr>
          <w:rFonts w:ascii="PT Astra Serif" w:hAnsi="PT Astra Serif"/>
          <w:b/>
          <w:sz w:val="26"/>
          <w:szCs w:val="26"/>
        </w:rPr>
        <w:t xml:space="preserve"> 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6EECA142" w14:textId="77777777" w:rsidR="00A6122A" w:rsidRPr="00AE032C" w:rsidRDefault="00A6122A" w:rsidP="00791D76">
      <w:pPr>
        <w:jc w:val="center"/>
        <w:rPr>
          <w:rFonts w:ascii="PT Astra Serif" w:hAnsi="PT Astra Serif"/>
          <w:b/>
          <w:sz w:val="26"/>
          <w:szCs w:val="26"/>
        </w:rPr>
      </w:pPr>
    </w:p>
    <w:p w14:paraId="06F3417D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15.1. Срок, в течение которого разработчиком </w:t>
      </w:r>
      <w:r w:rsidR="00791D76" w:rsidRPr="00AE032C">
        <w:rPr>
          <w:rFonts w:ascii="PT Astra Serif" w:hAnsi="PT Astra Serif"/>
          <w:sz w:val="26"/>
          <w:szCs w:val="26"/>
        </w:rPr>
        <w:t xml:space="preserve">акта </w:t>
      </w:r>
      <w:r w:rsidRPr="00AE032C">
        <w:rPr>
          <w:rFonts w:ascii="PT Astra Serif" w:hAnsi="PT Astra Serif"/>
          <w:sz w:val="26"/>
          <w:szCs w:val="26"/>
        </w:rPr>
        <w:t>принимались предложения в связи с публичным обсуждением проекта акта:</w:t>
      </w:r>
    </w:p>
    <w:p w14:paraId="3D240A17" w14:textId="67CD9932" w:rsidR="00696E0C" w:rsidRPr="00AE032C" w:rsidRDefault="004B73A3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начало:  </w:t>
      </w:r>
      <w:r w:rsidR="00984FAA">
        <w:rPr>
          <w:rFonts w:ascii="PT Astra Serif" w:hAnsi="PT Astra Serif"/>
          <w:sz w:val="26"/>
          <w:szCs w:val="26"/>
        </w:rPr>
        <w:t>___</w:t>
      </w:r>
      <w:r w:rsidR="00696E0C" w:rsidRPr="00AE032C">
        <w:rPr>
          <w:rFonts w:ascii="PT Astra Serif" w:hAnsi="PT Astra Serif"/>
          <w:sz w:val="26"/>
          <w:szCs w:val="26"/>
        </w:rPr>
        <w:t xml:space="preserve">г.;   </w:t>
      </w:r>
      <w:r w:rsidR="00696E0C" w:rsidRPr="00984FAA">
        <w:rPr>
          <w:rFonts w:ascii="PT Astra Serif" w:hAnsi="PT Astra Serif"/>
          <w:sz w:val="26"/>
          <w:szCs w:val="26"/>
        </w:rPr>
        <w:t>окончание</w:t>
      </w:r>
      <w:r w:rsidR="00984FAA" w:rsidRPr="00984FAA">
        <w:rPr>
          <w:rFonts w:ascii="PT Astra Serif" w:hAnsi="PT Astra Serif"/>
          <w:sz w:val="26"/>
          <w:szCs w:val="26"/>
        </w:rPr>
        <w:t>:</w:t>
      </w:r>
      <w:r w:rsidR="00984FAA">
        <w:rPr>
          <w:rFonts w:ascii="PT Astra Serif" w:hAnsi="PT Astra Serif"/>
          <w:sz w:val="26"/>
          <w:szCs w:val="26"/>
        </w:rPr>
        <w:t xml:space="preserve">  ___</w:t>
      </w:r>
      <w:r w:rsidR="00696E0C" w:rsidRPr="00984FAA">
        <w:rPr>
          <w:rFonts w:ascii="PT Astra Serif" w:hAnsi="PT Astra Serif"/>
          <w:sz w:val="26"/>
          <w:szCs w:val="26"/>
        </w:rPr>
        <w:t>г.</w:t>
      </w:r>
    </w:p>
    <w:p w14:paraId="2AA3D83E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 xml:space="preserve">15.2. Сведения о количестве замечаний и предложений, полученных </w:t>
      </w:r>
      <w:r w:rsidRPr="00AE032C">
        <w:rPr>
          <w:rFonts w:ascii="PT Astra Serif" w:hAnsi="PT Astra Serif"/>
          <w:sz w:val="26"/>
          <w:szCs w:val="26"/>
        </w:rPr>
        <w:br/>
        <w:t>в связи с публичными обсуждениями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6AAB8BBA" w14:textId="4B0ECD32" w:rsidR="00696E0C" w:rsidRPr="00AE032C" w:rsidRDefault="00A6122A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в</w:t>
      </w:r>
      <w:r w:rsidR="00696E0C" w:rsidRPr="00AE032C">
        <w:rPr>
          <w:rFonts w:ascii="PT Astra Serif" w:hAnsi="PT Astra Serif"/>
          <w:sz w:val="26"/>
          <w:szCs w:val="26"/>
        </w:rPr>
        <w:t>сег</w:t>
      </w:r>
      <w:r w:rsidR="00572656">
        <w:rPr>
          <w:rFonts w:ascii="PT Astra Serif" w:hAnsi="PT Astra Serif"/>
          <w:sz w:val="26"/>
          <w:szCs w:val="26"/>
        </w:rPr>
        <w:t xml:space="preserve">о замечаний и предложений: </w:t>
      </w:r>
      <w:r w:rsidR="00696E0C" w:rsidRPr="00AE032C">
        <w:rPr>
          <w:rFonts w:ascii="PT Astra Serif" w:hAnsi="PT Astra Serif"/>
          <w:sz w:val="26"/>
          <w:szCs w:val="26"/>
        </w:rPr>
        <w:t xml:space="preserve">____, из них учтено: </w:t>
      </w:r>
    </w:p>
    <w:p w14:paraId="521C4A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полностью: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_______, частично: _____</w:t>
      </w:r>
      <w:r w:rsidR="00657EB0" w:rsidRPr="00AE032C">
        <w:rPr>
          <w:rFonts w:ascii="PT Astra Serif" w:hAnsi="PT Astra Serif"/>
          <w:sz w:val="26"/>
          <w:szCs w:val="26"/>
        </w:rPr>
        <w:t>-</w:t>
      </w:r>
      <w:r w:rsidR="0003047C" w:rsidRPr="00AE032C">
        <w:rPr>
          <w:rFonts w:ascii="PT Astra Serif" w:hAnsi="PT Astra Serif"/>
          <w:sz w:val="26"/>
          <w:szCs w:val="26"/>
        </w:rPr>
        <w:t>_</w:t>
      </w:r>
      <w:r w:rsidRPr="00AE032C">
        <w:rPr>
          <w:rFonts w:ascii="PT Astra Serif" w:hAnsi="PT Astra Serif"/>
          <w:sz w:val="26"/>
          <w:szCs w:val="26"/>
        </w:rPr>
        <w:t>_____</w:t>
      </w:r>
    </w:p>
    <w:p w14:paraId="2256272B" w14:textId="77777777" w:rsidR="00696E0C" w:rsidRPr="00AE032C" w:rsidRDefault="00696E0C" w:rsidP="00791D7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15.3. Полный электронный адрес размещения сводки предложений, поступивших по итогам проведения публичных обсуждений проект</w:t>
      </w:r>
      <w:r w:rsidR="00791D76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акта:</w:t>
      </w:r>
    </w:p>
    <w:p w14:paraId="5E296467" w14:textId="58BCE9C1" w:rsidR="00696E0C" w:rsidRPr="00AE032C" w:rsidRDefault="00227C82" w:rsidP="00DD7147">
      <w:pPr>
        <w:spacing w:line="235" w:lineRule="auto"/>
        <w:ind w:firstLine="709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_______</w:t>
      </w:r>
      <w:r w:rsidR="00657EB0" w:rsidRPr="00AE032C">
        <w:rPr>
          <w:rFonts w:ascii="PT Astra Serif" w:hAnsi="PT Astra Serif"/>
          <w:sz w:val="26"/>
          <w:szCs w:val="26"/>
          <w:u w:val="single"/>
        </w:rPr>
        <w:t xml:space="preserve"> 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regulation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472457" w:rsidRPr="00472457">
        <w:rPr>
          <w:rFonts w:ascii="PT Astra Serif" w:hAnsi="PT Astra Serif"/>
          <w:sz w:val="26"/>
          <w:szCs w:val="26"/>
          <w:u w:val="single"/>
          <w:lang w:val="en-US"/>
        </w:rPr>
        <w:t>ulgov</w:t>
      </w:r>
      <w:r w:rsidR="00472457" w:rsidRPr="00472457">
        <w:rPr>
          <w:rFonts w:ascii="PT Astra Serif" w:hAnsi="PT Astra Serif"/>
          <w:sz w:val="26"/>
          <w:szCs w:val="26"/>
          <w:u w:val="single"/>
        </w:rPr>
        <w:t>.</w:t>
      </w:r>
      <w:r w:rsidR="00657EB0" w:rsidRPr="00AE032C">
        <w:rPr>
          <w:rFonts w:ascii="PT Astra Serif" w:hAnsi="PT Astra Serif"/>
          <w:sz w:val="26"/>
          <w:szCs w:val="26"/>
        </w:rPr>
        <w:t>___</w:t>
      </w:r>
      <w:r w:rsidRPr="00AE032C">
        <w:rPr>
          <w:rFonts w:ascii="PT Astra Serif" w:hAnsi="PT Astra Serif"/>
          <w:sz w:val="26"/>
          <w:szCs w:val="26"/>
        </w:rPr>
        <w:t>____________________</w:t>
      </w:r>
      <w:r w:rsidR="00696E0C" w:rsidRPr="00AE032C">
        <w:rPr>
          <w:rFonts w:ascii="PT Astra Serif" w:hAnsi="PT Astra Serif"/>
          <w:sz w:val="26"/>
          <w:szCs w:val="26"/>
        </w:rPr>
        <w:t>_________________</w:t>
      </w:r>
    </w:p>
    <w:p w14:paraId="2444A92C" w14:textId="791ACE81" w:rsidR="00AE032C" w:rsidRPr="00AE032C" w:rsidRDefault="00696E0C" w:rsidP="00AE032C">
      <w:pPr>
        <w:ind w:left="1843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Приложение</w:t>
      </w:r>
      <w:r w:rsidR="00D91812" w:rsidRPr="00AE032C">
        <w:rPr>
          <w:rFonts w:ascii="PT Astra Serif" w:hAnsi="PT Astra Serif"/>
          <w:sz w:val="26"/>
          <w:szCs w:val="26"/>
        </w:rPr>
        <w:t>:</w:t>
      </w:r>
      <w:r w:rsidRPr="00AE032C">
        <w:rPr>
          <w:rFonts w:ascii="PT Astra Serif" w:hAnsi="PT Astra Serif"/>
          <w:sz w:val="26"/>
          <w:szCs w:val="26"/>
        </w:rPr>
        <w:t xml:space="preserve"> </w:t>
      </w:r>
      <w:r w:rsidR="00A6122A" w:rsidRPr="00AE032C">
        <w:rPr>
          <w:rFonts w:ascii="PT Astra Serif" w:hAnsi="PT Astra Serif"/>
          <w:sz w:val="26"/>
          <w:szCs w:val="26"/>
        </w:rPr>
        <w:t>с</w:t>
      </w:r>
      <w:r w:rsidRPr="00AE032C">
        <w:rPr>
          <w:rFonts w:ascii="PT Astra Serif" w:hAnsi="PT Astra Serif"/>
          <w:sz w:val="26"/>
          <w:szCs w:val="26"/>
        </w:rPr>
        <w:t>водка предложений, поступивших в связи с проведением публичных обсуждений проект</w:t>
      </w:r>
      <w:r w:rsidR="00163263" w:rsidRPr="00AE032C">
        <w:rPr>
          <w:rFonts w:ascii="PT Astra Serif" w:hAnsi="PT Astra Serif"/>
          <w:sz w:val="26"/>
          <w:szCs w:val="26"/>
        </w:rPr>
        <w:t>а</w:t>
      </w:r>
      <w:r w:rsidRPr="00AE032C">
        <w:rPr>
          <w:rFonts w:ascii="PT Astra Serif" w:hAnsi="PT Astra Serif"/>
          <w:sz w:val="26"/>
          <w:szCs w:val="26"/>
        </w:rPr>
        <w:t xml:space="preserve"> акта, с указанием сведений </w:t>
      </w:r>
      <w:r w:rsidR="00163263" w:rsidRPr="00AE032C">
        <w:rPr>
          <w:rFonts w:ascii="PT Astra Serif" w:hAnsi="PT Astra Serif"/>
          <w:sz w:val="26"/>
          <w:szCs w:val="26"/>
        </w:rPr>
        <w:br/>
      </w:r>
      <w:r w:rsidRPr="00AE032C">
        <w:rPr>
          <w:rFonts w:ascii="PT Astra Serif" w:hAnsi="PT Astra Serif"/>
          <w:sz w:val="26"/>
          <w:szCs w:val="26"/>
        </w:rPr>
        <w:t>об их учёте или причинах отклонения</w:t>
      </w:r>
      <w:r w:rsidR="00E5577A" w:rsidRPr="00AE032C">
        <w:rPr>
          <w:rFonts w:ascii="PT Astra Serif" w:hAnsi="PT Astra Serif"/>
          <w:sz w:val="26"/>
          <w:szCs w:val="26"/>
        </w:rPr>
        <w:t>.</w:t>
      </w:r>
      <w:r w:rsidRPr="00AE032C">
        <w:rPr>
          <w:rFonts w:ascii="PT Astra Serif" w:hAnsi="PT Astra Serif"/>
          <w:b/>
          <w:sz w:val="26"/>
          <w:szCs w:val="26"/>
          <w:vertAlign w:val="superscript"/>
        </w:rPr>
        <w:t>&lt;*&gt;</w:t>
      </w:r>
    </w:p>
    <w:p w14:paraId="21F33B0A" w14:textId="77777777" w:rsidR="00696E0C" w:rsidRPr="00AE032C" w:rsidRDefault="00696E0C" w:rsidP="00A6122A">
      <w:pPr>
        <w:ind w:left="2552" w:hanging="1843"/>
        <w:jc w:val="both"/>
        <w:rPr>
          <w:rFonts w:ascii="PT Astra Serif" w:hAnsi="PT Astra Serif"/>
          <w:sz w:val="26"/>
          <w:szCs w:val="26"/>
        </w:rPr>
      </w:pPr>
      <w:r w:rsidRPr="00AE032C">
        <w:rPr>
          <w:rFonts w:ascii="PT Astra Serif" w:hAnsi="PT Astra Serif"/>
          <w:sz w:val="26"/>
          <w:szCs w:val="26"/>
        </w:rPr>
        <w:t>Указание на иные приложения (по усмотрению разработчика акта).</w:t>
      </w:r>
    </w:p>
    <w:p w14:paraId="0B2CBF1C" w14:textId="77777777" w:rsidR="00D91812" w:rsidRPr="00AE032C" w:rsidRDefault="00D91812" w:rsidP="00696E0C">
      <w:pPr>
        <w:ind w:left="2552" w:hanging="2126"/>
        <w:jc w:val="both"/>
        <w:rPr>
          <w:rFonts w:ascii="PT Astra Serif" w:hAnsi="PT Astra Serif"/>
          <w:sz w:val="26"/>
          <w:szCs w:val="26"/>
        </w:rPr>
      </w:pPr>
    </w:p>
    <w:tbl>
      <w:tblPr>
        <w:tblW w:w="9477" w:type="dxa"/>
        <w:tblInd w:w="108" w:type="dxa"/>
        <w:tblLook w:val="01E0" w:firstRow="1" w:lastRow="1" w:firstColumn="1" w:lastColumn="1" w:noHBand="0" w:noVBand="0"/>
      </w:tblPr>
      <w:tblGrid>
        <w:gridCol w:w="5352"/>
        <w:gridCol w:w="4125"/>
      </w:tblGrid>
      <w:tr w:rsidR="00696E0C" w:rsidRPr="00AE032C" w14:paraId="1FD018C2" w14:textId="77777777" w:rsidTr="001B2354">
        <w:trPr>
          <w:cantSplit/>
          <w:trHeight w:val="1399"/>
        </w:trPr>
        <w:tc>
          <w:tcPr>
            <w:tcW w:w="5352" w:type="dxa"/>
          </w:tcPr>
          <w:p w14:paraId="0AF4DC8D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6EBDCF4F" w14:textId="77777777" w:rsidR="00AE032C" w:rsidRPr="00AE032C" w:rsidRDefault="00AE032C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</w:p>
          <w:p w14:paraId="4EAC4BCB" w14:textId="61C58648" w:rsidR="00696E0C" w:rsidRPr="00AE032C" w:rsidRDefault="00902A07" w:rsidP="00E5577A">
            <w:pPr>
              <w:ind w:left="-108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Н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ачальник управления по охране объектов культурного наследия администрации Губернатора Ульяновской области</w:t>
            </w:r>
          </w:p>
          <w:p w14:paraId="6247EE6E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7C92DF47" w14:textId="77777777" w:rsidR="00E728CD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</w:p>
          <w:p w14:paraId="42E4948C" w14:textId="127F2AEB" w:rsidR="00696E0C" w:rsidRPr="00AE032C" w:rsidRDefault="00E728CD" w:rsidP="001B2354">
            <w:pPr>
              <w:ind w:left="-216" w:firstLine="142"/>
              <w:rPr>
                <w:rFonts w:ascii="PT Astra Serif" w:hAnsi="PT Astra Serif"/>
                <w:sz w:val="26"/>
                <w:szCs w:val="26"/>
                <w:u w:val="single"/>
              </w:rPr>
            </w:pPr>
            <w:r>
              <w:rPr>
                <w:rFonts w:ascii="PT Astra Serif" w:hAnsi="PT Astra Serif"/>
                <w:sz w:val="26"/>
                <w:szCs w:val="26"/>
                <w:u w:val="single"/>
              </w:rPr>
              <w:t xml:space="preserve">           </w:t>
            </w:r>
            <w:r w:rsidR="00902A07" w:rsidRPr="00AE032C">
              <w:rPr>
                <w:rFonts w:ascii="PT Astra Serif" w:hAnsi="PT Astra Serif"/>
                <w:sz w:val="26"/>
                <w:szCs w:val="26"/>
                <w:u w:val="single"/>
              </w:rPr>
              <w:t xml:space="preserve">Герасимов Д.В. </w:t>
            </w:r>
            <w:r>
              <w:rPr>
                <w:rFonts w:ascii="PT Astra Serif" w:hAnsi="PT Astra Serif"/>
                <w:sz w:val="26"/>
                <w:szCs w:val="26"/>
                <w:u w:val="single"/>
              </w:rPr>
              <w:t>___</w:t>
            </w:r>
          </w:p>
          <w:p w14:paraId="5623849E" w14:textId="49EC144F" w:rsidR="00696E0C" w:rsidRPr="00AE032C" w:rsidRDefault="001B2354" w:rsidP="00585609">
            <w:pPr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    </w:t>
            </w:r>
            <w:r w:rsidR="00696E0C" w:rsidRPr="00AE032C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инициалы, фамилия</w:t>
            </w:r>
          </w:p>
        </w:tc>
        <w:tc>
          <w:tcPr>
            <w:tcW w:w="4125" w:type="dxa"/>
            <w:vAlign w:val="bottom"/>
          </w:tcPr>
          <w:p w14:paraId="2BA37F5C" w14:textId="2CA1E70D" w:rsidR="00696E0C" w:rsidRPr="00AE032C" w:rsidRDefault="00696E0C" w:rsidP="00305C25">
            <w:pPr>
              <w:ind w:right="-304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076D5E" w:rsidRPr="00AE032C">
              <w:rPr>
                <w:rFonts w:ascii="PT Astra Serif" w:hAnsi="PT Astra Serif"/>
                <w:sz w:val="26"/>
                <w:szCs w:val="26"/>
                <w:u w:val="single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="00E728CD">
              <w:rPr>
                <w:rFonts w:ascii="PT Astra Serif" w:hAnsi="PT Astra Serif"/>
                <w:sz w:val="26"/>
                <w:szCs w:val="26"/>
              </w:rPr>
              <w:t>_____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 xml:space="preserve">      _____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="001B2354" w:rsidRPr="00AE032C">
              <w:rPr>
                <w:rFonts w:ascii="PT Astra Serif" w:hAnsi="PT Astra Serif"/>
                <w:sz w:val="26"/>
                <w:szCs w:val="26"/>
              </w:rPr>
              <w:t>__</w:t>
            </w:r>
            <w:r w:rsidRPr="00AE032C">
              <w:rPr>
                <w:rFonts w:ascii="PT Astra Serif" w:hAnsi="PT Astra Serif"/>
                <w:sz w:val="26"/>
                <w:szCs w:val="26"/>
              </w:rPr>
              <w:t>_</w:t>
            </w:r>
          </w:p>
          <w:p w14:paraId="3A59BDB8" w14:textId="08665B2F" w:rsidR="00696E0C" w:rsidRPr="00AE032C" w:rsidRDefault="00E728CD" w:rsidP="001B2354">
            <w:pPr>
              <w:ind w:right="-30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д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ата    </w:t>
            </w:r>
            <w:r w:rsidR="00E5577A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    </w:t>
            </w:r>
            <w:r w:rsidR="00585609" w:rsidRPr="00AE032C">
              <w:rPr>
                <w:rFonts w:ascii="PT Astra Serif" w:hAnsi="PT Astra Serif"/>
                <w:sz w:val="26"/>
                <w:szCs w:val="26"/>
              </w:rPr>
              <w:t>п</w:t>
            </w:r>
            <w:r w:rsidR="00696E0C" w:rsidRPr="00AE032C">
              <w:rPr>
                <w:rFonts w:ascii="PT Astra Serif" w:hAnsi="PT Astra Serif"/>
                <w:sz w:val="26"/>
                <w:szCs w:val="26"/>
              </w:rPr>
              <w:t>одпись</w:t>
            </w:r>
          </w:p>
        </w:tc>
      </w:tr>
    </w:tbl>
    <w:p w14:paraId="0D5286F2" w14:textId="77777777" w:rsidR="00E5577A" w:rsidRPr="00AE032C" w:rsidRDefault="00E5577A" w:rsidP="00EE4E97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6"/>
          <w:szCs w:val="26"/>
        </w:rPr>
      </w:pPr>
    </w:p>
    <w:sectPr w:rsidR="00E5577A" w:rsidRPr="00AE032C" w:rsidSect="00E51D67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D7A60" w14:textId="77777777" w:rsidR="00B8258E" w:rsidRDefault="00B8258E">
      <w:r>
        <w:separator/>
      </w:r>
    </w:p>
  </w:endnote>
  <w:endnote w:type="continuationSeparator" w:id="0">
    <w:p w14:paraId="19F21AAE" w14:textId="77777777" w:rsidR="00B8258E" w:rsidRDefault="00B8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173B0" w14:textId="7E18D512" w:rsidR="00F548FF" w:rsidRPr="00E51D67" w:rsidRDefault="00F548FF" w:rsidP="00E51D67">
    <w:pPr>
      <w:pStyle w:val="a5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B92B0" w14:textId="77777777" w:rsidR="00B8258E" w:rsidRDefault="00B8258E">
      <w:r>
        <w:separator/>
      </w:r>
    </w:p>
  </w:footnote>
  <w:footnote w:type="continuationSeparator" w:id="0">
    <w:p w14:paraId="42DCC413" w14:textId="77777777" w:rsidR="00B8258E" w:rsidRDefault="00B8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28DDE" w14:textId="77777777" w:rsidR="00F548FF" w:rsidRDefault="00F548F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7</w:t>
    </w:r>
    <w:r>
      <w:rPr>
        <w:rStyle w:val="a7"/>
      </w:rPr>
      <w:fldChar w:fldCharType="end"/>
    </w:r>
  </w:p>
  <w:p w14:paraId="35F948A7" w14:textId="77777777" w:rsidR="00F548FF" w:rsidRDefault="00F548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59806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38FEA0AB" w14:textId="77777777" w:rsidR="00F548FF" w:rsidRPr="00E51D67" w:rsidRDefault="00F548FF" w:rsidP="00E51D67">
        <w:pPr>
          <w:pStyle w:val="a3"/>
          <w:jc w:val="center"/>
          <w:rPr>
            <w:rFonts w:ascii="PT Astra Serif" w:hAnsi="PT Astra Serif"/>
          </w:rPr>
        </w:pPr>
        <w:r w:rsidRPr="00E51D67">
          <w:rPr>
            <w:rFonts w:ascii="PT Astra Serif" w:hAnsi="PT Astra Serif"/>
          </w:rPr>
          <w:fldChar w:fldCharType="begin"/>
        </w:r>
        <w:r w:rsidRPr="00E51D67">
          <w:rPr>
            <w:rFonts w:ascii="PT Astra Serif" w:hAnsi="PT Astra Serif"/>
          </w:rPr>
          <w:instrText>PAGE   \* MERGEFORMAT</w:instrText>
        </w:r>
        <w:r w:rsidRPr="00E51D67">
          <w:rPr>
            <w:rFonts w:ascii="PT Astra Serif" w:hAnsi="PT Astra Serif"/>
          </w:rPr>
          <w:fldChar w:fldCharType="separate"/>
        </w:r>
        <w:r w:rsidR="00464D4E">
          <w:rPr>
            <w:rFonts w:ascii="PT Astra Serif" w:hAnsi="PT Astra Serif"/>
            <w:noProof/>
          </w:rPr>
          <w:t>3</w:t>
        </w:r>
        <w:r w:rsidRPr="00E51D67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304C6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2C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BC0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ACF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41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82BA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67AE1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2968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5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C5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150A3"/>
    <w:multiLevelType w:val="multilevel"/>
    <w:tmpl w:val="6B8EB26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1">
    <w:nsid w:val="03807D67"/>
    <w:multiLevelType w:val="hybridMultilevel"/>
    <w:tmpl w:val="47A87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5F536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3">
    <w:nsid w:val="0BC53F78"/>
    <w:multiLevelType w:val="hybridMultilevel"/>
    <w:tmpl w:val="18A4976E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D522EAE"/>
    <w:multiLevelType w:val="multilevel"/>
    <w:tmpl w:val="C8ECB0F4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550"/>
        </w:tabs>
        <w:ind w:left="2550" w:hanging="16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6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5">
    <w:nsid w:val="11132848"/>
    <w:multiLevelType w:val="hybridMultilevel"/>
    <w:tmpl w:val="9B00CEE8"/>
    <w:lvl w:ilvl="0" w:tplc="C712A432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1E2407E"/>
    <w:multiLevelType w:val="multilevel"/>
    <w:tmpl w:val="2B98D90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12770B15"/>
    <w:multiLevelType w:val="hybridMultilevel"/>
    <w:tmpl w:val="260C0D74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D41C5D"/>
    <w:multiLevelType w:val="hybridMultilevel"/>
    <w:tmpl w:val="0D329472"/>
    <w:lvl w:ilvl="0" w:tplc="F0407F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F524C2D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385B71"/>
    <w:multiLevelType w:val="hybridMultilevel"/>
    <w:tmpl w:val="02C822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585F72"/>
    <w:multiLevelType w:val="multilevel"/>
    <w:tmpl w:val="E2AEE2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26067113"/>
    <w:multiLevelType w:val="hybridMultilevel"/>
    <w:tmpl w:val="DF06A7C8"/>
    <w:lvl w:ilvl="0" w:tplc="7094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29678C"/>
    <w:multiLevelType w:val="hybridMultilevel"/>
    <w:tmpl w:val="2B98D906"/>
    <w:lvl w:ilvl="0" w:tplc="B670686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BBE7E58"/>
    <w:multiLevelType w:val="hybridMultilevel"/>
    <w:tmpl w:val="AB708628"/>
    <w:lvl w:ilvl="0" w:tplc="2CDEB95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E842F30"/>
    <w:multiLevelType w:val="hybridMultilevel"/>
    <w:tmpl w:val="0000446E"/>
    <w:lvl w:ilvl="0" w:tplc="F2729F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FFD2A67"/>
    <w:multiLevelType w:val="hybridMultilevel"/>
    <w:tmpl w:val="15C81B26"/>
    <w:lvl w:ilvl="0" w:tplc="F49A7A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4113F06"/>
    <w:multiLevelType w:val="hybridMultilevel"/>
    <w:tmpl w:val="25F81FF6"/>
    <w:lvl w:ilvl="0" w:tplc="A902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146BAB"/>
    <w:multiLevelType w:val="hybridMultilevel"/>
    <w:tmpl w:val="CA9EA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A03443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1">
    <w:nsid w:val="6CFB1D72"/>
    <w:multiLevelType w:val="multilevel"/>
    <w:tmpl w:val="AF9A1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EF861CC"/>
    <w:multiLevelType w:val="hybridMultilevel"/>
    <w:tmpl w:val="5AEEAE48"/>
    <w:lvl w:ilvl="0" w:tplc="2D823824">
      <w:start w:val="1"/>
      <w:numFmt w:val="decimal"/>
      <w:lvlText w:val="%1)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342072"/>
    <w:multiLevelType w:val="hybridMultilevel"/>
    <w:tmpl w:val="3984F7C8"/>
    <w:lvl w:ilvl="0" w:tplc="AA1A409E">
      <w:start w:val="3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00"/>
        </w:tabs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20"/>
        </w:tabs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40"/>
        </w:tabs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60"/>
        </w:tabs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80"/>
        </w:tabs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00"/>
        </w:tabs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20"/>
        </w:tabs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40"/>
        </w:tabs>
        <w:ind w:left="9840" w:hanging="180"/>
      </w:pPr>
    </w:lvl>
  </w:abstractNum>
  <w:abstractNum w:abstractNumId="34">
    <w:nsid w:val="7D7F3B9B"/>
    <w:multiLevelType w:val="multilevel"/>
    <w:tmpl w:val="A4F284A4"/>
    <w:lvl w:ilvl="0">
      <w:start w:val="1"/>
      <w:numFmt w:val="decimal"/>
      <w:lvlText w:val="%1."/>
      <w:lvlJc w:val="left"/>
      <w:pPr>
        <w:tabs>
          <w:tab w:val="num" w:pos="4080"/>
        </w:tabs>
        <w:ind w:left="4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35">
    <w:nsid w:val="7F60698F"/>
    <w:multiLevelType w:val="multilevel"/>
    <w:tmpl w:val="D47660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26"/>
  </w:num>
  <w:num w:numId="2">
    <w:abstractNumId w:val="14"/>
  </w:num>
  <w:num w:numId="3">
    <w:abstractNumId w:val="11"/>
  </w:num>
  <w:num w:numId="4">
    <w:abstractNumId w:val="29"/>
  </w:num>
  <w:num w:numId="5">
    <w:abstractNumId w:val="28"/>
  </w:num>
  <w:num w:numId="6">
    <w:abstractNumId w:val="31"/>
  </w:num>
  <w:num w:numId="7">
    <w:abstractNumId w:val="22"/>
  </w:num>
  <w:num w:numId="8">
    <w:abstractNumId w:val="18"/>
  </w:num>
  <w:num w:numId="9">
    <w:abstractNumId w:val="34"/>
  </w:num>
  <w:num w:numId="10">
    <w:abstractNumId w:val="10"/>
  </w:num>
  <w:num w:numId="11">
    <w:abstractNumId w:val="30"/>
  </w:num>
  <w:num w:numId="12">
    <w:abstractNumId w:val="19"/>
  </w:num>
  <w:num w:numId="13">
    <w:abstractNumId w:val="12"/>
  </w:num>
  <w:num w:numId="14">
    <w:abstractNumId w:val="35"/>
  </w:num>
  <w:num w:numId="15">
    <w:abstractNumId w:val="13"/>
  </w:num>
  <w:num w:numId="16">
    <w:abstractNumId w:val="23"/>
  </w:num>
  <w:num w:numId="17">
    <w:abstractNumId w:val="17"/>
  </w:num>
  <w:num w:numId="18">
    <w:abstractNumId w:val="15"/>
  </w:num>
  <w:num w:numId="19">
    <w:abstractNumId w:val="32"/>
  </w:num>
  <w:num w:numId="20">
    <w:abstractNumId w:val="33"/>
  </w:num>
  <w:num w:numId="21">
    <w:abstractNumId w:val="21"/>
  </w:num>
  <w:num w:numId="22">
    <w:abstractNumId w:val="27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24"/>
  </w:num>
  <w:num w:numId="35">
    <w:abstractNumId w:val="16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566"/>
    <w:rsid w:val="0000002D"/>
    <w:rsid w:val="00004E1E"/>
    <w:rsid w:val="00005068"/>
    <w:rsid w:val="0000613F"/>
    <w:rsid w:val="00012281"/>
    <w:rsid w:val="000134D9"/>
    <w:rsid w:val="00014141"/>
    <w:rsid w:val="00014C65"/>
    <w:rsid w:val="00015252"/>
    <w:rsid w:val="000152A8"/>
    <w:rsid w:val="00015461"/>
    <w:rsid w:val="00015AE2"/>
    <w:rsid w:val="00021568"/>
    <w:rsid w:val="00024778"/>
    <w:rsid w:val="00024CF7"/>
    <w:rsid w:val="00025653"/>
    <w:rsid w:val="0002719C"/>
    <w:rsid w:val="0002770D"/>
    <w:rsid w:val="0003047C"/>
    <w:rsid w:val="00030A41"/>
    <w:rsid w:val="00031A37"/>
    <w:rsid w:val="00032CAF"/>
    <w:rsid w:val="000331D2"/>
    <w:rsid w:val="000340CB"/>
    <w:rsid w:val="000340E1"/>
    <w:rsid w:val="00034658"/>
    <w:rsid w:val="00037484"/>
    <w:rsid w:val="00041964"/>
    <w:rsid w:val="0004729C"/>
    <w:rsid w:val="0004755A"/>
    <w:rsid w:val="00050F15"/>
    <w:rsid w:val="000520C1"/>
    <w:rsid w:val="000540E2"/>
    <w:rsid w:val="000558F2"/>
    <w:rsid w:val="00055DD2"/>
    <w:rsid w:val="00057E08"/>
    <w:rsid w:val="0006018C"/>
    <w:rsid w:val="00061053"/>
    <w:rsid w:val="00063D6F"/>
    <w:rsid w:val="00064CF8"/>
    <w:rsid w:val="000650C9"/>
    <w:rsid w:val="00065198"/>
    <w:rsid w:val="00066E11"/>
    <w:rsid w:val="00067F24"/>
    <w:rsid w:val="00073DAB"/>
    <w:rsid w:val="0007405F"/>
    <w:rsid w:val="0007433B"/>
    <w:rsid w:val="000743D2"/>
    <w:rsid w:val="00076363"/>
    <w:rsid w:val="00076D5E"/>
    <w:rsid w:val="00076FE0"/>
    <w:rsid w:val="00081D5A"/>
    <w:rsid w:val="00081FDF"/>
    <w:rsid w:val="00083027"/>
    <w:rsid w:val="0008323F"/>
    <w:rsid w:val="00083DB0"/>
    <w:rsid w:val="00084760"/>
    <w:rsid w:val="00084E25"/>
    <w:rsid w:val="00090152"/>
    <w:rsid w:val="000912C2"/>
    <w:rsid w:val="00093340"/>
    <w:rsid w:val="000970C0"/>
    <w:rsid w:val="000A1C1F"/>
    <w:rsid w:val="000A1CE1"/>
    <w:rsid w:val="000A5824"/>
    <w:rsid w:val="000A6DEE"/>
    <w:rsid w:val="000A704B"/>
    <w:rsid w:val="000A7666"/>
    <w:rsid w:val="000B0E79"/>
    <w:rsid w:val="000B12C9"/>
    <w:rsid w:val="000B6E32"/>
    <w:rsid w:val="000B79DB"/>
    <w:rsid w:val="000C0268"/>
    <w:rsid w:val="000C242E"/>
    <w:rsid w:val="000C249D"/>
    <w:rsid w:val="000C60AF"/>
    <w:rsid w:val="000C6F09"/>
    <w:rsid w:val="000D1076"/>
    <w:rsid w:val="000D1AE1"/>
    <w:rsid w:val="000D5023"/>
    <w:rsid w:val="000D59C3"/>
    <w:rsid w:val="000D6E8A"/>
    <w:rsid w:val="000E22A2"/>
    <w:rsid w:val="000E3A08"/>
    <w:rsid w:val="000E3C7E"/>
    <w:rsid w:val="000E3D6C"/>
    <w:rsid w:val="000E57A5"/>
    <w:rsid w:val="000E6E64"/>
    <w:rsid w:val="000E791C"/>
    <w:rsid w:val="000F2886"/>
    <w:rsid w:val="000F29E4"/>
    <w:rsid w:val="000F34E3"/>
    <w:rsid w:val="000F4C67"/>
    <w:rsid w:val="000F5240"/>
    <w:rsid w:val="000F6895"/>
    <w:rsid w:val="00100902"/>
    <w:rsid w:val="0010122F"/>
    <w:rsid w:val="001017D7"/>
    <w:rsid w:val="001026D6"/>
    <w:rsid w:val="00104E32"/>
    <w:rsid w:val="00106917"/>
    <w:rsid w:val="00106A80"/>
    <w:rsid w:val="0011079C"/>
    <w:rsid w:val="00111689"/>
    <w:rsid w:val="00113283"/>
    <w:rsid w:val="001166C2"/>
    <w:rsid w:val="00116AF8"/>
    <w:rsid w:val="00117072"/>
    <w:rsid w:val="0012136C"/>
    <w:rsid w:val="0012395C"/>
    <w:rsid w:val="00127943"/>
    <w:rsid w:val="00127E57"/>
    <w:rsid w:val="00131019"/>
    <w:rsid w:val="0013197D"/>
    <w:rsid w:val="0013293E"/>
    <w:rsid w:val="001351BD"/>
    <w:rsid w:val="0013534A"/>
    <w:rsid w:val="001360E1"/>
    <w:rsid w:val="001364CF"/>
    <w:rsid w:val="00140628"/>
    <w:rsid w:val="001444C2"/>
    <w:rsid w:val="00146CE6"/>
    <w:rsid w:val="001473E1"/>
    <w:rsid w:val="00147B58"/>
    <w:rsid w:val="00151597"/>
    <w:rsid w:val="001543DE"/>
    <w:rsid w:val="0015456B"/>
    <w:rsid w:val="0015495F"/>
    <w:rsid w:val="00155EB7"/>
    <w:rsid w:val="00160222"/>
    <w:rsid w:val="001605EC"/>
    <w:rsid w:val="00161B5F"/>
    <w:rsid w:val="001628D4"/>
    <w:rsid w:val="00163263"/>
    <w:rsid w:val="00163924"/>
    <w:rsid w:val="00165067"/>
    <w:rsid w:val="00166C5B"/>
    <w:rsid w:val="00166FDE"/>
    <w:rsid w:val="00170F19"/>
    <w:rsid w:val="00176343"/>
    <w:rsid w:val="00176414"/>
    <w:rsid w:val="00177123"/>
    <w:rsid w:val="001826DF"/>
    <w:rsid w:val="00182CDA"/>
    <w:rsid w:val="00183A2D"/>
    <w:rsid w:val="001847C4"/>
    <w:rsid w:val="001854BC"/>
    <w:rsid w:val="001855BC"/>
    <w:rsid w:val="001878AF"/>
    <w:rsid w:val="001878C9"/>
    <w:rsid w:val="00187B8E"/>
    <w:rsid w:val="00191022"/>
    <w:rsid w:val="00193DF8"/>
    <w:rsid w:val="0019455B"/>
    <w:rsid w:val="00196335"/>
    <w:rsid w:val="00197AB1"/>
    <w:rsid w:val="001A020C"/>
    <w:rsid w:val="001A0316"/>
    <w:rsid w:val="001A03DF"/>
    <w:rsid w:val="001A0D3B"/>
    <w:rsid w:val="001A1162"/>
    <w:rsid w:val="001A20E9"/>
    <w:rsid w:val="001A3014"/>
    <w:rsid w:val="001A33F6"/>
    <w:rsid w:val="001A4068"/>
    <w:rsid w:val="001A613B"/>
    <w:rsid w:val="001A6E65"/>
    <w:rsid w:val="001B02E7"/>
    <w:rsid w:val="001B1A9E"/>
    <w:rsid w:val="001B2354"/>
    <w:rsid w:val="001B5E74"/>
    <w:rsid w:val="001B670C"/>
    <w:rsid w:val="001C0140"/>
    <w:rsid w:val="001C13E0"/>
    <w:rsid w:val="001C14D6"/>
    <w:rsid w:val="001C449E"/>
    <w:rsid w:val="001C4EED"/>
    <w:rsid w:val="001C79C6"/>
    <w:rsid w:val="001D241C"/>
    <w:rsid w:val="001D391E"/>
    <w:rsid w:val="001D48BE"/>
    <w:rsid w:val="001D6116"/>
    <w:rsid w:val="001E1C8B"/>
    <w:rsid w:val="001E1EF1"/>
    <w:rsid w:val="001E2990"/>
    <w:rsid w:val="001E387A"/>
    <w:rsid w:val="001E5974"/>
    <w:rsid w:val="001E683B"/>
    <w:rsid w:val="001F04CE"/>
    <w:rsid w:val="001F06E1"/>
    <w:rsid w:val="001F15A5"/>
    <w:rsid w:val="001F1723"/>
    <w:rsid w:val="001F28FD"/>
    <w:rsid w:val="001F33DB"/>
    <w:rsid w:val="001F36C0"/>
    <w:rsid w:val="001F427E"/>
    <w:rsid w:val="001F44AE"/>
    <w:rsid w:val="001F4769"/>
    <w:rsid w:val="001F6459"/>
    <w:rsid w:val="001F67CF"/>
    <w:rsid w:val="0020004B"/>
    <w:rsid w:val="0020258F"/>
    <w:rsid w:val="002047F6"/>
    <w:rsid w:val="002055F4"/>
    <w:rsid w:val="00205A61"/>
    <w:rsid w:val="0020629A"/>
    <w:rsid w:val="00207515"/>
    <w:rsid w:val="002111AC"/>
    <w:rsid w:val="00213AA8"/>
    <w:rsid w:val="002153BE"/>
    <w:rsid w:val="00215519"/>
    <w:rsid w:val="002160BF"/>
    <w:rsid w:val="00216403"/>
    <w:rsid w:val="00217C9A"/>
    <w:rsid w:val="00221374"/>
    <w:rsid w:val="002239B5"/>
    <w:rsid w:val="00224CB1"/>
    <w:rsid w:val="0022505F"/>
    <w:rsid w:val="0022528E"/>
    <w:rsid w:val="002265E2"/>
    <w:rsid w:val="00226A07"/>
    <w:rsid w:val="00226EF0"/>
    <w:rsid w:val="00227C82"/>
    <w:rsid w:val="00230140"/>
    <w:rsid w:val="00230D6D"/>
    <w:rsid w:val="00230FCB"/>
    <w:rsid w:val="00231F3F"/>
    <w:rsid w:val="00234C6B"/>
    <w:rsid w:val="00235F37"/>
    <w:rsid w:val="0024010B"/>
    <w:rsid w:val="0024074A"/>
    <w:rsid w:val="00240D21"/>
    <w:rsid w:val="00241915"/>
    <w:rsid w:val="0024257C"/>
    <w:rsid w:val="00242E8E"/>
    <w:rsid w:val="00243DFB"/>
    <w:rsid w:val="00243E78"/>
    <w:rsid w:val="0024548E"/>
    <w:rsid w:val="002458B5"/>
    <w:rsid w:val="002459E8"/>
    <w:rsid w:val="00245E50"/>
    <w:rsid w:val="00245EA9"/>
    <w:rsid w:val="0024745C"/>
    <w:rsid w:val="0024776B"/>
    <w:rsid w:val="0024794D"/>
    <w:rsid w:val="0025169E"/>
    <w:rsid w:val="0025267E"/>
    <w:rsid w:val="00253CE4"/>
    <w:rsid w:val="00256B83"/>
    <w:rsid w:val="002571FB"/>
    <w:rsid w:val="002573E3"/>
    <w:rsid w:val="00260612"/>
    <w:rsid w:val="00263893"/>
    <w:rsid w:val="00264DCA"/>
    <w:rsid w:val="00264FD5"/>
    <w:rsid w:val="00265035"/>
    <w:rsid w:val="00265C56"/>
    <w:rsid w:val="0026605C"/>
    <w:rsid w:val="00266098"/>
    <w:rsid w:val="00266710"/>
    <w:rsid w:val="00266C4E"/>
    <w:rsid w:val="00271103"/>
    <w:rsid w:val="002719AC"/>
    <w:rsid w:val="00271EC9"/>
    <w:rsid w:val="002724FD"/>
    <w:rsid w:val="002731F6"/>
    <w:rsid w:val="0027604B"/>
    <w:rsid w:val="002764C8"/>
    <w:rsid w:val="00276700"/>
    <w:rsid w:val="00276B9B"/>
    <w:rsid w:val="00287F7A"/>
    <w:rsid w:val="00290A2E"/>
    <w:rsid w:val="00291E23"/>
    <w:rsid w:val="00294EAE"/>
    <w:rsid w:val="002954B9"/>
    <w:rsid w:val="00297959"/>
    <w:rsid w:val="002A4655"/>
    <w:rsid w:val="002A4CDC"/>
    <w:rsid w:val="002A4DFA"/>
    <w:rsid w:val="002A4EE5"/>
    <w:rsid w:val="002A5142"/>
    <w:rsid w:val="002A5488"/>
    <w:rsid w:val="002A77F1"/>
    <w:rsid w:val="002B0205"/>
    <w:rsid w:val="002B1B59"/>
    <w:rsid w:val="002B22E8"/>
    <w:rsid w:val="002B3CC1"/>
    <w:rsid w:val="002B595A"/>
    <w:rsid w:val="002C1912"/>
    <w:rsid w:val="002C2180"/>
    <w:rsid w:val="002C3990"/>
    <w:rsid w:val="002C3AB9"/>
    <w:rsid w:val="002C51A9"/>
    <w:rsid w:val="002C5F85"/>
    <w:rsid w:val="002C792F"/>
    <w:rsid w:val="002C7E64"/>
    <w:rsid w:val="002D212B"/>
    <w:rsid w:val="002D316E"/>
    <w:rsid w:val="002D5F28"/>
    <w:rsid w:val="002D66A7"/>
    <w:rsid w:val="002D711E"/>
    <w:rsid w:val="002E1EC1"/>
    <w:rsid w:val="002E2242"/>
    <w:rsid w:val="002E334F"/>
    <w:rsid w:val="002E4B41"/>
    <w:rsid w:val="002E5CB4"/>
    <w:rsid w:val="002E6026"/>
    <w:rsid w:val="002E70D3"/>
    <w:rsid w:val="002E79E9"/>
    <w:rsid w:val="002F0812"/>
    <w:rsid w:val="002F4802"/>
    <w:rsid w:val="002F6ED1"/>
    <w:rsid w:val="002F757C"/>
    <w:rsid w:val="002F7D43"/>
    <w:rsid w:val="00300284"/>
    <w:rsid w:val="00301C4F"/>
    <w:rsid w:val="003034BF"/>
    <w:rsid w:val="003051EB"/>
    <w:rsid w:val="00305C25"/>
    <w:rsid w:val="003072D7"/>
    <w:rsid w:val="0031052A"/>
    <w:rsid w:val="00310620"/>
    <w:rsid w:val="003124FD"/>
    <w:rsid w:val="003129C7"/>
    <w:rsid w:val="0031442C"/>
    <w:rsid w:val="00315191"/>
    <w:rsid w:val="00316E6D"/>
    <w:rsid w:val="003221C2"/>
    <w:rsid w:val="003223DB"/>
    <w:rsid w:val="00325497"/>
    <w:rsid w:val="00325B9F"/>
    <w:rsid w:val="00326861"/>
    <w:rsid w:val="00326B66"/>
    <w:rsid w:val="00330867"/>
    <w:rsid w:val="00332B2E"/>
    <w:rsid w:val="00333982"/>
    <w:rsid w:val="00334FFD"/>
    <w:rsid w:val="00336768"/>
    <w:rsid w:val="00337853"/>
    <w:rsid w:val="0034008D"/>
    <w:rsid w:val="003406DB"/>
    <w:rsid w:val="00341746"/>
    <w:rsid w:val="0034217E"/>
    <w:rsid w:val="0034460B"/>
    <w:rsid w:val="00350671"/>
    <w:rsid w:val="00351440"/>
    <w:rsid w:val="003519F0"/>
    <w:rsid w:val="003528AF"/>
    <w:rsid w:val="00356B5B"/>
    <w:rsid w:val="00357F18"/>
    <w:rsid w:val="00360101"/>
    <w:rsid w:val="0036346A"/>
    <w:rsid w:val="00365EE9"/>
    <w:rsid w:val="003669B5"/>
    <w:rsid w:val="00366F0C"/>
    <w:rsid w:val="00366FEC"/>
    <w:rsid w:val="00370253"/>
    <w:rsid w:val="00371FDB"/>
    <w:rsid w:val="003749BC"/>
    <w:rsid w:val="00375848"/>
    <w:rsid w:val="00377762"/>
    <w:rsid w:val="003808C3"/>
    <w:rsid w:val="00380E84"/>
    <w:rsid w:val="003831AE"/>
    <w:rsid w:val="0038499C"/>
    <w:rsid w:val="0039065D"/>
    <w:rsid w:val="00390E7F"/>
    <w:rsid w:val="00391640"/>
    <w:rsid w:val="003934C5"/>
    <w:rsid w:val="0039482E"/>
    <w:rsid w:val="00397AC8"/>
    <w:rsid w:val="003A0A12"/>
    <w:rsid w:val="003A532E"/>
    <w:rsid w:val="003A6C98"/>
    <w:rsid w:val="003B0C38"/>
    <w:rsid w:val="003B3BD8"/>
    <w:rsid w:val="003B42B7"/>
    <w:rsid w:val="003B4C07"/>
    <w:rsid w:val="003B557A"/>
    <w:rsid w:val="003B5A6C"/>
    <w:rsid w:val="003B5E3A"/>
    <w:rsid w:val="003B6425"/>
    <w:rsid w:val="003B6675"/>
    <w:rsid w:val="003C171F"/>
    <w:rsid w:val="003C2696"/>
    <w:rsid w:val="003C32A6"/>
    <w:rsid w:val="003C4F82"/>
    <w:rsid w:val="003C55C3"/>
    <w:rsid w:val="003C600D"/>
    <w:rsid w:val="003C653E"/>
    <w:rsid w:val="003C670C"/>
    <w:rsid w:val="003D05C9"/>
    <w:rsid w:val="003D1C1A"/>
    <w:rsid w:val="003D1E35"/>
    <w:rsid w:val="003D31D8"/>
    <w:rsid w:val="003D5D93"/>
    <w:rsid w:val="003D68FB"/>
    <w:rsid w:val="003D76DA"/>
    <w:rsid w:val="003D7D74"/>
    <w:rsid w:val="003E08AC"/>
    <w:rsid w:val="003E1560"/>
    <w:rsid w:val="003E453A"/>
    <w:rsid w:val="003E4602"/>
    <w:rsid w:val="003E4FB8"/>
    <w:rsid w:val="003E59A8"/>
    <w:rsid w:val="003E5AE4"/>
    <w:rsid w:val="003E5C00"/>
    <w:rsid w:val="003E65E1"/>
    <w:rsid w:val="003E6AFD"/>
    <w:rsid w:val="003E6D47"/>
    <w:rsid w:val="003E7D67"/>
    <w:rsid w:val="003E7ECE"/>
    <w:rsid w:val="003F0385"/>
    <w:rsid w:val="003F1E17"/>
    <w:rsid w:val="003F2DBC"/>
    <w:rsid w:val="003F3F16"/>
    <w:rsid w:val="003F50C3"/>
    <w:rsid w:val="004007BB"/>
    <w:rsid w:val="00400805"/>
    <w:rsid w:val="00400972"/>
    <w:rsid w:val="004009E6"/>
    <w:rsid w:val="0040237C"/>
    <w:rsid w:val="00403106"/>
    <w:rsid w:val="00405197"/>
    <w:rsid w:val="00405AC2"/>
    <w:rsid w:val="00410949"/>
    <w:rsid w:val="00411ABE"/>
    <w:rsid w:val="00412566"/>
    <w:rsid w:val="0041630B"/>
    <w:rsid w:val="004179A8"/>
    <w:rsid w:val="004203F4"/>
    <w:rsid w:val="00420D40"/>
    <w:rsid w:val="00420E62"/>
    <w:rsid w:val="00425308"/>
    <w:rsid w:val="00425402"/>
    <w:rsid w:val="004277D3"/>
    <w:rsid w:val="00432F28"/>
    <w:rsid w:val="00433B92"/>
    <w:rsid w:val="00436F3A"/>
    <w:rsid w:val="0043718D"/>
    <w:rsid w:val="0043786B"/>
    <w:rsid w:val="00437D70"/>
    <w:rsid w:val="00437DEE"/>
    <w:rsid w:val="004427E5"/>
    <w:rsid w:val="00442FAB"/>
    <w:rsid w:val="00444DDA"/>
    <w:rsid w:val="00447DDA"/>
    <w:rsid w:val="004504A9"/>
    <w:rsid w:val="00451683"/>
    <w:rsid w:val="00454042"/>
    <w:rsid w:val="00456082"/>
    <w:rsid w:val="00461781"/>
    <w:rsid w:val="00461D92"/>
    <w:rsid w:val="00464033"/>
    <w:rsid w:val="00464BAD"/>
    <w:rsid w:val="00464D4E"/>
    <w:rsid w:val="00465F1B"/>
    <w:rsid w:val="00467AC8"/>
    <w:rsid w:val="00470752"/>
    <w:rsid w:val="00470E52"/>
    <w:rsid w:val="004723EB"/>
    <w:rsid w:val="00472457"/>
    <w:rsid w:val="00472842"/>
    <w:rsid w:val="0047558A"/>
    <w:rsid w:val="0047689E"/>
    <w:rsid w:val="00477804"/>
    <w:rsid w:val="00477DA2"/>
    <w:rsid w:val="004804FD"/>
    <w:rsid w:val="004812A5"/>
    <w:rsid w:val="0048295C"/>
    <w:rsid w:val="00483323"/>
    <w:rsid w:val="004839DF"/>
    <w:rsid w:val="004859F1"/>
    <w:rsid w:val="004865C4"/>
    <w:rsid w:val="00487DB5"/>
    <w:rsid w:val="00491453"/>
    <w:rsid w:val="00492943"/>
    <w:rsid w:val="00493086"/>
    <w:rsid w:val="00493663"/>
    <w:rsid w:val="0049508E"/>
    <w:rsid w:val="0049550E"/>
    <w:rsid w:val="00496537"/>
    <w:rsid w:val="004A2B41"/>
    <w:rsid w:val="004A3490"/>
    <w:rsid w:val="004A65B1"/>
    <w:rsid w:val="004A7E10"/>
    <w:rsid w:val="004B00DD"/>
    <w:rsid w:val="004B09C9"/>
    <w:rsid w:val="004B1260"/>
    <w:rsid w:val="004B1C32"/>
    <w:rsid w:val="004B2CDB"/>
    <w:rsid w:val="004B345C"/>
    <w:rsid w:val="004B4E63"/>
    <w:rsid w:val="004B55B5"/>
    <w:rsid w:val="004B5675"/>
    <w:rsid w:val="004B58E1"/>
    <w:rsid w:val="004B73A3"/>
    <w:rsid w:val="004C217C"/>
    <w:rsid w:val="004C509D"/>
    <w:rsid w:val="004C66E4"/>
    <w:rsid w:val="004C6AD4"/>
    <w:rsid w:val="004C78D7"/>
    <w:rsid w:val="004D0F6C"/>
    <w:rsid w:val="004D2639"/>
    <w:rsid w:val="004D4713"/>
    <w:rsid w:val="004D4ACA"/>
    <w:rsid w:val="004D5835"/>
    <w:rsid w:val="004D6884"/>
    <w:rsid w:val="004D6AEE"/>
    <w:rsid w:val="004E1270"/>
    <w:rsid w:val="004E14BE"/>
    <w:rsid w:val="004E15B3"/>
    <w:rsid w:val="004E2A92"/>
    <w:rsid w:val="004E32C6"/>
    <w:rsid w:val="004E4CE1"/>
    <w:rsid w:val="004E5D35"/>
    <w:rsid w:val="004E75F5"/>
    <w:rsid w:val="004E7AA2"/>
    <w:rsid w:val="004F1138"/>
    <w:rsid w:val="004F1EEC"/>
    <w:rsid w:val="004F31CE"/>
    <w:rsid w:val="004F5F9F"/>
    <w:rsid w:val="004F6F59"/>
    <w:rsid w:val="00500FB4"/>
    <w:rsid w:val="005017B2"/>
    <w:rsid w:val="005028CE"/>
    <w:rsid w:val="00504C52"/>
    <w:rsid w:val="00505546"/>
    <w:rsid w:val="00507CC5"/>
    <w:rsid w:val="00510748"/>
    <w:rsid w:val="005121E7"/>
    <w:rsid w:val="00513CD8"/>
    <w:rsid w:val="0051663B"/>
    <w:rsid w:val="00517E8B"/>
    <w:rsid w:val="005206BF"/>
    <w:rsid w:val="00520DB3"/>
    <w:rsid w:val="00520F57"/>
    <w:rsid w:val="00521298"/>
    <w:rsid w:val="00523089"/>
    <w:rsid w:val="0052348A"/>
    <w:rsid w:val="00523B6F"/>
    <w:rsid w:val="00523CF5"/>
    <w:rsid w:val="00525133"/>
    <w:rsid w:val="005266D2"/>
    <w:rsid w:val="0052729C"/>
    <w:rsid w:val="005274A5"/>
    <w:rsid w:val="005315F0"/>
    <w:rsid w:val="00535558"/>
    <w:rsid w:val="00537377"/>
    <w:rsid w:val="00537AEF"/>
    <w:rsid w:val="00543BD9"/>
    <w:rsid w:val="00544035"/>
    <w:rsid w:val="00544864"/>
    <w:rsid w:val="00553D27"/>
    <w:rsid w:val="00554DD1"/>
    <w:rsid w:val="00555F88"/>
    <w:rsid w:val="005600AE"/>
    <w:rsid w:val="00562428"/>
    <w:rsid w:val="00562FA1"/>
    <w:rsid w:val="005639D4"/>
    <w:rsid w:val="005651C3"/>
    <w:rsid w:val="00572393"/>
    <w:rsid w:val="00572656"/>
    <w:rsid w:val="00572941"/>
    <w:rsid w:val="00573282"/>
    <w:rsid w:val="0057498D"/>
    <w:rsid w:val="00581AB0"/>
    <w:rsid w:val="005820F1"/>
    <w:rsid w:val="005830BD"/>
    <w:rsid w:val="00583CAF"/>
    <w:rsid w:val="00584C21"/>
    <w:rsid w:val="00585609"/>
    <w:rsid w:val="00587783"/>
    <w:rsid w:val="0059087B"/>
    <w:rsid w:val="00591D08"/>
    <w:rsid w:val="005957B7"/>
    <w:rsid w:val="005960AD"/>
    <w:rsid w:val="00596215"/>
    <w:rsid w:val="005971F8"/>
    <w:rsid w:val="00597960"/>
    <w:rsid w:val="005A2639"/>
    <w:rsid w:val="005A3DDE"/>
    <w:rsid w:val="005A4511"/>
    <w:rsid w:val="005A6B13"/>
    <w:rsid w:val="005B0A88"/>
    <w:rsid w:val="005B1BC9"/>
    <w:rsid w:val="005B22A4"/>
    <w:rsid w:val="005B368D"/>
    <w:rsid w:val="005B3707"/>
    <w:rsid w:val="005B4B0C"/>
    <w:rsid w:val="005C4390"/>
    <w:rsid w:val="005C4F26"/>
    <w:rsid w:val="005C5065"/>
    <w:rsid w:val="005C70EA"/>
    <w:rsid w:val="005C7920"/>
    <w:rsid w:val="005D075A"/>
    <w:rsid w:val="005D0E7E"/>
    <w:rsid w:val="005D2ECF"/>
    <w:rsid w:val="005D57C9"/>
    <w:rsid w:val="005D6046"/>
    <w:rsid w:val="005D7CB0"/>
    <w:rsid w:val="005E0414"/>
    <w:rsid w:val="005E070A"/>
    <w:rsid w:val="005E11D6"/>
    <w:rsid w:val="005E443B"/>
    <w:rsid w:val="005E5096"/>
    <w:rsid w:val="005E6BDC"/>
    <w:rsid w:val="005E7BB6"/>
    <w:rsid w:val="005F1AAF"/>
    <w:rsid w:val="005F4366"/>
    <w:rsid w:val="005F79AA"/>
    <w:rsid w:val="0060091B"/>
    <w:rsid w:val="00601485"/>
    <w:rsid w:val="0060183E"/>
    <w:rsid w:val="006018DB"/>
    <w:rsid w:val="00603E10"/>
    <w:rsid w:val="00604047"/>
    <w:rsid w:val="006048FF"/>
    <w:rsid w:val="00605BB5"/>
    <w:rsid w:val="006060E3"/>
    <w:rsid w:val="00606542"/>
    <w:rsid w:val="00607D76"/>
    <w:rsid w:val="00610585"/>
    <w:rsid w:val="006120E8"/>
    <w:rsid w:val="006123D6"/>
    <w:rsid w:val="00613A45"/>
    <w:rsid w:val="006155DA"/>
    <w:rsid w:val="00616DE6"/>
    <w:rsid w:val="00617393"/>
    <w:rsid w:val="006176B2"/>
    <w:rsid w:val="006178D0"/>
    <w:rsid w:val="00617F55"/>
    <w:rsid w:val="0062208B"/>
    <w:rsid w:val="006240E1"/>
    <w:rsid w:val="0062452D"/>
    <w:rsid w:val="006249AE"/>
    <w:rsid w:val="00624D0D"/>
    <w:rsid w:val="00625E70"/>
    <w:rsid w:val="00633B1A"/>
    <w:rsid w:val="00633F4F"/>
    <w:rsid w:val="006374A1"/>
    <w:rsid w:val="00640627"/>
    <w:rsid w:val="006444B0"/>
    <w:rsid w:val="006445F3"/>
    <w:rsid w:val="00646135"/>
    <w:rsid w:val="006506A5"/>
    <w:rsid w:val="006528BB"/>
    <w:rsid w:val="00655B00"/>
    <w:rsid w:val="00655B8E"/>
    <w:rsid w:val="00657EB0"/>
    <w:rsid w:val="006613B9"/>
    <w:rsid w:val="0066160C"/>
    <w:rsid w:val="0066208B"/>
    <w:rsid w:val="006636EC"/>
    <w:rsid w:val="006644F8"/>
    <w:rsid w:val="00664F35"/>
    <w:rsid w:val="006727BC"/>
    <w:rsid w:val="0067495F"/>
    <w:rsid w:val="00676165"/>
    <w:rsid w:val="0067746C"/>
    <w:rsid w:val="00677A85"/>
    <w:rsid w:val="00677E0B"/>
    <w:rsid w:val="00680256"/>
    <w:rsid w:val="00680F2A"/>
    <w:rsid w:val="0068201F"/>
    <w:rsid w:val="0068210A"/>
    <w:rsid w:val="00683952"/>
    <w:rsid w:val="00683AAB"/>
    <w:rsid w:val="00685195"/>
    <w:rsid w:val="00685AC6"/>
    <w:rsid w:val="00686F87"/>
    <w:rsid w:val="00686FEE"/>
    <w:rsid w:val="006872B9"/>
    <w:rsid w:val="00687E69"/>
    <w:rsid w:val="00690302"/>
    <w:rsid w:val="00690405"/>
    <w:rsid w:val="00691654"/>
    <w:rsid w:val="00691FC8"/>
    <w:rsid w:val="006932BD"/>
    <w:rsid w:val="006960FF"/>
    <w:rsid w:val="00696E0C"/>
    <w:rsid w:val="00697437"/>
    <w:rsid w:val="00697BCD"/>
    <w:rsid w:val="006A04D5"/>
    <w:rsid w:val="006A106A"/>
    <w:rsid w:val="006A17BF"/>
    <w:rsid w:val="006A2B87"/>
    <w:rsid w:val="006A3587"/>
    <w:rsid w:val="006A3885"/>
    <w:rsid w:val="006A705F"/>
    <w:rsid w:val="006A72D1"/>
    <w:rsid w:val="006A7DE2"/>
    <w:rsid w:val="006A7E01"/>
    <w:rsid w:val="006B059F"/>
    <w:rsid w:val="006B2268"/>
    <w:rsid w:val="006B3D69"/>
    <w:rsid w:val="006B41D7"/>
    <w:rsid w:val="006B5984"/>
    <w:rsid w:val="006C089D"/>
    <w:rsid w:val="006C3824"/>
    <w:rsid w:val="006C4098"/>
    <w:rsid w:val="006C5632"/>
    <w:rsid w:val="006C5BC0"/>
    <w:rsid w:val="006C5FCE"/>
    <w:rsid w:val="006C6026"/>
    <w:rsid w:val="006C6F68"/>
    <w:rsid w:val="006C720B"/>
    <w:rsid w:val="006C73D9"/>
    <w:rsid w:val="006D0612"/>
    <w:rsid w:val="006D48CC"/>
    <w:rsid w:val="006D6181"/>
    <w:rsid w:val="006D6823"/>
    <w:rsid w:val="006D6CAD"/>
    <w:rsid w:val="006D7EB8"/>
    <w:rsid w:val="006E18D0"/>
    <w:rsid w:val="006E1DD6"/>
    <w:rsid w:val="006E20C4"/>
    <w:rsid w:val="006E28B8"/>
    <w:rsid w:val="006E2CE1"/>
    <w:rsid w:val="006E4096"/>
    <w:rsid w:val="006E5060"/>
    <w:rsid w:val="006E6384"/>
    <w:rsid w:val="006F121F"/>
    <w:rsid w:val="006F1530"/>
    <w:rsid w:val="006F2B06"/>
    <w:rsid w:val="006F31F3"/>
    <w:rsid w:val="006F5439"/>
    <w:rsid w:val="006F5C6E"/>
    <w:rsid w:val="006F6150"/>
    <w:rsid w:val="006F65BC"/>
    <w:rsid w:val="006F7527"/>
    <w:rsid w:val="0070000B"/>
    <w:rsid w:val="00701C72"/>
    <w:rsid w:val="007032A8"/>
    <w:rsid w:val="0070334C"/>
    <w:rsid w:val="00704668"/>
    <w:rsid w:val="00705939"/>
    <w:rsid w:val="00710207"/>
    <w:rsid w:val="00710BCA"/>
    <w:rsid w:val="007120EE"/>
    <w:rsid w:val="007121F7"/>
    <w:rsid w:val="00712EF6"/>
    <w:rsid w:val="00713973"/>
    <w:rsid w:val="00713B47"/>
    <w:rsid w:val="00713C54"/>
    <w:rsid w:val="00714880"/>
    <w:rsid w:val="00720B2F"/>
    <w:rsid w:val="00720F54"/>
    <w:rsid w:val="00722177"/>
    <w:rsid w:val="007252C1"/>
    <w:rsid w:val="00725A01"/>
    <w:rsid w:val="0073078A"/>
    <w:rsid w:val="0073086D"/>
    <w:rsid w:val="00732670"/>
    <w:rsid w:val="00732E16"/>
    <w:rsid w:val="00733671"/>
    <w:rsid w:val="0073369D"/>
    <w:rsid w:val="00733A5C"/>
    <w:rsid w:val="007341EB"/>
    <w:rsid w:val="00734F62"/>
    <w:rsid w:val="007405DC"/>
    <w:rsid w:val="00741ABB"/>
    <w:rsid w:val="00741C49"/>
    <w:rsid w:val="0074235C"/>
    <w:rsid w:val="00742AE7"/>
    <w:rsid w:val="00742CD3"/>
    <w:rsid w:val="00744AA3"/>
    <w:rsid w:val="00744BA9"/>
    <w:rsid w:val="00744D25"/>
    <w:rsid w:val="00745C0C"/>
    <w:rsid w:val="00746C69"/>
    <w:rsid w:val="0074700C"/>
    <w:rsid w:val="00750F5C"/>
    <w:rsid w:val="00751D68"/>
    <w:rsid w:val="0075209C"/>
    <w:rsid w:val="00753393"/>
    <w:rsid w:val="007544D3"/>
    <w:rsid w:val="00755F55"/>
    <w:rsid w:val="0075748D"/>
    <w:rsid w:val="00757987"/>
    <w:rsid w:val="00760317"/>
    <w:rsid w:val="00762A17"/>
    <w:rsid w:val="00763C34"/>
    <w:rsid w:val="00767696"/>
    <w:rsid w:val="007700CF"/>
    <w:rsid w:val="00770EF1"/>
    <w:rsid w:val="0077240A"/>
    <w:rsid w:val="007731AF"/>
    <w:rsid w:val="00773D2B"/>
    <w:rsid w:val="00774A23"/>
    <w:rsid w:val="00774B5F"/>
    <w:rsid w:val="00775024"/>
    <w:rsid w:val="00776F12"/>
    <w:rsid w:val="00776FEB"/>
    <w:rsid w:val="00780743"/>
    <w:rsid w:val="0078106E"/>
    <w:rsid w:val="00781B5E"/>
    <w:rsid w:val="00781FB5"/>
    <w:rsid w:val="00785EE1"/>
    <w:rsid w:val="00787222"/>
    <w:rsid w:val="00787BBD"/>
    <w:rsid w:val="0079019E"/>
    <w:rsid w:val="00790A9A"/>
    <w:rsid w:val="00791A7F"/>
    <w:rsid w:val="00791D76"/>
    <w:rsid w:val="00791E93"/>
    <w:rsid w:val="007921C6"/>
    <w:rsid w:val="007929BD"/>
    <w:rsid w:val="00793242"/>
    <w:rsid w:val="0079360E"/>
    <w:rsid w:val="007937BF"/>
    <w:rsid w:val="00793885"/>
    <w:rsid w:val="007939A2"/>
    <w:rsid w:val="00797510"/>
    <w:rsid w:val="007A06D8"/>
    <w:rsid w:val="007A158E"/>
    <w:rsid w:val="007A1A4B"/>
    <w:rsid w:val="007A1B3B"/>
    <w:rsid w:val="007A4921"/>
    <w:rsid w:val="007A6C75"/>
    <w:rsid w:val="007A6D42"/>
    <w:rsid w:val="007B1E51"/>
    <w:rsid w:val="007B403E"/>
    <w:rsid w:val="007B5370"/>
    <w:rsid w:val="007B64A1"/>
    <w:rsid w:val="007C0357"/>
    <w:rsid w:val="007C0394"/>
    <w:rsid w:val="007C0789"/>
    <w:rsid w:val="007C1018"/>
    <w:rsid w:val="007C23E2"/>
    <w:rsid w:val="007C26BD"/>
    <w:rsid w:val="007C34D7"/>
    <w:rsid w:val="007C69DA"/>
    <w:rsid w:val="007C766F"/>
    <w:rsid w:val="007D2A55"/>
    <w:rsid w:val="007D3660"/>
    <w:rsid w:val="007D495D"/>
    <w:rsid w:val="007D5CE4"/>
    <w:rsid w:val="007E0325"/>
    <w:rsid w:val="007E215F"/>
    <w:rsid w:val="007E2A59"/>
    <w:rsid w:val="007E2C98"/>
    <w:rsid w:val="007E2D5B"/>
    <w:rsid w:val="007E4463"/>
    <w:rsid w:val="007E4B6C"/>
    <w:rsid w:val="007E4D8D"/>
    <w:rsid w:val="007E7278"/>
    <w:rsid w:val="007F104A"/>
    <w:rsid w:val="007F16D5"/>
    <w:rsid w:val="007F1715"/>
    <w:rsid w:val="007F2C7A"/>
    <w:rsid w:val="007F3279"/>
    <w:rsid w:val="007F5EA8"/>
    <w:rsid w:val="007F6462"/>
    <w:rsid w:val="007F7125"/>
    <w:rsid w:val="007F75BB"/>
    <w:rsid w:val="00802455"/>
    <w:rsid w:val="008028AC"/>
    <w:rsid w:val="00803549"/>
    <w:rsid w:val="008035B9"/>
    <w:rsid w:val="008040A9"/>
    <w:rsid w:val="00804CAC"/>
    <w:rsid w:val="00804E35"/>
    <w:rsid w:val="00807D78"/>
    <w:rsid w:val="00810268"/>
    <w:rsid w:val="008108DF"/>
    <w:rsid w:val="00810A86"/>
    <w:rsid w:val="00813B56"/>
    <w:rsid w:val="0081447A"/>
    <w:rsid w:val="00814D7F"/>
    <w:rsid w:val="00820994"/>
    <w:rsid w:val="00823A74"/>
    <w:rsid w:val="00824B50"/>
    <w:rsid w:val="00824E10"/>
    <w:rsid w:val="00825AD3"/>
    <w:rsid w:val="00825D58"/>
    <w:rsid w:val="0082619A"/>
    <w:rsid w:val="00826984"/>
    <w:rsid w:val="00826E24"/>
    <w:rsid w:val="00830001"/>
    <w:rsid w:val="008303F6"/>
    <w:rsid w:val="00830B7C"/>
    <w:rsid w:val="00833BEC"/>
    <w:rsid w:val="0083529D"/>
    <w:rsid w:val="00835F3F"/>
    <w:rsid w:val="0083653D"/>
    <w:rsid w:val="00837BDA"/>
    <w:rsid w:val="00837DA7"/>
    <w:rsid w:val="00840A0B"/>
    <w:rsid w:val="00843E43"/>
    <w:rsid w:val="0084474F"/>
    <w:rsid w:val="00844D7A"/>
    <w:rsid w:val="00847B76"/>
    <w:rsid w:val="00850B55"/>
    <w:rsid w:val="008537E2"/>
    <w:rsid w:val="00854503"/>
    <w:rsid w:val="008567E6"/>
    <w:rsid w:val="00856AA7"/>
    <w:rsid w:val="00856BF9"/>
    <w:rsid w:val="008610CD"/>
    <w:rsid w:val="00861617"/>
    <w:rsid w:val="008617AD"/>
    <w:rsid w:val="0086403F"/>
    <w:rsid w:val="00864422"/>
    <w:rsid w:val="008665BE"/>
    <w:rsid w:val="00870C56"/>
    <w:rsid w:val="00875D05"/>
    <w:rsid w:val="00876484"/>
    <w:rsid w:val="00881760"/>
    <w:rsid w:val="0088216B"/>
    <w:rsid w:val="00883892"/>
    <w:rsid w:val="008845CA"/>
    <w:rsid w:val="008850BE"/>
    <w:rsid w:val="0088609C"/>
    <w:rsid w:val="00886F55"/>
    <w:rsid w:val="00897A28"/>
    <w:rsid w:val="00897D3F"/>
    <w:rsid w:val="008A1672"/>
    <w:rsid w:val="008A31A2"/>
    <w:rsid w:val="008A3BDF"/>
    <w:rsid w:val="008A5DC7"/>
    <w:rsid w:val="008A6132"/>
    <w:rsid w:val="008A65AD"/>
    <w:rsid w:val="008B1D8B"/>
    <w:rsid w:val="008B3EB6"/>
    <w:rsid w:val="008B77C0"/>
    <w:rsid w:val="008B79D6"/>
    <w:rsid w:val="008C0561"/>
    <w:rsid w:val="008C2D61"/>
    <w:rsid w:val="008C3727"/>
    <w:rsid w:val="008C4A09"/>
    <w:rsid w:val="008C624A"/>
    <w:rsid w:val="008D1825"/>
    <w:rsid w:val="008D4A83"/>
    <w:rsid w:val="008D4BCA"/>
    <w:rsid w:val="008D5152"/>
    <w:rsid w:val="008D52F6"/>
    <w:rsid w:val="008D5D1D"/>
    <w:rsid w:val="008E07F7"/>
    <w:rsid w:val="008E0CBA"/>
    <w:rsid w:val="008E5747"/>
    <w:rsid w:val="008E590D"/>
    <w:rsid w:val="008E6528"/>
    <w:rsid w:val="008E66BC"/>
    <w:rsid w:val="008E78CD"/>
    <w:rsid w:val="008E7DB6"/>
    <w:rsid w:val="008E7E51"/>
    <w:rsid w:val="008F1585"/>
    <w:rsid w:val="008F1778"/>
    <w:rsid w:val="008F3D5E"/>
    <w:rsid w:val="008F5E6D"/>
    <w:rsid w:val="008F6A22"/>
    <w:rsid w:val="008F7027"/>
    <w:rsid w:val="00900BF6"/>
    <w:rsid w:val="00901EAE"/>
    <w:rsid w:val="00902A07"/>
    <w:rsid w:val="00902C1D"/>
    <w:rsid w:val="00904C9C"/>
    <w:rsid w:val="00904DC9"/>
    <w:rsid w:val="009103FF"/>
    <w:rsid w:val="00911A73"/>
    <w:rsid w:val="009121B6"/>
    <w:rsid w:val="00913CC8"/>
    <w:rsid w:val="00914AA5"/>
    <w:rsid w:val="00915371"/>
    <w:rsid w:val="00916062"/>
    <w:rsid w:val="00917E26"/>
    <w:rsid w:val="009204DA"/>
    <w:rsid w:val="00921EA4"/>
    <w:rsid w:val="0092205B"/>
    <w:rsid w:val="00923392"/>
    <w:rsid w:val="00930AD7"/>
    <w:rsid w:val="009316B0"/>
    <w:rsid w:val="0093285E"/>
    <w:rsid w:val="00932E3C"/>
    <w:rsid w:val="00933A7C"/>
    <w:rsid w:val="00933C69"/>
    <w:rsid w:val="009341D9"/>
    <w:rsid w:val="009364C7"/>
    <w:rsid w:val="00937AE9"/>
    <w:rsid w:val="00942A4D"/>
    <w:rsid w:val="0094378E"/>
    <w:rsid w:val="00945C6D"/>
    <w:rsid w:val="00946834"/>
    <w:rsid w:val="00946B5B"/>
    <w:rsid w:val="009477DF"/>
    <w:rsid w:val="009479EE"/>
    <w:rsid w:val="00947DE5"/>
    <w:rsid w:val="00950A71"/>
    <w:rsid w:val="00951896"/>
    <w:rsid w:val="00952AE7"/>
    <w:rsid w:val="00953F42"/>
    <w:rsid w:val="009552D7"/>
    <w:rsid w:val="00955FF1"/>
    <w:rsid w:val="00956B97"/>
    <w:rsid w:val="00960A63"/>
    <w:rsid w:val="00962881"/>
    <w:rsid w:val="00963286"/>
    <w:rsid w:val="009632E5"/>
    <w:rsid w:val="00963437"/>
    <w:rsid w:val="00965ED5"/>
    <w:rsid w:val="009675BC"/>
    <w:rsid w:val="00967731"/>
    <w:rsid w:val="00967799"/>
    <w:rsid w:val="00967C3E"/>
    <w:rsid w:val="00972414"/>
    <w:rsid w:val="00972744"/>
    <w:rsid w:val="009729D3"/>
    <w:rsid w:val="00972F6E"/>
    <w:rsid w:val="00974698"/>
    <w:rsid w:val="00977B71"/>
    <w:rsid w:val="00980174"/>
    <w:rsid w:val="00980DD7"/>
    <w:rsid w:val="00984FAA"/>
    <w:rsid w:val="00985B77"/>
    <w:rsid w:val="00986EE6"/>
    <w:rsid w:val="009870A2"/>
    <w:rsid w:val="0098719A"/>
    <w:rsid w:val="00987449"/>
    <w:rsid w:val="00987F24"/>
    <w:rsid w:val="009907C9"/>
    <w:rsid w:val="00990F32"/>
    <w:rsid w:val="00991D63"/>
    <w:rsid w:val="009924C0"/>
    <w:rsid w:val="00992670"/>
    <w:rsid w:val="00993BAC"/>
    <w:rsid w:val="00995195"/>
    <w:rsid w:val="00995E4C"/>
    <w:rsid w:val="009965C2"/>
    <w:rsid w:val="00997F08"/>
    <w:rsid w:val="009A00C8"/>
    <w:rsid w:val="009A0900"/>
    <w:rsid w:val="009A0FA5"/>
    <w:rsid w:val="009A17EB"/>
    <w:rsid w:val="009A5D0B"/>
    <w:rsid w:val="009B37C3"/>
    <w:rsid w:val="009B489D"/>
    <w:rsid w:val="009B7948"/>
    <w:rsid w:val="009C20DE"/>
    <w:rsid w:val="009C22A3"/>
    <w:rsid w:val="009C3204"/>
    <w:rsid w:val="009C3816"/>
    <w:rsid w:val="009C3CB9"/>
    <w:rsid w:val="009C3D78"/>
    <w:rsid w:val="009C5567"/>
    <w:rsid w:val="009C5C3A"/>
    <w:rsid w:val="009C624B"/>
    <w:rsid w:val="009C6FC8"/>
    <w:rsid w:val="009D0A8E"/>
    <w:rsid w:val="009D0B9F"/>
    <w:rsid w:val="009D2B92"/>
    <w:rsid w:val="009D3CEB"/>
    <w:rsid w:val="009D47C1"/>
    <w:rsid w:val="009D58DA"/>
    <w:rsid w:val="009D6757"/>
    <w:rsid w:val="009D6A0B"/>
    <w:rsid w:val="009E0829"/>
    <w:rsid w:val="009E1EC0"/>
    <w:rsid w:val="009E3258"/>
    <w:rsid w:val="009E52F7"/>
    <w:rsid w:val="009E546C"/>
    <w:rsid w:val="009E55A0"/>
    <w:rsid w:val="009E6454"/>
    <w:rsid w:val="009F05B5"/>
    <w:rsid w:val="009F6554"/>
    <w:rsid w:val="009F690A"/>
    <w:rsid w:val="009F7F6E"/>
    <w:rsid w:val="00A01B3A"/>
    <w:rsid w:val="00A05B21"/>
    <w:rsid w:val="00A06309"/>
    <w:rsid w:val="00A1285E"/>
    <w:rsid w:val="00A141C0"/>
    <w:rsid w:val="00A151C9"/>
    <w:rsid w:val="00A15EDF"/>
    <w:rsid w:val="00A16D72"/>
    <w:rsid w:val="00A201FC"/>
    <w:rsid w:val="00A21BBD"/>
    <w:rsid w:val="00A22182"/>
    <w:rsid w:val="00A23A61"/>
    <w:rsid w:val="00A23F89"/>
    <w:rsid w:val="00A2417F"/>
    <w:rsid w:val="00A2538F"/>
    <w:rsid w:val="00A278A4"/>
    <w:rsid w:val="00A278BF"/>
    <w:rsid w:val="00A3131A"/>
    <w:rsid w:val="00A323FD"/>
    <w:rsid w:val="00A341BA"/>
    <w:rsid w:val="00A34E89"/>
    <w:rsid w:val="00A3756F"/>
    <w:rsid w:val="00A40635"/>
    <w:rsid w:val="00A41460"/>
    <w:rsid w:val="00A4258B"/>
    <w:rsid w:val="00A42E0D"/>
    <w:rsid w:val="00A44809"/>
    <w:rsid w:val="00A44B28"/>
    <w:rsid w:val="00A458F7"/>
    <w:rsid w:val="00A45D1D"/>
    <w:rsid w:val="00A50B31"/>
    <w:rsid w:val="00A5384E"/>
    <w:rsid w:val="00A53BE5"/>
    <w:rsid w:val="00A551FE"/>
    <w:rsid w:val="00A55E30"/>
    <w:rsid w:val="00A60715"/>
    <w:rsid w:val="00A6122A"/>
    <w:rsid w:val="00A621AE"/>
    <w:rsid w:val="00A63849"/>
    <w:rsid w:val="00A6423E"/>
    <w:rsid w:val="00A64D4C"/>
    <w:rsid w:val="00A6570B"/>
    <w:rsid w:val="00A65E6B"/>
    <w:rsid w:val="00A67B2C"/>
    <w:rsid w:val="00A7274A"/>
    <w:rsid w:val="00A735E9"/>
    <w:rsid w:val="00A7516F"/>
    <w:rsid w:val="00A770DF"/>
    <w:rsid w:val="00A8019D"/>
    <w:rsid w:val="00A81784"/>
    <w:rsid w:val="00A81C32"/>
    <w:rsid w:val="00A826DF"/>
    <w:rsid w:val="00A82EAC"/>
    <w:rsid w:val="00A8429D"/>
    <w:rsid w:val="00A84A08"/>
    <w:rsid w:val="00A85C1D"/>
    <w:rsid w:val="00A8603A"/>
    <w:rsid w:val="00A87444"/>
    <w:rsid w:val="00A91A85"/>
    <w:rsid w:val="00A969B6"/>
    <w:rsid w:val="00A97A89"/>
    <w:rsid w:val="00AA2621"/>
    <w:rsid w:val="00AA2A83"/>
    <w:rsid w:val="00AA3070"/>
    <w:rsid w:val="00AA496B"/>
    <w:rsid w:val="00AA4EAB"/>
    <w:rsid w:val="00AA6E77"/>
    <w:rsid w:val="00AB0114"/>
    <w:rsid w:val="00AB05FB"/>
    <w:rsid w:val="00AB0D65"/>
    <w:rsid w:val="00AB17A3"/>
    <w:rsid w:val="00AB245C"/>
    <w:rsid w:val="00AB545E"/>
    <w:rsid w:val="00AB5982"/>
    <w:rsid w:val="00AB5C07"/>
    <w:rsid w:val="00AB646B"/>
    <w:rsid w:val="00AC1A1B"/>
    <w:rsid w:val="00AC2043"/>
    <w:rsid w:val="00AC3FAC"/>
    <w:rsid w:val="00AC4731"/>
    <w:rsid w:val="00AC4CDE"/>
    <w:rsid w:val="00AC4F10"/>
    <w:rsid w:val="00AC6924"/>
    <w:rsid w:val="00AD2778"/>
    <w:rsid w:val="00AD4454"/>
    <w:rsid w:val="00AD5C10"/>
    <w:rsid w:val="00AD5FDD"/>
    <w:rsid w:val="00AD63BF"/>
    <w:rsid w:val="00AE032C"/>
    <w:rsid w:val="00AE3266"/>
    <w:rsid w:val="00AE5175"/>
    <w:rsid w:val="00AE5CBD"/>
    <w:rsid w:val="00AE5EE9"/>
    <w:rsid w:val="00AE6B6C"/>
    <w:rsid w:val="00AF087C"/>
    <w:rsid w:val="00AF2090"/>
    <w:rsid w:val="00AF56EA"/>
    <w:rsid w:val="00AF68E4"/>
    <w:rsid w:val="00AF74E8"/>
    <w:rsid w:val="00AF7736"/>
    <w:rsid w:val="00B02D84"/>
    <w:rsid w:val="00B06001"/>
    <w:rsid w:val="00B06229"/>
    <w:rsid w:val="00B072A5"/>
    <w:rsid w:val="00B07E80"/>
    <w:rsid w:val="00B10877"/>
    <w:rsid w:val="00B1110B"/>
    <w:rsid w:val="00B119EB"/>
    <w:rsid w:val="00B12360"/>
    <w:rsid w:val="00B13A48"/>
    <w:rsid w:val="00B20D1E"/>
    <w:rsid w:val="00B20ED8"/>
    <w:rsid w:val="00B21A18"/>
    <w:rsid w:val="00B26645"/>
    <w:rsid w:val="00B26AA4"/>
    <w:rsid w:val="00B27452"/>
    <w:rsid w:val="00B27D88"/>
    <w:rsid w:val="00B30024"/>
    <w:rsid w:val="00B31D77"/>
    <w:rsid w:val="00B3700C"/>
    <w:rsid w:val="00B378D7"/>
    <w:rsid w:val="00B40039"/>
    <w:rsid w:val="00B41F9F"/>
    <w:rsid w:val="00B4231D"/>
    <w:rsid w:val="00B42CD9"/>
    <w:rsid w:val="00B42F6F"/>
    <w:rsid w:val="00B44700"/>
    <w:rsid w:val="00B461F0"/>
    <w:rsid w:val="00B46383"/>
    <w:rsid w:val="00B46BB5"/>
    <w:rsid w:val="00B46C51"/>
    <w:rsid w:val="00B47037"/>
    <w:rsid w:val="00B47303"/>
    <w:rsid w:val="00B47B56"/>
    <w:rsid w:val="00B514F5"/>
    <w:rsid w:val="00B51C68"/>
    <w:rsid w:val="00B540D8"/>
    <w:rsid w:val="00B54839"/>
    <w:rsid w:val="00B558B7"/>
    <w:rsid w:val="00B56563"/>
    <w:rsid w:val="00B57921"/>
    <w:rsid w:val="00B57A6B"/>
    <w:rsid w:val="00B60907"/>
    <w:rsid w:val="00B60F84"/>
    <w:rsid w:val="00B6128D"/>
    <w:rsid w:val="00B64590"/>
    <w:rsid w:val="00B672AA"/>
    <w:rsid w:val="00B67FBF"/>
    <w:rsid w:val="00B70C69"/>
    <w:rsid w:val="00B72D22"/>
    <w:rsid w:val="00B73854"/>
    <w:rsid w:val="00B749BF"/>
    <w:rsid w:val="00B74C92"/>
    <w:rsid w:val="00B75067"/>
    <w:rsid w:val="00B7588A"/>
    <w:rsid w:val="00B75D4D"/>
    <w:rsid w:val="00B771FA"/>
    <w:rsid w:val="00B77614"/>
    <w:rsid w:val="00B80CA2"/>
    <w:rsid w:val="00B818BD"/>
    <w:rsid w:val="00B8258E"/>
    <w:rsid w:val="00B830DB"/>
    <w:rsid w:val="00B85100"/>
    <w:rsid w:val="00B85358"/>
    <w:rsid w:val="00B8572E"/>
    <w:rsid w:val="00B92555"/>
    <w:rsid w:val="00B929FC"/>
    <w:rsid w:val="00B92A07"/>
    <w:rsid w:val="00B9316B"/>
    <w:rsid w:val="00B94277"/>
    <w:rsid w:val="00B94554"/>
    <w:rsid w:val="00BA1843"/>
    <w:rsid w:val="00BA1B15"/>
    <w:rsid w:val="00BA319C"/>
    <w:rsid w:val="00BA52E8"/>
    <w:rsid w:val="00BA5BD0"/>
    <w:rsid w:val="00BA5F1A"/>
    <w:rsid w:val="00BA680E"/>
    <w:rsid w:val="00BA6B94"/>
    <w:rsid w:val="00BA7BC7"/>
    <w:rsid w:val="00BB1B68"/>
    <w:rsid w:val="00BB253A"/>
    <w:rsid w:val="00BB34DE"/>
    <w:rsid w:val="00BB3B46"/>
    <w:rsid w:val="00BB3B4A"/>
    <w:rsid w:val="00BB446C"/>
    <w:rsid w:val="00BB4D9A"/>
    <w:rsid w:val="00BB519A"/>
    <w:rsid w:val="00BB58B0"/>
    <w:rsid w:val="00BB719D"/>
    <w:rsid w:val="00BC0323"/>
    <w:rsid w:val="00BC089F"/>
    <w:rsid w:val="00BC2194"/>
    <w:rsid w:val="00BC30B3"/>
    <w:rsid w:val="00BC45B2"/>
    <w:rsid w:val="00BC57FE"/>
    <w:rsid w:val="00BC5C14"/>
    <w:rsid w:val="00BD0531"/>
    <w:rsid w:val="00BD2107"/>
    <w:rsid w:val="00BD2ADB"/>
    <w:rsid w:val="00BD65A3"/>
    <w:rsid w:val="00BD670B"/>
    <w:rsid w:val="00BD6CE6"/>
    <w:rsid w:val="00BE0714"/>
    <w:rsid w:val="00BE1263"/>
    <w:rsid w:val="00BE17B6"/>
    <w:rsid w:val="00BE1AC1"/>
    <w:rsid w:val="00BE2FDA"/>
    <w:rsid w:val="00BE3A01"/>
    <w:rsid w:val="00BE65CB"/>
    <w:rsid w:val="00BE745F"/>
    <w:rsid w:val="00BF3193"/>
    <w:rsid w:val="00BF3200"/>
    <w:rsid w:val="00BF32C7"/>
    <w:rsid w:val="00BF4FF9"/>
    <w:rsid w:val="00BF5275"/>
    <w:rsid w:val="00C0357B"/>
    <w:rsid w:val="00C03896"/>
    <w:rsid w:val="00C03B0A"/>
    <w:rsid w:val="00C04D7C"/>
    <w:rsid w:val="00C10CE5"/>
    <w:rsid w:val="00C1116E"/>
    <w:rsid w:val="00C13092"/>
    <w:rsid w:val="00C2113C"/>
    <w:rsid w:val="00C21D5C"/>
    <w:rsid w:val="00C23B4D"/>
    <w:rsid w:val="00C256DC"/>
    <w:rsid w:val="00C26C43"/>
    <w:rsid w:val="00C32A17"/>
    <w:rsid w:val="00C3625D"/>
    <w:rsid w:val="00C40211"/>
    <w:rsid w:val="00C402EF"/>
    <w:rsid w:val="00C40405"/>
    <w:rsid w:val="00C40F94"/>
    <w:rsid w:val="00C41EC3"/>
    <w:rsid w:val="00C42429"/>
    <w:rsid w:val="00C43264"/>
    <w:rsid w:val="00C443F7"/>
    <w:rsid w:val="00C45054"/>
    <w:rsid w:val="00C4591B"/>
    <w:rsid w:val="00C45971"/>
    <w:rsid w:val="00C475E8"/>
    <w:rsid w:val="00C47ACC"/>
    <w:rsid w:val="00C5002D"/>
    <w:rsid w:val="00C50D61"/>
    <w:rsid w:val="00C51931"/>
    <w:rsid w:val="00C51B31"/>
    <w:rsid w:val="00C531F6"/>
    <w:rsid w:val="00C56A56"/>
    <w:rsid w:val="00C56B8C"/>
    <w:rsid w:val="00C57616"/>
    <w:rsid w:val="00C61148"/>
    <w:rsid w:val="00C61340"/>
    <w:rsid w:val="00C61523"/>
    <w:rsid w:val="00C62A8D"/>
    <w:rsid w:val="00C63934"/>
    <w:rsid w:val="00C64023"/>
    <w:rsid w:val="00C643C9"/>
    <w:rsid w:val="00C6548F"/>
    <w:rsid w:val="00C65628"/>
    <w:rsid w:val="00C70384"/>
    <w:rsid w:val="00C705CD"/>
    <w:rsid w:val="00C70861"/>
    <w:rsid w:val="00C709C6"/>
    <w:rsid w:val="00C710FB"/>
    <w:rsid w:val="00C722E0"/>
    <w:rsid w:val="00C774F9"/>
    <w:rsid w:val="00C80B45"/>
    <w:rsid w:val="00C8143B"/>
    <w:rsid w:val="00C82189"/>
    <w:rsid w:val="00C822CB"/>
    <w:rsid w:val="00C82FFA"/>
    <w:rsid w:val="00C83055"/>
    <w:rsid w:val="00C83AC0"/>
    <w:rsid w:val="00C9124A"/>
    <w:rsid w:val="00C921A8"/>
    <w:rsid w:val="00C95CF8"/>
    <w:rsid w:val="00CA08FB"/>
    <w:rsid w:val="00CA1220"/>
    <w:rsid w:val="00CA1347"/>
    <w:rsid w:val="00CA28BD"/>
    <w:rsid w:val="00CA2DC3"/>
    <w:rsid w:val="00CA32A9"/>
    <w:rsid w:val="00CA4881"/>
    <w:rsid w:val="00CA6627"/>
    <w:rsid w:val="00CA7255"/>
    <w:rsid w:val="00CA7971"/>
    <w:rsid w:val="00CB0195"/>
    <w:rsid w:val="00CB079F"/>
    <w:rsid w:val="00CB0E7A"/>
    <w:rsid w:val="00CB13D6"/>
    <w:rsid w:val="00CB1693"/>
    <w:rsid w:val="00CB24D7"/>
    <w:rsid w:val="00CB6600"/>
    <w:rsid w:val="00CB67A9"/>
    <w:rsid w:val="00CB70ED"/>
    <w:rsid w:val="00CB719D"/>
    <w:rsid w:val="00CB7D01"/>
    <w:rsid w:val="00CC045F"/>
    <w:rsid w:val="00CC0D72"/>
    <w:rsid w:val="00CC1076"/>
    <w:rsid w:val="00CC193D"/>
    <w:rsid w:val="00CC4128"/>
    <w:rsid w:val="00CC5992"/>
    <w:rsid w:val="00CC5BA0"/>
    <w:rsid w:val="00CD00C4"/>
    <w:rsid w:val="00CD44FF"/>
    <w:rsid w:val="00CD452F"/>
    <w:rsid w:val="00CD4C88"/>
    <w:rsid w:val="00CD65EA"/>
    <w:rsid w:val="00CD7401"/>
    <w:rsid w:val="00CE09E5"/>
    <w:rsid w:val="00CE1019"/>
    <w:rsid w:val="00CE52A6"/>
    <w:rsid w:val="00CE5F7F"/>
    <w:rsid w:val="00CE61DD"/>
    <w:rsid w:val="00CE6DD0"/>
    <w:rsid w:val="00CF32E1"/>
    <w:rsid w:val="00CF4ADC"/>
    <w:rsid w:val="00CF7B4E"/>
    <w:rsid w:val="00D00006"/>
    <w:rsid w:val="00D0210C"/>
    <w:rsid w:val="00D02198"/>
    <w:rsid w:val="00D023D0"/>
    <w:rsid w:val="00D023D1"/>
    <w:rsid w:val="00D0430A"/>
    <w:rsid w:val="00D04557"/>
    <w:rsid w:val="00D05427"/>
    <w:rsid w:val="00D07211"/>
    <w:rsid w:val="00D0777A"/>
    <w:rsid w:val="00D14F8C"/>
    <w:rsid w:val="00D233B6"/>
    <w:rsid w:val="00D25158"/>
    <w:rsid w:val="00D26D40"/>
    <w:rsid w:val="00D320AA"/>
    <w:rsid w:val="00D32579"/>
    <w:rsid w:val="00D3457D"/>
    <w:rsid w:val="00D3474E"/>
    <w:rsid w:val="00D35D40"/>
    <w:rsid w:val="00D365D5"/>
    <w:rsid w:val="00D37749"/>
    <w:rsid w:val="00D417DD"/>
    <w:rsid w:val="00D41E9A"/>
    <w:rsid w:val="00D42CB7"/>
    <w:rsid w:val="00D44F1B"/>
    <w:rsid w:val="00D452E8"/>
    <w:rsid w:val="00D45407"/>
    <w:rsid w:val="00D4667F"/>
    <w:rsid w:val="00D469E0"/>
    <w:rsid w:val="00D51F45"/>
    <w:rsid w:val="00D54749"/>
    <w:rsid w:val="00D54E17"/>
    <w:rsid w:val="00D5503C"/>
    <w:rsid w:val="00D5514E"/>
    <w:rsid w:val="00D57B57"/>
    <w:rsid w:val="00D60E88"/>
    <w:rsid w:val="00D624EA"/>
    <w:rsid w:val="00D634F9"/>
    <w:rsid w:val="00D71A7F"/>
    <w:rsid w:val="00D73207"/>
    <w:rsid w:val="00D7322A"/>
    <w:rsid w:val="00D754F4"/>
    <w:rsid w:val="00D772E5"/>
    <w:rsid w:val="00D8000D"/>
    <w:rsid w:val="00D8117C"/>
    <w:rsid w:val="00D824FC"/>
    <w:rsid w:val="00D851C6"/>
    <w:rsid w:val="00D862F3"/>
    <w:rsid w:val="00D86B0E"/>
    <w:rsid w:val="00D8799D"/>
    <w:rsid w:val="00D91479"/>
    <w:rsid w:val="00D91812"/>
    <w:rsid w:val="00D91921"/>
    <w:rsid w:val="00D9254B"/>
    <w:rsid w:val="00D93046"/>
    <w:rsid w:val="00D93F36"/>
    <w:rsid w:val="00D959BB"/>
    <w:rsid w:val="00D9657C"/>
    <w:rsid w:val="00DA0C2D"/>
    <w:rsid w:val="00DA14FC"/>
    <w:rsid w:val="00DA1DDF"/>
    <w:rsid w:val="00DA25DA"/>
    <w:rsid w:val="00DA291A"/>
    <w:rsid w:val="00DA4F87"/>
    <w:rsid w:val="00DA62B2"/>
    <w:rsid w:val="00DA7A0F"/>
    <w:rsid w:val="00DB1288"/>
    <w:rsid w:val="00DB15C0"/>
    <w:rsid w:val="00DB2235"/>
    <w:rsid w:val="00DB31C6"/>
    <w:rsid w:val="00DB5E61"/>
    <w:rsid w:val="00DB66E5"/>
    <w:rsid w:val="00DB6889"/>
    <w:rsid w:val="00DB768F"/>
    <w:rsid w:val="00DC11AE"/>
    <w:rsid w:val="00DC12CB"/>
    <w:rsid w:val="00DC2D9B"/>
    <w:rsid w:val="00DC3A23"/>
    <w:rsid w:val="00DC3A6A"/>
    <w:rsid w:val="00DC3EFD"/>
    <w:rsid w:val="00DC48E2"/>
    <w:rsid w:val="00DC4BA4"/>
    <w:rsid w:val="00DC5AA0"/>
    <w:rsid w:val="00DC68FF"/>
    <w:rsid w:val="00DC6BC2"/>
    <w:rsid w:val="00DD0043"/>
    <w:rsid w:val="00DD167F"/>
    <w:rsid w:val="00DD21E6"/>
    <w:rsid w:val="00DD32F7"/>
    <w:rsid w:val="00DD3BA1"/>
    <w:rsid w:val="00DD4474"/>
    <w:rsid w:val="00DD5575"/>
    <w:rsid w:val="00DD6C29"/>
    <w:rsid w:val="00DD7147"/>
    <w:rsid w:val="00DE02C7"/>
    <w:rsid w:val="00DE1950"/>
    <w:rsid w:val="00DE298E"/>
    <w:rsid w:val="00DE5BA1"/>
    <w:rsid w:val="00DF0E22"/>
    <w:rsid w:val="00DF2C3D"/>
    <w:rsid w:val="00DF3BB9"/>
    <w:rsid w:val="00DF530E"/>
    <w:rsid w:val="00DF6DA8"/>
    <w:rsid w:val="00DF7248"/>
    <w:rsid w:val="00DF75CD"/>
    <w:rsid w:val="00E00758"/>
    <w:rsid w:val="00E036FA"/>
    <w:rsid w:val="00E045A8"/>
    <w:rsid w:val="00E06C32"/>
    <w:rsid w:val="00E07DEA"/>
    <w:rsid w:val="00E103B4"/>
    <w:rsid w:val="00E16B7B"/>
    <w:rsid w:val="00E1756A"/>
    <w:rsid w:val="00E17EB5"/>
    <w:rsid w:val="00E21370"/>
    <w:rsid w:val="00E256B4"/>
    <w:rsid w:val="00E26BCF"/>
    <w:rsid w:val="00E26EDE"/>
    <w:rsid w:val="00E2726B"/>
    <w:rsid w:val="00E27864"/>
    <w:rsid w:val="00E305AC"/>
    <w:rsid w:val="00E344B9"/>
    <w:rsid w:val="00E374EE"/>
    <w:rsid w:val="00E41741"/>
    <w:rsid w:val="00E41902"/>
    <w:rsid w:val="00E44300"/>
    <w:rsid w:val="00E44B90"/>
    <w:rsid w:val="00E47EB1"/>
    <w:rsid w:val="00E505A7"/>
    <w:rsid w:val="00E50841"/>
    <w:rsid w:val="00E50DC7"/>
    <w:rsid w:val="00E51AB7"/>
    <w:rsid w:val="00E51D67"/>
    <w:rsid w:val="00E522E1"/>
    <w:rsid w:val="00E5246F"/>
    <w:rsid w:val="00E53F22"/>
    <w:rsid w:val="00E54BA7"/>
    <w:rsid w:val="00E55219"/>
    <w:rsid w:val="00E5577A"/>
    <w:rsid w:val="00E60251"/>
    <w:rsid w:val="00E60420"/>
    <w:rsid w:val="00E6048E"/>
    <w:rsid w:val="00E60940"/>
    <w:rsid w:val="00E60E2D"/>
    <w:rsid w:val="00E61E5C"/>
    <w:rsid w:val="00E64ACB"/>
    <w:rsid w:val="00E64B9E"/>
    <w:rsid w:val="00E65227"/>
    <w:rsid w:val="00E67CD5"/>
    <w:rsid w:val="00E70800"/>
    <w:rsid w:val="00E713A9"/>
    <w:rsid w:val="00E728CD"/>
    <w:rsid w:val="00E72C1D"/>
    <w:rsid w:val="00E72C62"/>
    <w:rsid w:val="00E73603"/>
    <w:rsid w:val="00E754CD"/>
    <w:rsid w:val="00E769DE"/>
    <w:rsid w:val="00E82064"/>
    <w:rsid w:val="00E8461D"/>
    <w:rsid w:val="00E860D8"/>
    <w:rsid w:val="00E861F2"/>
    <w:rsid w:val="00E874CF"/>
    <w:rsid w:val="00E91A12"/>
    <w:rsid w:val="00E91AD4"/>
    <w:rsid w:val="00E9277A"/>
    <w:rsid w:val="00E939D2"/>
    <w:rsid w:val="00E93E80"/>
    <w:rsid w:val="00E973A0"/>
    <w:rsid w:val="00EA0F04"/>
    <w:rsid w:val="00EA11B0"/>
    <w:rsid w:val="00EA1DBA"/>
    <w:rsid w:val="00EA2B74"/>
    <w:rsid w:val="00EA3AB6"/>
    <w:rsid w:val="00EA3B7C"/>
    <w:rsid w:val="00EB090E"/>
    <w:rsid w:val="00EB1761"/>
    <w:rsid w:val="00EB1D43"/>
    <w:rsid w:val="00EB2C1D"/>
    <w:rsid w:val="00EB6954"/>
    <w:rsid w:val="00EB7904"/>
    <w:rsid w:val="00EC0666"/>
    <w:rsid w:val="00EC1F55"/>
    <w:rsid w:val="00EC2E10"/>
    <w:rsid w:val="00EC4763"/>
    <w:rsid w:val="00EC4FAA"/>
    <w:rsid w:val="00EC6008"/>
    <w:rsid w:val="00EC6407"/>
    <w:rsid w:val="00EC6664"/>
    <w:rsid w:val="00EC7488"/>
    <w:rsid w:val="00ED024C"/>
    <w:rsid w:val="00ED1D06"/>
    <w:rsid w:val="00ED2CAC"/>
    <w:rsid w:val="00ED2D32"/>
    <w:rsid w:val="00ED40DE"/>
    <w:rsid w:val="00ED41A0"/>
    <w:rsid w:val="00ED75E6"/>
    <w:rsid w:val="00EE0199"/>
    <w:rsid w:val="00EE0530"/>
    <w:rsid w:val="00EE19BC"/>
    <w:rsid w:val="00EE4E97"/>
    <w:rsid w:val="00EE5E21"/>
    <w:rsid w:val="00EE6067"/>
    <w:rsid w:val="00EE6729"/>
    <w:rsid w:val="00EF0FD6"/>
    <w:rsid w:val="00EF3FAF"/>
    <w:rsid w:val="00EF5A9A"/>
    <w:rsid w:val="00EF5D2D"/>
    <w:rsid w:val="00EF71BB"/>
    <w:rsid w:val="00F01A10"/>
    <w:rsid w:val="00F01A5F"/>
    <w:rsid w:val="00F02036"/>
    <w:rsid w:val="00F02458"/>
    <w:rsid w:val="00F0300B"/>
    <w:rsid w:val="00F0568F"/>
    <w:rsid w:val="00F06D7D"/>
    <w:rsid w:val="00F1078E"/>
    <w:rsid w:val="00F11BE5"/>
    <w:rsid w:val="00F127C4"/>
    <w:rsid w:val="00F12DE4"/>
    <w:rsid w:val="00F13E6B"/>
    <w:rsid w:val="00F219CA"/>
    <w:rsid w:val="00F21BBB"/>
    <w:rsid w:val="00F22D1E"/>
    <w:rsid w:val="00F232EE"/>
    <w:rsid w:val="00F27C30"/>
    <w:rsid w:val="00F27CBD"/>
    <w:rsid w:val="00F30AB3"/>
    <w:rsid w:val="00F30B76"/>
    <w:rsid w:val="00F3100D"/>
    <w:rsid w:val="00F310ED"/>
    <w:rsid w:val="00F3138C"/>
    <w:rsid w:val="00F31CCD"/>
    <w:rsid w:val="00F3228C"/>
    <w:rsid w:val="00F33E71"/>
    <w:rsid w:val="00F362B4"/>
    <w:rsid w:val="00F362ED"/>
    <w:rsid w:val="00F370F2"/>
    <w:rsid w:val="00F401AE"/>
    <w:rsid w:val="00F40A60"/>
    <w:rsid w:val="00F431A3"/>
    <w:rsid w:val="00F44E66"/>
    <w:rsid w:val="00F4619A"/>
    <w:rsid w:val="00F472A4"/>
    <w:rsid w:val="00F513C1"/>
    <w:rsid w:val="00F51475"/>
    <w:rsid w:val="00F518EA"/>
    <w:rsid w:val="00F52718"/>
    <w:rsid w:val="00F53510"/>
    <w:rsid w:val="00F548FF"/>
    <w:rsid w:val="00F54AFC"/>
    <w:rsid w:val="00F566E7"/>
    <w:rsid w:val="00F56EBE"/>
    <w:rsid w:val="00F6323B"/>
    <w:rsid w:val="00F65EF7"/>
    <w:rsid w:val="00F6638D"/>
    <w:rsid w:val="00F66DF5"/>
    <w:rsid w:val="00F67E2E"/>
    <w:rsid w:val="00F702F8"/>
    <w:rsid w:val="00F71502"/>
    <w:rsid w:val="00F72C75"/>
    <w:rsid w:val="00F7354B"/>
    <w:rsid w:val="00F74313"/>
    <w:rsid w:val="00F75E0D"/>
    <w:rsid w:val="00F80E5C"/>
    <w:rsid w:val="00F8177A"/>
    <w:rsid w:val="00F81D05"/>
    <w:rsid w:val="00F84213"/>
    <w:rsid w:val="00F84B39"/>
    <w:rsid w:val="00F859BA"/>
    <w:rsid w:val="00F862E6"/>
    <w:rsid w:val="00F87125"/>
    <w:rsid w:val="00F87326"/>
    <w:rsid w:val="00F90A65"/>
    <w:rsid w:val="00F91EC8"/>
    <w:rsid w:val="00F92537"/>
    <w:rsid w:val="00F93190"/>
    <w:rsid w:val="00F94433"/>
    <w:rsid w:val="00F94CBF"/>
    <w:rsid w:val="00F95C44"/>
    <w:rsid w:val="00F9622B"/>
    <w:rsid w:val="00F96B58"/>
    <w:rsid w:val="00F96F81"/>
    <w:rsid w:val="00F97350"/>
    <w:rsid w:val="00FA0388"/>
    <w:rsid w:val="00FA1173"/>
    <w:rsid w:val="00FA1769"/>
    <w:rsid w:val="00FA192F"/>
    <w:rsid w:val="00FA29EB"/>
    <w:rsid w:val="00FA428A"/>
    <w:rsid w:val="00FA4428"/>
    <w:rsid w:val="00FA49E0"/>
    <w:rsid w:val="00FA78FD"/>
    <w:rsid w:val="00FB1037"/>
    <w:rsid w:val="00FB222B"/>
    <w:rsid w:val="00FB2391"/>
    <w:rsid w:val="00FB5A47"/>
    <w:rsid w:val="00FB784C"/>
    <w:rsid w:val="00FB7BB9"/>
    <w:rsid w:val="00FB7E47"/>
    <w:rsid w:val="00FB7F35"/>
    <w:rsid w:val="00FC3F84"/>
    <w:rsid w:val="00FC4B38"/>
    <w:rsid w:val="00FC71CD"/>
    <w:rsid w:val="00FC765E"/>
    <w:rsid w:val="00FD0A8E"/>
    <w:rsid w:val="00FD0D99"/>
    <w:rsid w:val="00FD1AAE"/>
    <w:rsid w:val="00FD20AD"/>
    <w:rsid w:val="00FD34BF"/>
    <w:rsid w:val="00FD48B5"/>
    <w:rsid w:val="00FD529D"/>
    <w:rsid w:val="00FD5A7C"/>
    <w:rsid w:val="00FD693C"/>
    <w:rsid w:val="00FD6EF9"/>
    <w:rsid w:val="00FD7461"/>
    <w:rsid w:val="00FE10C0"/>
    <w:rsid w:val="00FE1F37"/>
    <w:rsid w:val="00FE24BA"/>
    <w:rsid w:val="00FE32B4"/>
    <w:rsid w:val="00FE64D8"/>
    <w:rsid w:val="00FF1470"/>
    <w:rsid w:val="00FF216B"/>
    <w:rsid w:val="00FF3147"/>
    <w:rsid w:val="00FF4F63"/>
    <w:rsid w:val="00FF73BA"/>
    <w:rsid w:val="00FF7A9F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478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0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5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1256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6E2CE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2C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6E2C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6E2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D44FF"/>
  </w:style>
  <w:style w:type="paragraph" w:styleId="a8">
    <w:name w:val="Balloon Text"/>
    <w:basedOn w:val="a"/>
    <w:semiHidden/>
    <w:rsid w:val="002A4DFA"/>
    <w:rPr>
      <w:rFonts w:ascii="Tahoma" w:hAnsi="Tahoma" w:cs="Tahoma"/>
      <w:sz w:val="16"/>
      <w:szCs w:val="16"/>
    </w:rPr>
  </w:style>
  <w:style w:type="character" w:customStyle="1" w:styleId="grame">
    <w:name w:val="grame"/>
    <w:basedOn w:val="a0"/>
    <w:rsid w:val="003034BF"/>
  </w:style>
  <w:style w:type="paragraph" w:styleId="a9">
    <w:name w:val="Body Text Indent"/>
    <w:basedOn w:val="a"/>
    <w:link w:val="aa"/>
    <w:rsid w:val="003129C7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3129C7"/>
    <w:rPr>
      <w:sz w:val="28"/>
      <w:szCs w:val="28"/>
      <w:lang w:val="ru-RU" w:eastAsia="ru-RU" w:bidi="ar-SA"/>
    </w:rPr>
  </w:style>
  <w:style w:type="character" w:styleId="ab">
    <w:name w:val="Hyperlink"/>
    <w:rsid w:val="002954B9"/>
    <w:rPr>
      <w:color w:val="0000FF"/>
      <w:u w:val="single"/>
    </w:rPr>
  </w:style>
  <w:style w:type="paragraph" w:styleId="ac">
    <w:name w:val="Title"/>
    <w:basedOn w:val="a"/>
    <w:next w:val="a"/>
    <w:link w:val="ad"/>
    <w:qFormat/>
    <w:rsid w:val="003D31D8"/>
    <w:pPr>
      <w:keepNext/>
      <w:ind w:left="884" w:hanging="851"/>
      <w:jc w:val="both"/>
      <w:outlineLvl w:val="0"/>
    </w:pPr>
    <w:rPr>
      <w:bCs/>
      <w:kern w:val="32"/>
      <w:lang w:val="x-none" w:eastAsia="x-none"/>
    </w:rPr>
  </w:style>
  <w:style w:type="character" w:customStyle="1" w:styleId="ad">
    <w:name w:val="Название Знак"/>
    <w:link w:val="ac"/>
    <w:rsid w:val="003D31D8"/>
    <w:rPr>
      <w:bCs/>
      <w:kern w:val="32"/>
      <w:sz w:val="28"/>
      <w:szCs w:val="28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696E0C"/>
    <w:rPr>
      <w:sz w:val="28"/>
      <w:szCs w:val="28"/>
    </w:rPr>
  </w:style>
  <w:style w:type="paragraph" w:styleId="ae">
    <w:name w:val="No Spacing"/>
    <w:uiPriority w:val="1"/>
    <w:qFormat/>
    <w:rsid w:val="009C32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3BD79-4E17-48A2-BEE6-70A8F0CA6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2571</Words>
  <Characters>20718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</vt:lpstr>
    </vt:vector>
  </TitlesOfParts>
  <Company>Администрация Ульяновской области</Company>
  <LinksUpToDate>false</LinksUpToDate>
  <CharactersWithSpaces>23243</CharactersWithSpaces>
  <SharedDoc>false</SharedDoc>
  <HLinks>
    <vt:vector size="42" baseType="variant"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5373967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consultantplus://offline/ref=EAB4BE845C989D044F5BC81C0B84C0C61C6449BED7519F6D6C394688276DBF49E9E93BA93A55459B750E83zA6CK</vt:lpwstr>
      </vt:variant>
      <vt:variant>
        <vt:lpwstr/>
      </vt:variant>
      <vt:variant>
        <vt:i4>5374040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consultantplus://offline/ref=EAB4BE845C989D044F5BC81C0B84C0C61C6449BED7519F6D6C394688276DBF49E9E93BA93A55459B750E82zA65K</vt:lpwstr>
      </vt:variant>
      <vt:variant>
        <vt:lpwstr/>
      </vt:variant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http://regulation.ulgov.ru/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</dc:title>
  <dc:creator>kovaleva</dc:creator>
  <cp:lastModifiedBy>Глушенкова Наталья Александровна</cp:lastModifiedBy>
  <cp:revision>2</cp:revision>
  <cp:lastPrinted>2025-06-09T11:16:00Z</cp:lastPrinted>
  <dcterms:created xsi:type="dcterms:W3CDTF">2025-06-09T11:48:00Z</dcterms:created>
  <dcterms:modified xsi:type="dcterms:W3CDTF">2025-06-09T11:48:00Z</dcterms:modified>
</cp:coreProperties>
</file>