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8F6" w:rsidRPr="00F90904" w:rsidRDefault="001F68F6" w:rsidP="002F25DF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Times New Roman CYR"/>
          <w:color w:val="000000"/>
          <w:sz w:val="28"/>
          <w:szCs w:val="28"/>
        </w:rPr>
      </w:pPr>
    </w:p>
    <w:p w:rsidR="00F90904" w:rsidRPr="00F90904" w:rsidRDefault="00F90904" w:rsidP="002F25DF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Times New Roman CYR"/>
          <w:color w:val="000000"/>
          <w:sz w:val="28"/>
          <w:szCs w:val="28"/>
        </w:rPr>
      </w:pPr>
    </w:p>
    <w:p w:rsidR="00F90904" w:rsidRPr="00F90904" w:rsidRDefault="00F90904" w:rsidP="002F25DF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Times New Roman CYR"/>
          <w:color w:val="000000"/>
          <w:sz w:val="28"/>
          <w:szCs w:val="28"/>
        </w:rPr>
      </w:pPr>
    </w:p>
    <w:p w:rsidR="00F90904" w:rsidRPr="00F90904" w:rsidRDefault="00F90904" w:rsidP="002F25DF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Times New Roman CYR"/>
          <w:color w:val="000000"/>
          <w:sz w:val="28"/>
          <w:szCs w:val="28"/>
        </w:rPr>
      </w:pPr>
    </w:p>
    <w:p w:rsidR="00F90904" w:rsidRPr="00F90904" w:rsidRDefault="00F90904" w:rsidP="002F25DF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Times New Roman CYR"/>
          <w:color w:val="000000"/>
          <w:sz w:val="28"/>
          <w:szCs w:val="28"/>
        </w:rPr>
      </w:pPr>
    </w:p>
    <w:p w:rsidR="001F68F6" w:rsidRPr="00F90904" w:rsidRDefault="001F68F6" w:rsidP="001F68F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F68F6" w:rsidRPr="00F90904" w:rsidRDefault="001F68F6" w:rsidP="001F68F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F68F6" w:rsidRPr="00F90904" w:rsidRDefault="001F68F6" w:rsidP="001F68F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F68F6" w:rsidRDefault="001F68F6" w:rsidP="001F68F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F90904" w:rsidRDefault="00F90904" w:rsidP="001F68F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F90904" w:rsidRDefault="00F90904" w:rsidP="001F68F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F90904" w:rsidRPr="00F90904" w:rsidRDefault="00F90904" w:rsidP="00F9090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F90904" w:rsidRDefault="002F25DF" w:rsidP="002F25D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F90904">
        <w:rPr>
          <w:rFonts w:ascii="PT Astra Serif" w:hAnsi="PT Astra Serif"/>
          <w:b/>
          <w:color w:val="000000"/>
          <w:sz w:val="28"/>
          <w:szCs w:val="28"/>
        </w:rPr>
        <w:t xml:space="preserve">Об установлении предельного размера платы </w:t>
      </w:r>
    </w:p>
    <w:p w:rsidR="00F90904" w:rsidRDefault="002F25DF" w:rsidP="002F25D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F90904">
        <w:rPr>
          <w:rFonts w:ascii="PT Astra Serif" w:hAnsi="PT Astra Serif"/>
          <w:b/>
          <w:color w:val="000000"/>
          <w:sz w:val="28"/>
          <w:szCs w:val="28"/>
        </w:rPr>
        <w:t xml:space="preserve">за проведение технического осмотра </w:t>
      </w:r>
      <w:proofErr w:type="gramStart"/>
      <w:r w:rsidRPr="00F90904">
        <w:rPr>
          <w:rFonts w:ascii="PT Astra Serif" w:hAnsi="PT Astra Serif"/>
          <w:b/>
          <w:color w:val="000000"/>
          <w:sz w:val="28"/>
          <w:szCs w:val="28"/>
        </w:rPr>
        <w:t>транспортных</w:t>
      </w:r>
      <w:proofErr w:type="gramEnd"/>
      <w:r w:rsidRPr="00F90904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</w:p>
    <w:p w:rsidR="002F25DF" w:rsidRPr="00F90904" w:rsidRDefault="002F25DF" w:rsidP="002F25D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color w:val="000000"/>
          <w:sz w:val="28"/>
          <w:szCs w:val="28"/>
        </w:rPr>
      </w:pPr>
      <w:r w:rsidRPr="00F90904">
        <w:rPr>
          <w:rFonts w:ascii="PT Astra Serif" w:hAnsi="PT Astra Serif"/>
          <w:b/>
          <w:color w:val="000000"/>
          <w:sz w:val="28"/>
          <w:szCs w:val="28"/>
        </w:rPr>
        <w:t>средств на территории Ульяновской области</w:t>
      </w:r>
    </w:p>
    <w:p w:rsidR="002F25DF" w:rsidRPr="00F90904" w:rsidRDefault="002F25DF" w:rsidP="002F25DF">
      <w:pPr>
        <w:widowControl w:val="0"/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2F25DF" w:rsidRPr="00F90904" w:rsidRDefault="002F25DF" w:rsidP="00547B70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proofErr w:type="gramStart"/>
      <w:r w:rsidRPr="00F90904">
        <w:rPr>
          <w:rFonts w:ascii="PT Astra Serif" w:hAnsi="PT Astra Serif"/>
          <w:sz w:val="28"/>
          <w:szCs w:val="28"/>
        </w:rPr>
        <w:t xml:space="preserve">В соответствии с Федеральным законом от 01.07.2011 № 170-ФЗ </w:t>
      </w:r>
      <w:r w:rsidRPr="00F90904">
        <w:rPr>
          <w:rFonts w:ascii="PT Astra Serif" w:hAnsi="PT Astra Serif"/>
          <w:sz w:val="28"/>
          <w:szCs w:val="28"/>
        </w:rPr>
        <w:br/>
        <w:t xml:space="preserve">«О техническом осмотре транспортных средств и о внесении изменений </w:t>
      </w:r>
      <w:r w:rsidRPr="00F90904">
        <w:rPr>
          <w:rFonts w:ascii="PT Astra Serif" w:hAnsi="PT Astra Serif"/>
          <w:sz w:val="28"/>
          <w:szCs w:val="28"/>
        </w:rPr>
        <w:br/>
        <w:t xml:space="preserve">в отдельные законодательные акты Российской Федерации», постановлением Правительства Российской Федерации от 15.09.2020 № 1434 «Об утверждении Правил проведения технического осмотра транспортных средств, а также </w:t>
      </w:r>
      <w:r w:rsidR="001F68F6" w:rsidRPr="00F90904">
        <w:rPr>
          <w:rFonts w:ascii="PT Astra Serif" w:hAnsi="PT Astra Serif"/>
          <w:sz w:val="28"/>
          <w:szCs w:val="28"/>
        </w:rPr>
        <w:br/>
      </w:r>
      <w:r w:rsidRPr="00F90904">
        <w:rPr>
          <w:rFonts w:ascii="PT Astra Serif" w:hAnsi="PT Astra Serif"/>
          <w:sz w:val="28"/>
          <w:szCs w:val="28"/>
        </w:rPr>
        <w:t>о внесении изменений в некоторые акты Прави</w:t>
      </w:r>
      <w:r w:rsidR="00D13E99" w:rsidRPr="00F90904">
        <w:rPr>
          <w:rFonts w:ascii="PT Astra Serif" w:hAnsi="PT Astra Serif"/>
          <w:sz w:val="28"/>
          <w:szCs w:val="28"/>
        </w:rPr>
        <w:t xml:space="preserve">тельства Российской Федерации» и </w:t>
      </w:r>
      <w:r w:rsidRPr="00F90904">
        <w:rPr>
          <w:rFonts w:ascii="PT Astra Serif" w:hAnsi="PT Astra Serif"/>
          <w:sz w:val="28"/>
          <w:szCs w:val="28"/>
        </w:rPr>
        <w:t xml:space="preserve">приказом Федеральной антимонопольной службы от 30.06.2022 </w:t>
      </w:r>
      <w:r w:rsidR="001F68F6" w:rsidRPr="00F90904">
        <w:rPr>
          <w:rFonts w:ascii="PT Astra Serif" w:hAnsi="PT Astra Serif"/>
          <w:sz w:val="28"/>
          <w:szCs w:val="28"/>
        </w:rPr>
        <w:br/>
      </w:r>
      <w:r w:rsidRPr="00F90904">
        <w:rPr>
          <w:rFonts w:ascii="PT Astra Serif" w:hAnsi="PT Astra Serif"/>
          <w:sz w:val="28"/>
          <w:szCs w:val="28"/>
        </w:rPr>
        <w:t>№ 489/22 «Об утверждении</w:t>
      </w:r>
      <w:proofErr w:type="gramEnd"/>
      <w:r w:rsidRPr="00F90904">
        <w:rPr>
          <w:rFonts w:ascii="PT Astra Serif" w:hAnsi="PT Astra Serif"/>
          <w:sz w:val="28"/>
          <w:szCs w:val="28"/>
        </w:rPr>
        <w:t xml:space="preserve"> Методики расчёта предельного размера платы </w:t>
      </w:r>
      <w:r w:rsidR="001F68F6" w:rsidRPr="00F90904">
        <w:rPr>
          <w:rFonts w:ascii="PT Astra Serif" w:hAnsi="PT Astra Serif"/>
          <w:sz w:val="28"/>
          <w:szCs w:val="28"/>
        </w:rPr>
        <w:br/>
      </w:r>
      <w:r w:rsidRPr="00F90904">
        <w:rPr>
          <w:rFonts w:ascii="PT Astra Serif" w:hAnsi="PT Astra Serif"/>
          <w:sz w:val="28"/>
          <w:szCs w:val="28"/>
        </w:rPr>
        <w:t xml:space="preserve">за проведение технического осмотра» Правительство Ульяновской области </w:t>
      </w:r>
      <w:r w:rsidR="001F68F6" w:rsidRPr="00F90904">
        <w:rPr>
          <w:rFonts w:ascii="PT Astra Serif" w:hAnsi="PT Astra Serif"/>
          <w:sz w:val="28"/>
          <w:szCs w:val="28"/>
        </w:rPr>
        <w:br/>
      </w:r>
      <w:proofErr w:type="gramStart"/>
      <w:r w:rsidRPr="00F90904">
        <w:rPr>
          <w:rFonts w:ascii="PT Astra Serif" w:hAnsi="PT Astra Serif"/>
          <w:sz w:val="28"/>
          <w:szCs w:val="28"/>
        </w:rPr>
        <w:t>п</w:t>
      </w:r>
      <w:proofErr w:type="gramEnd"/>
      <w:r w:rsidRPr="00F90904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2F25DF" w:rsidRPr="00F90904" w:rsidRDefault="005A1D71" w:rsidP="00547B7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90904">
        <w:rPr>
          <w:rFonts w:ascii="PT Astra Serif" w:hAnsi="PT Astra Serif"/>
          <w:sz w:val="28"/>
          <w:szCs w:val="28"/>
        </w:rPr>
        <w:t>1. </w:t>
      </w:r>
      <w:r w:rsidR="002F25DF" w:rsidRPr="00F90904">
        <w:rPr>
          <w:rFonts w:ascii="PT Astra Serif" w:hAnsi="PT Astra Serif"/>
          <w:sz w:val="28"/>
          <w:szCs w:val="28"/>
        </w:rPr>
        <w:t xml:space="preserve">Установить </w:t>
      </w:r>
      <w:r w:rsidR="00D13E99" w:rsidRPr="00F90904">
        <w:rPr>
          <w:rFonts w:ascii="PT Astra Serif" w:hAnsi="PT Astra Serif"/>
          <w:sz w:val="28"/>
          <w:szCs w:val="28"/>
        </w:rPr>
        <w:t>на</w:t>
      </w:r>
      <w:r w:rsidR="00A1574D" w:rsidRPr="00F90904">
        <w:rPr>
          <w:rFonts w:ascii="PT Astra Serif" w:hAnsi="PT Astra Serif"/>
          <w:sz w:val="28"/>
          <w:szCs w:val="28"/>
        </w:rPr>
        <w:t xml:space="preserve"> 202</w:t>
      </w:r>
      <w:r w:rsidR="002A2F39">
        <w:rPr>
          <w:rFonts w:ascii="PT Astra Serif" w:hAnsi="PT Astra Serif"/>
          <w:sz w:val="28"/>
          <w:szCs w:val="28"/>
        </w:rPr>
        <w:t>5</w:t>
      </w:r>
      <w:r w:rsidR="00A1574D" w:rsidRPr="00F90904">
        <w:rPr>
          <w:rFonts w:ascii="PT Astra Serif" w:hAnsi="PT Astra Serif"/>
          <w:sz w:val="28"/>
          <w:szCs w:val="28"/>
        </w:rPr>
        <w:t xml:space="preserve"> год </w:t>
      </w:r>
      <w:r w:rsidR="002F25DF" w:rsidRPr="00F90904">
        <w:rPr>
          <w:rFonts w:ascii="PT Astra Serif" w:hAnsi="PT Astra Serif"/>
          <w:sz w:val="28"/>
          <w:szCs w:val="28"/>
        </w:rPr>
        <w:t>предельный размер платы за проведение технического осмотра транспортных средств на территории Ульяновской области согласно приложению.</w:t>
      </w:r>
    </w:p>
    <w:p w:rsidR="002F25DF" w:rsidRPr="00F90904" w:rsidRDefault="005A1D71" w:rsidP="00547B70">
      <w:pPr>
        <w:widowControl w:val="0"/>
        <w:tabs>
          <w:tab w:val="left" w:pos="0"/>
          <w:tab w:val="left" w:pos="709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90904">
        <w:rPr>
          <w:rFonts w:ascii="PT Astra Serif" w:hAnsi="PT Astra Serif"/>
          <w:sz w:val="28"/>
          <w:szCs w:val="28"/>
        </w:rPr>
        <w:t>2. </w:t>
      </w:r>
      <w:r w:rsidR="002F25DF" w:rsidRPr="00F90904">
        <w:rPr>
          <w:rFonts w:ascii="PT Astra Serif" w:hAnsi="PT Astra Serif"/>
          <w:sz w:val="28"/>
          <w:szCs w:val="28"/>
        </w:rPr>
        <w:t xml:space="preserve">Признать утратившим силу постановление Правительства Ульяновской области от </w:t>
      </w:r>
      <w:r w:rsidR="00764CF4">
        <w:rPr>
          <w:rFonts w:ascii="PT Astra Serif" w:hAnsi="PT Astra Serif"/>
          <w:sz w:val="28"/>
          <w:szCs w:val="28"/>
        </w:rPr>
        <w:t xml:space="preserve">20.12.2023 № 692-П </w:t>
      </w:r>
      <w:r w:rsidR="002F25DF" w:rsidRPr="00F90904">
        <w:rPr>
          <w:rFonts w:ascii="PT Astra Serif" w:hAnsi="PT Astra Serif"/>
          <w:sz w:val="28"/>
          <w:szCs w:val="28"/>
        </w:rPr>
        <w:t xml:space="preserve">«Об установлении предельного размера платы </w:t>
      </w:r>
      <w:r w:rsidR="002F25DF" w:rsidRPr="00F90904">
        <w:rPr>
          <w:rFonts w:ascii="PT Astra Serif" w:hAnsi="PT Astra Serif"/>
          <w:sz w:val="28"/>
          <w:szCs w:val="28"/>
        </w:rPr>
        <w:br/>
        <w:t>за проведение технического осмотра транспортных средств на территории Ульяновской области».</w:t>
      </w:r>
    </w:p>
    <w:p w:rsidR="002F25DF" w:rsidRPr="00F90904" w:rsidRDefault="002F25DF" w:rsidP="00547B70">
      <w:pPr>
        <w:widowControl w:val="0"/>
        <w:tabs>
          <w:tab w:val="left" w:pos="0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 CYR"/>
          <w:color w:val="000000"/>
          <w:sz w:val="28"/>
          <w:szCs w:val="28"/>
        </w:rPr>
      </w:pPr>
      <w:r w:rsidRPr="00F90904">
        <w:rPr>
          <w:rFonts w:ascii="PT Astra Serif" w:hAnsi="PT Astra Serif" w:cs="Times New Roman CYR"/>
          <w:color w:val="000000"/>
          <w:sz w:val="28"/>
          <w:szCs w:val="28"/>
        </w:rPr>
        <w:t>3. Настоящее постановление вступает в силу</w:t>
      </w:r>
      <w:r w:rsidR="008260EF" w:rsidRPr="00F90904">
        <w:rPr>
          <w:rFonts w:ascii="PT Astra Serif" w:hAnsi="PT Astra Serif" w:cs="Times New Roman CYR"/>
          <w:color w:val="000000"/>
          <w:sz w:val="28"/>
          <w:szCs w:val="28"/>
        </w:rPr>
        <w:t xml:space="preserve"> </w:t>
      </w:r>
      <w:r w:rsidR="005A1D71" w:rsidRPr="00F90904">
        <w:rPr>
          <w:rFonts w:ascii="PT Astra Serif" w:hAnsi="PT Astra Serif" w:cs="Times New Roman CYR"/>
          <w:color w:val="000000"/>
          <w:sz w:val="28"/>
          <w:szCs w:val="28"/>
        </w:rPr>
        <w:t xml:space="preserve">с </w:t>
      </w:r>
      <w:r w:rsidR="008878FC" w:rsidRPr="00F90904">
        <w:rPr>
          <w:rFonts w:ascii="PT Astra Serif" w:hAnsi="PT Astra Serif" w:cs="Times New Roman CYR"/>
          <w:color w:val="000000"/>
          <w:sz w:val="28"/>
          <w:szCs w:val="28"/>
        </w:rPr>
        <w:t xml:space="preserve">1 января </w:t>
      </w:r>
      <w:r w:rsidR="00734193" w:rsidRPr="00F90904">
        <w:rPr>
          <w:rFonts w:ascii="PT Astra Serif" w:hAnsi="PT Astra Serif" w:cs="Times New Roman CYR"/>
          <w:color w:val="000000"/>
          <w:sz w:val="28"/>
          <w:szCs w:val="28"/>
        </w:rPr>
        <w:t>202</w:t>
      </w:r>
      <w:r w:rsidR="002A2F39">
        <w:rPr>
          <w:rFonts w:ascii="PT Astra Serif" w:hAnsi="PT Astra Serif" w:cs="Times New Roman CYR"/>
          <w:color w:val="000000"/>
          <w:sz w:val="28"/>
          <w:szCs w:val="28"/>
        </w:rPr>
        <w:t>5</w:t>
      </w:r>
      <w:r w:rsidR="00734193" w:rsidRPr="00F90904">
        <w:rPr>
          <w:rFonts w:ascii="PT Astra Serif" w:hAnsi="PT Astra Serif" w:cs="Times New Roman CYR"/>
          <w:color w:val="000000"/>
          <w:sz w:val="28"/>
          <w:szCs w:val="28"/>
        </w:rPr>
        <w:t xml:space="preserve"> года.</w:t>
      </w:r>
    </w:p>
    <w:p w:rsidR="002F25DF" w:rsidRPr="00F90904" w:rsidRDefault="002F25DF" w:rsidP="00547B70">
      <w:pPr>
        <w:widowControl w:val="0"/>
        <w:suppressAutoHyphens/>
        <w:autoSpaceDE w:val="0"/>
        <w:autoSpaceDN w:val="0"/>
        <w:adjustRightInd w:val="0"/>
        <w:rPr>
          <w:rFonts w:ascii="PT Astra Serif" w:hAnsi="PT Astra Serif" w:cs="Times New Roman CYR"/>
          <w:color w:val="000000"/>
          <w:sz w:val="28"/>
          <w:szCs w:val="28"/>
        </w:rPr>
      </w:pPr>
    </w:p>
    <w:p w:rsidR="002F25DF" w:rsidRDefault="002F25DF" w:rsidP="00547B70">
      <w:pPr>
        <w:widowControl w:val="0"/>
        <w:suppressAutoHyphens/>
        <w:autoSpaceDE w:val="0"/>
        <w:autoSpaceDN w:val="0"/>
        <w:adjustRightInd w:val="0"/>
        <w:rPr>
          <w:rFonts w:ascii="PT Astra Serif" w:hAnsi="PT Astra Serif" w:cs="Times New Roman CYR"/>
          <w:color w:val="000000"/>
          <w:sz w:val="28"/>
          <w:szCs w:val="28"/>
        </w:rPr>
      </w:pPr>
    </w:p>
    <w:p w:rsidR="00BE5A49" w:rsidRPr="00F90904" w:rsidRDefault="00BE5A49" w:rsidP="00547B70">
      <w:pPr>
        <w:widowControl w:val="0"/>
        <w:suppressAutoHyphens/>
        <w:autoSpaceDE w:val="0"/>
        <w:autoSpaceDN w:val="0"/>
        <w:adjustRightInd w:val="0"/>
        <w:rPr>
          <w:rFonts w:ascii="PT Astra Serif" w:hAnsi="PT Astra Serif" w:cs="Times New Roman CYR"/>
          <w:color w:val="000000"/>
          <w:sz w:val="28"/>
          <w:szCs w:val="28"/>
        </w:rPr>
      </w:pPr>
    </w:p>
    <w:p w:rsidR="00F32E1C" w:rsidRPr="00F90904" w:rsidRDefault="00BE5A49" w:rsidP="00547B70">
      <w:pPr>
        <w:widowControl w:val="0"/>
        <w:suppressAutoHyphens/>
        <w:autoSpaceDE w:val="0"/>
        <w:autoSpaceDN w:val="0"/>
        <w:adjustRightInd w:val="0"/>
        <w:rPr>
          <w:rFonts w:ascii="PT Astra Serif" w:hAnsi="PT Astra Serif" w:cs="Times New Roman CYR"/>
          <w:color w:val="000000"/>
          <w:sz w:val="28"/>
          <w:szCs w:val="28"/>
        </w:rPr>
      </w:pPr>
      <w:proofErr w:type="gramStart"/>
      <w:r>
        <w:rPr>
          <w:rFonts w:ascii="PT Astra Serif" w:hAnsi="PT Astra Serif" w:cs="Times New Roman CYR"/>
          <w:color w:val="000000"/>
          <w:sz w:val="28"/>
          <w:szCs w:val="28"/>
        </w:rPr>
        <w:t>Исполняющий</w:t>
      </w:r>
      <w:proofErr w:type="gramEnd"/>
      <w:r>
        <w:rPr>
          <w:rFonts w:ascii="PT Astra Serif" w:hAnsi="PT Astra Serif" w:cs="Times New Roman CYR"/>
          <w:color w:val="000000"/>
          <w:sz w:val="28"/>
          <w:szCs w:val="28"/>
        </w:rPr>
        <w:t xml:space="preserve"> обязанности</w:t>
      </w:r>
    </w:p>
    <w:p w:rsidR="00734193" w:rsidRPr="00F90904" w:rsidRDefault="0081181A" w:rsidP="00547B70">
      <w:pPr>
        <w:widowControl w:val="0"/>
        <w:suppressAutoHyphens/>
        <w:autoSpaceDE w:val="0"/>
        <w:autoSpaceDN w:val="0"/>
        <w:adjustRightInd w:val="0"/>
        <w:rPr>
          <w:rFonts w:ascii="PT Astra Serif" w:hAnsi="PT Astra Serif" w:cs="Times New Roman CYR"/>
          <w:sz w:val="28"/>
          <w:szCs w:val="28"/>
        </w:rPr>
      </w:pPr>
      <w:r w:rsidRPr="00F90904">
        <w:rPr>
          <w:rFonts w:ascii="PT Astra Serif" w:hAnsi="PT Astra Serif" w:cs="Times New Roman CYR"/>
          <w:sz w:val="28"/>
          <w:szCs w:val="28"/>
        </w:rPr>
        <w:t>Председател</w:t>
      </w:r>
      <w:r w:rsidR="00BE5A49">
        <w:rPr>
          <w:rFonts w:ascii="PT Astra Serif" w:hAnsi="PT Astra Serif" w:cs="Times New Roman CYR"/>
          <w:sz w:val="28"/>
          <w:szCs w:val="28"/>
        </w:rPr>
        <w:t>я</w:t>
      </w:r>
      <w:r w:rsidRPr="00F90904">
        <w:rPr>
          <w:rFonts w:ascii="PT Astra Serif" w:hAnsi="PT Astra Serif" w:cs="Times New Roman CYR"/>
          <w:sz w:val="28"/>
          <w:szCs w:val="28"/>
        </w:rPr>
        <w:t xml:space="preserve"> </w:t>
      </w:r>
    </w:p>
    <w:p w:rsidR="00734193" w:rsidRPr="00F90904" w:rsidRDefault="0081181A" w:rsidP="00734193">
      <w:pPr>
        <w:widowControl w:val="0"/>
        <w:suppressAutoHyphens/>
        <w:autoSpaceDE w:val="0"/>
        <w:autoSpaceDN w:val="0"/>
        <w:adjustRightInd w:val="0"/>
        <w:jc w:val="both"/>
        <w:rPr>
          <w:rFonts w:ascii="PT Astra Serif" w:hAnsi="PT Astra Serif" w:cs="Times New Roman CYR"/>
          <w:sz w:val="28"/>
          <w:szCs w:val="28"/>
        </w:rPr>
      </w:pPr>
      <w:r w:rsidRPr="00F90904">
        <w:rPr>
          <w:rFonts w:ascii="PT Astra Serif" w:hAnsi="PT Astra Serif" w:cs="Times New Roman CYR"/>
          <w:sz w:val="28"/>
          <w:szCs w:val="28"/>
        </w:rPr>
        <w:t>Правительства области</w:t>
      </w:r>
      <w:r w:rsidR="00C058E9">
        <w:rPr>
          <w:rFonts w:ascii="PT Astra Serif" w:hAnsi="PT Astra Serif" w:cs="Times New Roman CYR"/>
          <w:sz w:val="28"/>
          <w:szCs w:val="28"/>
        </w:rPr>
        <w:t xml:space="preserve">    </w:t>
      </w:r>
      <w:r w:rsidR="00734193" w:rsidRPr="00F90904">
        <w:rPr>
          <w:rFonts w:ascii="PT Astra Serif" w:hAnsi="PT Astra Serif" w:cs="Times New Roman CYR"/>
          <w:sz w:val="28"/>
          <w:szCs w:val="28"/>
        </w:rPr>
        <w:t xml:space="preserve">                                                 </w:t>
      </w:r>
      <w:bookmarkStart w:id="0" w:name="_GoBack"/>
      <w:bookmarkEnd w:id="0"/>
      <w:r w:rsidR="00734193" w:rsidRPr="00F90904">
        <w:rPr>
          <w:rFonts w:ascii="PT Astra Serif" w:hAnsi="PT Astra Serif" w:cs="Times New Roman CYR"/>
          <w:sz w:val="28"/>
          <w:szCs w:val="28"/>
        </w:rPr>
        <w:t xml:space="preserve">         </w:t>
      </w:r>
      <w:r w:rsidR="00F90904">
        <w:rPr>
          <w:rFonts w:ascii="PT Astra Serif" w:hAnsi="PT Astra Serif" w:cs="Times New Roman CYR"/>
          <w:sz w:val="28"/>
          <w:szCs w:val="28"/>
        </w:rPr>
        <w:t xml:space="preserve">    </w:t>
      </w:r>
      <w:r w:rsidR="00734193" w:rsidRPr="00F90904">
        <w:rPr>
          <w:rFonts w:ascii="PT Astra Serif" w:hAnsi="PT Astra Serif" w:cs="Times New Roman CYR"/>
          <w:sz w:val="28"/>
          <w:szCs w:val="28"/>
        </w:rPr>
        <w:t xml:space="preserve">  </w:t>
      </w:r>
      <w:r w:rsidR="00E550B0" w:rsidRPr="00F90904">
        <w:rPr>
          <w:rFonts w:ascii="PT Astra Serif" w:hAnsi="PT Astra Serif" w:cs="Times New Roman CYR"/>
          <w:sz w:val="28"/>
          <w:szCs w:val="28"/>
        </w:rPr>
        <w:t xml:space="preserve">  </w:t>
      </w:r>
      <w:r w:rsidR="00C058E9">
        <w:rPr>
          <w:rFonts w:ascii="PT Astra Serif" w:hAnsi="PT Astra Serif" w:cs="Times New Roman CYR"/>
          <w:sz w:val="28"/>
          <w:szCs w:val="28"/>
        </w:rPr>
        <w:t xml:space="preserve">  </w:t>
      </w:r>
      <w:proofErr w:type="spellStart"/>
      <w:r w:rsidR="00C058E9">
        <w:rPr>
          <w:rFonts w:ascii="PT Astra Serif" w:hAnsi="PT Astra Serif" w:cs="Times New Roman CYR"/>
          <w:sz w:val="28"/>
          <w:szCs w:val="28"/>
        </w:rPr>
        <w:t>Г.С.Спирчагов</w:t>
      </w:r>
      <w:proofErr w:type="spellEnd"/>
    </w:p>
    <w:p w:rsidR="00734193" w:rsidRPr="00734193" w:rsidRDefault="00734193" w:rsidP="00547B70">
      <w:pPr>
        <w:widowControl w:val="0"/>
        <w:suppressAutoHyphens/>
        <w:autoSpaceDE w:val="0"/>
        <w:autoSpaceDN w:val="0"/>
        <w:adjustRightInd w:val="0"/>
        <w:jc w:val="both"/>
        <w:rPr>
          <w:rFonts w:ascii="PT Astra Serif" w:hAnsi="PT Astra Serif" w:cs="Times New Roman CYR"/>
          <w:sz w:val="28"/>
          <w:szCs w:val="28"/>
        </w:rPr>
      </w:pPr>
    </w:p>
    <w:p w:rsidR="008378AB" w:rsidRPr="00734193" w:rsidRDefault="008378AB" w:rsidP="00547B70">
      <w:pPr>
        <w:widowControl w:val="0"/>
        <w:suppressAutoHyphens/>
        <w:autoSpaceDE w:val="0"/>
        <w:autoSpaceDN w:val="0"/>
        <w:adjustRightInd w:val="0"/>
        <w:jc w:val="both"/>
        <w:rPr>
          <w:rFonts w:ascii="PT Astra Serif" w:hAnsi="PT Astra Serif" w:cs="Times New Roman CYR"/>
          <w:color w:val="FF0000"/>
          <w:sz w:val="28"/>
          <w:szCs w:val="28"/>
        </w:rPr>
        <w:sectPr w:rsidR="008378AB" w:rsidRPr="00734193" w:rsidSect="002A2F39">
          <w:headerReference w:type="default" r:id="rId9"/>
          <w:pgSz w:w="11907" w:h="16840" w:code="9"/>
          <w:pgMar w:top="1134" w:right="567" w:bottom="1134" w:left="1701" w:header="709" w:footer="709" w:gutter="0"/>
          <w:pgNumType w:start="0"/>
          <w:cols w:space="720"/>
          <w:noEndnote/>
          <w:titlePg/>
          <w:docGrid w:linePitch="326"/>
        </w:sectPr>
      </w:pPr>
    </w:p>
    <w:p w:rsidR="000D5D83" w:rsidRDefault="00501A82" w:rsidP="00F90904">
      <w:pPr>
        <w:autoSpaceDE w:val="0"/>
        <w:autoSpaceDN w:val="0"/>
        <w:adjustRightInd w:val="0"/>
        <w:spacing w:line="235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</w:t>
      </w:r>
    </w:p>
    <w:p w:rsidR="00132EBA" w:rsidRPr="00D72364" w:rsidRDefault="00132EBA" w:rsidP="00F90904">
      <w:pPr>
        <w:autoSpaceDE w:val="0"/>
        <w:autoSpaceDN w:val="0"/>
        <w:adjustRightInd w:val="0"/>
        <w:spacing w:line="235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DE15A7" w:rsidRPr="00D72364" w:rsidRDefault="00501A82" w:rsidP="00F90904">
      <w:pPr>
        <w:tabs>
          <w:tab w:val="left" w:pos="567"/>
          <w:tab w:val="left" w:pos="709"/>
          <w:tab w:val="left" w:pos="851"/>
          <w:tab w:val="left" w:pos="5103"/>
        </w:tabs>
        <w:autoSpaceDE w:val="0"/>
        <w:autoSpaceDN w:val="0"/>
        <w:adjustRightInd w:val="0"/>
        <w:spacing w:line="235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постановлению</w:t>
      </w:r>
      <w:r w:rsidR="00DE15A7" w:rsidRPr="00D72364">
        <w:rPr>
          <w:rFonts w:ascii="PT Astra Serif" w:hAnsi="PT Astra Serif"/>
          <w:sz w:val="28"/>
          <w:szCs w:val="28"/>
        </w:rPr>
        <w:t xml:space="preserve"> </w:t>
      </w:r>
      <w:r w:rsidR="00745836" w:rsidRPr="00D72364">
        <w:rPr>
          <w:rFonts w:ascii="PT Astra Serif" w:hAnsi="PT Astra Serif"/>
          <w:sz w:val="28"/>
          <w:szCs w:val="28"/>
        </w:rPr>
        <w:t>Правительства</w:t>
      </w:r>
    </w:p>
    <w:p w:rsidR="00745836" w:rsidRPr="00D72364" w:rsidRDefault="00745836" w:rsidP="00F90904">
      <w:pPr>
        <w:tabs>
          <w:tab w:val="left" w:pos="5103"/>
        </w:tabs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D72364">
        <w:rPr>
          <w:rFonts w:ascii="PT Astra Serif" w:hAnsi="PT Astra Serif"/>
          <w:sz w:val="28"/>
          <w:szCs w:val="28"/>
        </w:rPr>
        <w:t>Ульяновской области</w:t>
      </w:r>
    </w:p>
    <w:p w:rsidR="001F68F6" w:rsidRPr="00501A82" w:rsidRDefault="001F68F6" w:rsidP="00F9090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:rsidR="00D76425" w:rsidRDefault="00D76425" w:rsidP="00F9090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:rsidR="00EF0556" w:rsidRPr="00501A82" w:rsidRDefault="00EF0556" w:rsidP="00F90904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AE071B" w:rsidRDefault="00C70BE5" w:rsidP="00F90904">
      <w:pPr>
        <w:widowControl w:val="0"/>
        <w:tabs>
          <w:tab w:val="left" w:pos="851"/>
        </w:tabs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D72364">
        <w:rPr>
          <w:rFonts w:ascii="PT Astra Serif" w:hAnsi="PT Astra Serif"/>
          <w:b/>
          <w:sz w:val="28"/>
          <w:szCs w:val="28"/>
        </w:rPr>
        <w:t>ПРЕДЕЛЬНЫЙ</w:t>
      </w:r>
      <w:r w:rsidR="00521DF9">
        <w:rPr>
          <w:rFonts w:ascii="PT Astra Serif" w:hAnsi="PT Astra Serif"/>
          <w:b/>
          <w:sz w:val="28"/>
          <w:szCs w:val="28"/>
        </w:rPr>
        <w:t xml:space="preserve"> РАЗМЕР</w:t>
      </w:r>
      <w:r w:rsidR="00AE071B">
        <w:rPr>
          <w:rFonts w:ascii="PT Astra Serif" w:hAnsi="PT Astra Serif"/>
          <w:b/>
          <w:sz w:val="28"/>
          <w:szCs w:val="28"/>
        </w:rPr>
        <w:t xml:space="preserve"> </w:t>
      </w:r>
    </w:p>
    <w:p w:rsidR="00D705C8" w:rsidRPr="00D72364" w:rsidRDefault="00AE071B" w:rsidP="00F90904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платы </w:t>
      </w:r>
      <w:r w:rsidR="00D705C8" w:rsidRPr="00D72364">
        <w:rPr>
          <w:rFonts w:ascii="PT Astra Serif" w:hAnsi="PT Astra Serif"/>
          <w:b/>
          <w:sz w:val="28"/>
          <w:szCs w:val="28"/>
        </w:rPr>
        <w:t xml:space="preserve">за проведение </w:t>
      </w:r>
      <w:r w:rsidR="000B4FFD" w:rsidRPr="00D72364">
        <w:rPr>
          <w:rFonts w:ascii="PT Astra Serif" w:hAnsi="PT Astra Serif"/>
          <w:b/>
          <w:sz w:val="28"/>
          <w:szCs w:val="28"/>
        </w:rPr>
        <w:t>технического осмотра</w:t>
      </w:r>
    </w:p>
    <w:p w:rsidR="000B4FFD" w:rsidRPr="00D72364" w:rsidRDefault="000B4FFD" w:rsidP="00F90904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D72364">
        <w:rPr>
          <w:rFonts w:ascii="PT Astra Serif" w:hAnsi="PT Astra Serif"/>
          <w:b/>
          <w:sz w:val="28"/>
          <w:szCs w:val="28"/>
        </w:rPr>
        <w:t>транспортных средств на</w:t>
      </w:r>
      <w:r w:rsidR="00B26320" w:rsidRPr="00D72364">
        <w:rPr>
          <w:rFonts w:ascii="PT Astra Serif" w:hAnsi="PT Astra Serif"/>
          <w:b/>
          <w:sz w:val="28"/>
          <w:szCs w:val="28"/>
        </w:rPr>
        <w:t xml:space="preserve"> территории Ульяновской области</w:t>
      </w:r>
    </w:p>
    <w:p w:rsidR="00B26320" w:rsidRPr="00D72364" w:rsidRDefault="00B26320" w:rsidP="00F90904">
      <w:pPr>
        <w:widowControl w:val="0"/>
        <w:autoSpaceDE w:val="0"/>
        <w:autoSpaceDN w:val="0"/>
        <w:adjustRightInd w:val="0"/>
        <w:spacing w:line="235" w:lineRule="auto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371"/>
        <w:gridCol w:w="1842"/>
      </w:tblGrid>
      <w:tr w:rsidR="00D76425" w:rsidRPr="00D72364" w:rsidTr="005A3EFF">
        <w:trPr>
          <w:cantSplit/>
          <w:trHeight w:val="580"/>
        </w:trPr>
        <w:tc>
          <w:tcPr>
            <w:tcW w:w="710" w:type="dxa"/>
            <w:tcBorders>
              <w:bottom w:val="nil"/>
            </w:tcBorders>
            <w:noWrap/>
            <w:vAlign w:val="center"/>
            <w:hideMark/>
          </w:tcPr>
          <w:p w:rsidR="00D76425" w:rsidRPr="00D72364" w:rsidRDefault="00D76425" w:rsidP="00A0463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№</w:t>
            </w:r>
          </w:p>
          <w:p w:rsidR="00D76425" w:rsidRPr="00D72364" w:rsidRDefault="00D76425" w:rsidP="00A0463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п</w:t>
            </w:r>
            <w:proofErr w:type="gramEnd"/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7371" w:type="dxa"/>
            <w:tcBorders>
              <w:bottom w:val="nil"/>
            </w:tcBorders>
            <w:noWrap/>
            <w:vAlign w:val="center"/>
            <w:hideMark/>
          </w:tcPr>
          <w:p w:rsidR="00D76425" w:rsidRPr="00D72364" w:rsidRDefault="00D76425" w:rsidP="00D76425">
            <w:pPr>
              <w:tabs>
                <w:tab w:val="left" w:pos="4419"/>
              </w:tabs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="00914411">
              <w:rPr>
                <w:rFonts w:ascii="PT Astra Serif" w:hAnsi="PT Astra Serif"/>
                <w:color w:val="000000"/>
                <w:sz w:val="28"/>
                <w:szCs w:val="28"/>
              </w:rPr>
              <w:t>атегория транспортного средства</w:t>
            </w:r>
          </w:p>
        </w:tc>
        <w:tc>
          <w:tcPr>
            <w:tcW w:w="1842" w:type="dxa"/>
            <w:tcBorders>
              <w:bottom w:val="nil"/>
            </w:tcBorders>
            <w:vAlign w:val="center"/>
            <w:hideMark/>
          </w:tcPr>
          <w:p w:rsidR="00D76425" w:rsidRPr="00D72364" w:rsidRDefault="00D7642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Предельный размер </w:t>
            </w:r>
            <w:r w:rsidR="005A3EFF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платы, руб.</w:t>
            </w:r>
          </w:p>
        </w:tc>
      </w:tr>
    </w:tbl>
    <w:p w:rsidR="00547B70" w:rsidRPr="00547B70" w:rsidRDefault="00547B70" w:rsidP="00547B70">
      <w:pPr>
        <w:spacing w:line="14" w:lineRule="auto"/>
        <w:rPr>
          <w:sz w:val="2"/>
          <w:szCs w:val="2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710"/>
        <w:gridCol w:w="7371"/>
        <w:gridCol w:w="1842"/>
      </w:tblGrid>
      <w:tr w:rsidR="00D76425" w:rsidRPr="00547B70" w:rsidTr="005A3EFF">
        <w:trPr>
          <w:cantSplit/>
          <w:trHeight w:val="331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6425" w:rsidRPr="00547B70" w:rsidRDefault="00D76425" w:rsidP="00547B70">
            <w:pPr>
              <w:spacing w:line="240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425" w:rsidRPr="00547B70" w:rsidRDefault="00D76425" w:rsidP="005A3EFF">
            <w:pPr>
              <w:spacing w:line="240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6425" w:rsidRPr="00547B70" w:rsidRDefault="00D76425" w:rsidP="00547B70">
            <w:pPr>
              <w:spacing w:line="240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</w:tr>
      <w:tr w:rsidR="00D76425" w:rsidRPr="00547B70" w:rsidTr="002A2F39">
        <w:trPr>
          <w:cantSplit/>
          <w:trHeight w:val="6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6425" w:rsidRPr="00547B70" w:rsidRDefault="00D76425" w:rsidP="00547B70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425" w:rsidRPr="00547B70" w:rsidRDefault="00D76425" w:rsidP="005A3EFF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M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1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(транспортные средства, используемые для</w:t>
            </w:r>
            <w:r w:rsidR="00805733" w:rsidRPr="00547B7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перевозки пассажиров и имеющие помимо места водителя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не более восьми мест для сидения, − легковые автомобили)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6425" w:rsidRPr="00547B70" w:rsidRDefault="00602EA9" w:rsidP="00547B70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1098</w:t>
            </w:r>
          </w:p>
        </w:tc>
      </w:tr>
      <w:tr w:rsidR="00D76425" w:rsidRPr="00547B70" w:rsidTr="002A2F39">
        <w:trPr>
          <w:cantSplit/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6425" w:rsidRPr="00547B70" w:rsidRDefault="00D76425" w:rsidP="00547B70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425" w:rsidRPr="00547B70" w:rsidRDefault="00D76425" w:rsidP="005A3EFF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M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2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(транспортные средства, используемые дл</w:t>
            </w:r>
            <w:r w:rsidR="00805733" w:rsidRPr="00547B70">
              <w:rPr>
                <w:rFonts w:ascii="PT Astra Serif" w:hAnsi="PT Astra Serif"/>
                <w:color w:val="000000"/>
                <w:sz w:val="28"/>
                <w:szCs w:val="28"/>
              </w:rPr>
              <w:t>я перевозки пассажиров, имеющие помимо места водителя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более вос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ми мест для сидения, технически допустимая максимал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ная </w:t>
            </w:r>
            <w:proofErr w:type="gramStart"/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масса</w:t>
            </w:r>
            <w:proofErr w:type="gramEnd"/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которых не превышает 5 тонн)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425" w:rsidRPr="00547B70" w:rsidRDefault="00602EA9" w:rsidP="0006117B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1880</w:t>
            </w:r>
          </w:p>
        </w:tc>
      </w:tr>
      <w:tr w:rsidR="00D76425" w:rsidRPr="00547B70" w:rsidTr="002A2F39">
        <w:trPr>
          <w:cantSplit/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6425" w:rsidRPr="00547B70" w:rsidRDefault="00D76425" w:rsidP="00547B70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425" w:rsidRPr="00547B70" w:rsidRDefault="00D76425" w:rsidP="005A3EFF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M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3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(транспортные средства, используемые для</w:t>
            </w:r>
            <w:r w:rsidR="00805733" w:rsidRPr="00547B7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перевозки пассажиров, имеющие помимо места водителя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более вос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ми мест для сидения, технически допустимая максимал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ная </w:t>
            </w:r>
            <w:proofErr w:type="gramStart"/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масса</w:t>
            </w:r>
            <w:proofErr w:type="gramEnd"/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которых превышает 5 тонн)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6425" w:rsidRPr="00547B70" w:rsidRDefault="00602EA9" w:rsidP="00547B70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2270</w:t>
            </w:r>
          </w:p>
        </w:tc>
      </w:tr>
      <w:tr w:rsidR="00D76425" w:rsidRPr="00547B70" w:rsidTr="002A2F39">
        <w:trPr>
          <w:cantSplit/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6425" w:rsidRPr="00547B70" w:rsidRDefault="00D76425" w:rsidP="00547B70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4.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425" w:rsidRPr="00547B70" w:rsidRDefault="00D76425" w:rsidP="007B351D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47B70"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N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1</w:t>
            </w:r>
            <w:r w:rsidR="00547B70" w:rsidRPr="00547B7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(транспортны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е средств</w:t>
            </w:r>
            <w:r w:rsidR="00547B70" w:rsidRPr="00547B70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, предназначенн</w:t>
            </w:r>
            <w:r w:rsidR="007B351D">
              <w:rPr>
                <w:rFonts w:ascii="PT Astra Serif" w:hAnsi="PT Astra Serif"/>
                <w:color w:val="000000"/>
                <w:sz w:val="28"/>
                <w:szCs w:val="28"/>
              </w:rPr>
              <w:t>ы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е для перево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ки грузов, имеющ</w:t>
            </w:r>
            <w:r w:rsidR="007B351D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е технически допустимую максимал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ную массу не более 3,5 тонны)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6425" w:rsidRPr="00547B70" w:rsidRDefault="00602EA9" w:rsidP="00547B70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1201</w:t>
            </w:r>
          </w:p>
        </w:tc>
      </w:tr>
      <w:tr w:rsidR="00D76425" w:rsidRPr="00547B70" w:rsidTr="002A2F39">
        <w:trPr>
          <w:cantSplit/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6425" w:rsidRPr="00547B70" w:rsidRDefault="00D76425" w:rsidP="00547B70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5.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425" w:rsidRPr="00547B70" w:rsidRDefault="00D76425" w:rsidP="007B351D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N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 xml:space="preserve">2 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(транспортн</w:t>
            </w:r>
            <w:r w:rsidR="00547B70" w:rsidRPr="00547B70">
              <w:rPr>
                <w:rFonts w:ascii="PT Astra Serif" w:hAnsi="PT Astra Serif"/>
                <w:color w:val="000000"/>
                <w:sz w:val="28"/>
                <w:szCs w:val="28"/>
              </w:rPr>
              <w:t>ы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е средств</w:t>
            </w:r>
            <w:r w:rsidR="00547B70" w:rsidRPr="00547B70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, предназначенн</w:t>
            </w:r>
            <w:r w:rsidR="007B351D">
              <w:rPr>
                <w:rFonts w:ascii="PT Astra Serif" w:hAnsi="PT Astra Serif"/>
                <w:color w:val="000000"/>
                <w:sz w:val="28"/>
                <w:szCs w:val="28"/>
              </w:rPr>
              <w:t>ы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е для перево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ки грузов, имеющ</w:t>
            </w:r>
            <w:r w:rsidR="007B351D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е технически допустимую максимал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ную массу свыше 3,5 тонны, но не более 12 тонн)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6425" w:rsidRPr="00547B70" w:rsidRDefault="00602EA9" w:rsidP="00547B70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2189</w:t>
            </w:r>
          </w:p>
        </w:tc>
      </w:tr>
      <w:tr w:rsidR="00D76425" w:rsidRPr="00547B70" w:rsidTr="002A2F39">
        <w:trPr>
          <w:cantSplit/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6425" w:rsidRPr="00547B70" w:rsidRDefault="00D76425" w:rsidP="00547B70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6.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425" w:rsidRPr="00547B70" w:rsidRDefault="00D76425" w:rsidP="007B351D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N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3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(транспортн</w:t>
            </w:r>
            <w:r w:rsidR="00547B70" w:rsidRPr="00547B70">
              <w:rPr>
                <w:rFonts w:ascii="PT Astra Serif" w:hAnsi="PT Astra Serif"/>
                <w:color w:val="000000"/>
                <w:sz w:val="28"/>
                <w:szCs w:val="28"/>
              </w:rPr>
              <w:t>ы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е средств</w:t>
            </w:r>
            <w:r w:rsidR="00547B70" w:rsidRPr="00547B70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, предназначенн</w:t>
            </w:r>
            <w:r w:rsidR="007B351D">
              <w:rPr>
                <w:rFonts w:ascii="PT Astra Serif" w:hAnsi="PT Astra Serif"/>
                <w:color w:val="000000"/>
                <w:sz w:val="28"/>
                <w:szCs w:val="28"/>
              </w:rPr>
              <w:t>ы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е для перево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ки грузов, имеющ</w:t>
            </w:r>
            <w:r w:rsidR="007B351D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е технически допустимую максимал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ную массу более 12 тонн)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6425" w:rsidRPr="00547B70" w:rsidRDefault="00602EA9" w:rsidP="00547B70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2364</w:t>
            </w:r>
          </w:p>
        </w:tc>
      </w:tr>
      <w:tr w:rsidR="00D76425" w:rsidRPr="00547B70" w:rsidTr="00734193">
        <w:trPr>
          <w:cantSplit/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6425" w:rsidRPr="00547B70" w:rsidRDefault="00D76425" w:rsidP="00547B70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7.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425" w:rsidRPr="00547B70" w:rsidRDefault="00D76425" w:rsidP="005A3EFF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O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1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(прицепы, технически допустимая максимальная </w:t>
            </w:r>
            <w:proofErr w:type="gramStart"/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масса</w:t>
            </w:r>
            <w:proofErr w:type="gramEnd"/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которых не более 0,75 тонны); </w:t>
            </w:r>
          </w:p>
          <w:p w:rsidR="00D76425" w:rsidRPr="00547B70" w:rsidRDefault="00D76425" w:rsidP="005A3EFF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O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2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(прицепы, технически допустимая максимальная </w:t>
            </w:r>
            <w:proofErr w:type="gramStart"/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масса</w:t>
            </w:r>
            <w:proofErr w:type="gramEnd"/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которых свыше 0,75 тонны, но не более 3,5 тонны)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6425" w:rsidRPr="00547B70" w:rsidRDefault="00602EA9" w:rsidP="00547B70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906</w:t>
            </w:r>
          </w:p>
        </w:tc>
      </w:tr>
      <w:tr w:rsidR="008D5428" w:rsidRPr="00547B70" w:rsidTr="00734193">
        <w:trPr>
          <w:cantSplit/>
          <w:trHeight w:val="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5428" w:rsidRPr="00547B70" w:rsidRDefault="008D5428" w:rsidP="00547B70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8.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428" w:rsidRPr="00547B70" w:rsidRDefault="00F040FF" w:rsidP="005A3EFF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040FF">
              <w:rPr>
                <w:rFonts w:ascii="PT Astra Serif" w:hAnsi="PT Astra Serif"/>
                <w:color w:val="000000"/>
                <w:sz w:val="28"/>
                <w:szCs w:val="28"/>
              </w:rPr>
              <w:t>O</w:t>
            </w:r>
            <w:r w:rsidRPr="00F040FF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3</w:t>
            </w:r>
            <w:r w:rsidRPr="00F040F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="008D5428" w:rsidRPr="00547B7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(прицепы, технически допустимая максимальная </w:t>
            </w:r>
            <w:proofErr w:type="gramStart"/>
            <w:r w:rsidR="008D5428" w:rsidRPr="00547B70">
              <w:rPr>
                <w:rFonts w:ascii="PT Astra Serif" w:hAnsi="PT Astra Serif"/>
                <w:color w:val="000000"/>
                <w:sz w:val="28"/>
                <w:szCs w:val="28"/>
              </w:rPr>
              <w:t>масса</w:t>
            </w:r>
            <w:proofErr w:type="gramEnd"/>
            <w:r w:rsidR="008D5428" w:rsidRPr="00547B7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которых свыше 3,5 тонны, но не более 10 тонн);</w:t>
            </w:r>
          </w:p>
          <w:p w:rsidR="008D5428" w:rsidRPr="00547B70" w:rsidRDefault="00F040FF" w:rsidP="00F040FF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040FF">
              <w:rPr>
                <w:rFonts w:ascii="PT Astra Serif" w:hAnsi="PT Astra Serif"/>
                <w:color w:val="000000"/>
                <w:sz w:val="28"/>
                <w:szCs w:val="28"/>
              </w:rPr>
              <w:t>O</w:t>
            </w:r>
            <w:r w:rsidRPr="00F040FF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4</w:t>
            </w:r>
            <w:r w:rsidRPr="00F040F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="008D5428" w:rsidRPr="00547B70">
              <w:rPr>
                <w:rFonts w:ascii="PT Astra Serif" w:hAnsi="PT Astra Serif"/>
                <w:color w:val="000000"/>
                <w:sz w:val="28"/>
                <w:szCs w:val="28"/>
              </w:rPr>
              <w:t>(прицепы, технически допустимая максимальная масса которых более 10 тонн)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428" w:rsidRPr="00547B70" w:rsidRDefault="00602EA9" w:rsidP="00547B70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1530</w:t>
            </w:r>
          </w:p>
        </w:tc>
      </w:tr>
      <w:tr w:rsidR="00D76425" w:rsidRPr="00547B70" w:rsidTr="00F90904">
        <w:trPr>
          <w:cantSplit/>
          <w:trHeight w:val="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6425" w:rsidRPr="00547B70" w:rsidRDefault="00D76425" w:rsidP="00547B70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9.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425" w:rsidRPr="005A3EFF" w:rsidRDefault="00D76425" w:rsidP="005A3EFF">
            <w:pPr>
              <w:jc w:val="both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proofErr w:type="gramStart"/>
            <w:r w:rsidRPr="005A3EFF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L (</w:t>
            </w:r>
            <w:proofErr w:type="spellStart"/>
            <w:r w:rsidRPr="005A3EFF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мототранспортные</w:t>
            </w:r>
            <w:proofErr w:type="spellEnd"/>
            <w:r w:rsidRPr="005A3EFF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средства (мопеды, мотовелосипеды, </w:t>
            </w:r>
            <w:proofErr w:type="spellStart"/>
            <w:r w:rsidRPr="005A3EFF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мокики</w:t>
            </w:r>
            <w:proofErr w:type="spellEnd"/>
            <w:r w:rsidRPr="005A3EFF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, мотоциклы, мотороллеры, </w:t>
            </w:r>
            <w:proofErr w:type="spellStart"/>
            <w:r w:rsidRPr="005A3EFF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трициклы</w:t>
            </w:r>
            <w:proofErr w:type="spellEnd"/>
            <w:r w:rsidRPr="005A3EFF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5A3EFF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квадрициклы</w:t>
            </w:r>
            <w:proofErr w:type="spellEnd"/>
            <w:r w:rsidRPr="005A3EFF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6425" w:rsidRPr="00547B70" w:rsidRDefault="00602EA9" w:rsidP="00547B70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386</w:t>
            </w:r>
          </w:p>
        </w:tc>
      </w:tr>
      <w:tr w:rsidR="00D76425" w:rsidRPr="00547B70" w:rsidTr="00734193">
        <w:trPr>
          <w:cantSplit/>
          <w:trHeight w:val="6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6425" w:rsidRPr="00547B70" w:rsidRDefault="00D76425" w:rsidP="00547B70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425" w:rsidRPr="00547B70" w:rsidRDefault="00D76425" w:rsidP="005A3EFF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Специальные транспортные средства оперативных служб 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>(на базе M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1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6425" w:rsidRPr="00547B70" w:rsidRDefault="00602EA9" w:rsidP="00547B70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1171</w:t>
            </w:r>
          </w:p>
        </w:tc>
      </w:tr>
      <w:tr w:rsidR="00D76425" w:rsidRPr="00547B70" w:rsidTr="00734193">
        <w:trPr>
          <w:cantSplit/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6425" w:rsidRPr="00547B70" w:rsidRDefault="00D76425" w:rsidP="00547B70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425" w:rsidRPr="00547B70" w:rsidRDefault="00D76425" w:rsidP="005A3EFF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Специальные транспортные средства оперативных служб  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>(на базе M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2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6425" w:rsidRPr="00547B70" w:rsidRDefault="00602EA9" w:rsidP="00547B70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1880</w:t>
            </w:r>
          </w:p>
        </w:tc>
      </w:tr>
      <w:tr w:rsidR="00D76425" w:rsidRPr="00547B70" w:rsidTr="00734193">
        <w:trPr>
          <w:cantSplit/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6425" w:rsidRPr="00547B70" w:rsidRDefault="00D76425" w:rsidP="00547B70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425" w:rsidRPr="00547B70" w:rsidRDefault="00D76425" w:rsidP="005A3EFF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Специальные транспортные средства оперативных служб  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>(на базе M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3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6425" w:rsidRPr="00547B70" w:rsidRDefault="00602EA9" w:rsidP="00547B70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2144</w:t>
            </w:r>
          </w:p>
        </w:tc>
      </w:tr>
      <w:tr w:rsidR="00D76425" w:rsidRPr="00547B70" w:rsidTr="005A3EFF">
        <w:trPr>
          <w:cantSplit/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425" w:rsidRPr="00547B70" w:rsidRDefault="00D76425" w:rsidP="00547B70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25" w:rsidRPr="00547B70" w:rsidRDefault="00D76425" w:rsidP="005A3EFF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Специальные транспортные средства оперативных служб  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>(на базе N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1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), транспортные средства − цистерны (на базе N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1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), транспортные средства − цистерны для перевозки </w:t>
            </w:r>
            <w:r w:rsidR="005A3EFF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и заправки сжиженных углеводородных газов (на базе N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1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), транспортные средства − фургоны (на базе N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1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), транспор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ные средства − фургоны, имеющие места для перевозки людей (на базе N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1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), </w:t>
            </w:r>
            <w:proofErr w:type="spellStart"/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автоэвакуаторы</w:t>
            </w:r>
            <w:proofErr w:type="spellEnd"/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(на базе N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1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425" w:rsidRPr="00547B70" w:rsidRDefault="00602EA9" w:rsidP="00547B70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1276</w:t>
            </w:r>
          </w:p>
        </w:tc>
      </w:tr>
      <w:tr w:rsidR="00D76425" w:rsidRPr="00547B70" w:rsidTr="005A3EFF">
        <w:trPr>
          <w:cantSplit/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425" w:rsidRPr="00547B70" w:rsidRDefault="00D76425" w:rsidP="00547B70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25" w:rsidRPr="00547B70" w:rsidRDefault="00D76425" w:rsidP="005A3EFF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Специальные транспортные средства оперативных служб  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>(на базе N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2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), </w:t>
            </w:r>
            <w:proofErr w:type="spellStart"/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автоэвакуаторы</w:t>
            </w:r>
            <w:proofErr w:type="spellEnd"/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(на базе 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N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2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), транспортные средства с грузоподъёмными устройствами (на базе N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2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), транспортные средства − цистерны (на базе N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2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), тран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портные средства − цистерны для перевозки и заправки сжиженных углеводородных газов (на базе N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2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), транспор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ные средства − фургоны (на базе N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2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), транспортные сре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ства − цистерны (на базе N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2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), транспортные средства для перевозки пищевых продуктов (на базе N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2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425" w:rsidRPr="00547B70" w:rsidRDefault="00602EA9" w:rsidP="00547B70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2293</w:t>
            </w:r>
          </w:p>
        </w:tc>
      </w:tr>
      <w:tr w:rsidR="00D76425" w:rsidRPr="00547B70" w:rsidTr="005A3EFF">
        <w:trPr>
          <w:cantSplit/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425" w:rsidRPr="00547B70" w:rsidRDefault="00D76425" w:rsidP="00547B70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425" w:rsidRPr="00547B70" w:rsidRDefault="00D76425" w:rsidP="007B351D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Специальные транспортные средства оперативных служб  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>(на базе N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3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), </w:t>
            </w:r>
            <w:proofErr w:type="spellStart"/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автоэвакуаторы</w:t>
            </w:r>
            <w:proofErr w:type="spellEnd"/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(на базе N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3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), транспортные средства с грузоподъ</w:t>
            </w:r>
            <w:r w:rsidR="007B351D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мными устройствами (на базе N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3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), транспортные средства − цистерны (на базе N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3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), тран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портные средства − цистерны для перевозки и заправки сжиженных углеводородных газов (на базе N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3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), транспор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ные средства − фургоны (на базе N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3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), транспортные </w:t>
            </w:r>
            <w:r w:rsidR="005A3EFF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средства для перевозки пищевых продуктов (на базе N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3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6425" w:rsidRPr="00547B70" w:rsidRDefault="00602EA9" w:rsidP="00547B70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2469</w:t>
            </w:r>
          </w:p>
        </w:tc>
      </w:tr>
      <w:tr w:rsidR="008D5428" w:rsidRPr="00547B70" w:rsidTr="007B351D">
        <w:trPr>
          <w:cantSplit/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5428" w:rsidRPr="00547B70" w:rsidRDefault="008D5428" w:rsidP="00547B70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428" w:rsidRPr="00547B70" w:rsidRDefault="008D5428" w:rsidP="005A3EFF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Специальные транспортные средства оперативных служб  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>(на базе O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1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, O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2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), транспортные средства − цистерны </w:t>
            </w:r>
            <w:r w:rsidR="005A3EFF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(на базе O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1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, O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2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), транспортные средства − цистерны </w:t>
            </w:r>
            <w:r w:rsidR="007B351D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для перевозки и заправки сжиженных углеводородных </w:t>
            </w:r>
            <w:r w:rsidR="007B351D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газов (на базе O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1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, O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2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), транспортные средства − фургоны (на базе O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1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, O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2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), транспортные средства для перевозки п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щевых продуктов (на базе O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1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, O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2</w:t>
            </w: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428" w:rsidRPr="00547B70" w:rsidRDefault="00602EA9" w:rsidP="00547B70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942</w:t>
            </w:r>
          </w:p>
        </w:tc>
      </w:tr>
      <w:tr w:rsidR="007B351D" w:rsidRPr="00547B70" w:rsidTr="007B351D">
        <w:trPr>
          <w:trHeight w:val="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351D" w:rsidRPr="00547B70" w:rsidRDefault="007B351D" w:rsidP="00547B70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47B70">
              <w:rPr>
                <w:rFonts w:ascii="PT Astra Serif" w:hAnsi="PT Astra Serif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51D" w:rsidRPr="00547B70" w:rsidRDefault="007B351D" w:rsidP="007B351D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7B351D">
              <w:rPr>
                <w:rFonts w:ascii="PT Astra Serif" w:hAnsi="PT Astra Serif"/>
                <w:color w:val="000000"/>
                <w:sz w:val="28"/>
                <w:szCs w:val="28"/>
              </w:rPr>
              <w:t>Специальные транспортные средства оперативных служб (на базе O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3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</w:rPr>
              <w:t>, O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4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), </w:t>
            </w:r>
            <w:proofErr w:type="spellStart"/>
            <w:r w:rsidRPr="007B351D">
              <w:rPr>
                <w:rFonts w:ascii="PT Astra Serif" w:hAnsi="PT Astra Serif"/>
                <w:color w:val="000000"/>
                <w:sz w:val="28"/>
                <w:szCs w:val="28"/>
              </w:rPr>
              <w:t>автоэвакуаторы</w:t>
            </w:r>
            <w:proofErr w:type="spellEnd"/>
            <w:r w:rsidRPr="007B351D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(на базе O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3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</w:rPr>
              <w:t>, O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4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</w:rPr>
              <w:t>), тран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портные средства с грузоподъёмными устройствами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</w:rPr>
              <w:t>(на базе O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3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</w:rPr>
              <w:t>, O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4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), транспортные средства − цистерны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</w:rPr>
              <w:t>(на базе O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3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</w:rPr>
              <w:t>, O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4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), транспортные средства − цистерны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для перевозки и заправки сжиженных углеводородных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газов (на базе O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3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</w:rPr>
              <w:t>, O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4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</w:rPr>
              <w:t>), транспортные средства − фургоны (на базе O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3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</w:rPr>
              <w:t>, O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4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</w:rPr>
              <w:t>), транспортные средства для перевозки п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</w:rPr>
              <w:t>щевых продуктов (на базе O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3</w:t>
            </w:r>
            <w:proofErr w:type="gramEnd"/>
            <w:r w:rsidRPr="007B351D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7B351D">
              <w:rPr>
                <w:rFonts w:ascii="PT Astra Serif" w:hAnsi="PT Astra Serif"/>
                <w:color w:val="000000"/>
                <w:sz w:val="28"/>
                <w:szCs w:val="28"/>
              </w:rPr>
              <w:t>O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4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351D" w:rsidRPr="00547B70" w:rsidRDefault="00602EA9" w:rsidP="00547B70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lastRenderedPageBreak/>
              <w:t>1599</w:t>
            </w:r>
          </w:p>
        </w:tc>
      </w:tr>
      <w:tr w:rsidR="00D76425" w:rsidRPr="00D72364" w:rsidTr="00734193">
        <w:trPr>
          <w:cantSplit/>
          <w:trHeight w:val="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6425" w:rsidRPr="00D72364" w:rsidRDefault="00D76425" w:rsidP="00F32E1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18.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425" w:rsidRPr="00D72364" w:rsidRDefault="00D76425" w:rsidP="00745836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Специальные транспор</w:t>
            </w:r>
            <w:r w:rsidR="00930F10" w:rsidRPr="00D72364">
              <w:rPr>
                <w:rFonts w:ascii="PT Astra Serif" w:hAnsi="PT Astra Serif"/>
                <w:color w:val="000000"/>
                <w:sz w:val="28"/>
                <w:szCs w:val="28"/>
              </w:rPr>
              <w:t>тные средства оперативных служб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="00930F10" w:rsidRPr="00D72364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(на базе L)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6425" w:rsidRPr="00D72364" w:rsidRDefault="00602EA9" w:rsidP="00276990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424</w:t>
            </w:r>
          </w:p>
        </w:tc>
      </w:tr>
      <w:tr w:rsidR="00D76425" w:rsidRPr="00D72364" w:rsidTr="00734193">
        <w:trPr>
          <w:cantSplit/>
          <w:trHeight w:val="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6425" w:rsidRPr="00D72364" w:rsidRDefault="00D76425" w:rsidP="00F32E1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425" w:rsidRPr="00D72364" w:rsidRDefault="00D76425" w:rsidP="00811DFF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Специализированные транспортные средства (на базе N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1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), транспортные средства − цистерны для перевозки </w:t>
            </w:r>
            <w:r w:rsidR="00C16E68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и заправки нефтепродуктов (на базе N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1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425" w:rsidRPr="00D72364" w:rsidRDefault="00602EA9" w:rsidP="00276990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1389</w:t>
            </w:r>
          </w:p>
        </w:tc>
      </w:tr>
      <w:tr w:rsidR="00D76425" w:rsidRPr="00D72364" w:rsidTr="00734193">
        <w:trPr>
          <w:cantSplit/>
          <w:trHeight w:val="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6425" w:rsidRPr="00D72364" w:rsidRDefault="00D76425" w:rsidP="00BF6D79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425" w:rsidRPr="00D72364" w:rsidRDefault="00D76425" w:rsidP="005E3895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Специализированные транспортные средства (на базе N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2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), транспортные средства − цистерны для перевозки </w:t>
            </w:r>
            <w:r w:rsidR="00C16E68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и заправки нефтепродуктов (на базе N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2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), транспортные средства – фургоны, имеющие места для перевозки людей (на базе N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2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6425" w:rsidRPr="00D72364" w:rsidRDefault="00602EA9" w:rsidP="005E3895">
            <w:pPr>
              <w:spacing w:line="235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2503</w:t>
            </w:r>
          </w:p>
        </w:tc>
      </w:tr>
      <w:tr w:rsidR="00D76425" w:rsidRPr="00D72364" w:rsidTr="00734193">
        <w:trPr>
          <w:cantSplit/>
          <w:trHeight w:val="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6425" w:rsidRPr="00D72364" w:rsidRDefault="00D76425" w:rsidP="00F32E1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425" w:rsidRPr="00D72364" w:rsidRDefault="00D76425" w:rsidP="005E3895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Специализированные транспортные средства (на базе N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3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), транспортные средства − фургоны, имеющие места для </w:t>
            </w:r>
            <w:r w:rsidR="005E3895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перевозки людей (на базе N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3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), транспортные средства – </w:t>
            </w:r>
            <w:r w:rsidR="005E3895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цистерны для перевозки и заправки нефтепродуктов </w:t>
            </w:r>
            <w:r w:rsidR="005E3895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(на базе N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3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6425" w:rsidRPr="00D72364" w:rsidRDefault="00602EA9" w:rsidP="005E3895">
            <w:pPr>
              <w:spacing w:line="235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2711</w:t>
            </w:r>
          </w:p>
        </w:tc>
      </w:tr>
      <w:tr w:rsidR="00D76425" w:rsidRPr="00D72364" w:rsidTr="00734193">
        <w:trPr>
          <w:cantSplit/>
          <w:trHeight w:val="3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6425" w:rsidRPr="00D72364" w:rsidRDefault="00D76425" w:rsidP="00F32E1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425" w:rsidRPr="00D72364" w:rsidRDefault="00D76425" w:rsidP="005E3895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Специализированные транспортные средства (на базе O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1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, O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2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6425" w:rsidRPr="00D72364" w:rsidRDefault="00602EA9" w:rsidP="005E3895">
            <w:pPr>
              <w:spacing w:line="235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1051</w:t>
            </w:r>
          </w:p>
        </w:tc>
      </w:tr>
      <w:tr w:rsidR="00D76425" w:rsidRPr="00D72364" w:rsidTr="00734193">
        <w:trPr>
          <w:cantSplit/>
          <w:trHeight w:val="4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6425" w:rsidRPr="00D72364" w:rsidRDefault="00D76425" w:rsidP="00F32E1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425" w:rsidRPr="00D72364" w:rsidRDefault="00D76425" w:rsidP="005E3895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Специализированные транспортные средства (на базе O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3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, O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4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6425" w:rsidRPr="00D72364" w:rsidRDefault="00602EA9" w:rsidP="005E3895">
            <w:pPr>
              <w:spacing w:line="235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1772</w:t>
            </w:r>
          </w:p>
        </w:tc>
      </w:tr>
      <w:tr w:rsidR="00D76425" w:rsidRPr="00D72364" w:rsidTr="005A3EFF">
        <w:trPr>
          <w:cantSplit/>
          <w:trHeight w:val="4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425" w:rsidRPr="00D72364" w:rsidRDefault="00D76425" w:rsidP="00F32E1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425" w:rsidRPr="00D72364" w:rsidRDefault="00D76425" w:rsidP="005E3895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Специальные транспортные средства для коммунального хозяйства и содержания дорог (на базе N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1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6425" w:rsidRPr="00D72364" w:rsidRDefault="00602EA9" w:rsidP="005E3895">
            <w:pPr>
              <w:spacing w:line="235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1314</w:t>
            </w:r>
          </w:p>
        </w:tc>
      </w:tr>
      <w:tr w:rsidR="008D5428" w:rsidRPr="00D72364" w:rsidTr="005A3EFF">
        <w:trPr>
          <w:cantSplit/>
          <w:trHeight w:val="4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5428" w:rsidRPr="00D72364" w:rsidRDefault="008D5428" w:rsidP="000C1C0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428" w:rsidRPr="00D72364" w:rsidRDefault="008D5428" w:rsidP="005E3895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Специальные транспортные средства для коммунального хозяйства и содержания дорог (на базе N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2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), транспортные средства для перевозки грузов с использованием прицепа-роспуска (на базе N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2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428" w:rsidRPr="00D72364" w:rsidRDefault="00602EA9" w:rsidP="003564D7">
            <w:pPr>
              <w:spacing w:line="235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2398</w:t>
            </w:r>
          </w:p>
        </w:tc>
      </w:tr>
      <w:tr w:rsidR="008D5428" w:rsidRPr="00D72364" w:rsidTr="005A3EFF">
        <w:trPr>
          <w:cantSplit/>
          <w:trHeight w:val="4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5428" w:rsidRPr="00D72364" w:rsidRDefault="008D5428" w:rsidP="000C1C0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428" w:rsidRPr="00D72364" w:rsidRDefault="008D5428" w:rsidP="005E3895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Специальные транспортные средства для коммунального хозяйства и содержания дорог (на базе N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3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), транспортные средства для перевозки грузов с использованием прицепа-роспуска  (на базе N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3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428" w:rsidRPr="00D72364" w:rsidRDefault="00602EA9" w:rsidP="005E3895">
            <w:pPr>
              <w:spacing w:line="235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2607</w:t>
            </w:r>
          </w:p>
        </w:tc>
      </w:tr>
      <w:tr w:rsidR="00197B9C" w:rsidRPr="00D72364" w:rsidTr="005A3EFF">
        <w:trPr>
          <w:cantSplit/>
          <w:trHeight w:val="4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B9C" w:rsidRPr="00D72364" w:rsidRDefault="00197B9C" w:rsidP="000C1C0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B9C" w:rsidRPr="00D72364" w:rsidRDefault="00197B9C" w:rsidP="005E3895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Специальные транспортные средства для коммунального хозяйства и содержания дорог (на базе O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1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, O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2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), транспор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ные средства − цистерны для перевозки и заправки нефт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продуктов (на базе O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1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, O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2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B9C" w:rsidRPr="00D72364" w:rsidRDefault="00602EA9" w:rsidP="005E3895">
            <w:pPr>
              <w:spacing w:line="235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1014</w:t>
            </w:r>
          </w:p>
        </w:tc>
      </w:tr>
      <w:tr w:rsidR="00B16E31" w:rsidRPr="00D72364" w:rsidTr="005A3EFF">
        <w:trPr>
          <w:cantSplit/>
          <w:trHeight w:val="4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6E31" w:rsidRPr="00D72364" w:rsidRDefault="00B16E31" w:rsidP="000C1C0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E31" w:rsidRPr="00D72364" w:rsidRDefault="00B16E31" w:rsidP="005E3895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Специальные транспортные средства для коммунального хозяйства и содержания дорог (на базе O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3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, O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4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), транспор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ные средства − цистерны для перевозки и заправки нефт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продуктов (на базе O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3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, O</w:t>
            </w:r>
            <w:r w:rsidRPr="007B351D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4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E31" w:rsidRPr="00D72364" w:rsidRDefault="00602EA9" w:rsidP="005E3895">
            <w:pPr>
              <w:spacing w:line="235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1647</w:t>
            </w:r>
          </w:p>
        </w:tc>
      </w:tr>
      <w:tr w:rsidR="00D76425" w:rsidRPr="00D72364" w:rsidTr="005E3895">
        <w:trPr>
          <w:cantSplit/>
          <w:trHeight w:val="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6425" w:rsidRPr="00D72364" w:rsidRDefault="00D76425" w:rsidP="00F32E1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425" w:rsidRPr="00D72364" w:rsidRDefault="00D76425" w:rsidP="00F6403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Транспортные средства для перевозки опасных грузов </w:t>
            </w:r>
            <w:r w:rsidR="005E3895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(на базе N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1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6425" w:rsidRPr="00D72364" w:rsidRDefault="00602EA9" w:rsidP="00276990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1577</w:t>
            </w:r>
          </w:p>
        </w:tc>
      </w:tr>
      <w:tr w:rsidR="00D76425" w:rsidRPr="00D72364" w:rsidTr="005A3EFF">
        <w:trPr>
          <w:cantSplit/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6425" w:rsidRPr="00D72364" w:rsidRDefault="00D76425" w:rsidP="00F32E1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425" w:rsidRPr="00D72364" w:rsidRDefault="00D76425" w:rsidP="00930F10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Транспортные средства для перевозки опасных грузов </w:t>
            </w:r>
            <w:r w:rsidR="005E3895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="007B351D">
              <w:rPr>
                <w:rFonts w:ascii="PT Astra Serif" w:hAnsi="PT Astra Serif"/>
                <w:color w:val="000000"/>
                <w:sz w:val="28"/>
                <w:szCs w:val="28"/>
              </w:rPr>
              <w:t>(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на базе N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2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6425" w:rsidRPr="00D72364" w:rsidRDefault="00602EA9" w:rsidP="00276990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2850</w:t>
            </w:r>
          </w:p>
        </w:tc>
      </w:tr>
      <w:tr w:rsidR="00D76425" w:rsidRPr="00D72364" w:rsidTr="005A3EFF">
        <w:trPr>
          <w:cantSplit/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6425" w:rsidRPr="00D72364" w:rsidRDefault="00D76425" w:rsidP="00F32E1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31.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425" w:rsidRPr="00D72364" w:rsidRDefault="00D76425" w:rsidP="0021010D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Транспортные средства для перевозки опасных грузов </w:t>
            </w:r>
            <w:r w:rsidR="005E3895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(на базе N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3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6425" w:rsidRPr="00D72364" w:rsidRDefault="00602EA9" w:rsidP="00276990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3059</w:t>
            </w:r>
          </w:p>
        </w:tc>
      </w:tr>
      <w:tr w:rsidR="00D76425" w:rsidRPr="00D72364" w:rsidTr="005A3EFF">
        <w:trPr>
          <w:cantSplit/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6425" w:rsidRPr="00D72364" w:rsidRDefault="00D76425" w:rsidP="00F32E1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25" w:rsidRPr="00D72364" w:rsidRDefault="00D76425" w:rsidP="0021010D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Транспортные средства для перевозки опасных грузов </w:t>
            </w:r>
            <w:r w:rsidR="005E3895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(на базе O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1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, O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2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6425" w:rsidRPr="00D72364" w:rsidRDefault="00602EA9" w:rsidP="00276990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1086</w:t>
            </w:r>
          </w:p>
        </w:tc>
      </w:tr>
      <w:tr w:rsidR="00D76425" w:rsidRPr="00D72364" w:rsidTr="005A3EFF">
        <w:trPr>
          <w:cantSplit/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6425" w:rsidRPr="00D72364" w:rsidRDefault="00D76425" w:rsidP="00F32E1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25" w:rsidRPr="00D72364" w:rsidRDefault="00D76425" w:rsidP="0021010D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Транспортные средства для перевозки опасных грузов </w:t>
            </w:r>
            <w:r w:rsidR="005E3895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(на базе O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3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, O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  <w:vertAlign w:val="subscript"/>
              </w:rPr>
              <w:t>4</w:t>
            </w:r>
            <w:r w:rsidRPr="00D72364">
              <w:rPr>
                <w:rFonts w:ascii="PT Astra Serif" w:hAnsi="PT Astra Serif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425" w:rsidRPr="00D72364" w:rsidRDefault="00602EA9" w:rsidP="00276990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1842</w:t>
            </w:r>
          </w:p>
        </w:tc>
      </w:tr>
      <w:tr w:rsidR="003C0B43" w:rsidRPr="00D72364" w:rsidTr="005A3EFF">
        <w:trPr>
          <w:cantSplit/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0B43" w:rsidRPr="00D72364" w:rsidRDefault="003C0B43" w:rsidP="00F32E1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43" w:rsidRPr="00D72364" w:rsidRDefault="00573F7B" w:rsidP="00F9090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73F7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Транспортные средства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г</w:t>
            </w:r>
            <w:r w:rsidR="003C0B43" w:rsidRPr="003C0B43">
              <w:rPr>
                <w:rFonts w:ascii="PT Astra Serif" w:hAnsi="PT Astra Serif"/>
                <w:color w:val="000000"/>
                <w:sz w:val="28"/>
                <w:szCs w:val="28"/>
              </w:rPr>
              <w:t>ородско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го</w:t>
            </w:r>
            <w:r w:rsidR="003C0B4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наземн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ого</w:t>
            </w:r>
            <w:r w:rsidR="003C0B43" w:rsidRPr="003C0B4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электрич</w:t>
            </w:r>
            <w:r w:rsidR="003C0B43" w:rsidRPr="003C0B4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="003C0B43" w:rsidRPr="003C0B43">
              <w:rPr>
                <w:rFonts w:ascii="PT Astra Serif" w:hAnsi="PT Astra Serif"/>
                <w:color w:val="000000"/>
                <w:sz w:val="28"/>
                <w:szCs w:val="28"/>
              </w:rPr>
              <w:t>ск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ого</w:t>
            </w:r>
            <w:r w:rsidR="003C0B4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транспорт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="00F5613D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(трамваи, троллейбусы)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0B43" w:rsidRDefault="00602EA9" w:rsidP="007847D5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1576</w:t>
            </w:r>
          </w:p>
        </w:tc>
      </w:tr>
    </w:tbl>
    <w:p w:rsidR="004A46CE" w:rsidRDefault="00F31AB5" w:rsidP="004A46CE">
      <w:pPr>
        <w:widowControl w:val="0"/>
        <w:autoSpaceDE w:val="0"/>
        <w:autoSpaceDN w:val="0"/>
        <w:adjustRightInd w:val="0"/>
        <w:ind w:left="-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Примечание: </w:t>
      </w:r>
    </w:p>
    <w:p w:rsidR="005E3895" w:rsidRDefault="004A46CE" w:rsidP="004A46CE">
      <w:pPr>
        <w:widowControl w:val="0"/>
        <w:autoSpaceDE w:val="0"/>
        <w:autoSpaceDN w:val="0"/>
        <w:adjustRightInd w:val="0"/>
        <w:ind w:left="-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="00F31AB5">
        <w:rPr>
          <w:rFonts w:ascii="PT Astra Serif" w:hAnsi="PT Astra Serif"/>
          <w:sz w:val="28"/>
          <w:szCs w:val="28"/>
        </w:rPr>
        <w:t xml:space="preserve">азмер платы </w:t>
      </w:r>
      <w:r w:rsidR="00F31AB5" w:rsidRPr="00F90904">
        <w:rPr>
          <w:rFonts w:ascii="PT Astra Serif" w:hAnsi="PT Astra Serif"/>
          <w:sz w:val="28"/>
          <w:szCs w:val="28"/>
        </w:rPr>
        <w:t>за проведение технического осмотра транспортных средств</w:t>
      </w:r>
      <w:r w:rsidR="00F31AB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="00F31AB5">
        <w:rPr>
          <w:rFonts w:ascii="PT Astra Serif" w:hAnsi="PT Astra Serif"/>
          <w:sz w:val="28"/>
          <w:szCs w:val="28"/>
        </w:rPr>
        <w:t xml:space="preserve">является предельным </w:t>
      </w:r>
      <w:r w:rsidR="007B5168">
        <w:rPr>
          <w:rFonts w:ascii="PT Astra Serif" w:hAnsi="PT Astra Serif"/>
          <w:sz w:val="28"/>
          <w:szCs w:val="28"/>
        </w:rPr>
        <w:t>(</w:t>
      </w:r>
      <w:r w:rsidR="00F31AB5">
        <w:rPr>
          <w:rFonts w:ascii="PT Astra Serif" w:hAnsi="PT Astra Serif"/>
          <w:sz w:val="28"/>
          <w:szCs w:val="28"/>
        </w:rPr>
        <w:t>максимальным</w:t>
      </w:r>
      <w:r w:rsidR="007B5168">
        <w:rPr>
          <w:rFonts w:ascii="PT Astra Serif" w:hAnsi="PT Astra Serif"/>
          <w:sz w:val="28"/>
          <w:szCs w:val="28"/>
        </w:rPr>
        <w:t>)</w:t>
      </w:r>
      <w:r w:rsidR="00F31AB5">
        <w:rPr>
          <w:rFonts w:ascii="PT Astra Serif" w:hAnsi="PT Astra Serif"/>
          <w:sz w:val="28"/>
          <w:szCs w:val="28"/>
        </w:rPr>
        <w:t xml:space="preserve"> не зависимо от применяемой системы налогообложения.</w:t>
      </w:r>
    </w:p>
    <w:p w:rsidR="005E3895" w:rsidRPr="00D72364" w:rsidRDefault="005E3895" w:rsidP="005E389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</w:t>
      </w:r>
    </w:p>
    <w:sectPr w:rsidR="005E3895" w:rsidRPr="00D72364" w:rsidSect="00F90904">
      <w:headerReference w:type="default" r:id="rId10"/>
      <w:pgSz w:w="11907" w:h="16840" w:code="9"/>
      <w:pgMar w:top="1134" w:right="567" w:bottom="1134" w:left="1701" w:header="709" w:footer="709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8E9" w:rsidRDefault="00BB78E9" w:rsidP="00061521">
      <w:r>
        <w:separator/>
      </w:r>
    </w:p>
  </w:endnote>
  <w:endnote w:type="continuationSeparator" w:id="0">
    <w:p w:rsidR="00BB78E9" w:rsidRDefault="00BB78E9" w:rsidP="0006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8E9" w:rsidRDefault="00BB78E9" w:rsidP="00061521">
      <w:r>
        <w:separator/>
      </w:r>
    </w:p>
  </w:footnote>
  <w:footnote w:type="continuationSeparator" w:id="0">
    <w:p w:rsidR="00BB78E9" w:rsidRDefault="00BB78E9" w:rsidP="00061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521" w:rsidRPr="0052661C" w:rsidRDefault="00061521">
    <w:pPr>
      <w:pStyle w:val="a5"/>
      <w:jc w:val="center"/>
      <w:rPr>
        <w:sz w:val="28"/>
        <w:szCs w:val="28"/>
      </w:rPr>
    </w:pPr>
    <w:r w:rsidRPr="0052661C">
      <w:rPr>
        <w:sz w:val="28"/>
        <w:szCs w:val="28"/>
      </w:rPr>
      <w:fldChar w:fldCharType="begin"/>
    </w:r>
    <w:r w:rsidRPr="0052661C">
      <w:rPr>
        <w:sz w:val="28"/>
        <w:szCs w:val="28"/>
      </w:rPr>
      <w:instrText>PAGE   \* MERGEFORMAT</w:instrText>
    </w:r>
    <w:r w:rsidRPr="0052661C">
      <w:rPr>
        <w:sz w:val="28"/>
        <w:szCs w:val="28"/>
      </w:rPr>
      <w:fldChar w:fldCharType="separate"/>
    </w:r>
    <w:r w:rsidR="008D5428">
      <w:rPr>
        <w:noProof/>
        <w:sz w:val="28"/>
        <w:szCs w:val="28"/>
      </w:rPr>
      <w:t>4</w:t>
    </w:r>
    <w:r w:rsidRPr="0052661C">
      <w:rPr>
        <w:sz w:val="28"/>
        <w:szCs w:val="28"/>
      </w:rPr>
      <w:fldChar w:fldCharType="end"/>
    </w:r>
  </w:p>
  <w:p w:rsidR="00061521" w:rsidRDefault="000615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428" w:rsidRPr="00547B70" w:rsidRDefault="008D5428" w:rsidP="00547B70">
    <w:pPr>
      <w:pStyle w:val="a5"/>
      <w:jc w:val="center"/>
      <w:rPr>
        <w:rFonts w:ascii="PT Astra Serif" w:hAnsi="PT Astra Serif"/>
        <w:sz w:val="28"/>
        <w:szCs w:val="28"/>
      </w:rPr>
    </w:pPr>
    <w:r w:rsidRPr="00547B70">
      <w:rPr>
        <w:rFonts w:ascii="PT Astra Serif" w:hAnsi="PT Astra Serif"/>
        <w:sz w:val="28"/>
        <w:szCs w:val="28"/>
      </w:rPr>
      <w:fldChar w:fldCharType="begin"/>
    </w:r>
    <w:r w:rsidRPr="00547B70">
      <w:rPr>
        <w:rFonts w:ascii="PT Astra Serif" w:hAnsi="PT Astra Serif"/>
        <w:sz w:val="28"/>
        <w:szCs w:val="28"/>
      </w:rPr>
      <w:instrText>PAGE   \* MERGEFORMAT</w:instrText>
    </w:r>
    <w:r w:rsidRPr="00547B70">
      <w:rPr>
        <w:rFonts w:ascii="PT Astra Serif" w:hAnsi="PT Astra Serif"/>
        <w:sz w:val="28"/>
        <w:szCs w:val="28"/>
      </w:rPr>
      <w:fldChar w:fldCharType="separate"/>
    </w:r>
    <w:r w:rsidR="00C058E9">
      <w:rPr>
        <w:rFonts w:ascii="PT Astra Serif" w:hAnsi="PT Astra Serif"/>
        <w:noProof/>
        <w:sz w:val="28"/>
        <w:szCs w:val="28"/>
      </w:rPr>
      <w:t>4</w:t>
    </w:r>
    <w:r w:rsidRPr="00547B70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8F8860C"/>
    <w:lvl w:ilvl="0">
      <w:numFmt w:val="bullet"/>
      <w:lvlText w:val="*"/>
      <w:lvlJc w:val="left"/>
    </w:lvl>
  </w:abstractNum>
  <w:abstractNum w:abstractNumId="1">
    <w:nsid w:val="02291622"/>
    <w:multiLevelType w:val="hybridMultilevel"/>
    <w:tmpl w:val="F07087B4"/>
    <w:lvl w:ilvl="0" w:tplc="D564EA2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38B35A16"/>
    <w:multiLevelType w:val="multilevel"/>
    <w:tmpl w:val="9310328E"/>
    <w:lvl w:ilvl="0">
      <w:start w:val="1"/>
      <w:numFmt w:val="decimal"/>
      <w:lvlText w:val="%1."/>
      <w:lvlJc w:val="left"/>
      <w:pPr>
        <w:ind w:left="927" w:hanging="360"/>
      </w:pPr>
      <w:rPr>
        <w:rFonts w:ascii="PT Astra Serif" w:eastAsia="Times New Roman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">
    <w:nsid w:val="3CA37292"/>
    <w:multiLevelType w:val="hybridMultilevel"/>
    <w:tmpl w:val="454A8D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6D0369AE"/>
    <w:multiLevelType w:val="hybridMultilevel"/>
    <w:tmpl w:val="3A762372"/>
    <w:lvl w:ilvl="0" w:tplc="010CA3EC">
      <w:start w:val="29"/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7DC1133"/>
    <w:multiLevelType w:val="hybridMultilevel"/>
    <w:tmpl w:val="5C5EFF6A"/>
    <w:lvl w:ilvl="0" w:tplc="6E30AF22">
      <w:start w:val="29"/>
      <w:numFmt w:val="bullet"/>
      <w:lvlText w:val=""/>
      <w:lvlJc w:val="left"/>
      <w:pPr>
        <w:ind w:left="1287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97B32F1"/>
    <w:multiLevelType w:val="hybridMultilevel"/>
    <w:tmpl w:val="F034BE84"/>
    <w:lvl w:ilvl="0" w:tplc="5F104614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09"/>
    <w:rsid w:val="00001100"/>
    <w:rsid w:val="00001C94"/>
    <w:rsid w:val="00011DAA"/>
    <w:rsid w:val="0002154A"/>
    <w:rsid w:val="00021EFE"/>
    <w:rsid w:val="0003658F"/>
    <w:rsid w:val="00037CB9"/>
    <w:rsid w:val="000411D2"/>
    <w:rsid w:val="00044675"/>
    <w:rsid w:val="0006117B"/>
    <w:rsid w:val="00061521"/>
    <w:rsid w:val="0006348D"/>
    <w:rsid w:val="000775B1"/>
    <w:rsid w:val="00085237"/>
    <w:rsid w:val="000B4FFD"/>
    <w:rsid w:val="000C1C03"/>
    <w:rsid w:val="000D4938"/>
    <w:rsid w:val="000D5D83"/>
    <w:rsid w:val="000D6506"/>
    <w:rsid w:val="000D6DFC"/>
    <w:rsid w:val="000D6F61"/>
    <w:rsid w:val="000E0EBF"/>
    <w:rsid w:val="000F29D5"/>
    <w:rsid w:val="000F30E0"/>
    <w:rsid w:val="00105A2B"/>
    <w:rsid w:val="00106751"/>
    <w:rsid w:val="00110C60"/>
    <w:rsid w:val="00111B8C"/>
    <w:rsid w:val="001123D6"/>
    <w:rsid w:val="00112A0B"/>
    <w:rsid w:val="00113CFB"/>
    <w:rsid w:val="00124D3A"/>
    <w:rsid w:val="001269C6"/>
    <w:rsid w:val="00132EBA"/>
    <w:rsid w:val="00132FC5"/>
    <w:rsid w:val="00134A3D"/>
    <w:rsid w:val="00142B0C"/>
    <w:rsid w:val="00144192"/>
    <w:rsid w:val="00151517"/>
    <w:rsid w:val="00162E5D"/>
    <w:rsid w:val="00172266"/>
    <w:rsid w:val="001727E0"/>
    <w:rsid w:val="00175BA5"/>
    <w:rsid w:val="00187366"/>
    <w:rsid w:val="00190117"/>
    <w:rsid w:val="0019584A"/>
    <w:rsid w:val="00197B9C"/>
    <w:rsid w:val="001A6D00"/>
    <w:rsid w:val="001B7F5C"/>
    <w:rsid w:val="001C0F4C"/>
    <w:rsid w:val="001C7870"/>
    <w:rsid w:val="001E3432"/>
    <w:rsid w:val="001E4B86"/>
    <w:rsid w:val="001F54AA"/>
    <w:rsid w:val="001F68F6"/>
    <w:rsid w:val="00201C28"/>
    <w:rsid w:val="00206509"/>
    <w:rsid w:val="0021010D"/>
    <w:rsid w:val="00217223"/>
    <w:rsid w:val="00225812"/>
    <w:rsid w:val="00226440"/>
    <w:rsid w:val="00240389"/>
    <w:rsid w:val="00256893"/>
    <w:rsid w:val="002618EF"/>
    <w:rsid w:val="00264BC2"/>
    <w:rsid w:val="00264ED0"/>
    <w:rsid w:val="002758D6"/>
    <w:rsid w:val="00276990"/>
    <w:rsid w:val="00277CFF"/>
    <w:rsid w:val="002851E0"/>
    <w:rsid w:val="0029033D"/>
    <w:rsid w:val="002923F2"/>
    <w:rsid w:val="002974E8"/>
    <w:rsid w:val="002A2F39"/>
    <w:rsid w:val="002B06D6"/>
    <w:rsid w:val="002C0CC5"/>
    <w:rsid w:val="002D0EA9"/>
    <w:rsid w:val="002F25DF"/>
    <w:rsid w:val="00300918"/>
    <w:rsid w:val="00303E9A"/>
    <w:rsid w:val="003045D6"/>
    <w:rsid w:val="003156EC"/>
    <w:rsid w:val="00316605"/>
    <w:rsid w:val="00323930"/>
    <w:rsid w:val="0033235B"/>
    <w:rsid w:val="00335715"/>
    <w:rsid w:val="003465FB"/>
    <w:rsid w:val="003466BA"/>
    <w:rsid w:val="00350015"/>
    <w:rsid w:val="003564D7"/>
    <w:rsid w:val="00360E5F"/>
    <w:rsid w:val="00362F06"/>
    <w:rsid w:val="00364889"/>
    <w:rsid w:val="00364A79"/>
    <w:rsid w:val="0038021F"/>
    <w:rsid w:val="003872EC"/>
    <w:rsid w:val="0039376E"/>
    <w:rsid w:val="003A0382"/>
    <w:rsid w:val="003A6B8A"/>
    <w:rsid w:val="003B26C4"/>
    <w:rsid w:val="003B6B55"/>
    <w:rsid w:val="003C0B43"/>
    <w:rsid w:val="003C2E5A"/>
    <w:rsid w:val="003E35E7"/>
    <w:rsid w:val="003E4EA3"/>
    <w:rsid w:val="003E7620"/>
    <w:rsid w:val="00406D35"/>
    <w:rsid w:val="0044205D"/>
    <w:rsid w:val="0046589C"/>
    <w:rsid w:val="00483D79"/>
    <w:rsid w:val="00483DD4"/>
    <w:rsid w:val="00490137"/>
    <w:rsid w:val="00492BC9"/>
    <w:rsid w:val="00494879"/>
    <w:rsid w:val="004A3E21"/>
    <w:rsid w:val="004A46CE"/>
    <w:rsid w:val="004D1D5C"/>
    <w:rsid w:val="004D5CC9"/>
    <w:rsid w:val="004D7A25"/>
    <w:rsid w:val="004E19FA"/>
    <w:rsid w:val="004E37EC"/>
    <w:rsid w:val="004E3FF3"/>
    <w:rsid w:val="004F23F1"/>
    <w:rsid w:val="004F2515"/>
    <w:rsid w:val="00500676"/>
    <w:rsid w:val="00501A82"/>
    <w:rsid w:val="0051409E"/>
    <w:rsid w:val="00521DF9"/>
    <w:rsid w:val="00523B32"/>
    <w:rsid w:val="00525268"/>
    <w:rsid w:val="0052661C"/>
    <w:rsid w:val="0053267C"/>
    <w:rsid w:val="005337AE"/>
    <w:rsid w:val="00547B70"/>
    <w:rsid w:val="00554A59"/>
    <w:rsid w:val="00564A83"/>
    <w:rsid w:val="00573F7B"/>
    <w:rsid w:val="00576565"/>
    <w:rsid w:val="00576D19"/>
    <w:rsid w:val="00580AB1"/>
    <w:rsid w:val="00581EB5"/>
    <w:rsid w:val="005836C4"/>
    <w:rsid w:val="005934A8"/>
    <w:rsid w:val="005934D6"/>
    <w:rsid w:val="00595E6A"/>
    <w:rsid w:val="005A1184"/>
    <w:rsid w:val="005A1526"/>
    <w:rsid w:val="005A1D71"/>
    <w:rsid w:val="005A3EFF"/>
    <w:rsid w:val="005A459E"/>
    <w:rsid w:val="005B02F8"/>
    <w:rsid w:val="005B74F3"/>
    <w:rsid w:val="005D100F"/>
    <w:rsid w:val="005D3E87"/>
    <w:rsid w:val="005D5388"/>
    <w:rsid w:val="005D5EBA"/>
    <w:rsid w:val="005E3895"/>
    <w:rsid w:val="005F1452"/>
    <w:rsid w:val="005F3461"/>
    <w:rsid w:val="005F5450"/>
    <w:rsid w:val="005F5EFC"/>
    <w:rsid w:val="005F71D2"/>
    <w:rsid w:val="00602EA9"/>
    <w:rsid w:val="006050B7"/>
    <w:rsid w:val="00607C61"/>
    <w:rsid w:val="00613527"/>
    <w:rsid w:val="00643103"/>
    <w:rsid w:val="006524EE"/>
    <w:rsid w:val="00660434"/>
    <w:rsid w:val="00665055"/>
    <w:rsid w:val="00666876"/>
    <w:rsid w:val="006713E0"/>
    <w:rsid w:val="006729C2"/>
    <w:rsid w:val="00682B5C"/>
    <w:rsid w:val="00691C72"/>
    <w:rsid w:val="00694971"/>
    <w:rsid w:val="006957F9"/>
    <w:rsid w:val="006A2597"/>
    <w:rsid w:val="006C1D33"/>
    <w:rsid w:val="006C6C96"/>
    <w:rsid w:val="006F48AC"/>
    <w:rsid w:val="007016A4"/>
    <w:rsid w:val="007019FA"/>
    <w:rsid w:val="00703500"/>
    <w:rsid w:val="00713501"/>
    <w:rsid w:val="00713514"/>
    <w:rsid w:val="007148ED"/>
    <w:rsid w:val="0072133A"/>
    <w:rsid w:val="0072382E"/>
    <w:rsid w:val="00734193"/>
    <w:rsid w:val="007357A2"/>
    <w:rsid w:val="00742D59"/>
    <w:rsid w:val="00745836"/>
    <w:rsid w:val="00764CF4"/>
    <w:rsid w:val="00773963"/>
    <w:rsid w:val="00782480"/>
    <w:rsid w:val="007847D5"/>
    <w:rsid w:val="007946DA"/>
    <w:rsid w:val="007A74B0"/>
    <w:rsid w:val="007B351D"/>
    <w:rsid w:val="007B5168"/>
    <w:rsid w:val="007B6395"/>
    <w:rsid w:val="007B668E"/>
    <w:rsid w:val="007C10D4"/>
    <w:rsid w:val="007C2309"/>
    <w:rsid w:val="007C2A75"/>
    <w:rsid w:val="007E22D4"/>
    <w:rsid w:val="007F27A1"/>
    <w:rsid w:val="007F3912"/>
    <w:rsid w:val="00803120"/>
    <w:rsid w:val="00803B40"/>
    <w:rsid w:val="008043F8"/>
    <w:rsid w:val="0080560A"/>
    <w:rsid w:val="00805733"/>
    <w:rsid w:val="0081181A"/>
    <w:rsid w:val="00811DFF"/>
    <w:rsid w:val="00820D79"/>
    <w:rsid w:val="008230B3"/>
    <w:rsid w:val="008260EF"/>
    <w:rsid w:val="0083045E"/>
    <w:rsid w:val="008335ED"/>
    <w:rsid w:val="008378AB"/>
    <w:rsid w:val="00850F3D"/>
    <w:rsid w:val="0085330B"/>
    <w:rsid w:val="00860DF1"/>
    <w:rsid w:val="0086302D"/>
    <w:rsid w:val="008652F4"/>
    <w:rsid w:val="008662C1"/>
    <w:rsid w:val="00881776"/>
    <w:rsid w:val="008878FC"/>
    <w:rsid w:val="00891CE6"/>
    <w:rsid w:val="00892614"/>
    <w:rsid w:val="008934AE"/>
    <w:rsid w:val="00895EBB"/>
    <w:rsid w:val="008A135D"/>
    <w:rsid w:val="008A34BD"/>
    <w:rsid w:val="008A3513"/>
    <w:rsid w:val="008A42D2"/>
    <w:rsid w:val="008B3A8A"/>
    <w:rsid w:val="008B467F"/>
    <w:rsid w:val="008C3064"/>
    <w:rsid w:val="008C4990"/>
    <w:rsid w:val="008C4F14"/>
    <w:rsid w:val="008C7112"/>
    <w:rsid w:val="008D2A7D"/>
    <w:rsid w:val="008D5428"/>
    <w:rsid w:val="008D5C55"/>
    <w:rsid w:val="008E2A02"/>
    <w:rsid w:val="008E446F"/>
    <w:rsid w:val="008E75B1"/>
    <w:rsid w:val="00913387"/>
    <w:rsid w:val="00914411"/>
    <w:rsid w:val="009144D0"/>
    <w:rsid w:val="009156B9"/>
    <w:rsid w:val="00920C2A"/>
    <w:rsid w:val="009251A7"/>
    <w:rsid w:val="00930F10"/>
    <w:rsid w:val="009328BA"/>
    <w:rsid w:val="009508D2"/>
    <w:rsid w:val="009720E9"/>
    <w:rsid w:val="00981D20"/>
    <w:rsid w:val="00983F7D"/>
    <w:rsid w:val="00984811"/>
    <w:rsid w:val="00991DB8"/>
    <w:rsid w:val="009A1F79"/>
    <w:rsid w:val="009A76C6"/>
    <w:rsid w:val="009B0166"/>
    <w:rsid w:val="009C05F4"/>
    <w:rsid w:val="009C1178"/>
    <w:rsid w:val="009E062B"/>
    <w:rsid w:val="009F1926"/>
    <w:rsid w:val="009F201A"/>
    <w:rsid w:val="009F7380"/>
    <w:rsid w:val="00A04632"/>
    <w:rsid w:val="00A1574D"/>
    <w:rsid w:val="00A16E45"/>
    <w:rsid w:val="00A25759"/>
    <w:rsid w:val="00A329B6"/>
    <w:rsid w:val="00A3437C"/>
    <w:rsid w:val="00A3477D"/>
    <w:rsid w:val="00A36DF8"/>
    <w:rsid w:val="00A437FF"/>
    <w:rsid w:val="00A45A8F"/>
    <w:rsid w:val="00A61DE0"/>
    <w:rsid w:val="00A62663"/>
    <w:rsid w:val="00A62AC6"/>
    <w:rsid w:val="00A71533"/>
    <w:rsid w:val="00A80433"/>
    <w:rsid w:val="00A819E4"/>
    <w:rsid w:val="00A861E5"/>
    <w:rsid w:val="00A906E1"/>
    <w:rsid w:val="00A916D1"/>
    <w:rsid w:val="00AA7B96"/>
    <w:rsid w:val="00AB1761"/>
    <w:rsid w:val="00AB2C7E"/>
    <w:rsid w:val="00AB4315"/>
    <w:rsid w:val="00AB60AF"/>
    <w:rsid w:val="00AC07A5"/>
    <w:rsid w:val="00AC1260"/>
    <w:rsid w:val="00AE071B"/>
    <w:rsid w:val="00AF20C0"/>
    <w:rsid w:val="00AF31AE"/>
    <w:rsid w:val="00B02ED4"/>
    <w:rsid w:val="00B0390D"/>
    <w:rsid w:val="00B11FC5"/>
    <w:rsid w:val="00B1523A"/>
    <w:rsid w:val="00B16161"/>
    <w:rsid w:val="00B16E31"/>
    <w:rsid w:val="00B26320"/>
    <w:rsid w:val="00B26400"/>
    <w:rsid w:val="00B36C23"/>
    <w:rsid w:val="00B46EC7"/>
    <w:rsid w:val="00B47230"/>
    <w:rsid w:val="00B5136C"/>
    <w:rsid w:val="00B710CA"/>
    <w:rsid w:val="00B71179"/>
    <w:rsid w:val="00B72487"/>
    <w:rsid w:val="00B77210"/>
    <w:rsid w:val="00B82F71"/>
    <w:rsid w:val="00B84637"/>
    <w:rsid w:val="00B90D8F"/>
    <w:rsid w:val="00BA0B80"/>
    <w:rsid w:val="00BA23CD"/>
    <w:rsid w:val="00BB2C0C"/>
    <w:rsid w:val="00BB2E69"/>
    <w:rsid w:val="00BB6EF7"/>
    <w:rsid w:val="00BB78E9"/>
    <w:rsid w:val="00BC0B49"/>
    <w:rsid w:val="00BC1995"/>
    <w:rsid w:val="00BC2276"/>
    <w:rsid w:val="00BC520E"/>
    <w:rsid w:val="00BD358D"/>
    <w:rsid w:val="00BD3E65"/>
    <w:rsid w:val="00BD5649"/>
    <w:rsid w:val="00BD6F0F"/>
    <w:rsid w:val="00BE26CE"/>
    <w:rsid w:val="00BE5A49"/>
    <w:rsid w:val="00BF6D79"/>
    <w:rsid w:val="00C0059E"/>
    <w:rsid w:val="00C0326C"/>
    <w:rsid w:val="00C058E9"/>
    <w:rsid w:val="00C069DE"/>
    <w:rsid w:val="00C07600"/>
    <w:rsid w:val="00C07BED"/>
    <w:rsid w:val="00C16E68"/>
    <w:rsid w:val="00C229E6"/>
    <w:rsid w:val="00C24AE2"/>
    <w:rsid w:val="00C32A4D"/>
    <w:rsid w:val="00C33024"/>
    <w:rsid w:val="00C40130"/>
    <w:rsid w:val="00C4174C"/>
    <w:rsid w:val="00C41D25"/>
    <w:rsid w:val="00C426B7"/>
    <w:rsid w:val="00C458F4"/>
    <w:rsid w:val="00C503B0"/>
    <w:rsid w:val="00C50C75"/>
    <w:rsid w:val="00C52EA3"/>
    <w:rsid w:val="00C5395E"/>
    <w:rsid w:val="00C70BE5"/>
    <w:rsid w:val="00C74003"/>
    <w:rsid w:val="00C74E7E"/>
    <w:rsid w:val="00C86B4E"/>
    <w:rsid w:val="00C86EB7"/>
    <w:rsid w:val="00C87A38"/>
    <w:rsid w:val="00C93435"/>
    <w:rsid w:val="00C9365A"/>
    <w:rsid w:val="00C96A91"/>
    <w:rsid w:val="00C977FC"/>
    <w:rsid w:val="00CA305E"/>
    <w:rsid w:val="00CA4CF7"/>
    <w:rsid w:val="00CB1289"/>
    <w:rsid w:val="00CB483B"/>
    <w:rsid w:val="00CC1B7A"/>
    <w:rsid w:val="00CC65FE"/>
    <w:rsid w:val="00CE0F05"/>
    <w:rsid w:val="00CF1472"/>
    <w:rsid w:val="00D00064"/>
    <w:rsid w:val="00D00DE4"/>
    <w:rsid w:val="00D13E99"/>
    <w:rsid w:val="00D23660"/>
    <w:rsid w:val="00D33935"/>
    <w:rsid w:val="00D4203A"/>
    <w:rsid w:val="00D42783"/>
    <w:rsid w:val="00D65313"/>
    <w:rsid w:val="00D705C8"/>
    <w:rsid w:val="00D72364"/>
    <w:rsid w:val="00D76284"/>
    <w:rsid w:val="00D76425"/>
    <w:rsid w:val="00D8052E"/>
    <w:rsid w:val="00D81801"/>
    <w:rsid w:val="00D825EA"/>
    <w:rsid w:val="00DA1ACC"/>
    <w:rsid w:val="00DA7E6C"/>
    <w:rsid w:val="00DC3027"/>
    <w:rsid w:val="00DC7F96"/>
    <w:rsid w:val="00DD5DA0"/>
    <w:rsid w:val="00DD6460"/>
    <w:rsid w:val="00DE0439"/>
    <w:rsid w:val="00DE15A7"/>
    <w:rsid w:val="00DF0555"/>
    <w:rsid w:val="00DF2605"/>
    <w:rsid w:val="00DF4180"/>
    <w:rsid w:val="00DF6D87"/>
    <w:rsid w:val="00E04E55"/>
    <w:rsid w:val="00E10757"/>
    <w:rsid w:val="00E1455E"/>
    <w:rsid w:val="00E16C91"/>
    <w:rsid w:val="00E209DF"/>
    <w:rsid w:val="00E22949"/>
    <w:rsid w:val="00E272E8"/>
    <w:rsid w:val="00E35983"/>
    <w:rsid w:val="00E42F44"/>
    <w:rsid w:val="00E4780D"/>
    <w:rsid w:val="00E550B0"/>
    <w:rsid w:val="00E56642"/>
    <w:rsid w:val="00E5761E"/>
    <w:rsid w:val="00E64BB5"/>
    <w:rsid w:val="00E76F5F"/>
    <w:rsid w:val="00E82724"/>
    <w:rsid w:val="00E83B20"/>
    <w:rsid w:val="00E87793"/>
    <w:rsid w:val="00E902F1"/>
    <w:rsid w:val="00EB723C"/>
    <w:rsid w:val="00EC053E"/>
    <w:rsid w:val="00EC2190"/>
    <w:rsid w:val="00ED7DB8"/>
    <w:rsid w:val="00EE14F7"/>
    <w:rsid w:val="00EE31CA"/>
    <w:rsid w:val="00EF0054"/>
    <w:rsid w:val="00EF0556"/>
    <w:rsid w:val="00F003DC"/>
    <w:rsid w:val="00F040FF"/>
    <w:rsid w:val="00F06127"/>
    <w:rsid w:val="00F1364C"/>
    <w:rsid w:val="00F20C43"/>
    <w:rsid w:val="00F23455"/>
    <w:rsid w:val="00F276CF"/>
    <w:rsid w:val="00F30CBE"/>
    <w:rsid w:val="00F31AB5"/>
    <w:rsid w:val="00F32E1C"/>
    <w:rsid w:val="00F357D6"/>
    <w:rsid w:val="00F511B4"/>
    <w:rsid w:val="00F51AF6"/>
    <w:rsid w:val="00F5613D"/>
    <w:rsid w:val="00F622FC"/>
    <w:rsid w:val="00F64031"/>
    <w:rsid w:val="00F66F9B"/>
    <w:rsid w:val="00F804F5"/>
    <w:rsid w:val="00F83A13"/>
    <w:rsid w:val="00F90904"/>
    <w:rsid w:val="00FB073B"/>
    <w:rsid w:val="00FC399D"/>
    <w:rsid w:val="00FC7623"/>
    <w:rsid w:val="00FD0206"/>
    <w:rsid w:val="00FD4385"/>
    <w:rsid w:val="00FE4AE2"/>
    <w:rsid w:val="00FF1F33"/>
    <w:rsid w:val="00FF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8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84811"/>
    <w:rPr>
      <w:rFonts w:ascii="Tahoma" w:hAnsi="Tahoma" w:cs="Times New Roman"/>
      <w:sz w:val="16"/>
    </w:rPr>
  </w:style>
  <w:style w:type="paragraph" w:styleId="a5">
    <w:name w:val="header"/>
    <w:basedOn w:val="a"/>
    <w:link w:val="a6"/>
    <w:uiPriority w:val="99"/>
    <w:unhideWhenUsed/>
    <w:rsid w:val="000615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61521"/>
    <w:rPr>
      <w:rFonts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0615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61521"/>
    <w:rPr>
      <w:rFonts w:cs="Times New Roman"/>
      <w:sz w:val="24"/>
    </w:rPr>
  </w:style>
  <w:style w:type="character" w:styleId="a9">
    <w:name w:val="Hyperlink"/>
    <w:uiPriority w:val="99"/>
    <w:unhideWhenUsed/>
    <w:rsid w:val="000B4FFD"/>
    <w:rPr>
      <w:rFonts w:cs="Times New Roman"/>
      <w:color w:val="0000FF"/>
      <w:u w:val="single"/>
    </w:rPr>
  </w:style>
  <w:style w:type="paragraph" w:styleId="aa">
    <w:name w:val="Revision"/>
    <w:hidden/>
    <w:uiPriority w:val="99"/>
    <w:semiHidden/>
    <w:rsid w:val="00A61DE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8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84811"/>
    <w:rPr>
      <w:rFonts w:ascii="Tahoma" w:hAnsi="Tahoma" w:cs="Times New Roman"/>
      <w:sz w:val="16"/>
    </w:rPr>
  </w:style>
  <w:style w:type="paragraph" w:styleId="a5">
    <w:name w:val="header"/>
    <w:basedOn w:val="a"/>
    <w:link w:val="a6"/>
    <w:uiPriority w:val="99"/>
    <w:unhideWhenUsed/>
    <w:rsid w:val="000615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61521"/>
    <w:rPr>
      <w:rFonts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0615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61521"/>
    <w:rPr>
      <w:rFonts w:cs="Times New Roman"/>
      <w:sz w:val="24"/>
    </w:rPr>
  </w:style>
  <w:style w:type="character" w:styleId="a9">
    <w:name w:val="Hyperlink"/>
    <w:uiPriority w:val="99"/>
    <w:unhideWhenUsed/>
    <w:rsid w:val="000B4FFD"/>
    <w:rPr>
      <w:rFonts w:cs="Times New Roman"/>
      <w:color w:val="0000FF"/>
      <w:u w:val="single"/>
    </w:rPr>
  </w:style>
  <w:style w:type="paragraph" w:styleId="aa">
    <w:name w:val="Revision"/>
    <w:hidden/>
    <w:uiPriority w:val="99"/>
    <w:semiHidden/>
    <w:rsid w:val="00A61D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C50EF-F9A2-449B-827B-1E8DE7909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Artemyev</dc:creator>
  <cp:lastModifiedBy>Сергеева Юлия Владимировна</cp:lastModifiedBy>
  <cp:revision>16</cp:revision>
  <cp:lastPrinted>2023-12-06T06:24:00Z</cp:lastPrinted>
  <dcterms:created xsi:type="dcterms:W3CDTF">2023-12-08T05:45:00Z</dcterms:created>
  <dcterms:modified xsi:type="dcterms:W3CDTF">2024-11-12T05:13:00Z</dcterms:modified>
</cp:coreProperties>
</file>