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2F7439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39" w:rsidRPr="002F7439" w:rsidRDefault="002F7439" w:rsidP="002F7439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2F7439">
              <w:rPr>
                <w:rFonts w:ascii="PT Astra Serif" w:hAnsi="PT Astra Serif"/>
                <w:b/>
              </w:rPr>
              <w:t>336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39" w:rsidRPr="00A95A1E" w:rsidRDefault="002F7439" w:rsidP="002F7439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39" w:rsidRPr="00A95A1E" w:rsidRDefault="002F7439" w:rsidP="002F7439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</w:t>
            </w:r>
          </w:p>
          <w:p w:rsidR="002F7439" w:rsidRPr="00A95A1E" w:rsidRDefault="002F7439" w:rsidP="002F7439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Старомайнс</w:t>
            </w:r>
            <w:proofErr w:type="spellEnd"/>
            <w:r>
              <w:rPr>
                <w:rFonts w:ascii="PT Astra Serif" w:hAnsi="PT Astra Serif"/>
              </w:rPr>
              <w:t>-кого</w:t>
            </w:r>
            <w:r w:rsidRPr="00A95A1E">
              <w:rPr>
                <w:rFonts w:ascii="PT Astra Serif" w:hAnsi="PT Astra Serif"/>
              </w:rPr>
              <w:t xml:space="preserve"> район</w:t>
            </w:r>
            <w:r>
              <w:rPr>
                <w:rFonts w:ascii="PT Astra Serif" w:hAnsi="PT Astra Serif"/>
              </w:rPr>
              <w:t>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39" w:rsidRPr="00A95A1E" w:rsidRDefault="002F7439" w:rsidP="002F743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2208 </w:t>
            </w:r>
          </w:p>
          <w:p w:rsidR="002F7439" w:rsidRPr="00A95A1E" w:rsidRDefault="002F7439" w:rsidP="002F7439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20.02.2006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39" w:rsidRPr="00A95A1E" w:rsidRDefault="002F7439" w:rsidP="002F7439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32A88A2C" wp14:editId="06C98A9C">
                  <wp:extent cx="1480820" cy="1016635"/>
                  <wp:effectExtent l="0" t="0" r="5080" b="0"/>
                  <wp:docPr id="289" name="Рисунок 289" descr="ФЛАГ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ФЛАГ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2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39" w:rsidRDefault="002F7439" w:rsidP="002F7439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Прямоугольное двустороннее полотнище голубого цвета с отношением ширины к длине 2:3, несущее вдоль нижнего края полосу жёлтого цвета общей шириной 1/5 ширины полотнища, завершённую </w:t>
            </w:r>
            <w:proofErr w:type="spellStart"/>
            <w:r w:rsidRPr="00A95A1E">
              <w:rPr>
                <w:rFonts w:ascii="PT Astra Serif" w:hAnsi="PT Astra Serif"/>
              </w:rPr>
              <w:t>мерлоново-стенозубчато</w:t>
            </w:r>
            <w:proofErr w:type="spellEnd"/>
            <w:r w:rsidRPr="00A95A1E">
              <w:rPr>
                <w:rFonts w:ascii="PT Astra Serif" w:hAnsi="PT Astra Serif"/>
              </w:rPr>
              <w:t xml:space="preserve">. В центре полотнища изображены серебряные перекрещенные мечи </w:t>
            </w:r>
            <w:r>
              <w:rPr>
                <w:rFonts w:ascii="PT Astra Serif" w:hAnsi="PT Astra Serif"/>
              </w:rPr>
              <w:br/>
            </w:r>
            <w:r w:rsidRPr="00A95A1E">
              <w:rPr>
                <w:rFonts w:ascii="PT Astra Serif" w:hAnsi="PT Astra Serif"/>
              </w:rPr>
              <w:t xml:space="preserve">с жёлтыми эфесами (все фигуры из герба </w:t>
            </w:r>
            <w:proofErr w:type="spellStart"/>
            <w:proofErr w:type="gramStart"/>
            <w:r w:rsidRPr="00A95A1E">
              <w:rPr>
                <w:rFonts w:ascii="PT Astra Serif" w:hAnsi="PT Astra Serif"/>
              </w:rPr>
              <w:t>муници</w:t>
            </w:r>
            <w:r w:rsidR="00750D2F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пального</w:t>
            </w:r>
            <w:proofErr w:type="spellEnd"/>
            <w:proofErr w:type="gramEnd"/>
            <w:r w:rsidRPr="00A95A1E">
              <w:rPr>
                <w:rFonts w:ascii="PT Astra Serif" w:hAnsi="PT Astra Serif"/>
              </w:rPr>
              <w:t xml:space="preserve"> образования «</w:t>
            </w:r>
            <w:proofErr w:type="spellStart"/>
            <w:r w:rsidRPr="00A95A1E">
              <w:rPr>
                <w:rFonts w:ascii="PT Astra Serif" w:hAnsi="PT Astra Serif"/>
              </w:rPr>
              <w:t>Старомайнский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район»).</w:t>
            </w:r>
          </w:p>
          <w:p w:rsidR="002F7439" w:rsidRPr="00A95A1E" w:rsidRDefault="002F7439" w:rsidP="002F7439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2F7439" w:rsidRPr="00A95A1E" w:rsidRDefault="002F7439" w:rsidP="00750D2F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Флаг разработан Константином </w:t>
            </w:r>
            <w:proofErr w:type="spellStart"/>
            <w:r w:rsidRPr="00A95A1E">
              <w:rPr>
                <w:rFonts w:ascii="PT Astra Serif" w:hAnsi="PT Astra Serif"/>
              </w:rPr>
              <w:t>Мочёновым</w:t>
            </w:r>
            <w:proofErr w:type="spellEnd"/>
            <w:r w:rsidRPr="00A95A1E">
              <w:rPr>
                <w:rFonts w:ascii="PT Astra Serif" w:hAnsi="PT Astra Serif"/>
              </w:rPr>
              <w:t>, исполнительным директором правления обще</w:t>
            </w:r>
            <w:r w:rsidR="00750D2F"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россий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ской</w:t>
            </w:r>
            <w:r>
              <w:rPr>
                <w:rFonts w:ascii="PT Astra Serif" w:hAnsi="PT Astra Serif"/>
              </w:rPr>
              <w:t xml:space="preserve"> </w:t>
            </w:r>
            <w:r w:rsidRPr="00A95A1E">
              <w:rPr>
                <w:rFonts w:ascii="PT Astra Serif" w:hAnsi="PT Astra Serif"/>
              </w:rPr>
              <w:t>общественной организации «Союз геральдистов России» (г. Химки).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39" w:rsidRPr="00A95A1E" w:rsidRDefault="002F7439" w:rsidP="002F743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Решения Совета депутатов </w:t>
            </w:r>
          </w:p>
          <w:p w:rsidR="002F7439" w:rsidRPr="00A95A1E" w:rsidRDefault="002F7439" w:rsidP="002F743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2F7439" w:rsidRPr="00A95A1E" w:rsidRDefault="002F7439" w:rsidP="002F743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2F7439" w:rsidRPr="00A95A1E" w:rsidRDefault="002F7439" w:rsidP="002F743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Старомайнский</w:t>
            </w:r>
            <w:proofErr w:type="spellEnd"/>
          </w:p>
          <w:p w:rsidR="002F7439" w:rsidRPr="00A95A1E" w:rsidRDefault="002F7439" w:rsidP="002F743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 район» от 20.09.2005 </w:t>
            </w:r>
          </w:p>
          <w:p w:rsidR="002F7439" w:rsidRPr="00A95A1E" w:rsidRDefault="002F7439" w:rsidP="002F743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5/16-3, 5/33-3 </w:t>
            </w:r>
          </w:p>
          <w:p w:rsidR="002F7439" w:rsidRPr="00A95A1E" w:rsidRDefault="002F7439" w:rsidP="002F743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(с изменениями, внесёнными решением Совета депутатов</w:t>
            </w:r>
          </w:p>
          <w:p w:rsidR="002F7439" w:rsidRPr="00A95A1E" w:rsidRDefault="002F7439" w:rsidP="002F743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 от 26.08.2014</w:t>
            </w:r>
          </w:p>
          <w:p w:rsidR="002F7439" w:rsidRPr="00A95A1E" w:rsidRDefault="002F7439" w:rsidP="002F743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41-РСД)</w:t>
            </w:r>
          </w:p>
          <w:p w:rsidR="002F7439" w:rsidRPr="00A95A1E" w:rsidRDefault="002F7439" w:rsidP="002F7439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439" w:rsidRPr="00A95A1E" w:rsidRDefault="002F7439" w:rsidP="002F7439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муниципального </w:t>
            </w:r>
          </w:p>
          <w:p w:rsidR="002F7439" w:rsidRPr="00A95A1E" w:rsidRDefault="002F7439" w:rsidP="002F743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2F7439" w:rsidRPr="00A95A1E" w:rsidRDefault="002F7439" w:rsidP="002F7439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Старомайнский</w:t>
            </w:r>
            <w:proofErr w:type="spellEnd"/>
            <w:r w:rsidRPr="00A95A1E">
              <w:rPr>
                <w:rFonts w:ascii="PT Astra Serif" w:hAnsi="PT Astra Serif"/>
              </w:rPr>
              <w:t xml:space="preserve"> район»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C3597"/>
    <w:rsid w:val="000D12CA"/>
    <w:rsid w:val="000E50EE"/>
    <w:rsid w:val="001746C8"/>
    <w:rsid w:val="001A25DC"/>
    <w:rsid w:val="001A6BA9"/>
    <w:rsid w:val="00273510"/>
    <w:rsid w:val="002C5005"/>
    <w:rsid w:val="002C536D"/>
    <w:rsid w:val="002F7439"/>
    <w:rsid w:val="0030703A"/>
    <w:rsid w:val="00350658"/>
    <w:rsid w:val="00356927"/>
    <w:rsid w:val="00394423"/>
    <w:rsid w:val="003A39A0"/>
    <w:rsid w:val="003B65FA"/>
    <w:rsid w:val="003D0E03"/>
    <w:rsid w:val="003F7D24"/>
    <w:rsid w:val="00436B1D"/>
    <w:rsid w:val="00446804"/>
    <w:rsid w:val="00452838"/>
    <w:rsid w:val="004A2AF4"/>
    <w:rsid w:val="004F09C1"/>
    <w:rsid w:val="005946AE"/>
    <w:rsid w:val="0059561C"/>
    <w:rsid w:val="005B3079"/>
    <w:rsid w:val="005B45A0"/>
    <w:rsid w:val="00614F31"/>
    <w:rsid w:val="0064146B"/>
    <w:rsid w:val="00662E2E"/>
    <w:rsid w:val="00695551"/>
    <w:rsid w:val="00697A54"/>
    <w:rsid w:val="006C40FF"/>
    <w:rsid w:val="006F763D"/>
    <w:rsid w:val="00750D2F"/>
    <w:rsid w:val="00761780"/>
    <w:rsid w:val="00780746"/>
    <w:rsid w:val="007A7038"/>
    <w:rsid w:val="007C0B77"/>
    <w:rsid w:val="00833FC5"/>
    <w:rsid w:val="0087233E"/>
    <w:rsid w:val="008A056B"/>
    <w:rsid w:val="008C53E6"/>
    <w:rsid w:val="008D0392"/>
    <w:rsid w:val="008E52B7"/>
    <w:rsid w:val="008E57B4"/>
    <w:rsid w:val="00907E8B"/>
    <w:rsid w:val="009258A9"/>
    <w:rsid w:val="0095188E"/>
    <w:rsid w:val="009C643C"/>
    <w:rsid w:val="00A12DE7"/>
    <w:rsid w:val="00A13674"/>
    <w:rsid w:val="00A612F1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BF32BF"/>
    <w:rsid w:val="00C043B9"/>
    <w:rsid w:val="00C21F1C"/>
    <w:rsid w:val="00C75AE6"/>
    <w:rsid w:val="00C8230D"/>
    <w:rsid w:val="00C83DEB"/>
    <w:rsid w:val="00C85B36"/>
    <w:rsid w:val="00CE20ED"/>
    <w:rsid w:val="00D14E0E"/>
    <w:rsid w:val="00D27DCB"/>
    <w:rsid w:val="00DA4DFF"/>
    <w:rsid w:val="00DD2111"/>
    <w:rsid w:val="00DE63E1"/>
    <w:rsid w:val="00E44D94"/>
    <w:rsid w:val="00E53325"/>
    <w:rsid w:val="00E5715D"/>
    <w:rsid w:val="00E87081"/>
    <w:rsid w:val="00EB2415"/>
    <w:rsid w:val="00EC5BC1"/>
    <w:rsid w:val="00ED10D2"/>
    <w:rsid w:val="00EF0C59"/>
    <w:rsid w:val="00F537C5"/>
    <w:rsid w:val="00F5735F"/>
    <w:rsid w:val="00FB7945"/>
    <w:rsid w:val="00FD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2019-10-31T12:37:00Z</dcterms:created>
  <dcterms:modified xsi:type="dcterms:W3CDTF">2019-11-07T13:24:00Z</dcterms:modified>
</cp:coreProperties>
</file>