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44AC" w:rsidRPr="00615A3C" w:rsidRDefault="00C844AC" w:rsidP="00C844AC">
      <w:pPr>
        <w:pStyle w:val="ConsTitle"/>
        <w:widowControl/>
        <w:jc w:val="right"/>
        <w:rPr>
          <w:rFonts w:ascii="PT Astra Serif" w:hAnsi="PT Astra Serif" w:cs="Times New Roman"/>
          <w:b w:val="0"/>
          <w:sz w:val="28"/>
          <w:szCs w:val="28"/>
        </w:rPr>
      </w:pPr>
      <w:r w:rsidRPr="00615A3C">
        <w:rPr>
          <w:rFonts w:ascii="PT Astra Serif" w:hAnsi="PT Astra Serif" w:cs="Times New Roman"/>
          <w:b w:val="0"/>
          <w:sz w:val="28"/>
          <w:szCs w:val="28"/>
        </w:rPr>
        <w:t>ПРОЕКТ</w:t>
      </w:r>
    </w:p>
    <w:p w:rsidR="009D363E" w:rsidRPr="00615A3C" w:rsidRDefault="009D363E" w:rsidP="00C844AC">
      <w:pPr>
        <w:pStyle w:val="ConsTitle"/>
        <w:widowControl/>
        <w:jc w:val="right"/>
        <w:rPr>
          <w:rFonts w:ascii="PT Astra Serif" w:hAnsi="PT Astra Serif" w:cs="Times New Roman"/>
          <w:b w:val="0"/>
          <w:sz w:val="28"/>
          <w:szCs w:val="28"/>
        </w:rPr>
      </w:pPr>
    </w:p>
    <w:p w:rsidR="00C844AC" w:rsidRPr="00615A3C" w:rsidRDefault="00C844AC" w:rsidP="00904448">
      <w:pPr>
        <w:pStyle w:val="ConsTitle"/>
        <w:widowControl/>
        <w:jc w:val="center"/>
        <w:rPr>
          <w:rFonts w:ascii="PT Astra Serif" w:hAnsi="PT Astra Serif" w:cs="Times New Roman"/>
          <w:sz w:val="28"/>
          <w:szCs w:val="28"/>
        </w:rPr>
      </w:pPr>
    </w:p>
    <w:p w:rsidR="007E4A9F" w:rsidRPr="00615A3C" w:rsidRDefault="00C844AC" w:rsidP="00904448">
      <w:pPr>
        <w:pStyle w:val="ConsTitle"/>
        <w:widowControl/>
        <w:jc w:val="center"/>
        <w:rPr>
          <w:rFonts w:ascii="PT Astra Serif" w:hAnsi="PT Astra Serif" w:cs="Times New Roman"/>
          <w:sz w:val="28"/>
          <w:szCs w:val="28"/>
        </w:rPr>
      </w:pPr>
      <w:r w:rsidRPr="00615A3C">
        <w:rPr>
          <w:rFonts w:ascii="PT Astra Serif" w:hAnsi="PT Astra Serif" w:cs="Times New Roman"/>
          <w:sz w:val="28"/>
          <w:szCs w:val="28"/>
        </w:rPr>
        <w:t>УКАЗ</w:t>
      </w:r>
    </w:p>
    <w:p w:rsidR="007E4A9F" w:rsidRPr="00615A3C" w:rsidRDefault="00C844AC" w:rsidP="00904448">
      <w:pPr>
        <w:pStyle w:val="ConsTitle"/>
        <w:widowControl/>
        <w:jc w:val="center"/>
        <w:rPr>
          <w:rFonts w:ascii="PT Astra Serif" w:hAnsi="PT Astra Serif" w:cs="Times New Roman"/>
          <w:sz w:val="28"/>
          <w:szCs w:val="28"/>
        </w:rPr>
      </w:pPr>
      <w:r w:rsidRPr="00615A3C">
        <w:rPr>
          <w:rFonts w:ascii="PT Astra Serif" w:hAnsi="PT Astra Serif" w:cs="Times New Roman"/>
          <w:sz w:val="28"/>
          <w:szCs w:val="28"/>
        </w:rPr>
        <w:t>Губернатор Ульяновской области</w:t>
      </w:r>
    </w:p>
    <w:p w:rsidR="00401A92" w:rsidRPr="00615A3C" w:rsidRDefault="00401A92" w:rsidP="00904448">
      <w:pPr>
        <w:pStyle w:val="ConsTitle"/>
        <w:widowControl/>
        <w:jc w:val="center"/>
        <w:rPr>
          <w:rFonts w:ascii="PT Astra Serif" w:hAnsi="PT Astra Serif" w:cs="Times New Roman"/>
          <w:sz w:val="28"/>
          <w:szCs w:val="28"/>
        </w:rPr>
      </w:pPr>
    </w:p>
    <w:p w:rsidR="00035A49" w:rsidRPr="00615A3C" w:rsidRDefault="00035A49" w:rsidP="00904448">
      <w:pPr>
        <w:pStyle w:val="ConsTitle"/>
        <w:widowControl/>
        <w:jc w:val="center"/>
        <w:rPr>
          <w:rFonts w:ascii="PT Astra Serif" w:hAnsi="PT Astra Serif" w:cs="Times New Roman"/>
          <w:sz w:val="28"/>
          <w:szCs w:val="28"/>
        </w:rPr>
      </w:pPr>
    </w:p>
    <w:p w:rsidR="00035A49" w:rsidRPr="00615A3C" w:rsidRDefault="00035A49" w:rsidP="00904448">
      <w:pPr>
        <w:pStyle w:val="ConsTitle"/>
        <w:widowControl/>
        <w:jc w:val="center"/>
        <w:rPr>
          <w:rFonts w:ascii="PT Astra Serif" w:hAnsi="PT Astra Serif" w:cs="Times New Roman"/>
          <w:sz w:val="28"/>
          <w:szCs w:val="28"/>
        </w:rPr>
      </w:pPr>
    </w:p>
    <w:p w:rsidR="00035A49" w:rsidRPr="00615A3C" w:rsidRDefault="00035A49" w:rsidP="00904448">
      <w:pPr>
        <w:pStyle w:val="ConsTitle"/>
        <w:widowControl/>
        <w:jc w:val="center"/>
        <w:rPr>
          <w:rFonts w:ascii="PT Astra Serif" w:hAnsi="PT Astra Serif" w:cs="Times New Roman"/>
          <w:sz w:val="28"/>
          <w:szCs w:val="28"/>
        </w:rPr>
      </w:pPr>
    </w:p>
    <w:p w:rsidR="00035A49" w:rsidRPr="00615A3C" w:rsidRDefault="00035A49" w:rsidP="00904448">
      <w:pPr>
        <w:pStyle w:val="ConsTitle"/>
        <w:widowControl/>
        <w:jc w:val="center"/>
        <w:rPr>
          <w:rFonts w:ascii="PT Astra Serif" w:hAnsi="PT Astra Serif" w:cs="Times New Roman"/>
          <w:sz w:val="28"/>
          <w:szCs w:val="28"/>
        </w:rPr>
      </w:pPr>
    </w:p>
    <w:p w:rsidR="00035A49" w:rsidRPr="00615A3C" w:rsidRDefault="00035A49" w:rsidP="00904448">
      <w:pPr>
        <w:pStyle w:val="ConsTitle"/>
        <w:widowControl/>
        <w:jc w:val="center"/>
        <w:rPr>
          <w:rFonts w:ascii="PT Astra Serif" w:hAnsi="PT Astra Serif" w:cs="Times New Roman"/>
          <w:sz w:val="28"/>
          <w:szCs w:val="28"/>
        </w:rPr>
      </w:pPr>
    </w:p>
    <w:p w:rsidR="007E4A9F" w:rsidRPr="00615A3C" w:rsidRDefault="007E4A9F" w:rsidP="00904448">
      <w:pPr>
        <w:pStyle w:val="ConsTitle"/>
        <w:suppressAutoHyphens/>
        <w:jc w:val="center"/>
        <w:rPr>
          <w:rFonts w:ascii="PT Astra Serif" w:hAnsi="PT Astra Serif" w:cs="Times New Roman"/>
          <w:sz w:val="28"/>
          <w:szCs w:val="28"/>
        </w:rPr>
      </w:pPr>
      <w:r w:rsidRPr="00615A3C">
        <w:rPr>
          <w:rFonts w:ascii="PT Astra Serif" w:hAnsi="PT Astra Serif" w:cs="Times New Roman"/>
          <w:sz w:val="28"/>
          <w:szCs w:val="28"/>
        </w:rPr>
        <w:t>Об утверждении схемы и программы перспективного развития электроэнерг</w:t>
      </w:r>
      <w:r w:rsidR="00992B48" w:rsidRPr="00615A3C">
        <w:rPr>
          <w:rFonts w:ascii="PT Astra Serif" w:hAnsi="PT Astra Serif" w:cs="Times New Roman"/>
          <w:sz w:val="28"/>
          <w:szCs w:val="28"/>
        </w:rPr>
        <w:t>етики Ульяновской области на 202</w:t>
      </w:r>
      <w:r w:rsidR="00877656" w:rsidRPr="00615A3C">
        <w:rPr>
          <w:rFonts w:ascii="PT Astra Serif" w:hAnsi="PT Astra Serif" w:cs="Times New Roman"/>
          <w:sz w:val="28"/>
          <w:szCs w:val="28"/>
        </w:rPr>
        <w:t>3</w:t>
      </w:r>
      <w:r w:rsidR="00992B48" w:rsidRPr="00615A3C">
        <w:rPr>
          <w:rFonts w:ascii="PT Astra Serif" w:hAnsi="PT Astra Serif" w:cs="Times New Roman"/>
          <w:sz w:val="28"/>
          <w:szCs w:val="28"/>
        </w:rPr>
        <w:t>-202</w:t>
      </w:r>
      <w:r w:rsidR="00877656" w:rsidRPr="00615A3C">
        <w:rPr>
          <w:rFonts w:ascii="PT Astra Serif" w:hAnsi="PT Astra Serif" w:cs="Times New Roman"/>
          <w:sz w:val="28"/>
          <w:szCs w:val="28"/>
        </w:rPr>
        <w:t>7</w:t>
      </w:r>
      <w:r w:rsidRPr="00615A3C">
        <w:rPr>
          <w:rFonts w:ascii="PT Astra Serif" w:hAnsi="PT Astra Serif" w:cs="Times New Roman"/>
          <w:sz w:val="28"/>
          <w:szCs w:val="28"/>
        </w:rPr>
        <w:t xml:space="preserve"> годы</w:t>
      </w:r>
    </w:p>
    <w:p w:rsidR="007E4A9F" w:rsidRPr="00615A3C" w:rsidRDefault="007E4A9F" w:rsidP="00904448">
      <w:pPr>
        <w:pStyle w:val="ConsTitle"/>
        <w:suppressAutoHyphens/>
        <w:jc w:val="center"/>
        <w:rPr>
          <w:rFonts w:ascii="PT Astra Serif" w:hAnsi="PT Astra Serif" w:cs="Times New Roman"/>
          <w:sz w:val="28"/>
          <w:szCs w:val="28"/>
        </w:rPr>
      </w:pPr>
    </w:p>
    <w:p w:rsidR="007E4A9F" w:rsidRPr="00615A3C" w:rsidRDefault="00B5384F" w:rsidP="00904448">
      <w:pPr>
        <w:widowControl w:val="0"/>
        <w:suppressAutoHyphens/>
        <w:ind w:firstLine="709"/>
        <w:jc w:val="both"/>
        <w:rPr>
          <w:rFonts w:ascii="PT Astra Serif" w:hAnsi="PT Astra Serif"/>
          <w:sz w:val="28"/>
          <w:szCs w:val="28"/>
        </w:rPr>
      </w:pPr>
      <w:r w:rsidRPr="00615A3C">
        <w:rPr>
          <w:rFonts w:ascii="PT Astra Serif" w:hAnsi="PT Astra Serif"/>
          <w:sz w:val="28"/>
          <w:szCs w:val="28"/>
        </w:rPr>
        <w:t>В</w:t>
      </w:r>
      <w:r w:rsidR="007E4A9F" w:rsidRPr="00615A3C">
        <w:rPr>
          <w:rFonts w:ascii="PT Astra Serif" w:hAnsi="PT Astra Serif"/>
          <w:sz w:val="28"/>
          <w:szCs w:val="28"/>
        </w:rPr>
        <w:t xml:space="preserve"> соответствии с постановлением Правительства Российской Федерации от 17.10.2009 № 823 </w:t>
      </w:r>
      <w:r w:rsidR="009D1793" w:rsidRPr="00615A3C">
        <w:rPr>
          <w:rFonts w:ascii="PT Astra Serif" w:hAnsi="PT Astra Serif"/>
          <w:sz w:val="28"/>
          <w:szCs w:val="28"/>
        </w:rPr>
        <w:t>«</w:t>
      </w:r>
      <w:r w:rsidR="007E4A9F" w:rsidRPr="00615A3C">
        <w:rPr>
          <w:rFonts w:ascii="PT Astra Serif" w:hAnsi="PT Astra Serif"/>
          <w:sz w:val="28"/>
          <w:szCs w:val="28"/>
        </w:rPr>
        <w:t>О схемах и программах перспективного развития электроэнергетики</w:t>
      </w:r>
      <w:r w:rsidR="009D1793" w:rsidRPr="00615A3C">
        <w:rPr>
          <w:rFonts w:ascii="PT Astra Serif" w:hAnsi="PT Astra Serif"/>
          <w:sz w:val="28"/>
          <w:szCs w:val="28"/>
        </w:rPr>
        <w:t>»</w:t>
      </w:r>
      <w:r w:rsidR="007E4A9F" w:rsidRPr="00615A3C">
        <w:rPr>
          <w:rFonts w:ascii="PT Astra Serif" w:hAnsi="PT Astra Serif"/>
          <w:sz w:val="28"/>
          <w:szCs w:val="28"/>
        </w:rPr>
        <w:t>п о с т а н о в л я ю:</w:t>
      </w:r>
    </w:p>
    <w:p w:rsidR="007E4A9F" w:rsidRPr="00615A3C" w:rsidRDefault="007E4A9F" w:rsidP="00904448">
      <w:pPr>
        <w:widowControl w:val="0"/>
        <w:numPr>
          <w:ilvl w:val="0"/>
          <w:numId w:val="21"/>
        </w:numPr>
        <w:tabs>
          <w:tab w:val="left" w:pos="993"/>
          <w:tab w:val="left" w:pos="1134"/>
        </w:tabs>
        <w:suppressAutoHyphens/>
        <w:ind w:left="0" w:firstLine="709"/>
        <w:jc w:val="both"/>
        <w:rPr>
          <w:rFonts w:ascii="PT Astra Serif" w:hAnsi="PT Astra Serif"/>
          <w:sz w:val="28"/>
          <w:szCs w:val="28"/>
        </w:rPr>
      </w:pPr>
      <w:r w:rsidRPr="00615A3C">
        <w:rPr>
          <w:rFonts w:ascii="PT Astra Serif" w:hAnsi="PT Astra Serif"/>
          <w:sz w:val="28"/>
          <w:szCs w:val="28"/>
        </w:rPr>
        <w:t>Утвердить прилагаемые схему и программу перспективного развития электроэнерг</w:t>
      </w:r>
      <w:r w:rsidR="00992B48" w:rsidRPr="00615A3C">
        <w:rPr>
          <w:rFonts w:ascii="PT Astra Serif" w:hAnsi="PT Astra Serif"/>
          <w:sz w:val="28"/>
          <w:szCs w:val="28"/>
        </w:rPr>
        <w:t>е</w:t>
      </w:r>
      <w:r w:rsidR="006B43E5" w:rsidRPr="00615A3C">
        <w:rPr>
          <w:rFonts w:ascii="PT Astra Serif" w:hAnsi="PT Astra Serif"/>
          <w:sz w:val="28"/>
          <w:szCs w:val="28"/>
        </w:rPr>
        <w:t>тики Ульяновской области на 202</w:t>
      </w:r>
      <w:r w:rsidR="00877656" w:rsidRPr="00615A3C">
        <w:rPr>
          <w:rFonts w:ascii="PT Astra Serif" w:hAnsi="PT Astra Serif"/>
          <w:sz w:val="28"/>
          <w:szCs w:val="28"/>
        </w:rPr>
        <w:t>3</w:t>
      </w:r>
      <w:r w:rsidRPr="00615A3C">
        <w:rPr>
          <w:rFonts w:ascii="PT Astra Serif" w:hAnsi="PT Astra Serif"/>
          <w:sz w:val="28"/>
          <w:szCs w:val="28"/>
        </w:rPr>
        <w:t>-202</w:t>
      </w:r>
      <w:r w:rsidR="00877656" w:rsidRPr="00615A3C">
        <w:rPr>
          <w:rFonts w:ascii="PT Astra Serif" w:hAnsi="PT Astra Serif"/>
          <w:sz w:val="28"/>
          <w:szCs w:val="28"/>
        </w:rPr>
        <w:t>7</w:t>
      </w:r>
      <w:r w:rsidRPr="00615A3C">
        <w:rPr>
          <w:rFonts w:ascii="PT Astra Serif" w:hAnsi="PT Astra Serif"/>
          <w:sz w:val="28"/>
          <w:szCs w:val="28"/>
        </w:rPr>
        <w:t xml:space="preserve"> годы.</w:t>
      </w:r>
    </w:p>
    <w:p w:rsidR="007E4A9F" w:rsidRPr="009A0E56" w:rsidRDefault="007E4A9F" w:rsidP="00904448">
      <w:pPr>
        <w:widowControl w:val="0"/>
        <w:numPr>
          <w:ilvl w:val="0"/>
          <w:numId w:val="21"/>
        </w:numPr>
        <w:tabs>
          <w:tab w:val="left" w:pos="993"/>
          <w:tab w:val="left" w:pos="1134"/>
        </w:tabs>
        <w:suppressAutoHyphens/>
        <w:ind w:left="0" w:firstLine="709"/>
        <w:jc w:val="both"/>
        <w:rPr>
          <w:rFonts w:ascii="PT Astra Serif" w:hAnsi="PT Astra Serif"/>
          <w:sz w:val="28"/>
          <w:szCs w:val="28"/>
        </w:rPr>
      </w:pPr>
      <w:r w:rsidRPr="009A0E56">
        <w:rPr>
          <w:rFonts w:ascii="PT Astra Serif" w:hAnsi="PT Astra Serif"/>
          <w:sz w:val="28"/>
          <w:szCs w:val="28"/>
        </w:rPr>
        <w:t>Признать утратившим силу</w:t>
      </w:r>
      <w:r w:rsidR="00992B48" w:rsidRPr="009A0E56">
        <w:rPr>
          <w:rFonts w:ascii="PT Astra Serif" w:hAnsi="PT Astra Serif"/>
          <w:sz w:val="28"/>
          <w:szCs w:val="28"/>
        </w:rPr>
        <w:t>указ</w:t>
      </w:r>
      <w:r w:rsidRPr="009A0E56">
        <w:rPr>
          <w:rFonts w:ascii="PT Astra Serif" w:hAnsi="PT Astra Serif"/>
          <w:sz w:val="28"/>
          <w:szCs w:val="28"/>
        </w:rPr>
        <w:t xml:space="preserve"> Губернатора Ульяновской области </w:t>
      </w:r>
      <w:r w:rsidR="009A0E56">
        <w:rPr>
          <w:rFonts w:ascii="PT Astra Serif" w:hAnsi="PT Astra Serif"/>
          <w:sz w:val="28"/>
          <w:szCs w:val="28"/>
        </w:rPr>
        <w:br/>
      </w:r>
      <w:r w:rsidR="004A768D" w:rsidRPr="009A0E56">
        <w:rPr>
          <w:rFonts w:ascii="PT Astra Serif" w:hAnsi="PT Astra Serif"/>
          <w:sz w:val="28"/>
          <w:szCs w:val="28"/>
        </w:rPr>
        <w:t xml:space="preserve">от </w:t>
      </w:r>
      <w:r w:rsidR="00877656" w:rsidRPr="009A0E56">
        <w:rPr>
          <w:rFonts w:ascii="PT Astra Serif" w:hAnsi="PT Astra Serif"/>
          <w:sz w:val="28"/>
          <w:szCs w:val="28"/>
        </w:rPr>
        <w:t>23</w:t>
      </w:r>
      <w:r w:rsidRPr="009A0E56">
        <w:rPr>
          <w:rFonts w:ascii="PT Astra Serif" w:hAnsi="PT Astra Serif"/>
          <w:sz w:val="28"/>
          <w:szCs w:val="28"/>
        </w:rPr>
        <w:t>.04.20</w:t>
      </w:r>
      <w:r w:rsidR="006B43E5" w:rsidRPr="009A0E56">
        <w:rPr>
          <w:rFonts w:ascii="PT Astra Serif" w:hAnsi="PT Astra Serif"/>
          <w:sz w:val="28"/>
          <w:szCs w:val="28"/>
        </w:rPr>
        <w:t>2</w:t>
      </w:r>
      <w:r w:rsidR="00877656" w:rsidRPr="009A0E56">
        <w:rPr>
          <w:rFonts w:ascii="PT Astra Serif" w:hAnsi="PT Astra Serif"/>
          <w:sz w:val="28"/>
          <w:szCs w:val="28"/>
        </w:rPr>
        <w:t>1</w:t>
      </w:r>
      <w:r w:rsidRPr="009A0E56">
        <w:rPr>
          <w:rFonts w:ascii="PT Astra Serif" w:hAnsi="PT Astra Serif"/>
          <w:sz w:val="28"/>
          <w:szCs w:val="28"/>
        </w:rPr>
        <w:t xml:space="preserve"> № </w:t>
      </w:r>
      <w:r w:rsidR="00877656" w:rsidRPr="009A0E56">
        <w:rPr>
          <w:rFonts w:ascii="PT Astra Serif" w:hAnsi="PT Astra Serif"/>
          <w:sz w:val="28"/>
          <w:szCs w:val="28"/>
        </w:rPr>
        <w:t>43</w:t>
      </w:r>
      <w:r w:rsidR="009D1793" w:rsidRPr="009A0E56">
        <w:rPr>
          <w:rFonts w:ascii="PT Astra Serif" w:hAnsi="PT Astra Serif"/>
          <w:sz w:val="28"/>
          <w:szCs w:val="28"/>
        </w:rPr>
        <w:t>«</w:t>
      </w:r>
      <w:r w:rsidRPr="009A0E56">
        <w:rPr>
          <w:rFonts w:ascii="PT Astra Serif" w:hAnsi="PT Astra Serif"/>
          <w:sz w:val="28"/>
          <w:szCs w:val="28"/>
        </w:rPr>
        <w:t>Об утверждении схемы и программы перспективного развития электроэнергетики Ульяновской областина 20</w:t>
      </w:r>
      <w:r w:rsidR="004A768D" w:rsidRPr="009A0E56">
        <w:rPr>
          <w:rFonts w:ascii="PT Astra Serif" w:hAnsi="PT Astra Serif"/>
          <w:sz w:val="28"/>
          <w:szCs w:val="28"/>
        </w:rPr>
        <w:t>2</w:t>
      </w:r>
      <w:r w:rsidR="00877656" w:rsidRPr="009A0E56">
        <w:rPr>
          <w:rFonts w:ascii="PT Astra Serif" w:hAnsi="PT Astra Serif"/>
          <w:sz w:val="28"/>
          <w:szCs w:val="28"/>
        </w:rPr>
        <w:t>2</w:t>
      </w:r>
      <w:r w:rsidRPr="009A0E56">
        <w:rPr>
          <w:rFonts w:ascii="PT Astra Serif" w:hAnsi="PT Astra Serif"/>
          <w:sz w:val="28"/>
          <w:szCs w:val="28"/>
        </w:rPr>
        <w:t>-202</w:t>
      </w:r>
      <w:r w:rsidR="00877656" w:rsidRPr="009A0E56">
        <w:rPr>
          <w:rFonts w:ascii="PT Astra Serif" w:hAnsi="PT Astra Serif"/>
          <w:sz w:val="28"/>
          <w:szCs w:val="28"/>
        </w:rPr>
        <w:t>6</w:t>
      </w:r>
      <w:r w:rsidRPr="009A0E56">
        <w:rPr>
          <w:rFonts w:ascii="PT Astra Serif" w:hAnsi="PT Astra Serif"/>
          <w:sz w:val="28"/>
          <w:szCs w:val="28"/>
        </w:rPr>
        <w:t xml:space="preserve"> годы</w:t>
      </w:r>
      <w:r w:rsidR="009D1793" w:rsidRPr="009A0E56">
        <w:rPr>
          <w:rFonts w:ascii="PT Astra Serif" w:hAnsi="PT Astra Serif"/>
          <w:sz w:val="28"/>
          <w:szCs w:val="28"/>
        </w:rPr>
        <w:t>»</w:t>
      </w:r>
      <w:r w:rsidR="009A0E56">
        <w:rPr>
          <w:rFonts w:ascii="PT Astra Serif" w:hAnsi="PT Astra Serif"/>
          <w:sz w:val="28"/>
          <w:szCs w:val="28"/>
        </w:rPr>
        <w:t>.</w:t>
      </w:r>
    </w:p>
    <w:p w:rsidR="007E4A9F" w:rsidRPr="00615A3C" w:rsidRDefault="00410A50" w:rsidP="00904448">
      <w:pPr>
        <w:widowControl w:val="0"/>
        <w:numPr>
          <w:ilvl w:val="0"/>
          <w:numId w:val="21"/>
        </w:numPr>
        <w:tabs>
          <w:tab w:val="left" w:pos="993"/>
          <w:tab w:val="left" w:pos="1134"/>
        </w:tabs>
        <w:suppressAutoHyphens/>
        <w:ind w:left="0" w:firstLine="709"/>
        <w:jc w:val="both"/>
        <w:rPr>
          <w:rFonts w:ascii="PT Astra Serif" w:hAnsi="PT Astra Serif"/>
          <w:sz w:val="28"/>
          <w:szCs w:val="28"/>
        </w:rPr>
      </w:pPr>
      <w:r w:rsidRPr="00615A3C">
        <w:rPr>
          <w:rFonts w:ascii="PT Astra Serif" w:hAnsi="PT Astra Serif"/>
          <w:sz w:val="28"/>
          <w:szCs w:val="28"/>
        </w:rPr>
        <w:t>Настоящий указ вступает в силу на следующий день после дня его официального опубликования</w:t>
      </w:r>
      <w:r w:rsidR="007E4A9F" w:rsidRPr="00615A3C">
        <w:rPr>
          <w:rFonts w:ascii="PT Astra Serif" w:hAnsi="PT Astra Serif"/>
          <w:sz w:val="28"/>
          <w:szCs w:val="28"/>
        </w:rPr>
        <w:t>,за исключением пункта 2</w:t>
      </w:r>
      <w:r w:rsidR="00B5384F" w:rsidRPr="00615A3C">
        <w:rPr>
          <w:rFonts w:ascii="PT Astra Serif" w:hAnsi="PT Astra Serif"/>
          <w:sz w:val="28"/>
          <w:szCs w:val="28"/>
        </w:rPr>
        <w:t xml:space="preserve"> настоящего указа</w:t>
      </w:r>
      <w:r w:rsidR="007E4A9F" w:rsidRPr="00615A3C">
        <w:rPr>
          <w:rFonts w:ascii="PT Astra Serif" w:hAnsi="PT Astra Serif"/>
          <w:sz w:val="28"/>
          <w:szCs w:val="28"/>
        </w:rPr>
        <w:t>,</w:t>
      </w:r>
      <w:r w:rsidR="00B5384F" w:rsidRPr="00615A3C">
        <w:rPr>
          <w:rFonts w:ascii="PT Astra Serif" w:hAnsi="PT Astra Serif"/>
          <w:sz w:val="28"/>
          <w:szCs w:val="28"/>
        </w:rPr>
        <w:t xml:space="preserve"> который вступает</w:t>
      </w:r>
      <w:r w:rsidR="007E4A9F" w:rsidRPr="00615A3C">
        <w:rPr>
          <w:rFonts w:ascii="PT Astra Serif" w:hAnsi="PT Astra Serif"/>
          <w:sz w:val="28"/>
          <w:szCs w:val="28"/>
        </w:rPr>
        <w:t xml:space="preserve"> в силу с 1 января 20</w:t>
      </w:r>
      <w:r w:rsidR="00992B48" w:rsidRPr="00615A3C">
        <w:rPr>
          <w:rFonts w:ascii="PT Astra Serif" w:hAnsi="PT Astra Serif"/>
          <w:sz w:val="28"/>
          <w:szCs w:val="28"/>
        </w:rPr>
        <w:t>2</w:t>
      </w:r>
      <w:r w:rsidR="00877656" w:rsidRPr="00615A3C">
        <w:rPr>
          <w:rFonts w:ascii="PT Astra Serif" w:hAnsi="PT Astra Serif"/>
          <w:sz w:val="28"/>
          <w:szCs w:val="28"/>
        </w:rPr>
        <w:t>3</w:t>
      </w:r>
      <w:r w:rsidR="007E4A9F" w:rsidRPr="00615A3C">
        <w:rPr>
          <w:rFonts w:ascii="PT Astra Serif" w:hAnsi="PT Astra Serif"/>
          <w:sz w:val="28"/>
          <w:szCs w:val="28"/>
        </w:rPr>
        <w:t xml:space="preserve"> года.</w:t>
      </w:r>
    </w:p>
    <w:p w:rsidR="007E4A9F" w:rsidRPr="00615A3C" w:rsidRDefault="007E4A9F" w:rsidP="00904448">
      <w:pPr>
        <w:widowControl w:val="0"/>
        <w:suppressAutoHyphens/>
        <w:ind w:firstLine="709"/>
        <w:jc w:val="both"/>
        <w:rPr>
          <w:rFonts w:ascii="PT Astra Serif" w:hAnsi="PT Astra Serif"/>
          <w:sz w:val="28"/>
          <w:szCs w:val="28"/>
        </w:rPr>
      </w:pPr>
    </w:p>
    <w:p w:rsidR="007E4A9F" w:rsidRPr="00615A3C" w:rsidRDefault="007E4A9F" w:rsidP="00904448">
      <w:pPr>
        <w:widowControl w:val="0"/>
        <w:suppressAutoHyphens/>
        <w:jc w:val="both"/>
        <w:rPr>
          <w:rFonts w:ascii="PT Astra Serif" w:hAnsi="PT Astra Serif"/>
          <w:sz w:val="28"/>
          <w:szCs w:val="28"/>
        </w:rPr>
      </w:pPr>
    </w:p>
    <w:p w:rsidR="007E4A9F" w:rsidRPr="00615A3C" w:rsidRDefault="007E4A9F" w:rsidP="00904448">
      <w:pPr>
        <w:widowControl w:val="0"/>
        <w:suppressAutoHyphens/>
        <w:jc w:val="both"/>
        <w:rPr>
          <w:rFonts w:ascii="PT Astra Serif" w:hAnsi="PT Astra Serif"/>
          <w:sz w:val="28"/>
          <w:szCs w:val="28"/>
        </w:rPr>
      </w:pPr>
    </w:p>
    <w:p w:rsidR="00D01258" w:rsidRPr="00615A3C" w:rsidRDefault="007E4A9F" w:rsidP="00C844AC">
      <w:pPr>
        <w:widowControl w:val="0"/>
        <w:tabs>
          <w:tab w:val="left" w:pos="0"/>
        </w:tabs>
        <w:suppressAutoHyphens/>
        <w:jc w:val="both"/>
        <w:rPr>
          <w:rFonts w:ascii="PT Astra Serif" w:hAnsi="PT Astra Serif"/>
          <w:sz w:val="28"/>
          <w:szCs w:val="28"/>
        </w:rPr>
      </w:pPr>
      <w:r w:rsidRPr="00615A3C">
        <w:rPr>
          <w:rFonts w:ascii="PT Astra Serif" w:hAnsi="PT Astra Serif"/>
          <w:sz w:val="28"/>
          <w:szCs w:val="28"/>
        </w:rPr>
        <w:t>Губернатор</w:t>
      </w:r>
      <w:r w:rsidR="00390F38" w:rsidRPr="00615A3C">
        <w:rPr>
          <w:rFonts w:ascii="PT Astra Serif" w:hAnsi="PT Astra Serif"/>
          <w:sz w:val="28"/>
          <w:szCs w:val="28"/>
        </w:rPr>
        <w:t xml:space="preserve"> области</w:t>
      </w:r>
      <w:r w:rsidR="00C844AC" w:rsidRPr="00615A3C">
        <w:rPr>
          <w:rFonts w:ascii="PT Astra Serif" w:hAnsi="PT Astra Serif"/>
          <w:sz w:val="28"/>
          <w:szCs w:val="28"/>
        </w:rPr>
        <w:tab/>
      </w:r>
      <w:r w:rsidR="00C844AC" w:rsidRPr="00615A3C">
        <w:rPr>
          <w:rFonts w:ascii="PT Astra Serif" w:hAnsi="PT Astra Serif"/>
          <w:sz w:val="28"/>
          <w:szCs w:val="28"/>
        </w:rPr>
        <w:tab/>
      </w:r>
      <w:r w:rsidR="00C844AC" w:rsidRPr="00615A3C">
        <w:rPr>
          <w:rFonts w:ascii="PT Astra Serif" w:hAnsi="PT Astra Serif"/>
          <w:sz w:val="28"/>
          <w:szCs w:val="28"/>
        </w:rPr>
        <w:tab/>
      </w:r>
      <w:r w:rsidR="00C844AC" w:rsidRPr="00615A3C">
        <w:rPr>
          <w:rFonts w:ascii="PT Astra Serif" w:hAnsi="PT Astra Serif"/>
          <w:sz w:val="28"/>
          <w:szCs w:val="28"/>
        </w:rPr>
        <w:tab/>
      </w:r>
      <w:r w:rsidR="00C844AC" w:rsidRPr="00615A3C">
        <w:rPr>
          <w:rFonts w:ascii="PT Astra Serif" w:hAnsi="PT Astra Serif"/>
          <w:sz w:val="28"/>
          <w:szCs w:val="28"/>
        </w:rPr>
        <w:tab/>
      </w:r>
      <w:r w:rsidR="00C844AC" w:rsidRPr="00615A3C">
        <w:rPr>
          <w:rFonts w:ascii="PT Astra Serif" w:hAnsi="PT Astra Serif"/>
          <w:sz w:val="28"/>
          <w:szCs w:val="28"/>
        </w:rPr>
        <w:tab/>
      </w:r>
      <w:r w:rsidR="00C844AC" w:rsidRPr="00615A3C">
        <w:rPr>
          <w:rFonts w:ascii="PT Astra Serif" w:hAnsi="PT Astra Serif"/>
          <w:sz w:val="28"/>
          <w:szCs w:val="28"/>
        </w:rPr>
        <w:tab/>
      </w:r>
      <w:r w:rsidR="00C844AC" w:rsidRPr="00615A3C">
        <w:rPr>
          <w:rFonts w:ascii="PT Astra Serif" w:hAnsi="PT Astra Serif"/>
          <w:sz w:val="28"/>
          <w:szCs w:val="28"/>
        </w:rPr>
        <w:tab/>
      </w:r>
      <w:r w:rsidR="00D01258" w:rsidRPr="00615A3C">
        <w:rPr>
          <w:rFonts w:ascii="PT Astra Serif" w:hAnsi="PT Astra Serif"/>
          <w:sz w:val="28"/>
          <w:szCs w:val="28"/>
        </w:rPr>
        <w:t>А.Ю.Русских</w:t>
      </w:r>
    </w:p>
    <w:p w:rsidR="00C844AC" w:rsidRPr="00615A3C" w:rsidRDefault="00C844AC" w:rsidP="00904448">
      <w:pPr>
        <w:widowControl w:val="0"/>
        <w:tabs>
          <w:tab w:val="left" w:pos="8040"/>
        </w:tabs>
        <w:suppressAutoHyphens/>
        <w:jc w:val="both"/>
        <w:rPr>
          <w:rFonts w:ascii="PT Astra Serif" w:hAnsi="PT Astra Serif"/>
          <w:sz w:val="28"/>
          <w:szCs w:val="28"/>
        </w:rPr>
      </w:pPr>
    </w:p>
    <w:p w:rsidR="00D01258" w:rsidRPr="00615A3C" w:rsidRDefault="00D01258" w:rsidP="00904448">
      <w:pPr>
        <w:widowControl w:val="0"/>
        <w:tabs>
          <w:tab w:val="left" w:pos="8040"/>
        </w:tabs>
        <w:suppressAutoHyphens/>
        <w:jc w:val="both"/>
        <w:rPr>
          <w:rFonts w:ascii="PT Astra Serif" w:hAnsi="PT Astra Serif"/>
          <w:sz w:val="28"/>
          <w:szCs w:val="28"/>
        </w:rPr>
      </w:pPr>
    </w:p>
    <w:p w:rsidR="00C844AC" w:rsidRPr="00615A3C" w:rsidRDefault="00C844AC" w:rsidP="00904448">
      <w:pPr>
        <w:widowControl w:val="0"/>
        <w:tabs>
          <w:tab w:val="left" w:pos="8040"/>
        </w:tabs>
        <w:suppressAutoHyphens/>
        <w:jc w:val="both"/>
        <w:rPr>
          <w:rFonts w:ascii="PT Astra Serif" w:hAnsi="PT Astra Serif"/>
          <w:sz w:val="28"/>
          <w:szCs w:val="28"/>
        </w:rPr>
      </w:pPr>
    </w:p>
    <w:p w:rsidR="00C844AC" w:rsidRPr="00615A3C" w:rsidRDefault="00C844AC" w:rsidP="00904448">
      <w:pPr>
        <w:widowControl w:val="0"/>
        <w:tabs>
          <w:tab w:val="left" w:pos="8040"/>
        </w:tabs>
        <w:suppressAutoHyphens/>
        <w:jc w:val="both"/>
        <w:rPr>
          <w:rFonts w:ascii="PT Astra Serif" w:hAnsi="PT Astra Serif"/>
          <w:sz w:val="28"/>
          <w:szCs w:val="28"/>
        </w:rPr>
      </w:pPr>
    </w:p>
    <w:p w:rsidR="00C844AC" w:rsidRPr="00615A3C" w:rsidRDefault="00C844AC" w:rsidP="00904448">
      <w:pPr>
        <w:widowControl w:val="0"/>
        <w:tabs>
          <w:tab w:val="left" w:pos="8040"/>
        </w:tabs>
        <w:suppressAutoHyphens/>
        <w:jc w:val="both"/>
        <w:rPr>
          <w:rFonts w:ascii="PT Astra Serif" w:hAnsi="PT Astra Serif"/>
          <w:sz w:val="28"/>
          <w:szCs w:val="28"/>
        </w:rPr>
      </w:pPr>
    </w:p>
    <w:p w:rsidR="00C844AC" w:rsidRPr="00615A3C" w:rsidRDefault="00C844AC" w:rsidP="00904448">
      <w:pPr>
        <w:widowControl w:val="0"/>
        <w:tabs>
          <w:tab w:val="left" w:pos="8040"/>
        </w:tabs>
        <w:suppressAutoHyphens/>
        <w:jc w:val="both"/>
        <w:rPr>
          <w:rFonts w:ascii="PT Astra Serif" w:hAnsi="PT Astra Serif"/>
          <w:sz w:val="28"/>
          <w:szCs w:val="28"/>
        </w:rPr>
      </w:pPr>
    </w:p>
    <w:p w:rsidR="00C844AC" w:rsidRPr="00615A3C" w:rsidRDefault="00C844AC" w:rsidP="00904448">
      <w:pPr>
        <w:widowControl w:val="0"/>
        <w:tabs>
          <w:tab w:val="left" w:pos="8040"/>
        </w:tabs>
        <w:suppressAutoHyphens/>
        <w:jc w:val="both"/>
        <w:rPr>
          <w:rFonts w:ascii="PT Astra Serif" w:hAnsi="PT Astra Serif"/>
          <w:sz w:val="28"/>
          <w:szCs w:val="28"/>
        </w:rPr>
      </w:pPr>
    </w:p>
    <w:p w:rsidR="00C844AC" w:rsidRPr="00615A3C" w:rsidRDefault="00C844AC" w:rsidP="00904448">
      <w:pPr>
        <w:widowControl w:val="0"/>
        <w:tabs>
          <w:tab w:val="left" w:pos="8040"/>
        </w:tabs>
        <w:suppressAutoHyphens/>
        <w:jc w:val="both"/>
        <w:rPr>
          <w:rFonts w:ascii="PT Astra Serif" w:hAnsi="PT Astra Serif"/>
          <w:sz w:val="28"/>
          <w:szCs w:val="28"/>
        </w:rPr>
      </w:pPr>
    </w:p>
    <w:p w:rsidR="00D01258" w:rsidRPr="00615A3C" w:rsidRDefault="00D01258" w:rsidP="00904448">
      <w:pPr>
        <w:widowControl w:val="0"/>
        <w:tabs>
          <w:tab w:val="left" w:pos="8040"/>
        </w:tabs>
        <w:suppressAutoHyphens/>
        <w:jc w:val="both"/>
        <w:rPr>
          <w:rFonts w:ascii="PT Astra Serif" w:hAnsi="PT Astra Serif"/>
          <w:sz w:val="28"/>
          <w:szCs w:val="28"/>
        </w:rPr>
      </w:pPr>
    </w:p>
    <w:p w:rsidR="00D01258" w:rsidRPr="00615A3C" w:rsidRDefault="00D01258" w:rsidP="00904448">
      <w:pPr>
        <w:widowControl w:val="0"/>
        <w:tabs>
          <w:tab w:val="left" w:pos="8040"/>
        </w:tabs>
        <w:suppressAutoHyphens/>
        <w:jc w:val="both"/>
        <w:rPr>
          <w:rFonts w:ascii="PT Astra Serif" w:hAnsi="PT Astra Serif"/>
          <w:sz w:val="28"/>
          <w:szCs w:val="28"/>
        </w:rPr>
      </w:pPr>
    </w:p>
    <w:p w:rsidR="00D01258" w:rsidRPr="00615A3C" w:rsidRDefault="00D01258" w:rsidP="00904448">
      <w:pPr>
        <w:widowControl w:val="0"/>
        <w:tabs>
          <w:tab w:val="left" w:pos="8040"/>
        </w:tabs>
        <w:suppressAutoHyphens/>
        <w:jc w:val="both"/>
        <w:rPr>
          <w:rFonts w:ascii="PT Astra Serif" w:hAnsi="PT Astra Serif"/>
          <w:sz w:val="28"/>
          <w:szCs w:val="28"/>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sectPr w:rsidR="007E4A9F" w:rsidRPr="00615A3C" w:rsidSect="00A10E81">
          <w:headerReference w:type="even" r:id="rId8"/>
          <w:headerReference w:type="default" r:id="rId9"/>
          <w:footerReference w:type="even" r:id="rId10"/>
          <w:footerReference w:type="default" r:id="rId11"/>
          <w:pgSz w:w="11906" w:h="16838" w:code="9"/>
          <w:pgMar w:top="1134" w:right="567" w:bottom="1134" w:left="1701" w:header="709" w:footer="709" w:gutter="0"/>
          <w:pgNumType w:start="1"/>
          <w:cols w:space="720"/>
          <w:titlePg/>
          <w:docGrid w:linePitch="326"/>
        </w:sectPr>
      </w:pPr>
    </w:p>
    <w:p w:rsidR="007E4A9F" w:rsidRPr="00615A3C" w:rsidRDefault="007E4A9F" w:rsidP="00904448">
      <w:pPr>
        <w:ind w:left="5670"/>
        <w:jc w:val="center"/>
        <w:rPr>
          <w:rFonts w:ascii="PT Astra Serif" w:hAnsi="PT Astra Serif"/>
          <w:sz w:val="28"/>
          <w:szCs w:val="28"/>
        </w:rPr>
      </w:pPr>
      <w:r w:rsidRPr="00615A3C">
        <w:rPr>
          <w:rFonts w:ascii="PT Astra Serif" w:hAnsi="PT Astra Serif"/>
          <w:sz w:val="28"/>
          <w:szCs w:val="28"/>
        </w:rPr>
        <w:lastRenderedPageBreak/>
        <w:t>УТВЕРЖДЕНЫ</w:t>
      </w:r>
    </w:p>
    <w:p w:rsidR="007E4A9F" w:rsidRPr="00615A3C" w:rsidRDefault="007E4A9F" w:rsidP="00904448">
      <w:pPr>
        <w:ind w:left="5670"/>
        <w:jc w:val="center"/>
        <w:rPr>
          <w:rFonts w:ascii="PT Astra Serif" w:hAnsi="PT Astra Serif"/>
          <w:sz w:val="28"/>
          <w:szCs w:val="28"/>
        </w:rPr>
      </w:pPr>
    </w:p>
    <w:p w:rsidR="007E4A9F" w:rsidRPr="00615A3C" w:rsidRDefault="007E4A9F" w:rsidP="00904448">
      <w:pPr>
        <w:ind w:left="5670"/>
        <w:jc w:val="center"/>
        <w:rPr>
          <w:rFonts w:ascii="PT Astra Serif" w:hAnsi="PT Astra Serif"/>
          <w:sz w:val="28"/>
          <w:szCs w:val="28"/>
        </w:rPr>
      </w:pPr>
      <w:r w:rsidRPr="00615A3C">
        <w:rPr>
          <w:rFonts w:ascii="PT Astra Serif" w:hAnsi="PT Astra Serif"/>
          <w:sz w:val="28"/>
          <w:szCs w:val="28"/>
        </w:rPr>
        <w:t>указом Губернатора</w:t>
      </w:r>
    </w:p>
    <w:p w:rsidR="007E4A9F" w:rsidRPr="00615A3C" w:rsidRDefault="007E4A9F" w:rsidP="00904448">
      <w:pPr>
        <w:ind w:left="5670"/>
        <w:jc w:val="center"/>
        <w:rPr>
          <w:rFonts w:ascii="PT Astra Serif" w:hAnsi="PT Astra Serif"/>
          <w:sz w:val="28"/>
          <w:szCs w:val="28"/>
        </w:rPr>
      </w:pPr>
      <w:r w:rsidRPr="00615A3C">
        <w:rPr>
          <w:rFonts w:ascii="PT Astra Serif" w:hAnsi="PT Astra Serif"/>
          <w:sz w:val="28"/>
          <w:szCs w:val="28"/>
        </w:rPr>
        <w:t>Ульяновской области</w:t>
      </w: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32"/>
          <w:szCs w:val="32"/>
        </w:rPr>
      </w:pPr>
      <w:r w:rsidRPr="00615A3C">
        <w:rPr>
          <w:rFonts w:ascii="PT Astra Serif" w:hAnsi="PT Astra Serif"/>
          <w:b/>
          <w:sz w:val="32"/>
          <w:szCs w:val="32"/>
        </w:rPr>
        <w:t>Схема и программа</w:t>
      </w:r>
    </w:p>
    <w:p w:rsidR="007E4A9F" w:rsidRPr="00615A3C" w:rsidRDefault="007E4A9F" w:rsidP="00904448">
      <w:pPr>
        <w:jc w:val="center"/>
        <w:rPr>
          <w:rFonts w:ascii="PT Astra Serif" w:hAnsi="PT Astra Serif"/>
          <w:b/>
          <w:sz w:val="32"/>
          <w:szCs w:val="32"/>
        </w:rPr>
      </w:pPr>
      <w:r w:rsidRPr="00615A3C">
        <w:rPr>
          <w:rFonts w:ascii="PT Astra Serif" w:hAnsi="PT Astra Serif"/>
          <w:b/>
          <w:sz w:val="32"/>
          <w:szCs w:val="32"/>
        </w:rPr>
        <w:t>перспективного развития электроэнергетики</w:t>
      </w:r>
    </w:p>
    <w:p w:rsidR="007E4A9F" w:rsidRPr="00615A3C" w:rsidRDefault="00992B48" w:rsidP="00904448">
      <w:pPr>
        <w:jc w:val="center"/>
        <w:rPr>
          <w:rFonts w:ascii="PT Astra Serif" w:hAnsi="PT Astra Serif"/>
          <w:b/>
          <w:sz w:val="32"/>
          <w:szCs w:val="32"/>
        </w:rPr>
      </w:pPr>
      <w:r w:rsidRPr="00615A3C">
        <w:rPr>
          <w:rFonts w:ascii="PT Astra Serif" w:hAnsi="PT Astra Serif"/>
          <w:b/>
          <w:sz w:val="32"/>
          <w:szCs w:val="32"/>
        </w:rPr>
        <w:t>Ульяновской области на 202</w:t>
      </w:r>
      <w:r w:rsidR="00877656" w:rsidRPr="00615A3C">
        <w:rPr>
          <w:rFonts w:ascii="PT Astra Serif" w:hAnsi="PT Astra Serif"/>
          <w:b/>
          <w:sz w:val="32"/>
          <w:szCs w:val="32"/>
        </w:rPr>
        <w:t>3</w:t>
      </w:r>
      <w:r w:rsidR="007E4A9F" w:rsidRPr="00615A3C">
        <w:rPr>
          <w:rFonts w:ascii="PT Astra Serif" w:hAnsi="PT Astra Serif"/>
          <w:b/>
          <w:sz w:val="32"/>
          <w:szCs w:val="32"/>
        </w:rPr>
        <w:t>-202</w:t>
      </w:r>
      <w:r w:rsidR="00877656" w:rsidRPr="00615A3C">
        <w:rPr>
          <w:rFonts w:ascii="PT Astra Serif" w:hAnsi="PT Astra Serif"/>
          <w:b/>
          <w:sz w:val="32"/>
          <w:szCs w:val="32"/>
        </w:rPr>
        <w:t>7</w:t>
      </w:r>
      <w:r w:rsidR="007E4A9F" w:rsidRPr="00615A3C">
        <w:rPr>
          <w:rFonts w:ascii="PT Astra Serif" w:hAnsi="PT Astra Serif"/>
          <w:b/>
          <w:sz w:val="32"/>
          <w:szCs w:val="32"/>
        </w:rPr>
        <w:t xml:space="preserve"> годы</w:t>
      </w:r>
    </w:p>
    <w:p w:rsidR="007E4A9F" w:rsidRPr="00615A3C" w:rsidRDefault="007E4A9F" w:rsidP="00904448">
      <w:pPr>
        <w:jc w:val="center"/>
        <w:rPr>
          <w:rFonts w:ascii="PT Astra Serif" w:hAnsi="PT Astra Serif"/>
          <w:b/>
          <w:sz w:val="32"/>
          <w:szCs w:val="32"/>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b/>
          <w:sz w:val="40"/>
          <w:szCs w:val="40"/>
        </w:rPr>
      </w:pPr>
    </w:p>
    <w:p w:rsidR="007E4A9F" w:rsidRPr="00615A3C" w:rsidRDefault="007E4A9F" w:rsidP="00904448">
      <w:pPr>
        <w:jc w:val="center"/>
        <w:rPr>
          <w:rFonts w:ascii="PT Astra Serif" w:hAnsi="PT Astra Serif"/>
          <w:sz w:val="28"/>
          <w:szCs w:val="28"/>
          <w:lang w:bidi="he-IL"/>
        </w:rPr>
      </w:pPr>
    </w:p>
    <w:p w:rsidR="007E4A9F" w:rsidRPr="00615A3C" w:rsidRDefault="007E4A9F" w:rsidP="00904448">
      <w:pPr>
        <w:jc w:val="center"/>
        <w:rPr>
          <w:rFonts w:ascii="PT Astra Serif" w:hAnsi="PT Astra Serif"/>
          <w:sz w:val="28"/>
          <w:szCs w:val="28"/>
          <w:lang w:bidi="he-IL"/>
        </w:rPr>
      </w:pPr>
    </w:p>
    <w:p w:rsidR="007E4A9F" w:rsidRPr="00615A3C" w:rsidRDefault="007E4A9F" w:rsidP="00904448">
      <w:pPr>
        <w:jc w:val="center"/>
        <w:rPr>
          <w:rFonts w:ascii="PT Astra Serif" w:hAnsi="PT Astra Serif"/>
          <w:sz w:val="28"/>
          <w:szCs w:val="28"/>
          <w:lang w:bidi="he-IL"/>
        </w:rPr>
      </w:pPr>
      <w:r w:rsidRPr="00615A3C">
        <w:rPr>
          <w:rFonts w:ascii="PT Astra Serif" w:hAnsi="PT Astra Serif"/>
          <w:sz w:val="28"/>
          <w:szCs w:val="28"/>
          <w:lang w:bidi="he-IL"/>
        </w:rPr>
        <w:lastRenderedPageBreak/>
        <w:t>1. Основные цели и задачи</w:t>
      </w:r>
    </w:p>
    <w:p w:rsidR="007E4A9F" w:rsidRPr="00615A3C" w:rsidRDefault="007E4A9F" w:rsidP="00904448">
      <w:pPr>
        <w:ind w:firstLine="567"/>
        <w:jc w:val="both"/>
        <w:rPr>
          <w:rFonts w:ascii="PT Astra Serif" w:hAnsi="PT Astra Serif"/>
          <w:sz w:val="28"/>
          <w:szCs w:val="28"/>
          <w:lang w:bidi="he-IL"/>
        </w:rPr>
      </w:pPr>
    </w:p>
    <w:p w:rsidR="007E4A9F" w:rsidRPr="00615A3C" w:rsidRDefault="007E4A9F" w:rsidP="00904448">
      <w:pPr>
        <w:suppressAutoHyphens/>
        <w:ind w:firstLine="709"/>
        <w:jc w:val="both"/>
        <w:rPr>
          <w:rFonts w:ascii="PT Astra Serif" w:hAnsi="PT Astra Serif"/>
          <w:sz w:val="28"/>
          <w:szCs w:val="28"/>
        </w:rPr>
      </w:pPr>
      <w:r w:rsidRPr="00615A3C">
        <w:rPr>
          <w:rFonts w:ascii="PT Astra Serif" w:hAnsi="PT Astra Serif"/>
          <w:sz w:val="28"/>
          <w:szCs w:val="28"/>
        </w:rPr>
        <w:t>Настоящие схема и программа перспективного развития электроэнергетики Ульяновской области на 20</w:t>
      </w:r>
      <w:r w:rsidR="00EC0825" w:rsidRPr="00615A3C">
        <w:rPr>
          <w:rFonts w:ascii="PT Astra Serif" w:hAnsi="PT Astra Serif"/>
          <w:sz w:val="28"/>
          <w:szCs w:val="28"/>
        </w:rPr>
        <w:t>2</w:t>
      </w:r>
      <w:r w:rsidR="00877656" w:rsidRPr="00615A3C">
        <w:rPr>
          <w:rFonts w:ascii="PT Astra Serif" w:hAnsi="PT Astra Serif"/>
          <w:sz w:val="28"/>
          <w:szCs w:val="28"/>
        </w:rPr>
        <w:t>3</w:t>
      </w:r>
      <w:r w:rsidRPr="00615A3C">
        <w:rPr>
          <w:rFonts w:ascii="PT Astra Serif" w:hAnsi="PT Astra Serif"/>
          <w:sz w:val="28"/>
          <w:szCs w:val="28"/>
        </w:rPr>
        <w:t>-202</w:t>
      </w:r>
      <w:r w:rsidR="00877656" w:rsidRPr="00615A3C">
        <w:rPr>
          <w:rFonts w:ascii="PT Astra Serif" w:hAnsi="PT Astra Serif"/>
          <w:sz w:val="28"/>
          <w:szCs w:val="28"/>
        </w:rPr>
        <w:t>7</w:t>
      </w:r>
      <w:r w:rsidR="000711D9" w:rsidRPr="00615A3C">
        <w:rPr>
          <w:rFonts w:ascii="PT Astra Serif" w:hAnsi="PT Astra Serif"/>
          <w:sz w:val="28"/>
          <w:szCs w:val="28"/>
        </w:rPr>
        <w:t xml:space="preserve"> годы (далее – схема</w:t>
      </w:r>
      <w:r w:rsidR="000711D9" w:rsidRPr="00615A3C">
        <w:rPr>
          <w:rFonts w:ascii="PT Astra Serif" w:hAnsi="PT Astra Serif"/>
          <w:sz w:val="28"/>
          <w:szCs w:val="28"/>
        </w:rPr>
        <w:br/>
      </w:r>
      <w:r w:rsidRPr="00615A3C">
        <w:rPr>
          <w:rFonts w:ascii="PT Astra Serif" w:hAnsi="PT Astra Serif"/>
          <w:sz w:val="28"/>
          <w:szCs w:val="28"/>
        </w:rPr>
        <w:t>ипрограмма</w:t>
      </w:r>
      <w:r w:rsidR="000711D9" w:rsidRPr="00615A3C">
        <w:rPr>
          <w:rFonts w:ascii="PT Astra Serif" w:hAnsi="PT Astra Serif"/>
          <w:sz w:val="28"/>
          <w:szCs w:val="28"/>
        </w:rPr>
        <w:t xml:space="preserve"> соответственно</w:t>
      </w:r>
      <w:r w:rsidRPr="00615A3C">
        <w:rPr>
          <w:rFonts w:ascii="PT Astra Serif" w:hAnsi="PT Astra Serif"/>
          <w:sz w:val="28"/>
          <w:szCs w:val="28"/>
        </w:rPr>
        <w:t xml:space="preserve">) разработаны в соответствии с Правилами разработки и утверждения схем и программ перспективного развития электроэнергетики, утверждёнными постановлением Правительства Российской Федерации от 17.10.2009 № 823 </w:t>
      </w:r>
      <w:r w:rsidR="009D1793" w:rsidRPr="00615A3C">
        <w:rPr>
          <w:rFonts w:ascii="PT Astra Serif" w:hAnsi="PT Astra Serif"/>
          <w:sz w:val="28"/>
          <w:szCs w:val="28"/>
        </w:rPr>
        <w:t>«</w:t>
      </w:r>
      <w:r w:rsidRPr="00615A3C">
        <w:rPr>
          <w:rFonts w:ascii="PT Astra Serif" w:hAnsi="PT Astra Serif"/>
          <w:sz w:val="28"/>
          <w:szCs w:val="28"/>
        </w:rPr>
        <w:t>О схемах и программах перспективного развития электроэнергетики</w:t>
      </w:r>
      <w:r w:rsidR="009D1793" w:rsidRPr="00615A3C">
        <w:rPr>
          <w:rFonts w:ascii="PT Astra Serif" w:hAnsi="PT Astra Serif"/>
          <w:sz w:val="28"/>
          <w:szCs w:val="28"/>
        </w:rPr>
        <w:t>»</w:t>
      </w:r>
      <w:r w:rsidRPr="00615A3C">
        <w:rPr>
          <w:rFonts w:ascii="PT Astra Serif" w:hAnsi="PT Astra Serif"/>
          <w:sz w:val="28"/>
          <w:szCs w:val="28"/>
        </w:rPr>
        <w:t xml:space="preserve">, предложениями акционерного общества (далее – АО) </w:t>
      </w:r>
      <w:r w:rsidR="009D1793" w:rsidRPr="00615A3C">
        <w:rPr>
          <w:rFonts w:ascii="PT Astra Serif" w:hAnsi="PT Astra Serif"/>
          <w:sz w:val="28"/>
          <w:szCs w:val="28"/>
        </w:rPr>
        <w:t>«</w:t>
      </w:r>
      <w:r w:rsidRPr="00615A3C">
        <w:rPr>
          <w:rFonts w:ascii="PT Astra Serif" w:hAnsi="PT Astra Serif"/>
          <w:sz w:val="28"/>
          <w:szCs w:val="28"/>
        </w:rPr>
        <w:t>Системный оператор Единой энергетической системы</w:t>
      </w:r>
      <w:r w:rsidR="009D1793" w:rsidRPr="00615A3C">
        <w:rPr>
          <w:rFonts w:ascii="PT Astra Serif" w:hAnsi="PT Astra Serif"/>
          <w:sz w:val="28"/>
          <w:szCs w:val="28"/>
        </w:rPr>
        <w:t>»</w:t>
      </w:r>
      <w:r w:rsidRPr="00615A3C">
        <w:rPr>
          <w:rFonts w:ascii="PT Astra Serif" w:hAnsi="PT Astra Serif"/>
          <w:sz w:val="28"/>
          <w:szCs w:val="28"/>
        </w:rPr>
        <w:t xml:space="preserve"> (далее – АО </w:t>
      </w:r>
      <w:r w:rsidR="009D1793" w:rsidRPr="00615A3C">
        <w:rPr>
          <w:rFonts w:ascii="PT Astra Serif" w:hAnsi="PT Astra Serif"/>
          <w:sz w:val="28"/>
          <w:szCs w:val="28"/>
        </w:rPr>
        <w:t>«</w:t>
      </w:r>
      <w:r w:rsidRPr="00615A3C">
        <w:rPr>
          <w:rFonts w:ascii="PT Astra Serif" w:hAnsi="PT Astra Serif"/>
          <w:sz w:val="28"/>
          <w:szCs w:val="28"/>
        </w:rPr>
        <w:t>СО ЕЭС</w:t>
      </w:r>
      <w:r w:rsidR="009D1793" w:rsidRPr="00615A3C">
        <w:rPr>
          <w:rFonts w:ascii="PT Astra Serif" w:hAnsi="PT Astra Serif"/>
          <w:sz w:val="28"/>
          <w:szCs w:val="28"/>
        </w:rPr>
        <w:t>»</w:t>
      </w:r>
      <w:r w:rsidRPr="00615A3C">
        <w:rPr>
          <w:rFonts w:ascii="PT Astra Serif" w:hAnsi="PT Astra Serif"/>
          <w:sz w:val="28"/>
          <w:szCs w:val="28"/>
        </w:rPr>
        <w:t xml:space="preserve">), проектом Схемы и программы развития </w:t>
      </w:r>
      <w:r w:rsidR="00ED6F4C" w:rsidRPr="00615A3C">
        <w:rPr>
          <w:rFonts w:ascii="PT Astra Serif" w:hAnsi="PT Astra Serif"/>
          <w:sz w:val="28"/>
          <w:szCs w:val="28"/>
        </w:rPr>
        <w:t xml:space="preserve">Единой энергетической системы (далее </w:t>
      </w:r>
      <w:r w:rsidR="0031049A" w:rsidRPr="00615A3C">
        <w:rPr>
          <w:rFonts w:ascii="PT Astra Serif" w:hAnsi="PT Astra Serif"/>
          <w:sz w:val="28"/>
          <w:szCs w:val="28"/>
        </w:rPr>
        <w:t xml:space="preserve">также </w:t>
      </w:r>
      <w:r w:rsidR="00ED6F4C" w:rsidRPr="00615A3C">
        <w:rPr>
          <w:rFonts w:ascii="PT Astra Serif" w:hAnsi="PT Astra Serif"/>
          <w:sz w:val="28"/>
          <w:szCs w:val="28"/>
        </w:rPr>
        <w:t>– ЕЭС)</w:t>
      </w:r>
      <w:r w:rsidR="00082680" w:rsidRPr="00615A3C">
        <w:rPr>
          <w:rFonts w:ascii="PT Astra Serif" w:hAnsi="PT Astra Serif"/>
          <w:sz w:val="28"/>
          <w:szCs w:val="28"/>
        </w:rPr>
        <w:t xml:space="preserve"> России на 202</w:t>
      </w:r>
      <w:r w:rsidR="00877656" w:rsidRPr="00615A3C">
        <w:rPr>
          <w:rFonts w:ascii="PT Astra Serif" w:hAnsi="PT Astra Serif"/>
          <w:sz w:val="28"/>
          <w:szCs w:val="28"/>
        </w:rPr>
        <w:t>2</w:t>
      </w:r>
      <w:r w:rsidRPr="00615A3C">
        <w:rPr>
          <w:rFonts w:ascii="PT Astra Serif" w:hAnsi="PT Astra Serif"/>
          <w:sz w:val="28"/>
          <w:szCs w:val="28"/>
        </w:rPr>
        <w:t>-202</w:t>
      </w:r>
      <w:r w:rsidR="00877656" w:rsidRPr="00615A3C">
        <w:rPr>
          <w:rFonts w:ascii="PT Astra Serif" w:hAnsi="PT Astra Serif"/>
          <w:sz w:val="28"/>
          <w:szCs w:val="28"/>
        </w:rPr>
        <w:t>8</w:t>
      </w:r>
      <w:r w:rsidRPr="00615A3C">
        <w:rPr>
          <w:rFonts w:ascii="PT Astra Serif" w:hAnsi="PT Astra Serif"/>
          <w:sz w:val="28"/>
          <w:szCs w:val="28"/>
        </w:rPr>
        <w:t xml:space="preserve"> годы</w:t>
      </w:r>
      <w:r w:rsidR="00E15584" w:rsidRPr="00615A3C">
        <w:rPr>
          <w:rFonts w:ascii="PT Astra Serif" w:hAnsi="PT Astra Serif"/>
          <w:sz w:val="28"/>
          <w:szCs w:val="28"/>
        </w:rPr>
        <w:t>.</w:t>
      </w:r>
    </w:p>
    <w:p w:rsidR="007E4A9F" w:rsidRPr="00615A3C" w:rsidRDefault="007E4A9F" w:rsidP="00904448">
      <w:pPr>
        <w:suppressAutoHyphens/>
        <w:ind w:firstLine="709"/>
        <w:jc w:val="both"/>
        <w:rPr>
          <w:rFonts w:ascii="PT Astra Serif" w:hAnsi="PT Astra Serif"/>
          <w:sz w:val="28"/>
          <w:szCs w:val="28"/>
        </w:rPr>
      </w:pPr>
      <w:r w:rsidRPr="00615A3C">
        <w:rPr>
          <w:rFonts w:ascii="PT Astra Serif" w:hAnsi="PT Astra Serif"/>
          <w:sz w:val="28"/>
          <w:szCs w:val="28"/>
        </w:rPr>
        <w:t xml:space="preserve">Основными целями схемы и программы являются содействие </w:t>
      </w:r>
      <w:r w:rsidR="00A954FF" w:rsidRPr="00615A3C">
        <w:rPr>
          <w:rFonts w:ascii="PT Astra Serif" w:hAnsi="PT Astra Serif"/>
          <w:sz w:val="28"/>
          <w:szCs w:val="28"/>
        </w:rPr>
        <w:t xml:space="preserve">в </w:t>
      </w:r>
      <w:r w:rsidRPr="00615A3C">
        <w:rPr>
          <w:rFonts w:ascii="PT Astra Serif" w:hAnsi="PT Astra Serif"/>
          <w:sz w:val="28"/>
          <w:szCs w:val="28"/>
        </w:rPr>
        <w:t>развити</w:t>
      </w:r>
      <w:r w:rsidR="00A954FF" w:rsidRPr="00615A3C">
        <w:rPr>
          <w:rFonts w:ascii="PT Astra Serif" w:hAnsi="PT Astra Serif"/>
          <w:sz w:val="28"/>
          <w:szCs w:val="28"/>
        </w:rPr>
        <w:t>и</w:t>
      </w:r>
      <w:r w:rsidRPr="00615A3C">
        <w:rPr>
          <w:rFonts w:ascii="PT Astra Serif" w:hAnsi="PT Astra Serif"/>
          <w:sz w:val="28"/>
          <w:szCs w:val="28"/>
        </w:rPr>
        <w:t xml:space="preserve"> сетевой инфраструктуры и генерирующих мощностей, обеспечение удовлетворения спроса на электрическую энергию и мощность </w:t>
      </w:r>
      <w:r w:rsidRPr="00615A3C">
        <w:rPr>
          <w:rFonts w:ascii="PT Astra Serif" w:hAnsi="PT Astra Serif"/>
          <w:sz w:val="28"/>
          <w:szCs w:val="28"/>
        </w:rPr>
        <w:br/>
        <w:t>на долгосрочную и среднесрочную перспективы.</w:t>
      </w:r>
    </w:p>
    <w:p w:rsidR="007E4A9F" w:rsidRPr="00615A3C" w:rsidRDefault="007E4A9F" w:rsidP="00904448">
      <w:pPr>
        <w:suppressAutoHyphens/>
        <w:ind w:firstLine="709"/>
        <w:jc w:val="both"/>
        <w:rPr>
          <w:rFonts w:ascii="PT Astra Serif" w:hAnsi="PT Astra Serif"/>
          <w:sz w:val="28"/>
          <w:szCs w:val="28"/>
        </w:rPr>
      </w:pPr>
      <w:r w:rsidRPr="00615A3C">
        <w:rPr>
          <w:rFonts w:ascii="PT Astra Serif" w:hAnsi="PT Astra Serif"/>
          <w:sz w:val="28"/>
          <w:szCs w:val="28"/>
        </w:rPr>
        <w:t>Основными задачами схемы и программы являются обеспечение надёжного функционирования</w:t>
      </w:r>
      <w:r w:rsidR="000711D9" w:rsidRPr="00615A3C">
        <w:rPr>
          <w:rFonts w:ascii="PT Astra Serif" w:hAnsi="PT Astra Serif"/>
          <w:sz w:val="28"/>
          <w:szCs w:val="28"/>
        </w:rPr>
        <w:t xml:space="preserve"> энергетической системы (далее – эн</w:t>
      </w:r>
      <w:r w:rsidRPr="00615A3C">
        <w:rPr>
          <w:rFonts w:ascii="PT Astra Serif" w:hAnsi="PT Astra Serif"/>
          <w:sz w:val="28"/>
          <w:szCs w:val="28"/>
        </w:rPr>
        <w:t>ергосистем</w:t>
      </w:r>
      <w:r w:rsidR="0031049A" w:rsidRPr="00615A3C">
        <w:rPr>
          <w:rFonts w:ascii="PT Astra Serif" w:hAnsi="PT Astra Serif"/>
          <w:sz w:val="28"/>
          <w:szCs w:val="28"/>
        </w:rPr>
        <w:t>а</w:t>
      </w:r>
      <w:r w:rsidR="000711D9" w:rsidRPr="00615A3C">
        <w:rPr>
          <w:rFonts w:ascii="PT Astra Serif" w:hAnsi="PT Astra Serif"/>
          <w:sz w:val="28"/>
          <w:szCs w:val="28"/>
        </w:rPr>
        <w:t>)</w:t>
      </w:r>
      <w:r w:rsidRPr="00615A3C">
        <w:rPr>
          <w:rFonts w:ascii="PT Astra Serif" w:hAnsi="PT Astra Serif"/>
          <w:sz w:val="28"/>
          <w:szCs w:val="28"/>
        </w:rPr>
        <w:t xml:space="preserve"> Ульяновской области в долгосрочной перспективе, скоординированное планирование строительства и ввода в эксплуатацию (вывода из эксплуатации) объектов сетевой инфраструктуры и генерирующих мощностей </w:t>
      </w:r>
      <w:r w:rsidR="0031049A" w:rsidRPr="00615A3C">
        <w:rPr>
          <w:rFonts w:ascii="PT Astra Serif" w:hAnsi="PT Astra Serif"/>
          <w:sz w:val="28"/>
          <w:szCs w:val="28"/>
        </w:rPr>
        <w:br/>
      </w:r>
      <w:r w:rsidRPr="00615A3C">
        <w:rPr>
          <w:rFonts w:ascii="PT Astra Serif" w:hAnsi="PT Astra Serif"/>
          <w:sz w:val="28"/>
          <w:szCs w:val="28"/>
        </w:rPr>
        <w:t xml:space="preserve">и информационное обеспечение деятельностиорганов государственной власти при формированиигосударственной политики в сфере электроэнергетики, </w:t>
      </w:r>
      <w:r w:rsidR="00B5384F" w:rsidRPr="00615A3C">
        <w:rPr>
          <w:rFonts w:ascii="PT Astra Serif" w:hAnsi="PT Astra Serif"/>
          <w:sz w:val="28"/>
          <w:szCs w:val="28"/>
        </w:rPr>
        <w:br/>
      </w:r>
      <w:r w:rsidRPr="00615A3C">
        <w:rPr>
          <w:rFonts w:ascii="PT Astra Serif" w:hAnsi="PT Astra Serif"/>
          <w:sz w:val="28"/>
          <w:szCs w:val="28"/>
        </w:rPr>
        <w:t xml:space="preserve">а также организаций коммерческой и технологической инфраструктуры отрасли, субъектов электроэнергетики, потребителей электрической энергии </w:t>
      </w:r>
      <w:r w:rsidR="00B5384F" w:rsidRPr="00615A3C">
        <w:rPr>
          <w:rFonts w:ascii="PT Astra Serif" w:hAnsi="PT Astra Serif"/>
          <w:sz w:val="28"/>
          <w:szCs w:val="28"/>
        </w:rPr>
        <w:br/>
      </w:r>
      <w:r w:rsidRPr="00615A3C">
        <w:rPr>
          <w:rFonts w:ascii="PT Astra Serif" w:hAnsi="PT Astra Serif"/>
          <w:sz w:val="28"/>
          <w:szCs w:val="28"/>
        </w:rPr>
        <w:t>и инвесторов.</w:t>
      </w:r>
    </w:p>
    <w:p w:rsidR="007E4A9F" w:rsidRPr="00615A3C" w:rsidRDefault="007E4A9F" w:rsidP="00904448">
      <w:pPr>
        <w:suppressAutoHyphens/>
        <w:jc w:val="both"/>
        <w:rPr>
          <w:rFonts w:ascii="PT Astra Serif" w:hAnsi="PT Astra Serif"/>
          <w:sz w:val="28"/>
          <w:lang w:bidi="he-IL"/>
        </w:rPr>
      </w:pPr>
    </w:p>
    <w:p w:rsidR="007E4A9F" w:rsidRPr="00615A3C" w:rsidRDefault="002E0C10" w:rsidP="00904448">
      <w:pPr>
        <w:tabs>
          <w:tab w:val="left" w:pos="426"/>
        </w:tabs>
        <w:jc w:val="center"/>
        <w:rPr>
          <w:rFonts w:ascii="PT Astra Serif" w:hAnsi="PT Astra Serif"/>
          <w:sz w:val="28"/>
          <w:szCs w:val="28"/>
          <w:lang w:bidi="he-IL"/>
        </w:rPr>
      </w:pPr>
      <w:r w:rsidRPr="00615A3C">
        <w:rPr>
          <w:rFonts w:ascii="PT Astra Serif" w:hAnsi="PT Astra Serif"/>
          <w:sz w:val="28"/>
          <w:szCs w:val="28"/>
          <w:lang w:bidi="he-IL"/>
        </w:rPr>
        <w:t>2</w:t>
      </w:r>
      <w:r w:rsidR="007E4A9F" w:rsidRPr="00615A3C">
        <w:rPr>
          <w:rFonts w:ascii="PT Astra Serif" w:hAnsi="PT Astra Serif"/>
          <w:sz w:val="28"/>
          <w:szCs w:val="28"/>
          <w:lang w:bidi="he-IL"/>
        </w:rPr>
        <w:t>. Анализ существующего состояния электроэнергетики</w:t>
      </w:r>
    </w:p>
    <w:p w:rsidR="007E4A9F" w:rsidRPr="00615A3C" w:rsidRDefault="007E4A9F" w:rsidP="00904448">
      <w:pPr>
        <w:tabs>
          <w:tab w:val="left" w:pos="426"/>
        </w:tabs>
        <w:rPr>
          <w:rFonts w:ascii="PT Astra Serif" w:hAnsi="PT Astra Serif"/>
          <w:sz w:val="28"/>
          <w:szCs w:val="28"/>
          <w:lang w:bidi="he-IL"/>
        </w:rPr>
      </w:pPr>
    </w:p>
    <w:p w:rsidR="00291025" w:rsidRPr="00615A3C" w:rsidRDefault="002E0C10" w:rsidP="00904448">
      <w:pPr>
        <w:tabs>
          <w:tab w:val="left" w:pos="567"/>
          <w:tab w:val="left" w:pos="1276"/>
        </w:tabs>
        <w:jc w:val="center"/>
        <w:rPr>
          <w:rFonts w:ascii="PT Astra Serif" w:hAnsi="PT Astra Serif"/>
          <w:sz w:val="28"/>
          <w:szCs w:val="28"/>
          <w:lang w:bidi="he-IL"/>
        </w:rPr>
      </w:pPr>
      <w:r w:rsidRPr="00615A3C">
        <w:rPr>
          <w:rFonts w:ascii="PT Astra Serif" w:hAnsi="PT Astra Serif"/>
          <w:sz w:val="28"/>
          <w:szCs w:val="28"/>
          <w:lang w:bidi="he-IL"/>
        </w:rPr>
        <w:t>2</w:t>
      </w:r>
      <w:r w:rsidR="007E4A9F" w:rsidRPr="00615A3C">
        <w:rPr>
          <w:rFonts w:ascii="PT Astra Serif" w:hAnsi="PT Astra Serif"/>
          <w:sz w:val="28"/>
          <w:szCs w:val="28"/>
          <w:lang w:bidi="he-IL"/>
        </w:rPr>
        <w:t>.1. Характеристика энергосистемы Ульяновской области</w:t>
      </w:r>
    </w:p>
    <w:p w:rsidR="007E4A9F" w:rsidRPr="00615A3C" w:rsidRDefault="00291025" w:rsidP="00904448">
      <w:pPr>
        <w:tabs>
          <w:tab w:val="left" w:pos="567"/>
          <w:tab w:val="left" w:pos="1276"/>
        </w:tabs>
        <w:jc w:val="center"/>
        <w:rPr>
          <w:rFonts w:ascii="PT Astra Serif" w:hAnsi="PT Astra Serif"/>
          <w:sz w:val="28"/>
          <w:szCs w:val="28"/>
          <w:lang w:bidi="he-IL"/>
        </w:rPr>
      </w:pPr>
      <w:r w:rsidRPr="00615A3C">
        <w:rPr>
          <w:rFonts w:ascii="PT Astra Serif" w:hAnsi="PT Astra Serif"/>
          <w:sz w:val="28"/>
          <w:szCs w:val="28"/>
          <w:lang w:bidi="he-IL"/>
        </w:rPr>
        <w:t xml:space="preserve">по состоянию на 1 </w:t>
      </w:r>
      <w:r w:rsidR="00460909" w:rsidRPr="00615A3C">
        <w:rPr>
          <w:rFonts w:ascii="PT Astra Serif" w:hAnsi="PT Astra Serif"/>
          <w:sz w:val="28"/>
          <w:szCs w:val="28"/>
          <w:lang w:bidi="he-IL"/>
        </w:rPr>
        <w:t>февраля</w:t>
      </w:r>
      <w:r w:rsidRPr="00615A3C">
        <w:rPr>
          <w:rFonts w:ascii="PT Astra Serif" w:hAnsi="PT Astra Serif"/>
          <w:sz w:val="28"/>
          <w:szCs w:val="28"/>
          <w:lang w:bidi="he-IL"/>
        </w:rPr>
        <w:t xml:space="preserve"> 202</w:t>
      </w:r>
      <w:r w:rsidR="00877656" w:rsidRPr="00615A3C">
        <w:rPr>
          <w:rFonts w:ascii="PT Astra Serif" w:hAnsi="PT Astra Serif"/>
          <w:sz w:val="28"/>
          <w:szCs w:val="28"/>
          <w:lang w:bidi="he-IL"/>
        </w:rPr>
        <w:t>2</w:t>
      </w:r>
      <w:r w:rsidRPr="00615A3C">
        <w:rPr>
          <w:rFonts w:ascii="PT Astra Serif" w:hAnsi="PT Astra Serif"/>
          <w:sz w:val="28"/>
          <w:szCs w:val="28"/>
          <w:lang w:bidi="he-IL"/>
        </w:rPr>
        <w:t xml:space="preserve"> года</w:t>
      </w:r>
    </w:p>
    <w:p w:rsidR="007E4A9F" w:rsidRPr="00615A3C" w:rsidRDefault="007E4A9F" w:rsidP="00904448">
      <w:pPr>
        <w:tabs>
          <w:tab w:val="left" w:pos="567"/>
          <w:tab w:val="left" w:pos="1276"/>
        </w:tabs>
        <w:rPr>
          <w:rFonts w:ascii="PT Astra Serif" w:hAnsi="PT Astra Serif"/>
          <w:sz w:val="28"/>
          <w:szCs w:val="28"/>
          <w:lang w:bidi="he-IL"/>
        </w:rPr>
      </w:pPr>
    </w:p>
    <w:p w:rsidR="00433ABD" w:rsidRPr="00615A3C" w:rsidRDefault="004F263E" w:rsidP="00904448">
      <w:pPr>
        <w:widowControl w:val="0"/>
        <w:suppressAutoHyphens/>
        <w:ind w:firstLine="709"/>
        <w:jc w:val="both"/>
        <w:rPr>
          <w:rFonts w:ascii="PT Astra Serif" w:hAnsi="PT Astra Serif"/>
          <w:sz w:val="28"/>
          <w:szCs w:val="28"/>
        </w:rPr>
      </w:pPr>
      <w:r w:rsidRPr="00615A3C">
        <w:rPr>
          <w:rFonts w:ascii="PT Astra Serif" w:hAnsi="PT Astra Serif"/>
          <w:sz w:val="28"/>
          <w:szCs w:val="28"/>
        </w:rPr>
        <w:t>Энергосистема Ульяновской области в период 2015-2018 годов была дефицитной по мощности. В 2019</w:t>
      </w:r>
      <w:r w:rsidR="002C2EC4" w:rsidRPr="00615A3C">
        <w:rPr>
          <w:rFonts w:ascii="PT Astra Serif" w:hAnsi="PT Astra Serif"/>
          <w:sz w:val="28"/>
          <w:szCs w:val="28"/>
        </w:rPr>
        <w:t>-2020</w:t>
      </w:r>
      <w:r w:rsidRPr="00615A3C">
        <w:rPr>
          <w:rFonts w:ascii="PT Astra Serif" w:hAnsi="PT Astra Serif"/>
          <w:sz w:val="28"/>
          <w:szCs w:val="28"/>
        </w:rPr>
        <w:t>год</w:t>
      </w:r>
      <w:r w:rsidR="002C2EC4" w:rsidRPr="00615A3C">
        <w:rPr>
          <w:rFonts w:ascii="PT Astra Serif" w:hAnsi="PT Astra Serif"/>
          <w:sz w:val="28"/>
          <w:szCs w:val="28"/>
        </w:rPr>
        <w:t>ах</w:t>
      </w:r>
      <w:r w:rsidRPr="00615A3C">
        <w:rPr>
          <w:rFonts w:ascii="PT Astra Serif" w:hAnsi="PT Astra Serif"/>
          <w:sz w:val="28"/>
          <w:szCs w:val="28"/>
        </w:rPr>
        <w:t xml:space="preserve"> за счёт ввода новых генерирующих мощностей и снижения </w:t>
      </w:r>
      <w:r w:rsidR="00521542" w:rsidRPr="00615A3C">
        <w:rPr>
          <w:rFonts w:ascii="PT Astra Serif" w:hAnsi="PT Astra Serif"/>
          <w:sz w:val="28"/>
          <w:szCs w:val="28"/>
        </w:rPr>
        <w:t xml:space="preserve">уровня </w:t>
      </w:r>
      <w:r w:rsidRPr="00615A3C">
        <w:rPr>
          <w:rFonts w:ascii="PT Astra Serif" w:hAnsi="PT Astra Serif"/>
          <w:sz w:val="28"/>
          <w:szCs w:val="28"/>
        </w:rPr>
        <w:t xml:space="preserve">потребления максимальной мощности наблюдался профицит по мощности. В части потребления электрической энергии энергосистема Ульяновской области в период </w:t>
      </w:r>
      <w:r w:rsidR="00521542" w:rsidRPr="00615A3C">
        <w:rPr>
          <w:rFonts w:ascii="PT Astra Serif" w:hAnsi="PT Astra Serif"/>
          <w:sz w:val="28"/>
          <w:szCs w:val="28"/>
        </w:rPr>
        <w:br/>
      </w:r>
      <w:r w:rsidRPr="00615A3C">
        <w:rPr>
          <w:rFonts w:ascii="PT Astra Serif" w:hAnsi="PT Astra Serif"/>
          <w:sz w:val="28"/>
          <w:szCs w:val="28"/>
        </w:rPr>
        <w:t>201</w:t>
      </w:r>
      <w:r w:rsidR="00F33460" w:rsidRPr="00615A3C">
        <w:rPr>
          <w:rFonts w:ascii="PT Astra Serif" w:hAnsi="PT Astra Serif"/>
          <w:sz w:val="28"/>
          <w:szCs w:val="28"/>
        </w:rPr>
        <w:t>6</w:t>
      </w:r>
      <w:r w:rsidRPr="00615A3C">
        <w:rPr>
          <w:rFonts w:ascii="PT Astra Serif" w:hAnsi="PT Astra Serif"/>
          <w:sz w:val="28"/>
          <w:szCs w:val="28"/>
        </w:rPr>
        <w:t>-20</w:t>
      </w:r>
      <w:r w:rsidR="00F33460" w:rsidRPr="00615A3C">
        <w:rPr>
          <w:rFonts w:ascii="PT Astra Serif" w:hAnsi="PT Astra Serif"/>
          <w:sz w:val="28"/>
          <w:szCs w:val="28"/>
        </w:rPr>
        <w:t>2</w:t>
      </w:r>
      <w:r w:rsidR="003F05C1" w:rsidRPr="00615A3C">
        <w:rPr>
          <w:rFonts w:ascii="PT Astra Serif" w:hAnsi="PT Astra Serif"/>
          <w:sz w:val="28"/>
          <w:szCs w:val="28"/>
        </w:rPr>
        <w:t>1</w:t>
      </w:r>
      <w:r w:rsidRPr="00615A3C">
        <w:rPr>
          <w:rFonts w:ascii="PT Astra Serif" w:hAnsi="PT Astra Serif"/>
          <w:sz w:val="28"/>
          <w:szCs w:val="28"/>
        </w:rPr>
        <w:t xml:space="preserve"> годов являлась дефицитной</w:t>
      </w:r>
      <w:r w:rsidR="00433ABD" w:rsidRPr="00615A3C">
        <w:rPr>
          <w:rFonts w:ascii="PT Astra Serif" w:hAnsi="PT Astra Serif"/>
          <w:sz w:val="28"/>
          <w:szCs w:val="28"/>
        </w:rPr>
        <w:t>.</w:t>
      </w:r>
    </w:p>
    <w:p w:rsidR="007E4A9F" w:rsidRPr="00615A3C" w:rsidRDefault="007E4A9F" w:rsidP="00904448">
      <w:pPr>
        <w:widowControl w:val="0"/>
        <w:suppressAutoHyphens/>
        <w:ind w:firstLine="709"/>
        <w:jc w:val="both"/>
        <w:rPr>
          <w:rFonts w:ascii="PT Astra Serif" w:hAnsi="PT Astra Serif"/>
          <w:sz w:val="28"/>
          <w:szCs w:val="28"/>
        </w:rPr>
      </w:pPr>
      <w:r w:rsidRPr="00615A3C">
        <w:rPr>
          <w:rFonts w:ascii="PT Astra Serif" w:hAnsi="PT Astra Serif"/>
          <w:sz w:val="28"/>
          <w:szCs w:val="28"/>
        </w:rPr>
        <w:t>На территории энергосистемы Ульяновской о</w:t>
      </w:r>
      <w:r w:rsidR="00430A22" w:rsidRPr="00615A3C">
        <w:rPr>
          <w:rFonts w:ascii="PT Astra Serif" w:hAnsi="PT Astra Serif"/>
          <w:sz w:val="28"/>
          <w:szCs w:val="28"/>
        </w:rPr>
        <w:t xml:space="preserve">бласти </w:t>
      </w:r>
      <w:r w:rsidRPr="00615A3C">
        <w:rPr>
          <w:rFonts w:ascii="PT Astra Serif" w:hAnsi="PT Astra Serif"/>
          <w:sz w:val="28"/>
          <w:szCs w:val="28"/>
        </w:rPr>
        <w:t>осуществляют деятельность следующие генерирующие компании:</w:t>
      </w:r>
    </w:p>
    <w:p w:rsidR="007E4A9F" w:rsidRPr="00615A3C" w:rsidRDefault="007E4A9F" w:rsidP="00904448">
      <w:pPr>
        <w:widowControl w:val="0"/>
        <w:suppressAutoHyphens/>
        <w:ind w:firstLine="709"/>
        <w:jc w:val="both"/>
        <w:rPr>
          <w:rFonts w:ascii="PT Astra Serif" w:hAnsi="PT Astra Serif"/>
          <w:sz w:val="28"/>
          <w:szCs w:val="28"/>
        </w:rPr>
      </w:pPr>
      <w:r w:rsidRPr="00615A3C">
        <w:rPr>
          <w:rFonts w:ascii="PT Astra Serif" w:hAnsi="PT Astra Serif"/>
          <w:sz w:val="28"/>
          <w:szCs w:val="28"/>
        </w:rPr>
        <w:t>публично</w:t>
      </w:r>
      <w:r w:rsidR="003A4A45" w:rsidRPr="00615A3C">
        <w:rPr>
          <w:rFonts w:ascii="PT Astra Serif" w:hAnsi="PT Astra Serif"/>
          <w:sz w:val="28"/>
          <w:szCs w:val="28"/>
        </w:rPr>
        <w:t>е акционерное общество</w:t>
      </w:r>
      <w:r w:rsidRPr="00615A3C">
        <w:rPr>
          <w:rFonts w:ascii="PT Astra Serif" w:hAnsi="PT Astra Serif"/>
          <w:sz w:val="28"/>
          <w:szCs w:val="28"/>
        </w:rPr>
        <w:t xml:space="preserve"> (далее – ПАО) </w:t>
      </w:r>
      <w:r w:rsidR="009D1793" w:rsidRPr="00615A3C">
        <w:rPr>
          <w:rFonts w:ascii="PT Astra Serif" w:hAnsi="PT Astra Serif"/>
          <w:sz w:val="28"/>
          <w:szCs w:val="28"/>
        </w:rPr>
        <w:t>«</w:t>
      </w:r>
      <w:r w:rsidRPr="00615A3C">
        <w:rPr>
          <w:rFonts w:ascii="PT Astra Serif" w:hAnsi="PT Astra Serif"/>
          <w:sz w:val="28"/>
          <w:szCs w:val="28"/>
        </w:rPr>
        <w:t>Т Плюс</w:t>
      </w:r>
      <w:r w:rsidR="009D1793" w:rsidRPr="00615A3C">
        <w:rPr>
          <w:rFonts w:ascii="PT Astra Serif" w:hAnsi="PT Astra Serif"/>
          <w:sz w:val="28"/>
          <w:szCs w:val="28"/>
        </w:rPr>
        <w:t>»</w:t>
      </w:r>
      <w:r w:rsidR="003A4A45" w:rsidRPr="00615A3C">
        <w:rPr>
          <w:rFonts w:ascii="PT Astra Serif" w:hAnsi="PT Astra Serif"/>
          <w:sz w:val="28"/>
          <w:szCs w:val="28"/>
        </w:rPr>
        <w:t xml:space="preserve"> (филиал «Ульяновский»)</w:t>
      </w:r>
      <w:r w:rsidRPr="00615A3C">
        <w:rPr>
          <w:rFonts w:ascii="PT Astra Serif" w:hAnsi="PT Astra Serif"/>
          <w:sz w:val="28"/>
          <w:szCs w:val="28"/>
        </w:rPr>
        <w:t>, на балансе которого находятся две тепл</w:t>
      </w:r>
      <w:r w:rsidR="00445F93" w:rsidRPr="00615A3C">
        <w:rPr>
          <w:rFonts w:ascii="PT Astra Serif" w:hAnsi="PT Astra Serif"/>
          <w:sz w:val="28"/>
          <w:szCs w:val="28"/>
        </w:rPr>
        <w:t xml:space="preserve">оэлектроцентрали (далее – ТЭЦ) – </w:t>
      </w:r>
      <w:r w:rsidRPr="00615A3C">
        <w:rPr>
          <w:rFonts w:ascii="PT Astra Serif" w:hAnsi="PT Astra Serif"/>
          <w:sz w:val="28"/>
          <w:szCs w:val="28"/>
        </w:rPr>
        <w:t>Ульяновская ТЭЦ-1 с установленной электрической мощностью 435 МВт и Ульяновская ТЭЦ-2 с установленной электрической мощностью 417 МВт;</w:t>
      </w:r>
    </w:p>
    <w:p w:rsidR="007E4A9F" w:rsidRPr="00615A3C" w:rsidRDefault="007E4A9F" w:rsidP="00904448">
      <w:pPr>
        <w:widowControl w:val="0"/>
        <w:suppressAutoHyphens/>
        <w:ind w:firstLine="709"/>
        <w:jc w:val="both"/>
        <w:rPr>
          <w:rFonts w:ascii="PT Astra Serif" w:hAnsi="PT Astra Serif"/>
          <w:spacing w:val="4"/>
          <w:sz w:val="28"/>
          <w:szCs w:val="28"/>
        </w:rPr>
      </w:pPr>
      <w:r w:rsidRPr="00615A3C">
        <w:rPr>
          <w:rFonts w:ascii="PT Astra Serif" w:hAnsi="PT Astra Serif"/>
          <w:sz w:val="28"/>
          <w:szCs w:val="28"/>
        </w:rPr>
        <w:lastRenderedPageBreak/>
        <w:t xml:space="preserve">АО </w:t>
      </w:r>
      <w:r w:rsidR="009D1793" w:rsidRPr="00615A3C">
        <w:rPr>
          <w:rFonts w:ascii="PT Astra Serif" w:hAnsi="PT Astra Serif"/>
          <w:sz w:val="28"/>
          <w:szCs w:val="28"/>
        </w:rPr>
        <w:t>«</w:t>
      </w:r>
      <w:r w:rsidRPr="00615A3C">
        <w:rPr>
          <w:rFonts w:ascii="PT Astra Serif" w:hAnsi="PT Astra Serif"/>
          <w:sz w:val="28"/>
          <w:szCs w:val="28"/>
        </w:rPr>
        <w:t>ГНЦ НИИАР</w:t>
      </w:r>
      <w:r w:rsidR="009D1793" w:rsidRPr="00615A3C">
        <w:rPr>
          <w:rFonts w:ascii="PT Astra Serif" w:hAnsi="PT Astra Serif"/>
          <w:sz w:val="28"/>
          <w:szCs w:val="28"/>
        </w:rPr>
        <w:t>»</w:t>
      </w:r>
      <w:r w:rsidRPr="00615A3C">
        <w:rPr>
          <w:rFonts w:ascii="PT Astra Serif" w:hAnsi="PT Astra Serif"/>
          <w:sz w:val="28"/>
          <w:szCs w:val="28"/>
        </w:rPr>
        <w:t>, на балансе которого находятся и</w:t>
      </w:r>
      <w:r w:rsidRPr="00615A3C">
        <w:rPr>
          <w:rFonts w:ascii="PT Astra Serif" w:hAnsi="PT Astra Serif"/>
          <w:spacing w:val="4"/>
          <w:sz w:val="28"/>
          <w:szCs w:val="28"/>
        </w:rPr>
        <w:t>сследовательские ядерные установки (далее – ИЯУ НИИАР) с установленной электрической мощностью 72 МВт;</w:t>
      </w:r>
    </w:p>
    <w:p w:rsidR="00AC6393" w:rsidRPr="00615A3C" w:rsidRDefault="00AC6393" w:rsidP="00904448">
      <w:pPr>
        <w:widowControl w:val="0"/>
        <w:suppressAutoHyphens/>
        <w:ind w:firstLine="709"/>
        <w:jc w:val="both"/>
        <w:rPr>
          <w:rFonts w:ascii="PT Astra Serif" w:hAnsi="PT Astra Serif"/>
          <w:spacing w:val="4"/>
          <w:sz w:val="28"/>
          <w:szCs w:val="28"/>
        </w:rPr>
      </w:pPr>
      <w:r w:rsidRPr="00615A3C">
        <w:rPr>
          <w:rFonts w:ascii="PT Astra Serif" w:hAnsi="PT Astra Serif"/>
          <w:sz w:val="28"/>
          <w:szCs w:val="28"/>
        </w:rPr>
        <w:t>общество с ограниченной ответственностью (далее – ООО)</w:t>
      </w:r>
      <w:r w:rsidR="002C2EC4" w:rsidRPr="00615A3C">
        <w:rPr>
          <w:rFonts w:ascii="PT Astra Serif" w:hAnsi="PT Astra Serif"/>
          <w:spacing w:val="4"/>
          <w:sz w:val="28"/>
          <w:szCs w:val="28"/>
        </w:rPr>
        <w:t xml:space="preserve"> «Первый В</w:t>
      </w:r>
      <w:r w:rsidRPr="00615A3C">
        <w:rPr>
          <w:rFonts w:ascii="PT Astra Serif" w:hAnsi="PT Astra Serif"/>
          <w:spacing w:val="4"/>
          <w:sz w:val="28"/>
          <w:szCs w:val="28"/>
        </w:rPr>
        <w:t>етропарк ФРВ»,</w:t>
      </w:r>
      <w:r w:rsidRPr="00615A3C">
        <w:rPr>
          <w:rFonts w:ascii="PT Astra Serif" w:hAnsi="PT Astra Serif"/>
          <w:sz w:val="28"/>
          <w:szCs w:val="28"/>
        </w:rPr>
        <w:t xml:space="preserve"> на балансе которого находится ветроэлектрическая станция (далее </w:t>
      </w:r>
      <w:r w:rsidR="005B5CCE" w:rsidRPr="00615A3C">
        <w:rPr>
          <w:rFonts w:ascii="PT Astra Serif" w:hAnsi="PT Astra Serif"/>
          <w:sz w:val="28"/>
          <w:szCs w:val="28"/>
        </w:rPr>
        <w:t xml:space="preserve">также – </w:t>
      </w:r>
      <w:r w:rsidRPr="00615A3C">
        <w:rPr>
          <w:rFonts w:ascii="PT Astra Serif" w:hAnsi="PT Astra Serif"/>
          <w:sz w:val="28"/>
          <w:szCs w:val="28"/>
        </w:rPr>
        <w:t>ВЭС) Ульяновская ВЭС-2 с установленной электрической мощностью 50</w:t>
      </w:r>
      <w:r w:rsidR="005B5CCE" w:rsidRPr="00615A3C">
        <w:rPr>
          <w:rFonts w:ascii="PT Astra Serif" w:hAnsi="PT Astra Serif"/>
          <w:sz w:val="28"/>
          <w:szCs w:val="28"/>
        </w:rPr>
        <w:t>,4</w:t>
      </w:r>
      <w:r w:rsidRPr="00615A3C">
        <w:rPr>
          <w:rFonts w:ascii="PT Astra Serif" w:hAnsi="PT Astra Serif"/>
          <w:sz w:val="28"/>
          <w:szCs w:val="28"/>
        </w:rPr>
        <w:t xml:space="preserve"> МВт;</w:t>
      </w:r>
    </w:p>
    <w:p w:rsidR="007E4A9F" w:rsidRPr="00615A3C" w:rsidRDefault="007E4A9F" w:rsidP="00904448">
      <w:pPr>
        <w:widowControl w:val="0"/>
        <w:suppressAutoHyphens/>
        <w:ind w:firstLine="709"/>
        <w:jc w:val="both"/>
        <w:rPr>
          <w:rFonts w:ascii="PT Astra Serif" w:hAnsi="PT Astra Serif"/>
          <w:sz w:val="28"/>
          <w:szCs w:val="28"/>
        </w:rPr>
      </w:pPr>
      <w:r w:rsidRPr="00615A3C">
        <w:rPr>
          <w:rFonts w:ascii="PT Astra Serif" w:hAnsi="PT Astra Serif"/>
          <w:sz w:val="28"/>
          <w:szCs w:val="28"/>
        </w:rPr>
        <w:t xml:space="preserve">ПАО </w:t>
      </w:r>
      <w:r w:rsidR="009D1793" w:rsidRPr="00615A3C">
        <w:rPr>
          <w:rFonts w:ascii="PT Astra Serif" w:hAnsi="PT Astra Serif"/>
          <w:sz w:val="28"/>
          <w:szCs w:val="28"/>
        </w:rPr>
        <w:t>«</w:t>
      </w:r>
      <w:r w:rsidRPr="00615A3C">
        <w:rPr>
          <w:rFonts w:ascii="PT Astra Serif" w:hAnsi="PT Astra Serif"/>
          <w:sz w:val="28"/>
          <w:szCs w:val="28"/>
        </w:rPr>
        <w:t>Фортум</w:t>
      </w:r>
      <w:r w:rsidR="009D1793" w:rsidRPr="00615A3C">
        <w:rPr>
          <w:rFonts w:ascii="PT Astra Serif" w:hAnsi="PT Astra Serif"/>
          <w:sz w:val="28"/>
          <w:szCs w:val="28"/>
        </w:rPr>
        <w:t>»</w:t>
      </w:r>
      <w:r w:rsidRPr="00615A3C">
        <w:rPr>
          <w:rFonts w:ascii="PT Astra Serif" w:hAnsi="PT Astra Serif"/>
          <w:sz w:val="28"/>
          <w:szCs w:val="28"/>
        </w:rPr>
        <w:t>, на балансе которого находится</w:t>
      </w:r>
      <w:r w:rsidR="003F07A7" w:rsidRPr="00615A3C">
        <w:rPr>
          <w:rFonts w:ascii="PT Astra Serif" w:hAnsi="PT Astra Serif"/>
          <w:sz w:val="28"/>
          <w:szCs w:val="28"/>
        </w:rPr>
        <w:t>ВЭС</w:t>
      </w:r>
      <w:r w:rsidR="005B5CCE" w:rsidRPr="00615A3C">
        <w:rPr>
          <w:rFonts w:ascii="PT Astra Serif" w:hAnsi="PT Astra Serif"/>
          <w:sz w:val="28"/>
          <w:szCs w:val="28"/>
        </w:rPr>
        <w:t xml:space="preserve"> в Ульяновской </w:t>
      </w:r>
      <w:r w:rsidR="004F263E" w:rsidRPr="00615A3C">
        <w:rPr>
          <w:rFonts w:ascii="PT Astra Serif" w:hAnsi="PT Astra Serif"/>
          <w:sz w:val="28"/>
          <w:szCs w:val="28"/>
        </w:rPr>
        <w:t>о</w:t>
      </w:r>
      <w:r w:rsidR="005B5CCE" w:rsidRPr="00615A3C">
        <w:rPr>
          <w:rFonts w:ascii="PT Astra Serif" w:hAnsi="PT Astra Serif"/>
          <w:sz w:val="28"/>
          <w:szCs w:val="28"/>
        </w:rPr>
        <w:t>бласти</w:t>
      </w:r>
      <w:r w:rsidR="00096B3C" w:rsidRPr="00615A3C">
        <w:rPr>
          <w:rFonts w:ascii="PT Astra Serif" w:hAnsi="PT Astra Serif"/>
          <w:sz w:val="28"/>
          <w:szCs w:val="28"/>
        </w:rPr>
        <w:t>/</w:t>
      </w:r>
      <w:r w:rsidR="00096B3C" w:rsidRPr="00615A3C">
        <w:rPr>
          <w:rFonts w:ascii="PT Astra Serif" w:hAnsi="PT Astra Serif"/>
          <w:sz w:val="28"/>
          <w:szCs w:val="28"/>
          <w:lang w:val="en-US"/>
        </w:rPr>
        <w:t>SVIE</w:t>
      </w:r>
      <w:r w:rsidR="00096B3C" w:rsidRPr="00615A3C">
        <w:rPr>
          <w:rFonts w:ascii="PT Astra Serif" w:hAnsi="PT Astra Serif"/>
          <w:sz w:val="28"/>
          <w:szCs w:val="28"/>
        </w:rPr>
        <w:t>0478</w:t>
      </w:r>
      <w:r w:rsidR="005B5CCE" w:rsidRPr="00615A3C">
        <w:rPr>
          <w:rFonts w:ascii="PT Astra Serif" w:hAnsi="PT Astra Serif"/>
          <w:sz w:val="28"/>
          <w:szCs w:val="28"/>
        </w:rPr>
        <w:t>(далее – Ульяновская ВЭС)</w:t>
      </w:r>
      <w:r w:rsidRPr="00615A3C">
        <w:rPr>
          <w:rFonts w:ascii="PT Astra Serif" w:hAnsi="PT Astra Serif"/>
          <w:sz w:val="28"/>
          <w:szCs w:val="28"/>
        </w:rPr>
        <w:t>с установленной электрической мощностью</w:t>
      </w:r>
      <w:r w:rsidR="008C3DC0" w:rsidRPr="00615A3C">
        <w:rPr>
          <w:rFonts w:ascii="PT Astra Serif" w:hAnsi="PT Astra Serif"/>
          <w:sz w:val="28"/>
          <w:szCs w:val="28"/>
        </w:rPr>
        <w:t>3</w:t>
      </w:r>
      <w:r w:rsidRPr="00615A3C">
        <w:rPr>
          <w:rFonts w:ascii="PT Astra Serif" w:hAnsi="PT Astra Serif"/>
          <w:sz w:val="28"/>
          <w:szCs w:val="28"/>
        </w:rPr>
        <w:t>5 МВт;</w:t>
      </w:r>
    </w:p>
    <w:p w:rsidR="007E4A9F" w:rsidRPr="00615A3C" w:rsidRDefault="00AC6393" w:rsidP="00904448">
      <w:pPr>
        <w:widowControl w:val="0"/>
        <w:suppressAutoHyphens/>
        <w:ind w:firstLine="709"/>
        <w:jc w:val="both"/>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007E4A9F" w:rsidRPr="00615A3C">
        <w:rPr>
          <w:rFonts w:ascii="PT Astra Serif" w:hAnsi="PT Astra Serif"/>
          <w:sz w:val="28"/>
          <w:szCs w:val="28"/>
        </w:rPr>
        <w:t>НИИАР-ГЕНЕРАЦИЯ</w:t>
      </w:r>
      <w:r w:rsidR="009D1793" w:rsidRPr="00615A3C">
        <w:rPr>
          <w:rFonts w:ascii="PT Astra Serif" w:hAnsi="PT Astra Serif"/>
          <w:sz w:val="28"/>
          <w:szCs w:val="28"/>
        </w:rPr>
        <w:t>»</w:t>
      </w:r>
      <w:r w:rsidR="007E4A9F" w:rsidRPr="00615A3C">
        <w:rPr>
          <w:rFonts w:ascii="PT Astra Serif" w:hAnsi="PT Astra Serif"/>
          <w:sz w:val="28"/>
          <w:szCs w:val="28"/>
        </w:rPr>
        <w:t>, на балансе которого находится ТЭЦ (далее – ТЭЦ НИИАР) с установленной электрической мощностью 20,5 МВт.</w:t>
      </w:r>
    </w:p>
    <w:p w:rsidR="007E4A9F" w:rsidRPr="00615A3C" w:rsidRDefault="007E4A9F" w:rsidP="00904448">
      <w:pPr>
        <w:widowControl w:val="0"/>
        <w:tabs>
          <w:tab w:val="left" w:pos="1418"/>
        </w:tabs>
        <w:suppressAutoHyphens/>
        <w:ind w:firstLine="709"/>
        <w:jc w:val="both"/>
        <w:rPr>
          <w:rFonts w:ascii="PT Astra Serif" w:hAnsi="PT Astra Serif"/>
          <w:sz w:val="28"/>
          <w:szCs w:val="28"/>
        </w:rPr>
      </w:pPr>
      <w:r w:rsidRPr="00615A3C">
        <w:rPr>
          <w:rFonts w:ascii="PT Astra Serif" w:hAnsi="PT Astra Serif"/>
          <w:sz w:val="28"/>
          <w:szCs w:val="28"/>
        </w:rPr>
        <w:t xml:space="preserve">На территории энергосистемы Ульяновской области деятельность </w:t>
      </w:r>
      <w:r w:rsidRPr="00615A3C">
        <w:rPr>
          <w:rFonts w:ascii="PT Astra Serif" w:hAnsi="PT Astra Serif"/>
          <w:sz w:val="28"/>
          <w:szCs w:val="28"/>
        </w:rPr>
        <w:br/>
        <w:t>по централизованному электроснабжению потребителей осуществляют следующие территориальные сетевые организации и сбытовые компании:</w:t>
      </w:r>
    </w:p>
    <w:p w:rsidR="007E4A9F" w:rsidRPr="00615A3C" w:rsidRDefault="007E4A9F" w:rsidP="00904448">
      <w:pPr>
        <w:widowControl w:val="0"/>
        <w:suppressAutoHyphens/>
        <w:ind w:firstLine="709"/>
        <w:jc w:val="both"/>
        <w:rPr>
          <w:rFonts w:ascii="PT Astra Serif" w:hAnsi="PT Astra Serif"/>
          <w:sz w:val="28"/>
          <w:szCs w:val="28"/>
        </w:rPr>
      </w:pPr>
      <w:r w:rsidRPr="00615A3C">
        <w:rPr>
          <w:rFonts w:ascii="PT Astra Serif" w:hAnsi="PT Astra Serif"/>
          <w:sz w:val="28"/>
          <w:szCs w:val="28"/>
        </w:rPr>
        <w:t>1) территориальные сетевые организации:</w:t>
      </w:r>
    </w:p>
    <w:p w:rsidR="00003994" w:rsidRPr="00615A3C" w:rsidRDefault="00003994" w:rsidP="00904448">
      <w:pPr>
        <w:widowControl w:val="0"/>
        <w:suppressAutoHyphens/>
        <w:ind w:firstLine="709"/>
        <w:jc w:val="both"/>
        <w:rPr>
          <w:rFonts w:ascii="PT Astra Serif" w:hAnsi="PT Astra Serif"/>
          <w:sz w:val="28"/>
          <w:szCs w:val="28"/>
        </w:rPr>
      </w:pPr>
      <w:r w:rsidRPr="00615A3C">
        <w:rPr>
          <w:rFonts w:ascii="PT Astra Serif" w:hAnsi="PT Astra Serif"/>
          <w:sz w:val="28"/>
          <w:szCs w:val="28"/>
        </w:rPr>
        <w:t xml:space="preserve">АО </w:t>
      </w:r>
      <w:r w:rsidR="009D1793" w:rsidRPr="00615A3C">
        <w:rPr>
          <w:rFonts w:ascii="PT Astra Serif" w:hAnsi="PT Astra Serif"/>
          <w:sz w:val="28"/>
          <w:szCs w:val="28"/>
        </w:rPr>
        <w:t>«</w:t>
      </w:r>
      <w:r w:rsidRPr="00615A3C">
        <w:rPr>
          <w:rFonts w:ascii="PT Astra Serif" w:hAnsi="PT Astra Serif"/>
          <w:sz w:val="28"/>
          <w:szCs w:val="28"/>
        </w:rPr>
        <w:t>Авиастар-ОПЭ</w:t>
      </w:r>
      <w:r w:rsidR="009D1793" w:rsidRPr="00615A3C">
        <w:rPr>
          <w:rFonts w:ascii="PT Astra Serif" w:hAnsi="PT Astra Serif"/>
          <w:sz w:val="28"/>
          <w:szCs w:val="28"/>
        </w:rPr>
        <w:t>»</w:t>
      </w:r>
      <w:r w:rsidRPr="00615A3C">
        <w:rPr>
          <w:rFonts w:ascii="PT Astra Serif" w:hAnsi="PT Astra Serif"/>
          <w:sz w:val="28"/>
          <w:szCs w:val="28"/>
        </w:rPr>
        <w:t>;</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АО </w:t>
      </w:r>
      <w:r w:rsidR="009D1793" w:rsidRPr="00615A3C">
        <w:rPr>
          <w:rFonts w:ascii="PT Astra Serif" w:hAnsi="PT Astra Serif"/>
          <w:sz w:val="28"/>
          <w:szCs w:val="28"/>
        </w:rPr>
        <w:t>«</w:t>
      </w:r>
      <w:r w:rsidRPr="00615A3C">
        <w:rPr>
          <w:rFonts w:ascii="PT Astra Serif" w:hAnsi="PT Astra Serif"/>
          <w:sz w:val="28"/>
          <w:szCs w:val="28"/>
        </w:rPr>
        <w:t>ГНЦ НИИАР</w:t>
      </w:r>
      <w:r w:rsidR="009D1793" w:rsidRPr="00615A3C">
        <w:rPr>
          <w:rFonts w:ascii="PT Astra Serif" w:hAnsi="PT Astra Serif"/>
          <w:sz w:val="28"/>
          <w:szCs w:val="28"/>
        </w:rPr>
        <w:t>»</w:t>
      </w:r>
      <w:r w:rsidRPr="00615A3C">
        <w:rPr>
          <w:rFonts w:ascii="PT Astra Serif" w:hAnsi="PT Astra Serif"/>
          <w:sz w:val="28"/>
          <w:szCs w:val="28"/>
        </w:rPr>
        <w:t>;</w:t>
      </w:r>
    </w:p>
    <w:p w:rsidR="009E2B08" w:rsidRPr="00615A3C" w:rsidRDefault="009E2B08"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АО </w:t>
      </w:r>
      <w:r w:rsidR="009D1793" w:rsidRPr="00615A3C">
        <w:rPr>
          <w:rFonts w:ascii="PT Astra Serif" w:hAnsi="PT Astra Serif"/>
          <w:sz w:val="28"/>
          <w:szCs w:val="28"/>
        </w:rPr>
        <w:t>«</w:t>
      </w:r>
      <w:r w:rsidRPr="00615A3C">
        <w:rPr>
          <w:rFonts w:ascii="PT Astra Serif" w:hAnsi="PT Astra Serif"/>
          <w:sz w:val="28"/>
          <w:szCs w:val="28"/>
        </w:rPr>
        <w:t>Комета</w:t>
      </w:r>
      <w:r w:rsidR="009D1793" w:rsidRPr="00615A3C">
        <w:rPr>
          <w:rFonts w:ascii="PT Astra Serif" w:hAnsi="PT Astra Serif"/>
          <w:sz w:val="28"/>
          <w:szCs w:val="28"/>
        </w:rPr>
        <w:t>»</w:t>
      </w:r>
      <w:r w:rsidRPr="00615A3C">
        <w:rPr>
          <w:rFonts w:ascii="PT Astra Serif" w:hAnsi="PT Astra Serif"/>
          <w:sz w:val="28"/>
          <w:szCs w:val="28"/>
        </w:rPr>
        <w:t>;</w:t>
      </w:r>
    </w:p>
    <w:p w:rsidR="00264485" w:rsidRPr="00615A3C" w:rsidRDefault="006A7B1C"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АО «Оборонэнерго» (филиал «Уральский»)</w:t>
      </w:r>
      <w:r w:rsidR="007F2014" w:rsidRPr="00615A3C">
        <w:rPr>
          <w:rFonts w:ascii="PT Astra Serif" w:hAnsi="PT Astra Serif"/>
          <w:sz w:val="28"/>
          <w:szCs w:val="28"/>
        </w:rPr>
        <w:t>;</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АО </w:t>
      </w:r>
      <w:r w:rsidR="009D1793" w:rsidRPr="00615A3C">
        <w:rPr>
          <w:rFonts w:ascii="PT Astra Serif" w:hAnsi="PT Astra Serif"/>
          <w:sz w:val="28"/>
          <w:szCs w:val="28"/>
        </w:rPr>
        <w:t>«</w:t>
      </w:r>
      <w:r w:rsidRPr="00615A3C">
        <w:rPr>
          <w:rFonts w:ascii="PT Astra Serif" w:hAnsi="PT Astra Serif"/>
          <w:sz w:val="28"/>
          <w:szCs w:val="28"/>
        </w:rPr>
        <w:t>Ульяновская сетевая компания</w:t>
      </w:r>
      <w:r w:rsidR="009D1793" w:rsidRPr="00615A3C">
        <w:rPr>
          <w:rFonts w:ascii="PT Astra Serif" w:hAnsi="PT Astra Serif"/>
          <w:sz w:val="28"/>
          <w:szCs w:val="28"/>
        </w:rPr>
        <w:t>»</w:t>
      </w:r>
      <w:r w:rsidRPr="00615A3C">
        <w:rPr>
          <w:rFonts w:ascii="PT Astra Serif" w:hAnsi="PT Astra Serif"/>
          <w:sz w:val="28"/>
          <w:szCs w:val="28"/>
        </w:rPr>
        <w:t xml:space="preserve"> (далее – АО </w:t>
      </w:r>
      <w:r w:rsidR="009D1793" w:rsidRPr="00615A3C">
        <w:rPr>
          <w:rFonts w:ascii="PT Astra Serif" w:hAnsi="PT Astra Serif"/>
          <w:sz w:val="28"/>
          <w:szCs w:val="28"/>
        </w:rPr>
        <w:t>«</w:t>
      </w:r>
      <w:r w:rsidRPr="00615A3C">
        <w:rPr>
          <w:rFonts w:ascii="PT Astra Serif" w:hAnsi="PT Astra Serif"/>
          <w:sz w:val="28"/>
          <w:szCs w:val="28"/>
        </w:rPr>
        <w:t>УСК</w:t>
      </w:r>
      <w:r w:rsidR="009D1793" w:rsidRPr="00615A3C">
        <w:rPr>
          <w:rFonts w:ascii="PT Astra Serif" w:hAnsi="PT Astra Serif"/>
          <w:sz w:val="28"/>
          <w:szCs w:val="28"/>
        </w:rPr>
        <w:t>»</w:t>
      </w:r>
      <w:r w:rsidRPr="00615A3C">
        <w:rPr>
          <w:rFonts w:ascii="PT Astra Serif" w:hAnsi="PT Astra Serif"/>
          <w:sz w:val="28"/>
          <w:szCs w:val="28"/>
        </w:rPr>
        <w:t>);</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АО </w:t>
      </w:r>
      <w:r w:rsidR="009D1793" w:rsidRPr="00615A3C">
        <w:rPr>
          <w:rFonts w:ascii="PT Astra Serif" w:hAnsi="PT Astra Serif"/>
          <w:sz w:val="28"/>
          <w:szCs w:val="28"/>
        </w:rPr>
        <w:t>«</w:t>
      </w:r>
      <w:r w:rsidRPr="00615A3C">
        <w:rPr>
          <w:rFonts w:ascii="PT Astra Serif" w:hAnsi="PT Astra Serif"/>
          <w:sz w:val="28"/>
          <w:szCs w:val="28"/>
        </w:rPr>
        <w:t>Ульяновское конструкторское бюро приборостроения</w:t>
      </w:r>
      <w:r w:rsidR="009D1793" w:rsidRPr="00615A3C">
        <w:rPr>
          <w:rFonts w:ascii="PT Astra Serif" w:hAnsi="PT Astra Serif"/>
          <w:sz w:val="28"/>
          <w:szCs w:val="28"/>
        </w:rPr>
        <w:t>»</w:t>
      </w:r>
      <w:r w:rsidRPr="00615A3C">
        <w:rPr>
          <w:rFonts w:ascii="PT Astra Serif" w:hAnsi="PT Astra Serif"/>
          <w:sz w:val="28"/>
          <w:szCs w:val="28"/>
        </w:rPr>
        <w:t xml:space="preserve"> (далее – </w:t>
      </w:r>
      <w:r w:rsidRPr="00615A3C">
        <w:rPr>
          <w:rFonts w:ascii="PT Astra Serif" w:hAnsi="PT Astra Serif"/>
          <w:sz w:val="28"/>
          <w:szCs w:val="28"/>
        </w:rPr>
        <w:br/>
        <w:t xml:space="preserve">АО </w:t>
      </w:r>
      <w:r w:rsidR="009D1793" w:rsidRPr="00615A3C">
        <w:rPr>
          <w:rFonts w:ascii="PT Astra Serif" w:hAnsi="PT Astra Serif"/>
          <w:sz w:val="28"/>
          <w:szCs w:val="28"/>
        </w:rPr>
        <w:t>«</w:t>
      </w:r>
      <w:r w:rsidRPr="00615A3C">
        <w:rPr>
          <w:rFonts w:ascii="PT Astra Serif" w:hAnsi="PT Astra Serif"/>
          <w:sz w:val="28"/>
          <w:szCs w:val="28"/>
        </w:rPr>
        <w:t>УКБП</w:t>
      </w:r>
      <w:r w:rsidR="009D1793" w:rsidRPr="00615A3C">
        <w:rPr>
          <w:rFonts w:ascii="PT Astra Serif" w:hAnsi="PT Astra Serif"/>
          <w:sz w:val="28"/>
          <w:szCs w:val="28"/>
        </w:rPr>
        <w:t>»</w:t>
      </w:r>
      <w:r w:rsidRPr="00615A3C">
        <w:rPr>
          <w:rFonts w:ascii="PT Astra Serif" w:hAnsi="PT Astra Serif"/>
          <w:sz w:val="28"/>
          <w:szCs w:val="28"/>
        </w:rPr>
        <w:t>);</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АО </w:t>
      </w:r>
      <w:r w:rsidR="009D1793" w:rsidRPr="00615A3C">
        <w:rPr>
          <w:rFonts w:ascii="PT Astra Serif" w:hAnsi="PT Astra Serif"/>
          <w:sz w:val="28"/>
          <w:szCs w:val="28"/>
        </w:rPr>
        <w:t>«</w:t>
      </w:r>
      <w:r w:rsidRPr="00615A3C">
        <w:rPr>
          <w:rFonts w:ascii="PT Astra Serif" w:hAnsi="PT Astra Serif"/>
          <w:sz w:val="28"/>
          <w:szCs w:val="28"/>
        </w:rPr>
        <w:t>Ульяновский патронный завод</w:t>
      </w:r>
      <w:r w:rsidR="009D1793" w:rsidRPr="00615A3C">
        <w:rPr>
          <w:rFonts w:ascii="PT Astra Serif" w:hAnsi="PT Astra Serif"/>
          <w:sz w:val="28"/>
          <w:szCs w:val="28"/>
        </w:rPr>
        <w:t>»</w:t>
      </w:r>
      <w:r w:rsidR="004F263E" w:rsidRPr="00615A3C">
        <w:rPr>
          <w:rFonts w:ascii="PT Astra Serif" w:hAnsi="PT Astra Serif"/>
          <w:sz w:val="28"/>
          <w:szCs w:val="28"/>
        </w:rPr>
        <w:t xml:space="preserve"> (далее – АО «УПЗ»)</w:t>
      </w:r>
      <w:r w:rsidRPr="00615A3C">
        <w:rPr>
          <w:rFonts w:ascii="PT Astra Serif" w:hAnsi="PT Astra Serif"/>
          <w:sz w:val="28"/>
          <w:szCs w:val="28"/>
        </w:rPr>
        <w:t>;</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муниципальное унитарное предприятие </w:t>
      </w:r>
      <w:r w:rsidR="009D1793" w:rsidRPr="00615A3C">
        <w:rPr>
          <w:rFonts w:ascii="PT Astra Serif" w:hAnsi="PT Astra Serif"/>
          <w:sz w:val="28"/>
          <w:szCs w:val="28"/>
        </w:rPr>
        <w:t>«</w:t>
      </w:r>
      <w:r w:rsidRPr="00615A3C">
        <w:rPr>
          <w:rFonts w:ascii="PT Astra Serif" w:hAnsi="PT Astra Serif"/>
          <w:sz w:val="28"/>
          <w:szCs w:val="28"/>
        </w:rPr>
        <w:t>Ульяновская городская электросеть</w:t>
      </w:r>
      <w:r w:rsidR="009D1793" w:rsidRPr="00615A3C">
        <w:rPr>
          <w:rFonts w:ascii="PT Astra Serif" w:hAnsi="PT Astra Serif"/>
          <w:sz w:val="28"/>
          <w:szCs w:val="28"/>
        </w:rPr>
        <w:t>»</w:t>
      </w:r>
      <w:r w:rsidRPr="00615A3C">
        <w:rPr>
          <w:rFonts w:ascii="PT Astra Serif" w:hAnsi="PT Astra Serif"/>
          <w:sz w:val="28"/>
          <w:szCs w:val="28"/>
        </w:rPr>
        <w:t xml:space="preserve"> (далее – МУП </w:t>
      </w:r>
      <w:r w:rsidR="009D1793" w:rsidRPr="00615A3C">
        <w:rPr>
          <w:rFonts w:ascii="PT Astra Serif" w:hAnsi="PT Astra Serif"/>
          <w:sz w:val="28"/>
          <w:szCs w:val="28"/>
        </w:rPr>
        <w:t>«</w:t>
      </w:r>
      <w:r w:rsidRPr="00615A3C">
        <w:rPr>
          <w:rFonts w:ascii="PT Astra Serif" w:hAnsi="PT Astra Serif"/>
          <w:sz w:val="28"/>
          <w:szCs w:val="28"/>
        </w:rPr>
        <w:t>УльГЭС</w:t>
      </w:r>
      <w:r w:rsidR="009D1793" w:rsidRPr="00615A3C">
        <w:rPr>
          <w:rFonts w:ascii="PT Astra Serif" w:hAnsi="PT Astra Serif"/>
          <w:sz w:val="28"/>
          <w:szCs w:val="28"/>
        </w:rPr>
        <w:t>»</w:t>
      </w:r>
      <w:r w:rsidRPr="00615A3C">
        <w:rPr>
          <w:rFonts w:ascii="PT Astra Serif" w:hAnsi="PT Astra Serif"/>
          <w:sz w:val="28"/>
          <w:szCs w:val="28"/>
        </w:rPr>
        <w:t>);</w:t>
      </w:r>
    </w:p>
    <w:p w:rsidR="001D3EC4" w:rsidRPr="00615A3C" w:rsidRDefault="00264485" w:rsidP="00904448">
      <w:pPr>
        <w:widowControl w:val="0"/>
        <w:tabs>
          <w:tab w:val="left" w:pos="993"/>
        </w:tabs>
        <w:suppressAutoHyphens/>
        <w:ind w:firstLine="709"/>
        <w:jc w:val="both"/>
        <w:rPr>
          <w:rFonts w:ascii="PT Astra Serif" w:hAnsi="PT Astra Serif"/>
          <w:bCs/>
          <w:sz w:val="28"/>
          <w:szCs w:val="28"/>
        </w:rPr>
      </w:pPr>
      <w:r w:rsidRPr="00615A3C">
        <w:rPr>
          <w:rFonts w:ascii="PT Astra Serif" w:hAnsi="PT Astra Serif"/>
          <w:sz w:val="28"/>
          <w:szCs w:val="28"/>
        </w:rPr>
        <w:t>о</w:t>
      </w:r>
      <w:r w:rsidR="001D3EC4" w:rsidRPr="00615A3C">
        <w:rPr>
          <w:rFonts w:ascii="PT Astra Serif" w:hAnsi="PT Astra Serif"/>
          <w:sz w:val="28"/>
          <w:szCs w:val="28"/>
        </w:rPr>
        <w:t xml:space="preserve">ткрытое акционерное общество «Российские железные дороги» </w:t>
      </w:r>
      <w:r w:rsidR="009D363E" w:rsidRPr="00615A3C">
        <w:rPr>
          <w:rFonts w:ascii="PT Astra Serif" w:hAnsi="PT Astra Serif"/>
          <w:sz w:val="28"/>
          <w:szCs w:val="28"/>
        </w:rPr>
        <w:t xml:space="preserve">(далее – ОАО «РЖД») </w:t>
      </w:r>
      <w:r w:rsidR="001D3EC4" w:rsidRPr="00615A3C">
        <w:rPr>
          <w:rFonts w:ascii="PT Astra Serif" w:hAnsi="PT Astra Serif"/>
          <w:sz w:val="28"/>
          <w:szCs w:val="28"/>
        </w:rPr>
        <w:t>(Куйбышевская дирекция по энергообеспечению – структурное подразделение Трансэнерго</w:t>
      </w:r>
      <w:r w:rsidR="009D363E" w:rsidRPr="00615A3C">
        <w:rPr>
          <w:rFonts w:ascii="PT Astra Serif" w:hAnsi="PT Astra Serif"/>
          <w:sz w:val="28"/>
          <w:szCs w:val="28"/>
        </w:rPr>
        <w:t>–</w:t>
      </w:r>
      <w:r w:rsidR="001D3EC4" w:rsidRPr="00615A3C">
        <w:rPr>
          <w:rFonts w:ascii="PT Astra Serif" w:hAnsi="PT Astra Serif"/>
          <w:sz w:val="28"/>
          <w:szCs w:val="28"/>
        </w:rPr>
        <w:t xml:space="preserve"> филиала ОАО «РЖД») (далее – ОАО «РЖД»(</w:t>
      </w:r>
      <w:r w:rsidR="001D3EC4" w:rsidRPr="00615A3C">
        <w:rPr>
          <w:rFonts w:ascii="PT Astra Serif" w:hAnsi="PT Astra Serif"/>
          <w:bCs/>
          <w:sz w:val="28"/>
          <w:szCs w:val="28"/>
        </w:rPr>
        <w:t>Куйбышевская дирекция по энергообеспечению – СП «Трансэнерго» – филиала ОАО «РЖД»);</w:t>
      </w:r>
    </w:p>
    <w:p w:rsidR="00AE7E14" w:rsidRPr="00615A3C" w:rsidRDefault="00AE7E14"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bCs/>
          <w:sz w:val="28"/>
          <w:szCs w:val="28"/>
        </w:rPr>
        <w:t>ООО «ВАТТ»;</w:t>
      </w:r>
    </w:p>
    <w:p w:rsidR="00264485" w:rsidRPr="00615A3C" w:rsidRDefault="00264485" w:rsidP="00904448">
      <w:pPr>
        <w:ind w:firstLine="709"/>
        <w:rPr>
          <w:rFonts w:ascii="PT Astra Serif" w:hAnsi="PT Astra Serif"/>
          <w:sz w:val="28"/>
          <w:szCs w:val="28"/>
        </w:rPr>
      </w:pPr>
      <w:r w:rsidRPr="00615A3C">
        <w:rPr>
          <w:rFonts w:ascii="PT Astra Serif" w:hAnsi="PT Astra Serif"/>
          <w:sz w:val="28"/>
          <w:szCs w:val="28"/>
        </w:rPr>
        <w:t>ООО«Газпром энерго» (Саратовский филиал);</w:t>
      </w:r>
    </w:p>
    <w:p w:rsidR="007E4A9F" w:rsidRPr="00615A3C" w:rsidRDefault="00AE7E14"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007E4A9F" w:rsidRPr="00615A3C">
        <w:rPr>
          <w:rFonts w:ascii="PT Astra Serif" w:hAnsi="PT Astra Serif"/>
          <w:sz w:val="28"/>
          <w:szCs w:val="28"/>
        </w:rPr>
        <w:t>Главные понизительные подстанции</w:t>
      </w:r>
      <w:r w:rsidR="009D1793" w:rsidRPr="00615A3C">
        <w:rPr>
          <w:rFonts w:ascii="PT Astra Serif" w:hAnsi="PT Astra Serif"/>
          <w:sz w:val="28"/>
          <w:szCs w:val="28"/>
        </w:rPr>
        <w:t>»</w:t>
      </w:r>
      <w:r w:rsidR="007E4A9F" w:rsidRPr="00615A3C">
        <w:rPr>
          <w:rFonts w:ascii="PT Astra Serif" w:hAnsi="PT Astra Serif"/>
          <w:sz w:val="28"/>
          <w:szCs w:val="28"/>
        </w:rPr>
        <w:t xml:space="preserve"> (далее – ООО </w:t>
      </w:r>
      <w:r w:rsidR="009D1793" w:rsidRPr="00615A3C">
        <w:rPr>
          <w:rFonts w:ascii="PT Astra Serif" w:hAnsi="PT Astra Serif"/>
          <w:sz w:val="28"/>
          <w:szCs w:val="28"/>
        </w:rPr>
        <w:t>«</w:t>
      </w:r>
      <w:r w:rsidR="007E4A9F" w:rsidRPr="00615A3C">
        <w:rPr>
          <w:rFonts w:ascii="PT Astra Serif" w:hAnsi="PT Astra Serif"/>
          <w:bCs/>
          <w:sz w:val="28"/>
          <w:szCs w:val="28"/>
        </w:rPr>
        <w:t>ГПП</w:t>
      </w:r>
      <w:r w:rsidR="009D1793" w:rsidRPr="00615A3C">
        <w:rPr>
          <w:rFonts w:ascii="PT Astra Serif" w:hAnsi="PT Astra Serif"/>
          <w:sz w:val="28"/>
          <w:szCs w:val="28"/>
        </w:rPr>
        <w:t>»</w:t>
      </w:r>
      <w:r w:rsidR="007E4A9F" w:rsidRPr="00615A3C">
        <w:rPr>
          <w:rFonts w:ascii="PT Astra Serif" w:hAnsi="PT Astra Serif"/>
          <w:sz w:val="28"/>
          <w:szCs w:val="28"/>
        </w:rPr>
        <w:t>);</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Димитровградская сетевая компания</w:t>
      </w:r>
      <w:r w:rsidR="009D1793" w:rsidRPr="00615A3C">
        <w:rPr>
          <w:rFonts w:ascii="PT Astra Serif" w:hAnsi="PT Astra Serif"/>
          <w:sz w:val="28"/>
          <w:szCs w:val="28"/>
        </w:rPr>
        <w:t>»</w:t>
      </w:r>
      <w:r w:rsidR="004F263E" w:rsidRPr="00615A3C">
        <w:rPr>
          <w:rFonts w:ascii="PT Astra Serif" w:hAnsi="PT Astra Serif"/>
          <w:sz w:val="28"/>
          <w:szCs w:val="28"/>
        </w:rPr>
        <w:t>(далее – ООО «ДСК»)</w:t>
      </w:r>
      <w:r w:rsidRPr="00615A3C">
        <w:rPr>
          <w:rFonts w:ascii="PT Astra Serif" w:hAnsi="PT Astra Serif"/>
          <w:sz w:val="28"/>
          <w:szCs w:val="28"/>
        </w:rPr>
        <w:t>;</w:t>
      </w:r>
    </w:p>
    <w:p w:rsidR="007F4F4F" w:rsidRPr="00615A3C" w:rsidRDefault="007F4F4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ООО «Димитровградская сетевая компания Парк» (далее – ООО «ДСК Парк»);</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Заволжская сетевая компания</w:t>
      </w:r>
      <w:r w:rsidR="009D1793" w:rsidRPr="00615A3C">
        <w:rPr>
          <w:rFonts w:ascii="PT Astra Serif" w:hAnsi="PT Astra Serif"/>
          <w:sz w:val="28"/>
          <w:szCs w:val="28"/>
        </w:rPr>
        <w:t>»</w:t>
      </w:r>
      <w:r w:rsidRPr="00615A3C">
        <w:rPr>
          <w:rFonts w:ascii="PT Astra Serif" w:hAnsi="PT Astra Serif"/>
          <w:sz w:val="28"/>
          <w:szCs w:val="28"/>
        </w:rPr>
        <w:t>;</w:t>
      </w:r>
    </w:p>
    <w:p w:rsidR="007E4A9F" w:rsidRPr="00615A3C" w:rsidRDefault="006A6416"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ИНЗА СЕРВИС</w:t>
      </w:r>
      <w:r w:rsidR="009D1793" w:rsidRPr="00615A3C">
        <w:rPr>
          <w:rFonts w:ascii="PT Astra Serif" w:hAnsi="PT Astra Serif"/>
          <w:sz w:val="28"/>
          <w:szCs w:val="28"/>
        </w:rPr>
        <w:t>»</w:t>
      </w:r>
      <w:r w:rsidR="007E4A9F" w:rsidRPr="00615A3C">
        <w:rPr>
          <w:rFonts w:ascii="PT Astra Serif" w:hAnsi="PT Astra Serif"/>
          <w:sz w:val="28"/>
          <w:szCs w:val="28"/>
        </w:rPr>
        <w:t>;</w:t>
      </w:r>
    </w:p>
    <w:p w:rsidR="00284D6C" w:rsidRPr="00615A3C" w:rsidRDefault="0029086D"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ООО «Инзенские электрические сети»</w:t>
      </w:r>
      <w:r w:rsidR="004F263E" w:rsidRPr="00615A3C">
        <w:rPr>
          <w:rFonts w:ascii="PT Astra Serif" w:hAnsi="PT Astra Serif"/>
          <w:sz w:val="28"/>
          <w:szCs w:val="28"/>
        </w:rPr>
        <w:t xml:space="preserve"> (далее – ООО «ИЭС»)</w:t>
      </w:r>
      <w:r w:rsidR="00284D6C" w:rsidRPr="00615A3C">
        <w:rPr>
          <w:rFonts w:ascii="PT Astra Serif" w:hAnsi="PT Astra Serif"/>
          <w:sz w:val="28"/>
          <w:szCs w:val="28"/>
        </w:rPr>
        <w:t>;</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Композит-Энерго</w:t>
      </w:r>
      <w:r w:rsidR="009D1793" w:rsidRPr="00615A3C">
        <w:rPr>
          <w:rFonts w:ascii="PT Astra Serif" w:hAnsi="PT Astra Serif"/>
          <w:sz w:val="28"/>
          <w:szCs w:val="28"/>
        </w:rPr>
        <w:t>»</w:t>
      </w:r>
      <w:r w:rsidRPr="00615A3C">
        <w:rPr>
          <w:rFonts w:ascii="PT Astra Serif" w:hAnsi="PT Astra Serif"/>
          <w:bCs/>
          <w:sz w:val="28"/>
          <w:szCs w:val="28"/>
        </w:rPr>
        <w:t>;</w:t>
      </w:r>
    </w:p>
    <w:p w:rsidR="007E4A9F" w:rsidRPr="00615A3C" w:rsidRDefault="006A6416"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МАГИСТРАЛЬ</w:t>
      </w:r>
      <w:r w:rsidR="009D1793" w:rsidRPr="00615A3C">
        <w:rPr>
          <w:rFonts w:ascii="PT Astra Serif" w:hAnsi="PT Astra Serif"/>
          <w:sz w:val="28"/>
          <w:szCs w:val="28"/>
        </w:rPr>
        <w:t>»</w:t>
      </w:r>
      <w:r w:rsidRPr="00615A3C">
        <w:rPr>
          <w:rFonts w:ascii="PT Astra Serif" w:hAnsi="PT Astra Serif"/>
          <w:sz w:val="28"/>
          <w:szCs w:val="28"/>
        </w:rPr>
        <w:t>;</w:t>
      </w:r>
    </w:p>
    <w:p w:rsidR="003A16C7" w:rsidRPr="00615A3C" w:rsidRDefault="003A16C7"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ООО «Новоспасская сетевая компания» (далее – ООО «НСК»);</w:t>
      </w:r>
    </w:p>
    <w:p w:rsidR="00284D6C" w:rsidRPr="00615A3C" w:rsidRDefault="00284D6C"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ООО «Областная энергосетевая компания»;</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Объединённые электрические сети</w:t>
      </w:r>
      <w:r w:rsidR="009D1793" w:rsidRPr="00615A3C">
        <w:rPr>
          <w:rFonts w:ascii="PT Astra Serif" w:hAnsi="PT Astra Serif"/>
          <w:sz w:val="28"/>
          <w:szCs w:val="28"/>
        </w:rPr>
        <w:t>»</w:t>
      </w:r>
      <w:r w:rsidRPr="00615A3C">
        <w:rPr>
          <w:rFonts w:ascii="PT Astra Serif" w:hAnsi="PT Astra Serif"/>
          <w:sz w:val="28"/>
          <w:szCs w:val="28"/>
        </w:rPr>
        <w:t xml:space="preserve"> (далее – ООО </w:t>
      </w:r>
      <w:r w:rsidR="009D1793" w:rsidRPr="00615A3C">
        <w:rPr>
          <w:rFonts w:ascii="PT Astra Serif" w:hAnsi="PT Astra Serif"/>
          <w:sz w:val="28"/>
          <w:szCs w:val="28"/>
        </w:rPr>
        <w:t>«</w:t>
      </w:r>
      <w:r w:rsidRPr="00615A3C">
        <w:rPr>
          <w:rFonts w:ascii="PT Astra Serif" w:hAnsi="PT Astra Serif"/>
          <w:bCs/>
          <w:sz w:val="28"/>
          <w:szCs w:val="28"/>
        </w:rPr>
        <w:t>ОЭС</w:t>
      </w:r>
      <w:r w:rsidR="009D1793" w:rsidRPr="00615A3C">
        <w:rPr>
          <w:rFonts w:ascii="PT Astra Serif" w:hAnsi="PT Astra Serif"/>
          <w:sz w:val="28"/>
          <w:szCs w:val="28"/>
        </w:rPr>
        <w:t>»</w:t>
      </w:r>
      <w:r w:rsidRPr="00615A3C">
        <w:rPr>
          <w:rFonts w:ascii="PT Astra Serif" w:hAnsi="PT Astra Serif"/>
          <w:sz w:val="28"/>
          <w:szCs w:val="28"/>
        </w:rPr>
        <w:t>);</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lastRenderedPageBreak/>
        <w:t xml:space="preserve">ООО </w:t>
      </w:r>
      <w:r w:rsidR="009D1793" w:rsidRPr="00615A3C">
        <w:rPr>
          <w:rFonts w:ascii="PT Astra Serif" w:hAnsi="PT Astra Serif"/>
          <w:sz w:val="28"/>
          <w:szCs w:val="28"/>
        </w:rPr>
        <w:t>«</w:t>
      </w:r>
      <w:r w:rsidRPr="00615A3C">
        <w:rPr>
          <w:rFonts w:ascii="PT Astra Serif" w:hAnsi="PT Astra Serif"/>
          <w:sz w:val="28"/>
          <w:szCs w:val="28"/>
        </w:rPr>
        <w:t>Регион</w:t>
      </w:r>
      <w:r w:rsidR="00494AE5" w:rsidRPr="00615A3C">
        <w:rPr>
          <w:rFonts w:ascii="PT Astra Serif" w:hAnsi="PT Astra Serif"/>
          <w:sz w:val="28"/>
          <w:szCs w:val="28"/>
        </w:rPr>
        <w:t>П</w:t>
      </w:r>
      <w:r w:rsidRPr="00615A3C">
        <w:rPr>
          <w:rFonts w:ascii="PT Astra Serif" w:hAnsi="PT Astra Serif"/>
          <w:sz w:val="28"/>
          <w:szCs w:val="28"/>
        </w:rPr>
        <w:t>ром</w:t>
      </w:r>
      <w:r w:rsidR="00494AE5" w:rsidRPr="00615A3C">
        <w:rPr>
          <w:rFonts w:ascii="PT Astra Serif" w:hAnsi="PT Astra Serif"/>
          <w:sz w:val="28"/>
          <w:szCs w:val="28"/>
        </w:rPr>
        <w:t>С</w:t>
      </w:r>
      <w:r w:rsidRPr="00615A3C">
        <w:rPr>
          <w:rFonts w:ascii="PT Astra Serif" w:hAnsi="PT Astra Serif"/>
          <w:sz w:val="28"/>
          <w:szCs w:val="28"/>
        </w:rPr>
        <w:t>трой</w:t>
      </w:r>
      <w:r w:rsidR="009D1793" w:rsidRPr="00615A3C">
        <w:rPr>
          <w:rFonts w:ascii="PT Astra Serif" w:hAnsi="PT Astra Serif"/>
          <w:sz w:val="28"/>
          <w:szCs w:val="28"/>
        </w:rPr>
        <w:t>»</w:t>
      </w:r>
      <w:r w:rsidRPr="00615A3C">
        <w:rPr>
          <w:rFonts w:ascii="PT Astra Serif" w:hAnsi="PT Astra Serif"/>
          <w:sz w:val="28"/>
          <w:szCs w:val="28"/>
        </w:rPr>
        <w:t>;</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Симбирская Сетевая Компания</w:t>
      </w:r>
      <w:r w:rsidR="009D1793" w:rsidRPr="00615A3C">
        <w:rPr>
          <w:rFonts w:ascii="PT Astra Serif" w:hAnsi="PT Astra Serif"/>
          <w:sz w:val="28"/>
          <w:szCs w:val="28"/>
        </w:rPr>
        <w:t>»</w:t>
      </w:r>
      <w:r w:rsidRPr="00615A3C">
        <w:rPr>
          <w:rFonts w:ascii="PT Astra Serif" w:hAnsi="PT Astra Serif"/>
          <w:sz w:val="28"/>
          <w:szCs w:val="28"/>
        </w:rPr>
        <w:t xml:space="preserve"> (далее – ООО </w:t>
      </w:r>
      <w:r w:rsidR="009D1793" w:rsidRPr="00615A3C">
        <w:rPr>
          <w:rFonts w:ascii="PT Astra Serif" w:hAnsi="PT Astra Serif"/>
          <w:sz w:val="28"/>
          <w:szCs w:val="28"/>
        </w:rPr>
        <w:t>«</w:t>
      </w:r>
      <w:r w:rsidRPr="00615A3C">
        <w:rPr>
          <w:rFonts w:ascii="PT Astra Serif" w:hAnsi="PT Astra Serif"/>
          <w:bCs/>
          <w:sz w:val="28"/>
          <w:szCs w:val="28"/>
        </w:rPr>
        <w:t>ССК</w:t>
      </w:r>
      <w:r w:rsidR="009D1793" w:rsidRPr="00615A3C">
        <w:rPr>
          <w:rFonts w:ascii="PT Astra Serif" w:hAnsi="PT Astra Serif"/>
          <w:sz w:val="28"/>
          <w:szCs w:val="28"/>
        </w:rPr>
        <w:t>»</w:t>
      </w:r>
      <w:r w:rsidRPr="00615A3C">
        <w:rPr>
          <w:rFonts w:ascii="PT Astra Serif" w:hAnsi="PT Astra Serif"/>
          <w:sz w:val="28"/>
          <w:szCs w:val="28"/>
        </w:rPr>
        <w:t>);</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Симбирсксетьсервис</w:t>
      </w:r>
      <w:r w:rsidR="009D1793" w:rsidRPr="00615A3C">
        <w:rPr>
          <w:rFonts w:ascii="PT Astra Serif" w:hAnsi="PT Astra Serif"/>
          <w:sz w:val="28"/>
          <w:szCs w:val="28"/>
        </w:rPr>
        <w:t>»</w:t>
      </w:r>
      <w:r w:rsidRPr="00615A3C">
        <w:rPr>
          <w:rFonts w:ascii="PT Astra Serif" w:hAnsi="PT Astra Serif"/>
          <w:sz w:val="28"/>
          <w:szCs w:val="28"/>
        </w:rPr>
        <w:t>;</w:t>
      </w:r>
    </w:p>
    <w:p w:rsidR="00284D6C" w:rsidRPr="00615A3C" w:rsidRDefault="00284D6C"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ООО «СИМБИРСКЭНЕРГОТРАНС»;</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СК ЭнергоРесурс</w:t>
      </w:r>
      <w:r w:rsidR="009D1793" w:rsidRPr="00615A3C">
        <w:rPr>
          <w:rFonts w:ascii="PT Astra Serif" w:hAnsi="PT Astra Serif"/>
          <w:sz w:val="28"/>
          <w:szCs w:val="28"/>
        </w:rPr>
        <w:t>»</w:t>
      </w:r>
      <w:r w:rsidRPr="00615A3C">
        <w:rPr>
          <w:rFonts w:ascii="PT Astra Serif" w:hAnsi="PT Astra Serif"/>
          <w:sz w:val="28"/>
          <w:szCs w:val="28"/>
        </w:rPr>
        <w:t>;</w:t>
      </w:r>
    </w:p>
    <w:p w:rsidR="007E4A9F" w:rsidRPr="00615A3C" w:rsidRDefault="006A6416"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Средне поволжская сетевая компания</w:t>
      </w:r>
      <w:r w:rsidR="009D1793" w:rsidRPr="00615A3C">
        <w:rPr>
          <w:rFonts w:ascii="PT Astra Serif" w:hAnsi="PT Astra Serif"/>
          <w:sz w:val="28"/>
          <w:szCs w:val="28"/>
        </w:rPr>
        <w:t>»</w:t>
      </w:r>
      <w:r w:rsidR="007E4A9F" w:rsidRPr="00615A3C">
        <w:rPr>
          <w:rFonts w:ascii="PT Astra Serif" w:hAnsi="PT Astra Serif"/>
          <w:sz w:val="28"/>
          <w:szCs w:val="28"/>
        </w:rPr>
        <w:t xml:space="preserve"> (далее – ООО </w:t>
      </w:r>
      <w:r w:rsidR="009D1793" w:rsidRPr="00615A3C">
        <w:rPr>
          <w:rFonts w:ascii="PT Astra Serif" w:hAnsi="PT Astra Serif"/>
          <w:sz w:val="28"/>
          <w:szCs w:val="28"/>
        </w:rPr>
        <w:t>«</w:t>
      </w:r>
      <w:r w:rsidR="007E4A9F" w:rsidRPr="00615A3C">
        <w:rPr>
          <w:rFonts w:ascii="PT Astra Serif" w:hAnsi="PT Astra Serif"/>
          <w:sz w:val="28"/>
          <w:szCs w:val="28"/>
        </w:rPr>
        <w:t>СПСК</w:t>
      </w:r>
      <w:r w:rsidR="009D1793" w:rsidRPr="00615A3C">
        <w:rPr>
          <w:rFonts w:ascii="PT Astra Serif" w:hAnsi="PT Astra Serif"/>
          <w:sz w:val="28"/>
          <w:szCs w:val="28"/>
        </w:rPr>
        <w:t>»</w:t>
      </w:r>
      <w:r w:rsidR="007E4A9F" w:rsidRPr="00615A3C">
        <w:rPr>
          <w:rFonts w:ascii="PT Astra Serif" w:hAnsi="PT Astra Serif"/>
          <w:sz w:val="28"/>
          <w:szCs w:val="28"/>
        </w:rPr>
        <w:t>);</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Ульяновская воздушно-кабельная сеть</w:t>
      </w:r>
      <w:r w:rsidR="009D1793" w:rsidRPr="00615A3C">
        <w:rPr>
          <w:rFonts w:ascii="PT Astra Serif" w:hAnsi="PT Astra Serif"/>
          <w:sz w:val="28"/>
          <w:szCs w:val="28"/>
        </w:rPr>
        <w:t>»</w:t>
      </w:r>
      <w:r w:rsidRPr="00615A3C">
        <w:rPr>
          <w:rFonts w:ascii="PT Astra Serif" w:hAnsi="PT Astra Serif"/>
          <w:sz w:val="28"/>
          <w:szCs w:val="28"/>
        </w:rPr>
        <w:t xml:space="preserve"> (далее – ООО </w:t>
      </w:r>
      <w:r w:rsidR="009D1793" w:rsidRPr="00615A3C">
        <w:rPr>
          <w:rFonts w:ascii="PT Astra Serif" w:hAnsi="PT Astra Serif"/>
          <w:sz w:val="28"/>
          <w:szCs w:val="28"/>
        </w:rPr>
        <w:t>«</w:t>
      </w:r>
      <w:r w:rsidRPr="00615A3C">
        <w:rPr>
          <w:rFonts w:ascii="PT Astra Serif" w:hAnsi="PT Astra Serif"/>
          <w:sz w:val="28"/>
          <w:szCs w:val="28"/>
        </w:rPr>
        <w:t>УВКС</w:t>
      </w:r>
      <w:r w:rsidR="009D1793" w:rsidRPr="00615A3C">
        <w:rPr>
          <w:rFonts w:ascii="PT Astra Serif" w:hAnsi="PT Astra Serif"/>
          <w:sz w:val="28"/>
          <w:szCs w:val="28"/>
        </w:rPr>
        <w:t>»</w:t>
      </w:r>
      <w:r w:rsidRPr="00615A3C">
        <w:rPr>
          <w:rFonts w:ascii="PT Astra Serif" w:hAnsi="PT Astra Serif"/>
          <w:sz w:val="28"/>
          <w:szCs w:val="28"/>
        </w:rPr>
        <w:t>);</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Ульяновскэлектросеть</w:t>
      </w:r>
      <w:r w:rsidR="009D1793" w:rsidRPr="00615A3C">
        <w:rPr>
          <w:rFonts w:ascii="PT Astra Serif" w:hAnsi="PT Astra Serif"/>
          <w:sz w:val="28"/>
          <w:szCs w:val="28"/>
        </w:rPr>
        <w:t>»</w:t>
      </w:r>
      <w:r w:rsidRPr="00615A3C">
        <w:rPr>
          <w:rFonts w:ascii="PT Astra Serif" w:hAnsi="PT Astra Serif"/>
          <w:sz w:val="28"/>
          <w:szCs w:val="28"/>
        </w:rPr>
        <w:t xml:space="preserve"> (далее – ООО </w:t>
      </w:r>
      <w:r w:rsidR="009D1793" w:rsidRPr="00615A3C">
        <w:rPr>
          <w:rFonts w:ascii="PT Astra Serif" w:hAnsi="PT Astra Serif"/>
          <w:sz w:val="28"/>
          <w:szCs w:val="28"/>
        </w:rPr>
        <w:t>«</w:t>
      </w:r>
      <w:r w:rsidRPr="00615A3C">
        <w:rPr>
          <w:rFonts w:ascii="PT Astra Serif" w:hAnsi="PT Astra Serif"/>
          <w:sz w:val="28"/>
          <w:szCs w:val="28"/>
        </w:rPr>
        <w:t>УЭС</w:t>
      </w:r>
      <w:r w:rsidR="009D1793" w:rsidRPr="00615A3C">
        <w:rPr>
          <w:rFonts w:ascii="PT Astra Serif" w:hAnsi="PT Astra Serif"/>
          <w:sz w:val="28"/>
          <w:szCs w:val="28"/>
        </w:rPr>
        <w:t>»</w:t>
      </w:r>
      <w:r w:rsidRPr="00615A3C">
        <w:rPr>
          <w:rFonts w:ascii="PT Astra Serif" w:hAnsi="PT Astra Serif"/>
          <w:sz w:val="28"/>
          <w:szCs w:val="28"/>
        </w:rPr>
        <w:t>);</w:t>
      </w:r>
    </w:p>
    <w:p w:rsidR="00284D6C" w:rsidRPr="00615A3C" w:rsidRDefault="00284D6C"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ООО «ЭкоСеть»;</w:t>
      </w:r>
    </w:p>
    <w:p w:rsidR="007E4A9F" w:rsidRPr="00615A3C" w:rsidRDefault="007E4A9F" w:rsidP="00904448">
      <w:pPr>
        <w:widowControl w:val="0"/>
        <w:tabs>
          <w:tab w:val="left" w:pos="993"/>
        </w:tabs>
        <w:suppressAutoHyphens/>
        <w:ind w:firstLine="709"/>
        <w:jc w:val="both"/>
        <w:rPr>
          <w:rFonts w:ascii="PT Astra Serif" w:hAnsi="PT Astra Serif"/>
          <w:spacing w:val="-4"/>
          <w:sz w:val="28"/>
          <w:szCs w:val="28"/>
        </w:rPr>
      </w:pPr>
      <w:r w:rsidRPr="00615A3C">
        <w:rPr>
          <w:rFonts w:ascii="PT Astra Serif" w:hAnsi="PT Astra Serif"/>
          <w:spacing w:val="-4"/>
          <w:sz w:val="28"/>
          <w:szCs w:val="28"/>
        </w:rPr>
        <w:t xml:space="preserve">ООО </w:t>
      </w:r>
      <w:r w:rsidR="009D1793" w:rsidRPr="00615A3C">
        <w:rPr>
          <w:rFonts w:ascii="PT Astra Serif" w:hAnsi="PT Astra Serif"/>
          <w:spacing w:val="-4"/>
          <w:sz w:val="28"/>
          <w:szCs w:val="28"/>
        </w:rPr>
        <w:t>«</w:t>
      </w:r>
      <w:r w:rsidRPr="00615A3C">
        <w:rPr>
          <w:rFonts w:ascii="PT Astra Serif" w:hAnsi="PT Astra Serif"/>
          <w:spacing w:val="-4"/>
          <w:sz w:val="28"/>
          <w:szCs w:val="28"/>
        </w:rPr>
        <w:t>Энергетическая промышленная группа</w:t>
      </w:r>
      <w:r w:rsidR="009D1793" w:rsidRPr="00615A3C">
        <w:rPr>
          <w:rFonts w:ascii="PT Astra Serif" w:hAnsi="PT Astra Serif"/>
          <w:spacing w:val="-4"/>
          <w:sz w:val="28"/>
          <w:szCs w:val="28"/>
        </w:rPr>
        <w:t>»</w:t>
      </w:r>
      <w:r w:rsidRPr="00615A3C">
        <w:rPr>
          <w:rFonts w:ascii="PT Astra Serif" w:hAnsi="PT Astra Serif"/>
          <w:spacing w:val="-4"/>
          <w:sz w:val="28"/>
          <w:szCs w:val="28"/>
        </w:rPr>
        <w:t xml:space="preserve"> (далее – ООО </w:t>
      </w:r>
      <w:r w:rsidR="009D1793" w:rsidRPr="00615A3C">
        <w:rPr>
          <w:rFonts w:ascii="PT Astra Serif" w:hAnsi="PT Astra Serif"/>
          <w:spacing w:val="-4"/>
          <w:sz w:val="28"/>
          <w:szCs w:val="28"/>
        </w:rPr>
        <w:t>«</w:t>
      </w:r>
      <w:r w:rsidRPr="00615A3C">
        <w:rPr>
          <w:rFonts w:ascii="PT Astra Serif" w:hAnsi="PT Astra Serif"/>
          <w:spacing w:val="-4"/>
          <w:sz w:val="28"/>
          <w:szCs w:val="28"/>
        </w:rPr>
        <w:t>Энергопром ГРУПП</w:t>
      </w:r>
      <w:r w:rsidR="009D1793" w:rsidRPr="00615A3C">
        <w:rPr>
          <w:rFonts w:ascii="PT Astra Serif" w:hAnsi="PT Astra Serif"/>
          <w:spacing w:val="-4"/>
          <w:sz w:val="28"/>
          <w:szCs w:val="28"/>
        </w:rPr>
        <w:t>»</w:t>
      </w:r>
      <w:r w:rsidR="00E01010" w:rsidRPr="00615A3C">
        <w:rPr>
          <w:rFonts w:ascii="PT Astra Serif" w:hAnsi="PT Astra Serif"/>
          <w:spacing w:val="-4"/>
          <w:sz w:val="28"/>
          <w:szCs w:val="28"/>
        </w:rPr>
        <w:t>);</w:t>
      </w:r>
    </w:p>
    <w:p w:rsidR="007E4A9F"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ЭнергоАльянс</w:t>
      </w:r>
      <w:r w:rsidR="009D1793" w:rsidRPr="00615A3C">
        <w:rPr>
          <w:rFonts w:ascii="PT Astra Serif" w:hAnsi="PT Astra Serif"/>
          <w:sz w:val="28"/>
          <w:szCs w:val="28"/>
        </w:rPr>
        <w:t>»</w:t>
      </w:r>
      <w:r w:rsidRPr="00615A3C">
        <w:rPr>
          <w:rFonts w:ascii="PT Astra Serif" w:hAnsi="PT Astra Serif"/>
          <w:sz w:val="28"/>
          <w:szCs w:val="28"/>
        </w:rPr>
        <w:t>;</w:t>
      </w:r>
    </w:p>
    <w:p w:rsidR="0063227B" w:rsidRPr="00615A3C" w:rsidRDefault="0063227B" w:rsidP="0063227B">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ООО «ЭнергоКомСеть»;</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bookmarkStart w:id="0" w:name="_GoBack"/>
      <w:bookmarkEnd w:id="0"/>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bCs/>
          <w:sz w:val="28"/>
          <w:szCs w:val="28"/>
        </w:rPr>
        <w:t>Энергомодуль</w:t>
      </w:r>
      <w:r w:rsidR="009D1793" w:rsidRPr="00615A3C">
        <w:rPr>
          <w:rFonts w:ascii="PT Astra Serif" w:hAnsi="PT Astra Serif"/>
          <w:sz w:val="28"/>
          <w:szCs w:val="28"/>
        </w:rPr>
        <w:t>»</w:t>
      </w:r>
      <w:r w:rsidRPr="00615A3C">
        <w:rPr>
          <w:rFonts w:ascii="PT Astra Serif" w:hAnsi="PT Astra Serif"/>
          <w:bCs/>
          <w:sz w:val="28"/>
          <w:szCs w:val="28"/>
        </w:rPr>
        <w:t>;</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Энергосеть</w:t>
      </w:r>
      <w:r w:rsidR="009D1793" w:rsidRPr="00615A3C">
        <w:rPr>
          <w:rFonts w:ascii="PT Astra Serif" w:hAnsi="PT Astra Serif"/>
          <w:sz w:val="28"/>
          <w:szCs w:val="28"/>
        </w:rPr>
        <w:t>»</w:t>
      </w:r>
      <w:r w:rsidRPr="00615A3C">
        <w:rPr>
          <w:rFonts w:ascii="PT Astra Serif" w:hAnsi="PT Astra Serif"/>
          <w:sz w:val="28"/>
          <w:szCs w:val="28"/>
        </w:rPr>
        <w:t>;</w:t>
      </w:r>
    </w:p>
    <w:p w:rsidR="00284D6C" w:rsidRPr="00615A3C" w:rsidRDefault="00284D6C"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ООО «ЭНЕРГОТРАНССЕТЬ</w:t>
      </w:r>
      <w:r w:rsidR="001E78A7" w:rsidRPr="00615A3C">
        <w:rPr>
          <w:rFonts w:ascii="PT Astra Serif" w:hAnsi="PT Astra Serif"/>
          <w:sz w:val="28"/>
          <w:szCs w:val="28"/>
        </w:rPr>
        <w:t>» (далее – ООО «ЭТС»)</w:t>
      </w:r>
      <w:r w:rsidRPr="00615A3C">
        <w:rPr>
          <w:rFonts w:ascii="PT Astra Serif" w:hAnsi="PT Astra Serif"/>
          <w:sz w:val="28"/>
          <w:szCs w:val="28"/>
        </w:rPr>
        <w:t>;</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ЭнергоХолдинг</w:t>
      </w:r>
      <w:r w:rsidR="009D1793" w:rsidRPr="00615A3C">
        <w:rPr>
          <w:rFonts w:ascii="PT Astra Serif" w:hAnsi="PT Astra Serif"/>
          <w:sz w:val="28"/>
          <w:szCs w:val="28"/>
        </w:rPr>
        <w:t>»</w:t>
      </w:r>
      <w:r w:rsidRPr="00615A3C">
        <w:rPr>
          <w:rFonts w:ascii="PT Astra Serif" w:hAnsi="PT Astra Serif"/>
          <w:sz w:val="28"/>
          <w:szCs w:val="28"/>
        </w:rPr>
        <w:t>;</w:t>
      </w:r>
    </w:p>
    <w:p w:rsidR="007E4A9F" w:rsidRPr="00615A3C" w:rsidRDefault="007E4A9F" w:rsidP="00904448">
      <w:pPr>
        <w:widowControl w:val="0"/>
        <w:tabs>
          <w:tab w:val="left" w:pos="993"/>
        </w:tabs>
        <w:suppressAutoHyphens/>
        <w:ind w:firstLine="709"/>
        <w:jc w:val="both"/>
        <w:rPr>
          <w:rFonts w:ascii="PT Astra Serif" w:hAnsi="PT Astra Serif"/>
          <w:bCs/>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ЭнергоХолдинг-Н</w:t>
      </w:r>
      <w:r w:rsidR="009D1793" w:rsidRPr="00615A3C">
        <w:rPr>
          <w:rFonts w:ascii="PT Astra Serif" w:hAnsi="PT Astra Serif"/>
          <w:sz w:val="28"/>
          <w:szCs w:val="28"/>
        </w:rPr>
        <w:t>»</w:t>
      </w:r>
      <w:r w:rsidRPr="00615A3C">
        <w:rPr>
          <w:rFonts w:ascii="PT Astra Serif" w:hAnsi="PT Astra Serif"/>
          <w:bCs/>
          <w:sz w:val="28"/>
          <w:szCs w:val="28"/>
        </w:rPr>
        <w:t>;</w:t>
      </w:r>
    </w:p>
    <w:p w:rsidR="00AA3B3C" w:rsidRPr="00615A3C" w:rsidRDefault="009E733A" w:rsidP="00AA3B3C">
      <w:pPr>
        <w:widowControl w:val="0"/>
        <w:suppressAutoHyphens/>
        <w:ind w:firstLine="709"/>
        <w:jc w:val="both"/>
        <w:rPr>
          <w:rFonts w:ascii="PT Astra Serif" w:hAnsi="PT Astra Serif"/>
          <w:sz w:val="28"/>
          <w:szCs w:val="28"/>
        </w:rPr>
      </w:pPr>
      <w:r w:rsidRPr="00615A3C">
        <w:rPr>
          <w:rFonts w:ascii="PT Astra Serif" w:hAnsi="PT Astra Serif"/>
          <w:sz w:val="28"/>
          <w:szCs w:val="28"/>
        </w:rPr>
        <w:t>ПАО «Авиационный комплекс им. С.В. Ильюшина»</w:t>
      </w:r>
      <w:r w:rsidR="00AA3B3C" w:rsidRPr="00615A3C">
        <w:rPr>
          <w:rFonts w:ascii="PT Astra Serif" w:hAnsi="PT Astra Serif"/>
          <w:sz w:val="28"/>
          <w:szCs w:val="28"/>
        </w:rPr>
        <w:t xml:space="preserve"> (филиал «</w:t>
      </w:r>
      <w:r w:rsidRPr="00615A3C">
        <w:rPr>
          <w:rFonts w:ascii="PT Astra Serif" w:hAnsi="PT Astra Serif"/>
          <w:sz w:val="28"/>
          <w:szCs w:val="28"/>
        </w:rPr>
        <w:t>Авиастар»</w:t>
      </w:r>
      <w:r w:rsidR="00AA3B3C" w:rsidRPr="00615A3C">
        <w:rPr>
          <w:rFonts w:ascii="PT Astra Serif" w:hAnsi="PT Astra Serif"/>
          <w:sz w:val="28"/>
          <w:szCs w:val="28"/>
        </w:rPr>
        <w:t xml:space="preserve">) (далее </w:t>
      </w:r>
      <w:r w:rsidR="002F0A31" w:rsidRPr="00615A3C">
        <w:rPr>
          <w:rFonts w:ascii="PT Astra Serif" w:hAnsi="PT Astra Serif"/>
          <w:sz w:val="28"/>
          <w:szCs w:val="28"/>
        </w:rPr>
        <w:t>–ПАО «Ил» (филиал «Авиастар»);</w:t>
      </w:r>
    </w:p>
    <w:p w:rsidR="00284D6C"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ПАО </w:t>
      </w:r>
      <w:r w:rsidR="009D1793" w:rsidRPr="00615A3C">
        <w:rPr>
          <w:rFonts w:ascii="PT Astra Serif" w:hAnsi="PT Astra Serif"/>
          <w:sz w:val="28"/>
          <w:szCs w:val="28"/>
        </w:rPr>
        <w:t>«</w:t>
      </w:r>
      <w:r w:rsidR="00AE7E14" w:rsidRPr="00615A3C">
        <w:rPr>
          <w:rFonts w:ascii="PT Astra Serif" w:hAnsi="PT Astra Serif"/>
          <w:sz w:val="28"/>
          <w:szCs w:val="28"/>
        </w:rPr>
        <w:t>Россети</w:t>
      </w:r>
      <w:r w:rsidRPr="00615A3C">
        <w:rPr>
          <w:rFonts w:ascii="PT Astra Serif" w:hAnsi="PT Astra Serif"/>
          <w:sz w:val="28"/>
          <w:szCs w:val="28"/>
        </w:rPr>
        <w:t xml:space="preserve"> Волг</w:t>
      </w:r>
      <w:r w:rsidR="00AE7E14" w:rsidRPr="00615A3C">
        <w:rPr>
          <w:rFonts w:ascii="PT Astra Serif" w:hAnsi="PT Astra Serif"/>
          <w:sz w:val="28"/>
          <w:szCs w:val="28"/>
        </w:rPr>
        <w:t>а</w:t>
      </w:r>
      <w:r w:rsidR="009D1793" w:rsidRPr="00615A3C">
        <w:rPr>
          <w:rFonts w:ascii="PT Astra Serif" w:hAnsi="PT Astra Serif"/>
          <w:sz w:val="28"/>
          <w:szCs w:val="28"/>
        </w:rPr>
        <w:t>»</w:t>
      </w:r>
      <w:r w:rsidR="00264485" w:rsidRPr="00615A3C">
        <w:rPr>
          <w:rFonts w:ascii="PT Astra Serif" w:hAnsi="PT Astra Serif"/>
          <w:sz w:val="28"/>
          <w:szCs w:val="28"/>
        </w:rPr>
        <w:t xml:space="preserve"> (филиал</w:t>
      </w:r>
      <w:r w:rsidR="009D1793" w:rsidRPr="00615A3C">
        <w:rPr>
          <w:rFonts w:ascii="PT Astra Serif" w:hAnsi="PT Astra Serif"/>
          <w:sz w:val="28"/>
          <w:szCs w:val="28"/>
        </w:rPr>
        <w:t>«</w:t>
      </w:r>
      <w:r w:rsidRPr="00615A3C">
        <w:rPr>
          <w:rFonts w:ascii="PT Astra Serif" w:hAnsi="PT Astra Serif"/>
          <w:sz w:val="28"/>
          <w:szCs w:val="28"/>
        </w:rPr>
        <w:t>Ульяновские распределительные сети</w:t>
      </w:r>
      <w:r w:rsidR="009D1793" w:rsidRPr="00615A3C">
        <w:rPr>
          <w:rFonts w:ascii="PT Astra Serif" w:hAnsi="PT Astra Serif"/>
          <w:sz w:val="28"/>
          <w:szCs w:val="28"/>
        </w:rPr>
        <w:t>»</w:t>
      </w:r>
      <w:r w:rsidR="00264485" w:rsidRPr="00615A3C">
        <w:rPr>
          <w:rFonts w:ascii="PT Astra Serif" w:hAnsi="PT Astra Serif"/>
          <w:sz w:val="28"/>
          <w:szCs w:val="28"/>
        </w:rPr>
        <w:t>)</w:t>
      </w:r>
      <w:r w:rsidRPr="00615A3C">
        <w:rPr>
          <w:rFonts w:ascii="PT Astra Serif" w:hAnsi="PT Astra Serif"/>
          <w:sz w:val="28"/>
          <w:szCs w:val="28"/>
        </w:rPr>
        <w:t xml:space="preserve"> (далее –ПАО </w:t>
      </w:r>
      <w:r w:rsidR="009D1793" w:rsidRPr="00615A3C">
        <w:rPr>
          <w:rFonts w:ascii="PT Astra Serif" w:hAnsi="PT Astra Serif"/>
          <w:sz w:val="28"/>
          <w:szCs w:val="28"/>
        </w:rPr>
        <w:t>«</w:t>
      </w:r>
      <w:r w:rsidR="00AE7E14" w:rsidRPr="00615A3C">
        <w:rPr>
          <w:rFonts w:ascii="PT Astra Serif" w:hAnsi="PT Astra Serif"/>
          <w:sz w:val="28"/>
          <w:szCs w:val="28"/>
        </w:rPr>
        <w:t>Россети Волга</w:t>
      </w:r>
      <w:r w:rsidR="009D1793" w:rsidRPr="00615A3C">
        <w:rPr>
          <w:rFonts w:ascii="PT Astra Serif" w:hAnsi="PT Astra Serif"/>
          <w:sz w:val="28"/>
          <w:szCs w:val="28"/>
        </w:rPr>
        <w:t>»</w:t>
      </w:r>
      <w:r w:rsidR="00264485" w:rsidRPr="00615A3C">
        <w:rPr>
          <w:rFonts w:ascii="PT Astra Serif" w:hAnsi="PT Astra Serif"/>
          <w:sz w:val="28"/>
          <w:szCs w:val="28"/>
        </w:rPr>
        <w:t xml:space="preserve"> (филиал</w:t>
      </w:r>
      <w:r w:rsidR="009D1793" w:rsidRPr="00615A3C">
        <w:rPr>
          <w:rFonts w:ascii="PT Astra Serif" w:hAnsi="PT Astra Serif"/>
          <w:sz w:val="28"/>
          <w:szCs w:val="28"/>
        </w:rPr>
        <w:t>«</w:t>
      </w:r>
      <w:r w:rsidRPr="00615A3C">
        <w:rPr>
          <w:rFonts w:ascii="PT Astra Serif" w:hAnsi="PT Astra Serif"/>
          <w:sz w:val="28"/>
          <w:szCs w:val="28"/>
        </w:rPr>
        <w:t>Ульяновские РС</w:t>
      </w:r>
      <w:r w:rsidR="009D1793" w:rsidRPr="00615A3C">
        <w:rPr>
          <w:rFonts w:ascii="PT Astra Serif" w:hAnsi="PT Astra Serif"/>
          <w:sz w:val="28"/>
          <w:szCs w:val="28"/>
        </w:rPr>
        <w:t>»</w:t>
      </w:r>
      <w:r w:rsidR="00284D6C" w:rsidRPr="00615A3C">
        <w:rPr>
          <w:rFonts w:ascii="PT Astra Serif" w:hAnsi="PT Astra Serif"/>
          <w:sz w:val="28"/>
          <w:szCs w:val="28"/>
        </w:rPr>
        <w:t>)</w:t>
      </w:r>
      <w:r w:rsidR="00815D0C" w:rsidRPr="00615A3C">
        <w:rPr>
          <w:rFonts w:ascii="PT Astra Serif" w:hAnsi="PT Astra Serif"/>
          <w:sz w:val="28"/>
          <w:szCs w:val="28"/>
        </w:rPr>
        <w:t>;</w:t>
      </w:r>
    </w:p>
    <w:p w:rsidR="007E4A9F" w:rsidRPr="00615A3C" w:rsidRDefault="007E4A9F" w:rsidP="00904448">
      <w:pPr>
        <w:widowControl w:val="0"/>
        <w:suppressAutoHyphens/>
        <w:ind w:firstLine="709"/>
        <w:jc w:val="both"/>
        <w:rPr>
          <w:rFonts w:ascii="PT Astra Serif" w:hAnsi="PT Astra Serif"/>
          <w:sz w:val="28"/>
          <w:szCs w:val="28"/>
        </w:rPr>
      </w:pPr>
      <w:r w:rsidRPr="00615A3C">
        <w:rPr>
          <w:rFonts w:ascii="PT Astra Serif" w:hAnsi="PT Astra Serif"/>
          <w:sz w:val="28"/>
          <w:szCs w:val="28"/>
        </w:rPr>
        <w:t xml:space="preserve">2) </w:t>
      </w:r>
      <w:r w:rsidR="006A6416" w:rsidRPr="00615A3C">
        <w:rPr>
          <w:rFonts w:ascii="PT Astra Serif" w:hAnsi="PT Astra Serif"/>
          <w:sz w:val="28"/>
          <w:szCs w:val="28"/>
        </w:rPr>
        <w:t xml:space="preserve">субъекты электроэнергетики, имеющие на законном основании </w:t>
      </w:r>
      <w:r w:rsidR="0048405F" w:rsidRPr="00615A3C">
        <w:rPr>
          <w:rFonts w:ascii="PT Astra Serif" w:hAnsi="PT Astra Serif"/>
          <w:sz w:val="28"/>
          <w:szCs w:val="28"/>
          <w:lang w:bidi="he-IL"/>
        </w:rPr>
        <w:t>подстанции (далее – ПС)</w:t>
      </w:r>
      <w:r w:rsidR="006A6416" w:rsidRPr="00615A3C">
        <w:rPr>
          <w:rFonts w:ascii="PT Astra Serif" w:hAnsi="PT Astra Serif"/>
          <w:sz w:val="28"/>
          <w:szCs w:val="28"/>
        </w:rPr>
        <w:t xml:space="preserve"> классом напряжения 110 кВ и выше</w:t>
      </w:r>
      <w:r w:rsidRPr="00615A3C">
        <w:rPr>
          <w:rFonts w:ascii="PT Astra Serif" w:hAnsi="PT Astra Serif"/>
          <w:sz w:val="28"/>
          <w:szCs w:val="28"/>
        </w:rPr>
        <w:t>:</w:t>
      </w:r>
    </w:p>
    <w:p w:rsidR="00E70EE4" w:rsidRPr="00615A3C" w:rsidRDefault="00E70EE4"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АО «Авиастар-ОПЭ»;</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АО </w:t>
      </w:r>
      <w:r w:rsidR="009D1793" w:rsidRPr="00615A3C">
        <w:rPr>
          <w:rFonts w:ascii="PT Astra Serif" w:hAnsi="PT Astra Serif"/>
          <w:sz w:val="28"/>
          <w:szCs w:val="28"/>
        </w:rPr>
        <w:t>«</w:t>
      </w:r>
      <w:r w:rsidRPr="00615A3C">
        <w:rPr>
          <w:rFonts w:ascii="PT Astra Serif" w:hAnsi="PT Astra Serif"/>
          <w:sz w:val="28"/>
          <w:szCs w:val="28"/>
        </w:rPr>
        <w:t>ГНЦ НИИАР</w:t>
      </w:r>
      <w:r w:rsidR="009D1793" w:rsidRPr="00615A3C">
        <w:rPr>
          <w:rFonts w:ascii="PT Astra Serif" w:hAnsi="PT Astra Serif"/>
          <w:sz w:val="28"/>
          <w:szCs w:val="28"/>
        </w:rPr>
        <w:t>»</w:t>
      </w:r>
      <w:r w:rsidRPr="00615A3C">
        <w:rPr>
          <w:rFonts w:ascii="PT Astra Serif" w:hAnsi="PT Astra Serif"/>
          <w:sz w:val="28"/>
          <w:szCs w:val="28"/>
        </w:rPr>
        <w:t>;</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АО </w:t>
      </w:r>
      <w:r w:rsidR="009D1793" w:rsidRPr="00615A3C">
        <w:rPr>
          <w:rFonts w:ascii="PT Astra Serif" w:hAnsi="PT Astra Serif"/>
          <w:sz w:val="28"/>
          <w:szCs w:val="28"/>
        </w:rPr>
        <w:t>«</w:t>
      </w:r>
      <w:r w:rsidRPr="00615A3C">
        <w:rPr>
          <w:rFonts w:ascii="PT Astra Serif" w:hAnsi="PT Astra Serif"/>
          <w:sz w:val="28"/>
          <w:szCs w:val="28"/>
        </w:rPr>
        <w:t>Ульяновский моторный завод</w:t>
      </w:r>
      <w:r w:rsidR="009D1793" w:rsidRPr="00615A3C">
        <w:rPr>
          <w:rFonts w:ascii="PT Astra Serif" w:hAnsi="PT Astra Serif"/>
          <w:sz w:val="28"/>
          <w:szCs w:val="28"/>
        </w:rPr>
        <w:t>»</w:t>
      </w:r>
      <w:r w:rsidRPr="00615A3C">
        <w:rPr>
          <w:rFonts w:ascii="PT Astra Serif" w:hAnsi="PT Astra Serif"/>
          <w:sz w:val="28"/>
          <w:szCs w:val="28"/>
        </w:rPr>
        <w:t xml:space="preserve"> (далее – АО </w:t>
      </w:r>
      <w:r w:rsidR="009D1793" w:rsidRPr="00615A3C">
        <w:rPr>
          <w:rFonts w:ascii="PT Astra Serif" w:hAnsi="PT Astra Serif"/>
          <w:sz w:val="28"/>
          <w:szCs w:val="28"/>
        </w:rPr>
        <w:t>«</w:t>
      </w:r>
      <w:r w:rsidRPr="00615A3C">
        <w:rPr>
          <w:rFonts w:ascii="PT Astra Serif" w:hAnsi="PT Astra Serif"/>
          <w:sz w:val="28"/>
          <w:szCs w:val="28"/>
        </w:rPr>
        <w:t>УМЗ</w:t>
      </w:r>
      <w:r w:rsidR="009D1793" w:rsidRPr="00615A3C">
        <w:rPr>
          <w:rFonts w:ascii="PT Astra Serif" w:hAnsi="PT Astra Serif"/>
          <w:sz w:val="28"/>
          <w:szCs w:val="28"/>
        </w:rPr>
        <w:t>»</w:t>
      </w:r>
      <w:r w:rsidRPr="00615A3C">
        <w:rPr>
          <w:rFonts w:ascii="PT Astra Serif" w:hAnsi="PT Astra Serif"/>
          <w:sz w:val="28"/>
          <w:szCs w:val="28"/>
        </w:rPr>
        <w:t>);</w:t>
      </w:r>
    </w:p>
    <w:p w:rsidR="007E4A9F" w:rsidRPr="00615A3C" w:rsidRDefault="00ED7BD4"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ОАО «РЖД» (</w:t>
      </w:r>
      <w:r w:rsidRPr="00615A3C">
        <w:rPr>
          <w:rFonts w:ascii="PT Astra Serif" w:hAnsi="PT Astra Serif"/>
          <w:bCs/>
          <w:sz w:val="28"/>
          <w:szCs w:val="28"/>
        </w:rPr>
        <w:t xml:space="preserve">Куйбышевская дирекция по энергообеспечению – </w:t>
      </w:r>
      <w:r w:rsidR="00B148C3" w:rsidRPr="00615A3C">
        <w:rPr>
          <w:rFonts w:ascii="PT Astra Serif" w:hAnsi="PT Astra Serif"/>
          <w:bCs/>
          <w:sz w:val="28"/>
          <w:szCs w:val="28"/>
        </w:rPr>
        <w:br/>
      </w:r>
      <w:r w:rsidRPr="00615A3C">
        <w:rPr>
          <w:rFonts w:ascii="PT Astra Serif" w:hAnsi="PT Astra Serif"/>
          <w:bCs/>
          <w:sz w:val="28"/>
          <w:szCs w:val="28"/>
        </w:rPr>
        <w:t>СП «Трансэнерго» – филиала ОАО «РЖД»)</w:t>
      </w:r>
      <w:r w:rsidR="007E4A9F" w:rsidRPr="00615A3C">
        <w:rPr>
          <w:rFonts w:ascii="PT Astra Serif" w:hAnsi="PT Astra Serif"/>
          <w:sz w:val="28"/>
          <w:szCs w:val="28"/>
        </w:rPr>
        <w:t>;</w:t>
      </w:r>
    </w:p>
    <w:p w:rsidR="006325FF" w:rsidRPr="00615A3C" w:rsidRDefault="00301D6D"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ООО «ГПП»;</w:t>
      </w:r>
    </w:p>
    <w:p w:rsidR="007E4A9F" w:rsidRPr="00615A3C" w:rsidRDefault="007E4A9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bCs/>
          <w:sz w:val="28"/>
          <w:szCs w:val="28"/>
        </w:rPr>
        <w:t>Мегателеком</w:t>
      </w:r>
      <w:r w:rsidR="009D1793" w:rsidRPr="00615A3C">
        <w:rPr>
          <w:rFonts w:ascii="PT Astra Serif" w:hAnsi="PT Astra Serif"/>
          <w:sz w:val="28"/>
          <w:szCs w:val="28"/>
        </w:rPr>
        <w:t>»</w:t>
      </w:r>
      <w:r w:rsidRPr="00615A3C">
        <w:rPr>
          <w:rFonts w:ascii="PT Astra Serif" w:hAnsi="PT Astra Serif"/>
          <w:sz w:val="28"/>
          <w:szCs w:val="28"/>
        </w:rPr>
        <w:t>;</w:t>
      </w:r>
    </w:p>
    <w:p w:rsidR="007B2BF8" w:rsidRPr="00615A3C" w:rsidRDefault="007B2BF8"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ООО «Ульяновский автомобильный завод» (далее – ООО «УАЗ»);</w:t>
      </w:r>
    </w:p>
    <w:p w:rsidR="00A50705" w:rsidRPr="00615A3C" w:rsidRDefault="00A50705"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УВКС</w:t>
      </w:r>
      <w:r w:rsidR="009D1793" w:rsidRPr="00615A3C">
        <w:rPr>
          <w:rFonts w:ascii="PT Astra Serif" w:hAnsi="PT Astra Serif"/>
          <w:sz w:val="28"/>
          <w:szCs w:val="28"/>
        </w:rPr>
        <w:t>»</w:t>
      </w:r>
      <w:r w:rsidR="00B329C0" w:rsidRPr="00615A3C">
        <w:rPr>
          <w:rFonts w:ascii="PT Astra Serif" w:hAnsi="PT Astra Serif"/>
          <w:sz w:val="28"/>
          <w:szCs w:val="28"/>
        </w:rPr>
        <w:t>;</w:t>
      </w:r>
    </w:p>
    <w:p w:rsidR="00160071" w:rsidRPr="00615A3C" w:rsidRDefault="00160071" w:rsidP="00160071">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ООО «Энергопром ГРУПП»;</w:t>
      </w:r>
    </w:p>
    <w:p w:rsidR="002B4CDF" w:rsidRPr="00615A3C" w:rsidRDefault="002B4CDF"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ПАО «Ил» (филиал «Авиастар»);</w:t>
      </w:r>
    </w:p>
    <w:p w:rsidR="00301D6D" w:rsidRPr="00615A3C" w:rsidRDefault="00301D6D"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ПАО «</w:t>
      </w:r>
      <w:r w:rsidR="00F6775D" w:rsidRPr="00615A3C">
        <w:rPr>
          <w:rFonts w:ascii="PT Astra Serif" w:hAnsi="PT Astra Serif"/>
          <w:sz w:val="28"/>
          <w:szCs w:val="28"/>
        </w:rPr>
        <w:t>Россети</w:t>
      </w:r>
      <w:r w:rsidRPr="00615A3C">
        <w:rPr>
          <w:rFonts w:ascii="PT Astra Serif" w:hAnsi="PT Astra Serif"/>
          <w:sz w:val="28"/>
          <w:szCs w:val="28"/>
        </w:rPr>
        <w:t xml:space="preserve"> Волг</w:t>
      </w:r>
      <w:r w:rsidR="00F6775D" w:rsidRPr="00615A3C">
        <w:rPr>
          <w:rFonts w:ascii="PT Astra Serif" w:hAnsi="PT Astra Serif"/>
          <w:sz w:val="28"/>
          <w:szCs w:val="28"/>
        </w:rPr>
        <w:t>а</w:t>
      </w:r>
      <w:r w:rsidRPr="00615A3C">
        <w:rPr>
          <w:rFonts w:ascii="PT Astra Serif" w:hAnsi="PT Astra Serif"/>
          <w:sz w:val="28"/>
          <w:szCs w:val="28"/>
        </w:rPr>
        <w:t>» (филиал «Ульяновские РС»);</w:t>
      </w:r>
    </w:p>
    <w:p w:rsidR="00CD5A7B" w:rsidRPr="00615A3C" w:rsidRDefault="00CD5A7B"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ПАО «Федеральная сетевая компания Единой энергетической системы» (филиал Средне-Волжское предприятие магистральных электрических сетей) (далее – ПАО «ФСК ЕЭС» (филиал Средне-Волжское ПМЭС);</w:t>
      </w:r>
    </w:p>
    <w:p w:rsidR="003A4A45" w:rsidRPr="00615A3C" w:rsidRDefault="003A4A45" w:rsidP="00904448">
      <w:pPr>
        <w:widowControl w:val="0"/>
        <w:tabs>
          <w:tab w:val="left" w:pos="993"/>
        </w:tabs>
        <w:suppressAutoHyphens/>
        <w:ind w:firstLine="709"/>
        <w:jc w:val="both"/>
        <w:rPr>
          <w:rFonts w:ascii="PT Astra Serif" w:hAnsi="PT Astra Serif"/>
          <w:sz w:val="28"/>
          <w:szCs w:val="28"/>
        </w:rPr>
      </w:pPr>
      <w:r w:rsidRPr="00615A3C">
        <w:rPr>
          <w:rFonts w:ascii="PT Astra Serif" w:hAnsi="PT Astra Serif"/>
          <w:sz w:val="28"/>
          <w:szCs w:val="28"/>
        </w:rPr>
        <w:t>ПАО «Т Плюс» (филиал «Ульяновский»);</w:t>
      </w:r>
    </w:p>
    <w:p w:rsidR="007E4A9F" w:rsidRPr="00615A3C" w:rsidRDefault="00967C44" w:rsidP="00904448">
      <w:pPr>
        <w:pStyle w:val="aff3"/>
        <w:ind w:firstLine="709"/>
        <w:rPr>
          <w:rFonts w:ascii="PT Astra Serif" w:hAnsi="PT Astra Serif"/>
          <w:sz w:val="28"/>
          <w:szCs w:val="28"/>
        </w:rPr>
      </w:pPr>
      <w:r w:rsidRPr="00615A3C">
        <w:rPr>
          <w:rFonts w:ascii="PT Astra Serif" w:hAnsi="PT Astra Serif"/>
          <w:sz w:val="28"/>
          <w:szCs w:val="28"/>
        </w:rPr>
        <w:t xml:space="preserve">ПАО </w:t>
      </w:r>
      <w:r w:rsidR="009D1793" w:rsidRPr="00615A3C">
        <w:rPr>
          <w:rFonts w:ascii="PT Astra Serif" w:hAnsi="PT Astra Serif"/>
          <w:sz w:val="28"/>
          <w:szCs w:val="28"/>
        </w:rPr>
        <w:t>«</w:t>
      </w:r>
      <w:r w:rsidRPr="00615A3C">
        <w:rPr>
          <w:rFonts w:ascii="PT Astra Serif" w:hAnsi="PT Astra Serif"/>
          <w:sz w:val="28"/>
          <w:szCs w:val="28"/>
        </w:rPr>
        <w:t>Фортум</w:t>
      </w:r>
      <w:r w:rsidR="009D1793" w:rsidRPr="00615A3C">
        <w:rPr>
          <w:rFonts w:ascii="PT Astra Serif" w:hAnsi="PT Astra Serif"/>
          <w:sz w:val="28"/>
          <w:szCs w:val="28"/>
        </w:rPr>
        <w:t>»</w:t>
      </w:r>
      <w:r w:rsidRPr="00615A3C">
        <w:rPr>
          <w:rFonts w:ascii="PT Astra Serif" w:hAnsi="PT Astra Serif"/>
          <w:sz w:val="28"/>
          <w:szCs w:val="28"/>
        </w:rPr>
        <w:t>;</w:t>
      </w:r>
    </w:p>
    <w:p w:rsidR="006A6416" w:rsidRPr="00615A3C" w:rsidRDefault="006A6416" w:rsidP="00904448">
      <w:pPr>
        <w:pStyle w:val="aff3"/>
        <w:ind w:firstLine="709"/>
        <w:rPr>
          <w:rFonts w:ascii="PT Astra Serif" w:hAnsi="PT Astra Serif"/>
          <w:sz w:val="28"/>
          <w:szCs w:val="28"/>
        </w:rPr>
      </w:pPr>
      <w:r w:rsidRPr="00615A3C">
        <w:rPr>
          <w:rFonts w:ascii="PT Astra Serif" w:hAnsi="PT Astra Serif"/>
          <w:sz w:val="28"/>
          <w:szCs w:val="28"/>
        </w:rPr>
        <w:t>3) гарантирующие поставщики и энергосбытовые компании:</w:t>
      </w:r>
    </w:p>
    <w:p w:rsidR="006A6416" w:rsidRPr="00615A3C" w:rsidRDefault="006A6416" w:rsidP="00904448">
      <w:pPr>
        <w:pStyle w:val="aff3"/>
        <w:ind w:firstLine="709"/>
        <w:rPr>
          <w:rFonts w:ascii="PT Astra Serif" w:hAnsi="PT Astra Serif"/>
          <w:sz w:val="28"/>
          <w:szCs w:val="28"/>
        </w:rPr>
      </w:pPr>
      <w:r w:rsidRPr="00615A3C">
        <w:rPr>
          <w:rFonts w:ascii="PT Astra Serif" w:hAnsi="PT Astra Serif"/>
          <w:sz w:val="28"/>
          <w:szCs w:val="28"/>
        </w:rPr>
        <w:t xml:space="preserve">АО </w:t>
      </w:r>
      <w:r w:rsidR="009D1793" w:rsidRPr="00615A3C">
        <w:rPr>
          <w:rFonts w:ascii="PT Astra Serif" w:hAnsi="PT Astra Serif"/>
          <w:sz w:val="28"/>
          <w:szCs w:val="28"/>
        </w:rPr>
        <w:t>«</w:t>
      </w:r>
      <w:r w:rsidRPr="00615A3C">
        <w:rPr>
          <w:rFonts w:ascii="PT Astra Serif" w:hAnsi="PT Astra Serif"/>
          <w:sz w:val="28"/>
          <w:szCs w:val="28"/>
        </w:rPr>
        <w:t>Мосэнергосбыт</w:t>
      </w:r>
      <w:r w:rsidR="009D1793" w:rsidRPr="00615A3C">
        <w:rPr>
          <w:rFonts w:ascii="PT Astra Serif" w:hAnsi="PT Astra Serif"/>
          <w:sz w:val="28"/>
          <w:szCs w:val="28"/>
        </w:rPr>
        <w:t>»</w:t>
      </w:r>
      <w:r w:rsidRPr="00615A3C">
        <w:rPr>
          <w:rFonts w:ascii="PT Astra Serif" w:hAnsi="PT Astra Serif"/>
          <w:sz w:val="28"/>
          <w:szCs w:val="28"/>
        </w:rPr>
        <w:t>;</w:t>
      </w:r>
    </w:p>
    <w:p w:rsidR="006A6416" w:rsidRPr="00615A3C" w:rsidRDefault="006A6416" w:rsidP="00904448">
      <w:pPr>
        <w:pStyle w:val="aff3"/>
        <w:ind w:firstLine="709"/>
        <w:rPr>
          <w:rFonts w:ascii="PT Astra Serif" w:hAnsi="PT Astra Serif"/>
          <w:sz w:val="28"/>
          <w:szCs w:val="28"/>
        </w:rPr>
      </w:pPr>
      <w:r w:rsidRPr="00615A3C">
        <w:rPr>
          <w:rFonts w:ascii="PT Astra Serif" w:hAnsi="PT Astra Serif"/>
          <w:sz w:val="28"/>
          <w:szCs w:val="28"/>
        </w:rPr>
        <w:t xml:space="preserve">АО </w:t>
      </w:r>
      <w:r w:rsidR="009D1793" w:rsidRPr="00615A3C">
        <w:rPr>
          <w:rFonts w:ascii="PT Astra Serif" w:hAnsi="PT Astra Serif"/>
          <w:sz w:val="28"/>
          <w:szCs w:val="28"/>
        </w:rPr>
        <w:t>«</w:t>
      </w:r>
      <w:r w:rsidRPr="00615A3C">
        <w:rPr>
          <w:rFonts w:ascii="PT Astra Serif" w:hAnsi="PT Astra Serif"/>
          <w:sz w:val="28"/>
          <w:szCs w:val="28"/>
        </w:rPr>
        <w:t>ЭСК РусГидро</w:t>
      </w:r>
      <w:r w:rsidR="009D1793" w:rsidRPr="00615A3C">
        <w:rPr>
          <w:rFonts w:ascii="PT Astra Serif" w:hAnsi="PT Astra Serif"/>
          <w:sz w:val="28"/>
          <w:szCs w:val="28"/>
        </w:rPr>
        <w:t>»</w:t>
      </w:r>
      <w:r w:rsidRPr="00615A3C">
        <w:rPr>
          <w:rFonts w:ascii="PT Astra Serif" w:hAnsi="PT Astra Serif"/>
          <w:sz w:val="28"/>
          <w:szCs w:val="28"/>
        </w:rPr>
        <w:t>;</w:t>
      </w:r>
    </w:p>
    <w:p w:rsidR="006A6416" w:rsidRPr="00615A3C" w:rsidRDefault="006A6416" w:rsidP="00904448">
      <w:pPr>
        <w:pStyle w:val="aff3"/>
        <w:ind w:firstLine="709"/>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АЭС</w:t>
      </w:r>
      <w:r w:rsidR="009D1793" w:rsidRPr="00615A3C">
        <w:rPr>
          <w:rFonts w:ascii="PT Astra Serif" w:hAnsi="PT Astra Serif"/>
          <w:sz w:val="28"/>
          <w:szCs w:val="28"/>
        </w:rPr>
        <w:t>»</w:t>
      </w:r>
      <w:r w:rsidRPr="00615A3C">
        <w:rPr>
          <w:rFonts w:ascii="PT Astra Serif" w:hAnsi="PT Astra Serif"/>
          <w:sz w:val="28"/>
          <w:szCs w:val="28"/>
        </w:rPr>
        <w:t>;</w:t>
      </w:r>
    </w:p>
    <w:p w:rsidR="006A6416" w:rsidRPr="00615A3C" w:rsidRDefault="006A6416" w:rsidP="00904448">
      <w:pPr>
        <w:pStyle w:val="aff3"/>
        <w:ind w:firstLine="709"/>
        <w:rPr>
          <w:rFonts w:ascii="PT Astra Serif" w:hAnsi="PT Astra Serif"/>
          <w:sz w:val="28"/>
          <w:szCs w:val="28"/>
        </w:rPr>
      </w:pPr>
      <w:r w:rsidRPr="00615A3C">
        <w:rPr>
          <w:rFonts w:ascii="PT Astra Serif" w:hAnsi="PT Astra Serif"/>
          <w:sz w:val="28"/>
          <w:szCs w:val="28"/>
        </w:rPr>
        <w:lastRenderedPageBreak/>
        <w:t xml:space="preserve">ООО </w:t>
      </w:r>
      <w:r w:rsidR="009D1793" w:rsidRPr="00615A3C">
        <w:rPr>
          <w:rFonts w:ascii="PT Astra Serif" w:hAnsi="PT Astra Serif"/>
          <w:sz w:val="28"/>
          <w:szCs w:val="28"/>
        </w:rPr>
        <w:t>«</w:t>
      </w:r>
      <w:r w:rsidRPr="00615A3C">
        <w:rPr>
          <w:rFonts w:ascii="PT Astra Serif" w:hAnsi="PT Astra Serif"/>
          <w:sz w:val="28"/>
          <w:szCs w:val="28"/>
        </w:rPr>
        <w:t>ЕЭС – Гарант</w:t>
      </w:r>
      <w:r w:rsidR="009D1793" w:rsidRPr="00615A3C">
        <w:rPr>
          <w:rFonts w:ascii="PT Astra Serif" w:hAnsi="PT Astra Serif"/>
          <w:sz w:val="28"/>
          <w:szCs w:val="28"/>
        </w:rPr>
        <w:t>»</w:t>
      </w:r>
      <w:r w:rsidRPr="00615A3C">
        <w:rPr>
          <w:rFonts w:ascii="PT Astra Serif" w:hAnsi="PT Astra Serif"/>
          <w:sz w:val="28"/>
          <w:szCs w:val="28"/>
        </w:rPr>
        <w:t>;</w:t>
      </w:r>
    </w:p>
    <w:p w:rsidR="006A6416" w:rsidRPr="00615A3C" w:rsidRDefault="006A6416" w:rsidP="00904448">
      <w:pPr>
        <w:pStyle w:val="aff3"/>
        <w:ind w:firstLine="709"/>
        <w:rPr>
          <w:rFonts w:ascii="PT Astra Serif" w:hAnsi="PT Astra Serif"/>
          <w:sz w:val="28"/>
          <w:szCs w:val="28"/>
        </w:rPr>
      </w:pPr>
      <w:r w:rsidRPr="00615A3C">
        <w:rPr>
          <w:rFonts w:ascii="PT Astra Serif" w:hAnsi="PT Astra Serif"/>
          <w:sz w:val="28"/>
          <w:szCs w:val="28"/>
        </w:rPr>
        <w:t>ООО</w:t>
      </w:r>
      <w:r w:rsidR="00550FF7" w:rsidRPr="00615A3C">
        <w:rPr>
          <w:rFonts w:ascii="PT Astra Serif" w:hAnsi="PT Astra Serif"/>
          <w:sz w:val="28"/>
          <w:szCs w:val="28"/>
        </w:rPr>
        <w:t>«</w:t>
      </w:r>
      <w:r w:rsidRPr="00615A3C">
        <w:rPr>
          <w:rFonts w:ascii="PT Astra Serif" w:hAnsi="PT Astra Serif"/>
          <w:sz w:val="28"/>
          <w:szCs w:val="28"/>
        </w:rPr>
        <w:t>Ижэнергосбыт</w:t>
      </w:r>
      <w:r w:rsidR="009D1793" w:rsidRPr="00615A3C">
        <w:rPr>
          <w:rFonts w:ascii="PT Astra Serif" w:hAnsi="PT Astra Serif"/>
          <w:sz w:val="28"/>
          <w:szCs w:val="28"/>
        </w:rPr>
        <w:t>»</w:t>
      </w:r>
      <w:r w:rsidRPr="00615A3C">
        <w:rPr>
          <w:rFonts w:ascii="PT Astra Serif" w:hAnsi="PT Astra Serif"/>
          <w:sz w:val="28"/>
          <w:szCs w:val="28"/>
        </w:rPr>
        <w:t>;</w:t>
      </w:r>
    </w:p>
    <w:p w:rsidR="006A6416" w:rsidRPr="00615A3C" w:rsidRDefault="006A6416" w:rsidP="00EA121F">
      <w:pPr>
        <w:pStyle w:val="aff3"/>
        <w:spacing w:line="250" w:lineRule="auto"/>
        <w:ind w:firstLine="709"/>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МагнитЭнерго</w:t>
      </w:r>
      <w:r w:rsidR="009D1793" w:rsidRPr="00615A3C">
        <w:rPr>
          <w:rFonts w:ascii="PT Astra Serif" w:hAnsi="PT Astra Serif"/>
          <w:sz w:val="28"/>
          <w:szCs w:val="28"/>
        </w:rPr>
        <w:t>»</w:t>
      </w:r>
      <w:r w:rsidRPr="00615A3C">
        <w:rPr>
          <w:rFonts w:ascii="PT Astra Serif" w:hAnsi="PT Astra Serif"/>
          <w:sz w:val="28"/>
          <w:szCs w:val="28"/>
        </w:rPr>
        <w:t>;</w:t>
      </w:r>
    </w:p>
    <w:p w:rsidR="004F263E" w:rsidRPr="00615A3C" w:rsidRDefault="004F263E" w:rsidP="00EA121F">
      <w:pPr>
        <w:pStyle w:val="aff3"/>
        <w:spacing w:line="250" w:lineRule="auto"/>
        <w:ind w:firstLine="709"/>
        <w:rPr>
          <w:rFonts w:ascii="PT Astra Serif" w:hAnsi="PT Astra Serif"/>
          <w:sz w:val="28"/>
          <w:szCs w:val="28"/>
        </w:rPr>
      </w:pPr>
      <w:r w:rsidRPr="00615A3C">
        <w:rPr>
          <w:rFonts w:ascii="PT Astra Serif" w:hAnsi="PT Astra Serif"/>
          <w:sz w:val="28"/>
          <w:szCs w:val="28"/>
        </w:rPr>
        <w:t>ООО «МАРЭМ+»;</w:t>
      </w:r>
    </w:p>
    <w:p w:rsidR="006A6416" w:rsidRPr="00615A3C" w:rsidRDefault="006A6416" w:rsidP="00EA121F">
      <w:pPr>
        <w:pStyle w:val="aff3"/>
        <w:spacing w:line="250" w:lineRule="auto"/>
        <w:ind w:firstLine="709"/>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Межрегионсбыт</w:t>
      </w:r>
      <w:r w:rsidR="009D1793" w:rsidRPr="00615A3C">
        <w:rPr>
          <w:rFonts w:ascii="PT Astra Serif" w:hAnsi="PT Astra Serif"/>
          <w:sz w:val="28"/>
          <w:szCs w:val="28"/>
        </w:rPr>
        <w:t>»</w:t>
      </w:r>
      <w:r w:rsidRPr="00615A3C">
        <w:rPr>
          <w:rFonts w:ascii="PT Astra Serif" w:hAnsi="PT Astra Serif"/>
          <w:sz w:val="28"/>
          <w:szCs w:val="28"/>
        </w:rPr>
        <w:t>;</w:t>
      </w:r>
    </w:p>
    <w:p w:rsidR="006A6416" w:rsidRPr="00615A3C" w:rsidRDefault="006A6416" w:rsidP="00EA121F">
      <w:pPr>
        <w:pStyle w:val="aff3"/>
        <w:spacing w:line="250" w:lineRule="auto"/>
        <w:ind w:firstLine="709"/>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РТ-ЭТ</w:t>
      </w:r>
      <w:r w:rsidR="009D1793" w:rsidRPr="00615A3C">
        <w:rPr>
          <w:rFonts w:ascii="PT Astra Serif" w:hAnsi="PT Astra Serif"/>
          <w:sz w:val="28"/>
          <w:szCs w:val="28"/>
        </w:rPr>
        <w:t>»</w:t>
      </w:r>
      <w:r w:rsidRPr="00615A3C">
        <w:rPr>
          <w:rFonts w:ascii="PT Astra Serif" w:hAnsi="PT Astra Serif"/>
          <w:sz w:val="28"/>
          <w:szCs w:val="28"/>
        </w:rPr>
        <w:t>;</w:t>
      </w:r>
    </w:p>
    <w:p w:rsidR="006A6416" w:rsidRPr="00615A3C" w:rsidRDefault="006A6416" w:rsidP="00EA121F">
      <w:pPr>
        <w:pStyle w:val="aff3"/>
        <w:spacing w:line="250" w:lineRule="auto"/>
        <w:ind w:firstLine="709"/>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РУСЭНЕРГОРЕСУРС</w:t>
      </w:r>
      <w:r w:rsidR="009D1793" w:rsidRPr="00615A3C">
        <w:rPr>
          <w:rFonts w:ascii="PT Astra Serif" w:hAnsi="PT Astra Serif"/>
          <w:sz w:val="28"/>
          <w:szCs w:val="28"/>
        </w:rPr>
        <w:t>»</w:t>
      </w:r>
      <w:r w:rsidRPr="00615A3C">
        <w:rPr>
          <w:rFonts w:ascii="PT Astra Serif" w:hAnsi="PT Astra Serif"/>
          <w:sz w:val="28"/>
          <w:szCs w:val="28"/>
        </w:rPr>
        <w:t>;</w:t>
      </w:r>
    </w:p>
    <w:p w:rsidR="006A6416" w:rsidRPr="00615A3C" w:rsidRDefault="006A6416" w:rsidP="00EA121F">
      <w:pPr>
        <w:pStyle w:val="aff3"/>
        <w:spacing w:line="250" w:lineRule="auto"/>
        <w:ind w:firstLine="709"/>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РУСЭНЕРГОСБЫТ</w:t>
      </w:r>
      <w:r w:rsidR="009D1793" w:rsidRPr="00615A3C">
        <w:rPr>
          <w:rFonts w:ascii="PT Astra Serif" w:hAnsi="PT Astra Serif"/>
          <w:sz w:val="28"/>
          <w:szCs w:val="28"/>
        </w:rPr>
        <w:t>»</w:t>
      </w:r>
      <w:r w:rsidRPr="00615A3C">
        <w:rPr>
          <w:rFonts w:ascii="PT Astra Serif" w:hAnsi="PT Astra Serif"/>
          <w:sz w:val="28"/>
          <w:szCs w:val="28"/>
        </w:rPr>
        <w:t>;</w:t>
      </w:r>
    </w:p>
    <w:p w:rsidR="004F263E" w:rsidRPr="00615A3C" w:rsidRDefault="002C2EC4" w:rsidP="00EA121F">
      <w:pPr>
        <w:pStyle w:val="aff3"/>
        <w:spacing w:line="250" w:lineRule="auto"/>
        <w:ind w:firstLine="709"/>
        <w:rPr>
          <w:rFonts w:ascii="PT Astra Serif" w:hAnsi="PT Astra Serif"/>
          <w:sz w:val="28"/>
          <w:szCs w:val="28"/>
        </w:rPr>
      </w:pPr>
      <w:r w:rsidRPr="00615A3C">
        <w:rPr>
          <w:rFonts w:ascii="PT Astra Serif" w:hAnsi="PT Astra Serif"/>
          <w:sz w:val="28"/>
          <w:szCs w:val="28"/>
        </w:rPr>
        <w:t>ООО «Инженерные изыскания»</w:t>
      </w:r>
      <w:r w:rsidR="004F263E" w:rsidRPr="00615A3C">
        <w:rPr>
          <w:rFonts w:ascii="PT Astra Serif" w:hAnsi="PT Astra Serif"/>
          <w:sz w:val="28"/>
          <w:szCs w:val="28"/>
        </w:rPr>
        <w:t>;</w:t>
      </w:r>
    </w:p>
    <w:p w:rsidR="006A6416" w:rsidRPr="00615A3C" w:rsidRDefault="006A6416" w:rsidP="00EA121F">
      <w:pPr>
        <w:pStyle w:val="aff3"/>
        <w:spacing w:line="250" w:lineRule="auto"/>
        <w:ind w:firstLine="709"/>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Симбирская энергосбытовая компания</w:t>
      </w:r>
      <w:r w:rsidR="009D1793" w:rsidRPr="00615A3C">
        <w:rPr>
          <w:rFonts w:ascii="PT Astra Serif" w:hAnsi="PT Astra Serif"/>
          <w:sz w:val="28"/>
          <w:szCs w:val="28"/>
        </w:rPr>
        <w:t>»</w:t>
      </w:r>
      <w:r w:rsidRPr="00615A3C">
        <w:rPr>
          <w:rFonts w:ascii="PT Astra Serif" w:hAnsi="PT Astra Serif"/>
          <w:sz w:val="28"/>
          <w:szCs w:val="28"/>
        </w:rPr>
        <w:t>;</w:t>
      </w:r>
    </w:p>
    <w:p w:rsidR="006A6416" w:rsidRPr="00615A3C" w:rsidRDefault="006A6416" w:rsidP="00EA121F">
      <w:pPr>
        <w:pStyle w:val="aff3"/>
        <w:spacing w:line="250" w:lineRule="auto"/>
        <w:ind w:firstLine="709"/>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Симбирская энергосбытовая номинация</w:t>
      </w:r>
      <w:r w:rsidR="009D1793" w:rsidRPr="00615A3C">
        <w:rPr>
          <w:rFonts w:ascii="PT Astra Serif" w:hAnsi="PT Astra Serif"/>
          <w:sz w:val="28"/>
          <w:szCs w:val="28"/>
        </w:rPr>
        <w:t>»</w:t>
      </w:r>
      <w:r w:rsidRPr="00615A3C">
        <w:rPr>
          <w:rFonts w:ascii="PT Astra Serif" w:hAnsi="PT Astra Serif"/>
          <w:sz w:val="28"/>
          <w:szCs w:val="28"/>
        </w:rPr>
        <w:t>;</w:t>
      </w:r>
    </w:p>
    <w:p w:rsidR="006A6416" w:rsidRPr="00615A3C" w:rsidRDefault="006A6416" w:rsidP="00EA121F">
      <w:pPr>
        <w:pStyle w:val="aff3"/>
        <w:spacing w:line="250" w:lineRule="auto"/>
        <w:ind w:firstLine="709"/>
        <w:rPr>
          <w:rFonts w:ascii="PT Astra Serif" w:hAnsi="PT Astra Serif"/>
          <w:sz w:val="28"/>
          <w:szCs w:val="28"/>
        </w:rPr>
      </w:pPr>
      <w:r w:rsidRPr="00615A3C">
        <w:rPr>
          <w:rFonts w:ascii="PT Astra Serif" w:hAnsi="PT Astra Serif"/>
          <w:sz w:val="28"/>
          <w:szCs w:val="28"/>
        </w:rPr>
        <w:t>ООО </w:t>
      </w:r>
      <w:r w:rsidR="00550FF7" w:rsidRPr="00615A3C">
        <w:rPr>
          <w:rFonts w:ascii="PT Astra Serif" w:hAnsi="PT Astra Serif"/>
          <w:sz w:val="28"/>
          <w:szCs w:val="28"/>
        </w:rPr>
        <w:t>«</w:t>
      </w:r>
      <w:r w:rsidRPr="00615A3C">
        <w:rPr>
          <w:rFonts w:ascii="PT Astra Serif" w:hAnsi="PT Astra Serif"/>
          <w:sz w:val="28"/>
          <w:szCs w:val="28"/>
        </w:rPr>
        <w:t>Транснефтьэнерго</w:t>
      </w:r>
      <w:r w:rsidR="009D1793" w:rsidRPr="00615A3C">
        <w:rPr>
          <w:rFonts w:ascii="PT Astra Serif" w:hAnsi="PT Astra Serif"/>
          <w:sz w:val="28"/>
          <w:szCs w:val="28"/>
        </w:rPr>
        <w:t>»</w:t>
      </w:r>
      <w:r w:rsidRPr="00615A3C">
        <w:rPr>
          <w:rFonts w:ascii="PT Astra Serif" w:hAnsi="PT Astra Serif"/>
          <w:sz w:val="28"/>
          <w:szCs w:val="28"/>
        </w:rPr>
        <w:t>;</w:t>
      </w:r>
    </w:p>
    <w:p w:rsidR="006A6416" w:rsidRPr="00615A3C" w:rsidRDefault="006A6416" w:rsidP="00EA121F">
      <w:pPr>
        <w:pStyle w:val="aff3"/>
        <w:spacing w:line="250" w:lineRule="auto"/>
        <w:ind w:firstLine="709"/>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Ульяновск-Когенерация</w:t>
      </w:r>
      <w:r w:rsidR="009D1793" w:rsidRPr="00615A3C">
        <w:rPr>
          <w:rFonts w:ascii="PT Astra Serif" w:hAnsi="PT Astra Serif"/>
          <w:sz w:val="28"/>
          <w:szCs w:val="28"/>
        </w:rPr>
        <w:t>»</w:t>
      </w:r>
      <w:r w:rsidRPr="00615A3C">
        <w:rPr>
          <w:rFonts w:ascii="PT Astra Serif" w:hAnsi="PT Astra Serif"/>
          <w:sz w:val="28"/>
          <w:szCs w:val="28"/>
        </w:rPr>
        <w:t>;</w:t>
      </w:r>
    </w:p>
    <w:p w:rsidR="006A6416" w:rsidRPr="00615A3C" w:rsidRDefault="006A6416" w:rsidP="00EA121F">
      <w:pPr>
        <w:pStyle w:val="aff3"/>
        <w:spacing w:line="250" w:lineRule="auto"/>
        <w:ind w:firstLine="709"/>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ЭК</w:t>
      </w:r>
      <w:r w:rsidR="009D1793" w:rsidRPr="00615A3C">
        <w:rPr>
          <w:rFonts w:ascii="PT Astra Serif" w:hAnsi="PT Astra Serif"/>
          <w:sz w:val="28"/>
          <w:szCs w:val="28"/>
        </w:rPr>
        <w:t>«</w:t>
      </w:r>
      <w:r w:rsidRPr="00615A3C">
        <w:rPr>
          <w:rFonts w:ascii="PT Astra Serif" w:hAnsi="PT Astra Serif"/>
          <w:sz w:val="28"/>
          <w:szCs w:val="28"/>
        </w:rPr>
        <w:t>СТИ</w:t>
      </w:r>
      <w:r w:rsidR="009D1793" w:rsidRPr="00615A3C">
        <w:rPr>
          <w:rFonts w:ascii="PT Astra Serif" w:hAnsi="PT Astra Serif"/>
          <w:sz w:val="28"/>
          <w:szCs w:val="28"/>
        </w:rPr>
        <w:t>»</w:t>
      </w:r>
      <w:r w:rsidRPr="00615A3C">
        <w:rPr>
          <w:rFonts w:ascii="PT Astra Serif" w:hAnsi="PT Astra Serif"/>
          <w:sz w:val="28"/>
          <w:szCs w:val="28"/>
        </w:rPr>
        <w:t>;</w:t>
      </w:r>
    </w:p>
    <w:p w:rsidR="006A6416" w:rsidRPr="00615A3C" w:rsidRDefault="006A6416" w:rsidP="00EA121F">
      <w:pPr>
        <w:pStyle w:val="aff3"/>
        <w:spacing w:line="250" w:lineRule="auto"/>
        <w:ind w:firstLine="709"/>
        <w:rPr>
          <w:rFonts w:ascii="PT Astra Serif" w:hAnsi="PT Astra Serif"/>
          <w:sz w:val="28"/>
          <w:szCs w:val="28"/>
        </w:rPr>
      </w:pPr>
      <w:r w:rsidRPr="00615A3C">
        <w:rPr>
          <w:rFonts w:ascii="PT Astra Serif" w:hAnsi="PT Astra Serif"/>
          <w:sz w:val="28"/>
          <w:szCs w:val="28"/>
        </w:rPr>
        <w:t xml:space="preserve">ООО </w:t>
      </w:r>
      <w:r w:rsidR="009D1793" w:rsidRPr="00615A3C">
        <w:rPr>
          <w:rFonts w:ascii="PT Astra Serif" w:hAnsi="PT Astra Serif"/>
          <w:sz w:val="28"/>
          <w:szCs w:val="28"/>
        </w:rPr>
        <w:t>«</w:t>
      </w:r>
      <w:r w:rsidRPr="00615A3C">
        <w:rPr>
          <w:rFonts w:ascii="PT Astra Serif" w:hAnsi="PT Astra Serif"/>
          <w:sz w:val="28"/>
          <w:szCs w:val="28"/>
        </w:rPr>
        <w:t>Энергосистема</w:t>
      </w:r>
      <w:r w:rsidR="009D1793" w:rsidRPr="00615A3C">
        <w:rPr>
          <w:rFonts w:ascii="PT Astra Serif" w:hAnsi="PT Astra Serif"/>
          <w:sz w:val="28"/>
          <w:szCs w:val="28"/>
        </w:rPr>
        <w:t>»</w:t>
      </w:r>
      <w:r w:rsidRPr="00615A3C">
        <w:rPr>
          <w:rFonts w:ascii="PT Astra Serif" w:hAnsi="PT Astra Serif"/>
          <w:sz w:val="28"/>
          <w:szCs w:val="28"/>
        </w:rPr>
        <w:t>;</w:t>
      </w:r>
    </w:p>
    <w:p w:rsidR="006A6416" w:rsidRPr="00615A3C" w:rsidRDefault="006A6416" w:rsidP="00EA121F">
      <w:pPr>
        <w:pStyle w:val="aff3"/>
        <w:spacing w:line="250" w:lineRule="auto"/>
        <w:ind w:firstLine="709"/>
        <w:rPr>
          <w:rFonts w:ascii="PT Astra Serif" w:hAnsi="PT Astra Serif"/>
          <w:sz w:val="28"/>
          <w:szCs w:val="28"/>
        </w:rPr>
      </w:pPr>
      <w:r w:rsidRPr="00615A3C">
        <w:rPr>
          <w:rFonts w:ascii="PT Astra Serif" w:hAnsi="PT Astra Serif"/>
          <w:sz w:val="28"/>
          <w:szCs w:val="28"/>
        </w:rPr>
        <w:t xml:space="preserve">ПАО </w:t>
      </w:r>
      <w:r w:rsidR="009D1793" w:rsidRPr="00615A3C">
        <w:rPr>
          <w:rFonts w:ascii="PT Astra Serif" w:hAnsi="PT Astra Serif"/>
          <w:sz w:val="28"/>
          <w:szCs w:val="28"/>
        </w:rPr>
        <w:t>«</w:t>
      </w:r>
      <w:r w:rsidRPr="00615A3C">
        <w:rPr>
          <w:rFonts w:ascii="PT Astra Serif" w:hAnsi="PT Astra Serif"/>
          <w:bCs/>
          <w:sz w:val="28"/>
          <w:szCs w:val="28"/>
        </w:rPr>
        <w:t>Ульяновскэнерго</w:t>
      </w:r>
      <w:r w:rsidR="009D1793" w:rsidRPr="00615A3C">
        <w:rPr>
          <w:rFonts w:ascii="PT Astra Serif" w:hAnsi="PT Astra Serif"/>
          <w:sz w:val="28"/>
          <w:szCs w:val="28"/>
        </w:rPr>
        <w:t>»</w:t>
      </w:r>
      <w:r w:rsidRPr="00615A3C">
        <w:rPr>
          <w:rFonts w:ascii="PT Astra Serif" w:hAnsi="PT Astra Serif"/>
          <w:sz w:val="28"/>
          <w:szCs w:val="28"/>
        </w:rPr>
        <w:t>.</w:t>
      </w:r>
    </w:p>
    <w:p w:rsidR="006A6416" w:rsidRPr="00615A3C" w:rsidRDefault="006A6416" w:rsidP="00EA121F">
      <w:pPr>
        <w:pStyle w:val="aff3"/>
        <w:spacing w:line="250" w:lineRule="auto"/>
        <w:ind w:firstLine="709"/>
        <w:rPr>
          <w:rFonts w:ascii="PT Astra Serif" w:hAnsi="PT Astra Serif"/>
          <w:sz w:val="28"/>
          <w:szCs w:val="28"/>
        </w:rPr>
      </w:pPr>
    </w:p>
    <w:p w:rsidR="00453377" w:rsidRPr="00615A3C" w:rsidRDefault="002E0C10" w:rsidP="00EA121F">
      <w:pPr>
        <w:spacing w:line="250" w:lineRule="auto"/>
        <w:jc w:val="center"/>
        <w:rPr>
          <w:rFonts w:ascii="PT Astra Serif" w:hAnsi="PT Astra Serif"/>
          <w:sz w:val="28"/>
          <w:szCs w:val="28"/>
          <w:lang w:bidi="he-IL"/>
        </w:rPr>
      </w:pPr>
      <w:r w:rsidRPr="00615A3C">
        <w:rPr>
          <w:rFonts w:ascii="PT Astra Serif" w:hAnsi="PT Astra Serif"/>
          <w:sz w:val="28"/>
          <w:szCs w:val="28"/>
          <w:lang w:bidi="he-IL"/>
        </w:rPr>
        <w:t>2</w:t>
      </w:r>
      <w:r w:rsidR="00453377" w:rsidRPr="00615A3C">
        <w:rPr>
          <w:rFonts w:ascii="PT Astra Serif" w:hAnsi="PT Astra Serif"/>
          <w:sz w:val="28"/>
          <w:szCs w:val="28"/>
          <w:lang w:bidi="he-IL"/>
        </w:rPr>
        <w:t>.2. Динамика потребления электроэнергии</w:t>
      </w:r>
    </w:p>
    <w:p w:rsidR="00453377" w:rsidRPr="00615A3C" w:rsidRDefault="00453377" w:rsidP="00EA121F">
      <w:pPr>
        <w:tabs>
          <w:tab w:val="left" w:pos="2835"/>
        </w:tabs>
        <w:spacing w:line="250" w:lineRule="auto"/>
        <w:jc w:val="center"/>
        <w:rPr>
          <w:rFonts w:ascii="PT Astra Serif" w:hAnsi="PT Astra Serif"/>
          <w:sz w:val="28"/>
          <w:szCs w:val="28"/>
          <w:lang w:bidi="he-IL"/>
        </w:rPr>
      </w:pPr>
      <w:r w:rsidRPr="00615A3C">
        <w:rPr>
          <w:rFonts w:ascii="PT Astra Serif" w:hAnsi="PT Astra Serif"/>
          <w:sz w:val="28"/>
          <w:szCs w:val="28"/>
          <w:lang w:bidi="he-IL"/>
        </w:rPr>
        <w:t>в энергосистеме Ульяновской области</w:t>
      </w:r>
    </w:p>
    <w:p w:rsidR="00453377" w:rsidRPr="00615A3C" w:rsidRDefault="00453377" w:rsidP="00EA121F">
      <w:pPr>
        <w:spacing w:line="250" w:lineRule="auto"/>
        <w:rPr>
          <w:rFonts w:ascii="PT Astra Serif" w:hAnsi="PT Astra Serif"/>
          <w:sz w:val="28"/>
          <w:szCs w:val="28"/>
          <w:lang w:bidi="he-IL"/>
        </w:rPr>
      </w:pPr>
    </w:p>
    <w:p w:rsidR="00453377" w:rsidRPr="00615A3C" w:rsidRDefault="00453377" w:rsidP="00EA121F">
      <w:pPr>
        <w:suppressAutoHyphens/>
        <w:spacing w:line="250" w:lineRule="auto"/>
        <w:ind w:firstLine="709"/>
        <w:jc w:val="both"/>
        <w:rPr>
          <w:rFonts w:ascii="PT Astra Serif" w:hAnsi="PT Astra Serif"/>
          <w:sz w:val="28"/>
          <w:szCs w:val="28"/>
        </w:rPr>
      </w:pPr>
      <w:r w:rsidRPr="00615A3C">
        <w:rPr>
          <w:rFonts w:ascii="PT Astra Serif" w:hAnsi="PT Astra Serif"/>
          <w:sz w:val="28"/>
          <w:szCs w:val="28"/>
        </w:rPr>
        <w:t>Анализ динамики и структуры потребления электроэнергии служит исходной базой формирования прогнозного спроса на электроэнергию</w:t>
      </w:r>
      <w:r w:rsidR="00D33655" w:rsidRPr="00615A3C">
        <w:rPr>
          <w:rFonts w:ascii="PT Astra Serif" w:hAnsi="PT Astra Serif"/>
          <w:sz w:val="28"/>
          <w:szCs w:val="28"/>
        </w:rPr>
        <w:br/>
      </w:r>
      <w:r w:rsidR="00445F93" w:rsidRPr="00615A3C">
        <w:rPr>
          <w:rFonts w:ascii="PT Astra Serif" w:hAnsi="PT Astra Serif"/>
          <w:sz w:val="28"/>
          <w:szCs w:val="28"/>
        </w:rPr>
        <w:t>в Ульяновской области</w:t>
      </w:r>
      <w:r w:rsidRPr="00615A3C">
        <w:rPr>
          <w:rFonts w:ascii="PT Astra Serif" w:hAnsi="PT Astra Serif"/>
          <w:sz w:val="28"/>
          <w:szCs w:val="28"/>
        </w:rPr>
        <w:t xml:space="preserve">. </w:t>
      </w:r>
    </w:p>
    <w:p w:rsidR="00453377" w:rsidRPr="00615A3C" w:rsidRDefault="00D33655" w:rsidP="00EA121F">
      <w:pPr>
        <w:tabs>
          <w:tab w:val="left" w:pos="567"/>
        </w:tabs>
        <w:suppressAutoHyphens/>
        <w:spacing w:line="250" w:lineRule="auto"/>
        <w:ind w:firstLine="709"/>
        <w:jc w:val="both"/>
        <w:rPr>
          <w:rFonts w:ascii="PT Astra Serif" w:hAnsi="PT Astra Serif"/>
          <w:sz w:val="28"/>
          <w:szCs w:val="28"/>
          <w:lang w:bidi="he-IL"/>
        </w:rPr>
      </w:pPr>
      <w:r w:rsidRPr="00615A3C">
        <w:rPr>
          <w:rFonts w:ascii="PT Astra Serif" w:hAnsi="PT Astra Serif"/>
          <w:sz w:val="28"/>
          <w:szCs w:val="28"/>
          <w:lang w:bidi="he-IL"/>
        </w:rPr>
        <w:t xml:space="preserve">В таблице </w:t>
      </w:r>
      <w:r w:rsidR="009508C4" w:rsidRPr="00615A3C">
        <w:rPr>
          <w:rFonts w:ascii="PT Astra Serif" w:hAnsi="PT Astra Serif"/>
          <w:sz w:val="28"/>
          <w:szCs w:val="28"/>
          <w:lang w:bidi="he-IL"/>
        </w:rPr>
        <w:t>1</w:t>
      </w:r>
      <w:r w:rsidR="00967C44" w:rsidRPr="00615A3C">
        <w:rPr>
          <w:rFonts w:ascii="PT Astra Serif" w:hAnsi="PT Astra Serif"/>
          <w:sz w:val="28"/>
          <w:szCs w:val="28"/>
          <w:lang w:bidi="he-IL"/>
        </w:rPr>
        <w:t xml:space="preserve"> приведена информация АО </w:t>
      </w:r>
      <w:r w:rsidR="009D1793" w:rsidRPr="00615A3C">
        <w:rPr>
          <w:rFonts w:ascii="PT Astra Serif" w:hAnsi="PT Astra Serif"/>
          <w:sz w:val="28"/>
          <w:szCs w:val="28"/>
          <w:lang w:bidi="he-IL"/>
        </w:rPr>
        <w:t>«</w:t>
      </w:r>
      <w:r w:rsidR="00967C44" w:rsidRPr="00615A3C">
        <w:rPr>
          <w:rFonts w:ascii="PT Astra Serif" w:hAnsi="PT Astra Serif"/>
          <w:sz w:val="28"/>
          <w:szCs w:val="28"/>
          <w:lang w:bidi="he-IL"/>
        </w:rPr>
        <w:t xml:space="preserve">СО </w:t>
      </w:r>
      <w:r w:rsidR="00453377" w:rsidRPr="00615A3C">
        <w:rPr>
          <w:rFonts w:ascii="PT Astra Serif" w:hAnsi="PT Astra Serif"/>
          <w:sz w:val="28"/>
          <w:szCs w:val="28"/>
          <w:lang w:bidi="he-IL"/>
        </w:rPr>
        <w:t>ЕЭС</w:t>
      </w:r>
      <w:r w:rsidR="009D1793" w:rsidRPr="00615A3C">
        <w:rPr>
          <w:rFonts w:ascii="PT Astra Serif" w:hAnsi="PT Astra Serif"/>
          <w:sz w:val="28"/>
          <w:szCs w:val="28"/>
          <w:lang w:bidi="he-IL"/>
        </w:rPr>
        <w:t>»</w:t>
      </w:r>
      <w:r w:rsidR="00453377" w:rsidRPr="00615A3C">
        <w:rPr>
          <w:rFonts w:ascii="PT Astra Serif" w:hAnsi="PT Astra Serif"/>
          <w:sz w:val="28"/>
          <w:szCs w:val="28"/>
          <w:lang w:bidi="he-IL"/>
        </w:rPr>
        <w:t xml:space="preserve"> о потреблении электроэнергии в энергосистеме Ульяновской области.</w:t>
      </w:r>
    </w:p>
    <w:p w:rsidR="00606F82" w:rsidRPr="00615A3C" w:rsidRDefault="00606F82" w:rsidP="00EA121F">
      <w:pPr>
        <w:tabs>
          <w:tab w:val="left" w:pos="567"/>
        </w:tabs>
        <w:spacing w:line="250" w:lineRule="auto"/>
        <w:jc w:val="right"/>
        <w:rPr>
          <w:rFonts w:ascii="PT Astra Serif" w:hAnsi="PT Astra Serif"/>
          <w:sz w:val="28"/>
          <w:szCs w:val="28"/>
          <w:lang w:bidi="he-IL"/>
        </w:rPr>
      </w:pPr>
    </w:p>
    <w:p w:rsidR="00453377" w:rsidRPr="00615A3C" w:rsidRDefault="00D33655" w:rsidP="00EA121F">
      <w:pPr>
        <w:tabs>
          <w:tab w:val="left" w:pos="567"/>
        </w:tabs>
        <w:spacing w:line="250" w:lineRule="auto"/>
        <w:jc w:val="right"/>
        <w:rPr>
          <w:rFonts w:ascii="PT Astra Serif" w:hAnsi="PT Astra Serif"/>
          <w:sz w:val="28"/>
          <w:szCs w:val="28"/>
          <w:lang w:bidi="he-IL"/>
        </w:rPr>
      </w:pPr>
      <w:r w:rsidRPr="00615A3C">
        <w:rPr>
          <w:rFonts w:ascii="PT Astra Serif" w:hAnsi="PT Astra Serif"/>
          <w:sz w:val="28"/>
          <w:szCs w:val="28"/>
          <w:lang w:bidi="he-IL"/>
        </w:rPr>
        <w:t>Таблица</w:t>
      </w:r>
      <w:r w:rsidR="009508C4" w:rsidRPr="00615A3C">
        <w:rPr>
          <w:rFonts w:ascii="PT Astra Serif" w:hAnsi="PT Astra Serif"/>
          <w:sz w:val="28"/>
          <w:szCs w:val="28"/>
          <w:lang w:bidi="he-IL"/>
        </w:rPr>
        <w:t>1</w:t>
      </w:r>
    </w:p>
    <w:p w:rsidR="00453377" w:rsidRPr="00615A3C" w:rsidRDefault="00453377" w:rsidP="00EA121F">
      <w:pPr>
        <w:tabs>
          <w:tab w:val="left" w:pos="567"/>
        </w:tabs>
        <w:spacing w:line="250" w:lineRule="auto"/>
        <w:jc w:val="right"/>
        <w:rPr>
          <w:rFonts w:ascii="PT Astra Serif" w:hAnsi="PT Astra Serif"/>
          <w:sz w:val="28"/>
          <w:szCs w:val="28"/>
          <w:lang w:bidi="he-IL"/>
        </w:rPr>
      </w:pPr>
    </w:p>
    <w:tbl>
      <w:tblPr>
        <w:tblW w:w="95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812"/>
        <w:gridCol w:w="1418"/>
        <w:gridCol w:w="1276"/>
        <w:gridCol w:w="1275"/>
        <w:gridCol w:w="1418"/>
        <w:gridCol w:w="1392"/>
      </w:tblGrid>
      <w:tr w:rsidR="00615A3C" w:rsidRPr="00615A3C" w:rsidTr="00521542">
        <w:trPr>
          <w:trHeight w:val="70"/>
          <w:jc w:val="center"/>
        </w:trPr>
        <w:tc>
          <w:tcPr>
            <w:tcW w:w="2812" w:type="dxa"/>
            <w:vAlign w:val="center"/>
          </w:tcPr>
          <w:p w:rsidR="00FF766A" w:rsidRPr="00615A3C" w:rsidRDefault="00FF766A" w:rsidP="00EA121F">
            <w:pPr>
              <w:spacing w:line="250" w:lineRule="auto"/>
              <w:jc w:val="center"/>
              <w:rPr>
                <w:rFonts w:ascii="PT Astra Serif" w:hAnsi="PT Astra Serif"/>
                <w:lang w:bidi="he-IL"/>
              </w:rPr>
            </w:pPr>
            <w:r w:rsidRPr="00615A3C">
              <w:rPr>
                <w:rFonts w:ascii="PT Astra Serif" w:hAnsi="PT Astra Serif"/>
                <w:lang w:bidi="he-IL"/>
              </w:rPr>
              <w:t>Наименование</w:t>
            </w:r>
          </w:p>
          <w:p w:rsidR="00FF766A" w:rsidRPr="00615A3C" w:rsidRDefault="00FF766A" w:rsidP="00EA121F">
            <w:pPr>
              <w:spacing w:line="250" w:lineRule="auto"/>
              <w:jc w:val="center"/>
              <w:rPr>
                <w:rFonts w:ascii="PT Astra Serif" w:hAnsi="PT Astra Serif"/>
                <w:lang w:bidi="he-IL"/>
              </w:rPr>
            </w:pPr>
            <w:r w:rsidRPr="00615A3C">
              <w:rPr>
                <w:rFonts w:ascii="PT Astra Serif" w:hAnsi="PT Astra Serif"/>
                <w:lang w:bidi="he-IL"/>
              </w:rPr>
              <w:t>показателя</w:t>
            </w:r>
          </w:p>
        </w:tc>
        <w:tc>
          <w:tcPr>
            <w:tcW w:w="1418" w:type="dxa"/>
            <w:vAlign w:val="center"/>
          </w:tcPr>
          <w:p w:rsidR="00FF766A" w:rsidRPr="00615A3C" w:rsidRDefault="00FF766A" w:rsidP="00C93942">
            <w:pPr>
              <w:spacing w:line="250" w:lineRule="auto"/>
              <w:jc w:val="center"/>
              <w:rPr>
                <w:rFonts w:ascii="PT Astra Serif" w:hAnsi="PT Astra Serif"/>
                <w:lang w:bidi="he-IL"/>
              </w:rPr>
            </w:pPr>
            <w:r w:rsidRPr="00615A3C">
              <w:rPr>
                <w:rFonts w:ascii="PT Astra Serif" w:hAnsi="PT Astra Serif"/>
                <w:lang w:bidi="he-IL"/>
              </w:rPr>
              <w:t>2017 год</w:t>
            </w:r>
          </w:p>
        </w:tc>
        <w:tc>
          <w:tcPr>
            <w:tcW w:w="1276" w:type="dxa"/>
            <w:vAlign w:val="center"/>
          </w:tcPr>
          <w:p w:rsidR="00FF766A" w:rsidRPr="00615A3C" w:rsidRDefault="00FF766A" w:rsidP="00C93942">
            <w:pPr>
              <w:spacing w:line="250" w:lineRule="auto"/>
              <w:jc w:val="center"/>
              <w:rPr>
                <w:rFonts w:ascii="PT Astra Serif" w:hAnsi="PT Astra Serif"/>
              </w:rPr>
            </w:pPr>
            <w:r w:rsidRPr="00615A3C">
              <w:rPr>
                <w:rFonts w:ascii="PT Astra Serif" w:hAnsi="PT Astra Serif"/>
              </w:rPr>
              <w:t>2018 год</w:t>
            </w:r>
          </w:p>
        </w:tc>
        <w:tc>
          <w:tcPr>
            <w:tcW w:w="1275" w:type="dxa"/>
            <w:vAlign w:val="center"/>
          </w:tcPr>
          <w:p w:rsidR="00FF766A" w:rsidRPr="00615A3C" w:rsidRDefault="00FF766A" w:rsidP="00C93942">
            <w:pPr>
              <w:spacing w:line="250" w:lineRule="auto"/>
              <w:jc w:val="center"/>
              <w:rPr>
                <w:rFonts w:ascii="PT Astra Serif" w:hAnsi="PT Astra Serif"/>
              </w:rPr>
            </w:pPr>
            <w:r w:rsidRPr="00615A3C">
              <w:rPr>
                <w:rFonts w:ascii="PT Astra Serif" w:hAnsi="PT Astra Serif"/>
              </w:rPr>
              <w:t>2019 год</w:t>
            </w:r>
          </w:p>
        </w:tc>
        <w:tc>
          <w:tcPr>
            <w:tcW w:w="1418" w:type="dxa"/>
            <w:vAlign w:val="center"/>
          </w:tcPr>
          <w:p w:rsidR="00FF766A" w:rsidRPr="00615A3C" w:rsidRDefault="00FF766A" w:rsidP="00C93942">
            <w:pPr>
              <w:spacing w:line="250" w:lineRule="auto"/>
              <w:jc w:val="center"/>
              <w:rPr>
                <w:rFonts w:ascii="PT Astra Serif" w:hAnsi="PT Astra Serif"/>
              </w:rPr>
            </w:pPr>
            <w:r w:rsidRPr="00615A3C">
              <w:rPr>
                <w:rFonts w:ascii="PT Astra Serif" w:hAnsi="PT Astra Serif"/>
              </w:rPr>
              <w:t>2020 год</w:t>
            </w:r>
          </w:p>
        </w:tc>
        <w:tc>
          <w:tcPr>
            <w:tcW w:w="1392" w:type="dxa"/>
            <w:vAlign w:val="center"/>
          </w:tcPr>
          <w:p w:rsidR="00FF766A" w:rsidRPr="00615A3C" w:rsidRDefault="00FF766A" w:rsidP="00FF766A">
            <w:pPr>
              <w:spacing w:line="250" w:lineRule="auto"/>
              <w:jc w:val="center"/>
              <w:rPr>
                <w:rFonts w:ascii="PT Astra Serif" w:hAnsi="PT Astra Serif"/>
              </w:rPr>
            </w:pPr>
            <w:r w:rsidRPr="00615A3C">
              <w:rPr>
                <w:rFonts w:ascii="PT Astra Serif" w:hAnsi="PT Astra Serif"/>
              </w:rPr>
              <w:t>2021 год</w:t>
            </w:r>
          </w:p>
        </w:tc>
      </w:tr>
      <w:tr w:rsidR="00FF766A" w:rsidRPr="00615A3C" w:rsidTr="00521542">
        <w:trPr>
          <w:jc w:val="center"/>
        </w:trPr>
        <w:tc>
          <w:tcPr>
            <w:tcW w:w="2812" w:type="dxa"/>
            <w:vAlign w:val="center"/>
          </w:tcPr>
          <w:p w:rsidR="00FF766A" w:rsidRPr="00615A3C" w:rsidRDefault="00FF766A" w:rsidP="00EA121F">
            <w:pPr>
              <w:spacing w:line="250" w:lineRule="auto"/>
              <w:jc w:val="center"/>
              <w:rPr>
                <w:rFonts w:ascii="PT Astra Serif" w:hAnsi="PT Astra Serif"/>
                <w:lang w:bidi="he-IL"/>
              </w:rPr>
            </w:pPr>
            <w:r w:rsidRPr="00615A3C">
              <w:rPr>
                <w:rFonts w:ascii="PT Astra Serif" w:hAnsi="PT Astra Serif"/>
              </w:rPr>
              <w:t xml:space="preserve">Потребление </w:t>
            </w:r>
            <w:r w:rsidRPr="00615A3C">
              <w:rPr>
                <w:rFonts w:ascii="PT Astra Serif" w:hAnsi="PT Astra Serif"/>
              </w:rPr>
              <w:br/>
              <w:t>электрической энергии</w:t>
            </w:r>
            <w:r w:rsidRPr="00615A3C">
              <w:rPr>
                <w:rFonts w:ascii="PT Astra Serif" w:hAnsi="PT Astra Serif"/>
                <w:lang w:bidi="he-IL"/>
              </w:rPr>
              <w:t>,</w:t>
            </w:r>
          </w:p>
          <w:p w:rsidR="00FF766A" w:rsidRPr="00615A3C" w:rsidRDefault="00FF766A" w:rsidP="00EA121F">
            <w:pPr>
              <w:spacing w:line="250" w:lineRule="auto"/>
              <w:jc w:val="center"/>
              <w:rPr>
                <w:rFonts w:ascii="PT Astra Serif" w:hAnsi="PT Astra Serif"/>
                <w:lang w:bidi="he-IL"/>
              </w:rPr>
            </w:pPr>
            <w:r w:rsidRPr="00615A3C">
              <w:rPr>
                <w:rFonts w:ascii="PT Astra Serif" w:hAnsi="PT Astra Serif"/>
                <w:lang w:bidi="he-IL"/>
              </w:rPr>
              <w:t>млн кВт*час</w:t>
            </w:r>
          </w:p>
        </w:tc>
        <w:tc>
          <w:tcPr>
            <w:tcW w:w="1418" w:type="dxa"/>
          </w:tcPr>
          <w:p w:rsidR="00FF766A" w:rsidRPr="00615A3C" w:rsidRDefault="00FF766A" w:rsidP="00C93942">
            <w:pPr>
              <w:spacing w:line="250" w:lineRule="auto"/>
              <w:jc w:val="center"/>
              <w:rPr>
                <w:rFonts w:ascii="PT Astra Serif" w:hAnsi="PT Astra Serif"/>
              </w:rPr>
            </w:pPr>
            <w:r w:rsidRPr="00615A3C">
              <w:rPr>
                <w:rFonts w:ascii="PT Astra Serif" w:hAnsi="PT Astra Serif"/>
              </w:rPr>
              <w:t>5833,3</w:t>
            </w:r>
          </w:p>
        </w:tc>
        <w:tc>
          <w:tcPr>
            <w:tcW w:w="1276" w:type="dxa"/>
          </w:tcPr>
          <w:p w:rsidR="00FF766A" w:rsidRPr="00615A3C" w:rsidRDefault="00FF766A" w:rsidP="00C93942">
            <w:pPr>
              <w:spacing w:line="250" w:lineRule="auto"/>
              <w:jc w:val="center"/>
              <w:rPr>
                <w:rFonts w:ascii="PT Astra Serif" w:hAnsi="PT Astra Serif"/>
              </w:rPr>
            </w:pPr>
            <w:r w:rsidRPr="00615A3C">
              <w:rPr>
                <w:rFonts w:ascii="PT Astra Serif" w:hAnsi="PT Astra Serif"/>
              </w:rPr>
              <w:t>5845,5</w:t>
            </w:r>
          </w:p>
        </w:tc>
        <w:tc>
          <w:tcPr>
            <w:tcW w:w="1275" w:type="dxa"/>
          </w:tcPr>
          <w:p w:rsidR="00FF766A" w:rsidRPr="00615A3C" w:rsidRDefault="00FF766A" w:rsidP="00C93942">
            <w:pPr>
              <w:spacing w:line="250" w:lineRule="auto"/>
              <w:jc w:val="center"/>
              <w:rPr>
                <w:rFonts w:ascii="PT Astra Serif" w:hAnsi="PT Astra Serif"/>
              </w:rPr>
            </w:pPr>
            <w:r w:rsidRPr="00615A3C">
              <w:rPr>
                <w:rFonts w:ascii="PT Astra Serif" w:hAnsi="PT Astra Serif"/>
              </w:rPr>
              <w:t>5611,6</w:t>
            </w:r>
          </w:p>
        </w:tc>
        <w:tc>
          <w:tcPr>
            <w:tcW w:w="1418" w:type="dxa"/>
          </w:tcPr>
          <w:p w:rsidR="00FF766A" w:rsidRPr="00615A3C" w:rsidRDefault="00FF766A" w:rsidP="00C93942">
            <w:pPr>
              <w:spacing w:line="250" w:lineRule="auto"/>
              <w:jc w:val="center"/>
              <w:rPr>
                <w:rFonts w:ascii="PT Astra Serif" w:hAnsi="PT Astra Serif"/>
              </w:rPr>
            </w:pPr>
            <w:r w:rsidRPr="00615A3C">
              <w:rPr>
                <w:rFonts w:ascii="PT Astra Serif" w:hAnsi="PT Astra Serif"/>
              </w:rPr>
              <w:t>5453,1</w:t>
            </w:r>
          </w:p>
        </w:tc>
        <w:tc>
          <w:tcPr>
            <w:tcW w:w="1392" w:type="dxa"/>
          </w:tcPr>
          <w:p w:rsidR="00FF766A" w:rsidRPr="00615A3C" w:rsidRDefault="00160071" w:rsidP="00EA121F">
            <w:pPr>
              <w:spacing w:line="250" w:lineRule="auto"/>
              <w:jc w:val="center"/>
              <w:rPr>
                <w:rFonts w:ascii="PT Astra Serif" w:hAnsi="PT Astra Serif"/>
              </w:rPr>
            </w:pPr>
            <w:r w:rsidRPr="00615A3C">
              <w:rPr>
                <w:rFonts w:ascii="PT Astra Serif" w:hAnsi="PT Astra Serif"/>
              </w:rPr>
              <w:t>5627,8</w:t>
            </w:r>
          </w:p>
        </w:tc>
      </w:tr>
    </w:tbl>
    <w:p w:rsidR="00606F82" w:rsidRPr="00615A3C" w:rsidRDefault="00606F82" w:rsidP="00EA121F">
      <w:pPr>
        <w:spacing w:line="250" w:lineRule="auto"/>
        <w:ind w:firstLine="709"/>
        <w:rPr>
          <w:rFonts w:ascii="PT Astra Serif" w:hAnsi="PT Astra Serif"/>
          <w:sz w:val="28"/>
          <w:szCs w:val="28"/>
          <w:lang w:bidi="he-IL"/>
        </w:rPr>
      </w:pPr>
    </w:p>
    <w:p w:rsidR="000F6E5E" w:rsidRPr="00615A3C" w:rsidRDefault="00247241" w:rsidP="00EA121F">
      <w:pPr>
        <w:suppressAutoHyphens/>
        <w:spacing w:line="250" w:lineRule="auto"/>
        <w:jc w:val="center"/>
        <w:rPr>
          <w:rFonts w:ascii="PT Astra Serif" w:hAnsi="PT Astra Serif"/>
          <w:sz w:val="28"/>
          <w:szCs w:val="28"/>
          <w:lang w:bidi="he-IL"/>
        </w:rPr>
      </w:pPr>
      <w:r w:rsidRPr="00615A3C">
        <w:rPr>
          <w:rFonts w:ascii="PT Astra Serif" w:hAnsi="PT Astra Serif"/>
          <w:sz w:val="28"/>
          <w:szCs w:val="28"/>
          <w:lang w:bidi="he-IL"/>
        </w:rPr>
        <w:t>2</w:t>
      </w:r>
      <w:r w:rsidR="007E4A9F" w:rsidRPr="00615A3C">
        <w:rPr>
          <w:rFonts w:ascii="PT Astra Serif" w:hAnsi="PT Astra Serif"/>
          <w:sz w:val="28"/>
          <w:szCs w:val="28"/>
          <w:lang w:bidi="he-IL"/>
        </w:rPr>
        <w:t xml:space="preserve">.3. </w:t>
      </w:r>
      <w:r w:rsidR="000F6E5E" w:rsidRPr="00615A3C">
        <w:rPr>
          <w:rFonts w:ascii="PT Astra Serif" w:hAnsi="PT Astra Serif"/>
          <w:sz w:val="28"/>
          <w:szCs w:val="28"/>
          <w:lang w:bidi="he-IL"/>
        </w:rPr>
        <w:t xml:space="preserve">Структура электропотребления по основным группам потребителей </w:t>
      </w:r>
    </w:p>
    <w:p w:rsidR="007E4A9F" w:rsidRPr="00615A3C" w:rsidRDefault="000F6E5E" w:rsidP="00EA121F">
      <w:pPr>
        <w:suppressAutoHyphens/>
        <w:spacing w:line="250" w:lineRule="auto"/>
        <w:jc w:val="center"/>
        <w:rPr>
          <w:rFonts w:ascii="PT Astra Serif" w:hAnsi="PT Astra Serif"/>
          <w:sz w:val="28"/>
          <w:szCs w:val="28"/>
          <w:lang w:bidi="he-IL"/>
        </w:rPr>
      </w:pPr>
      <w:r w:rsidRPr="00615A3C">
        <w:rPr>
          <w:rFonts w:ascii="PT Astra Serif" w:hAnsi="PT Astra Serif"/>
          <w:sz w:val="28"/>
          <w:szCs w:val="28"/>
          <w:lang w:bidi="he-IL"/>
        </w:rPr>
        <w:t>за последние 5 лет в энергосистеме Ульяновской области</w:t>
      </w:r>
    </w:p>
    <w:p w:rsidR="00EF2DD2" w:rsidRPr="00615A3C" w:rsidRDefault="00EF2DD2" w:rsidP="00EA121F">
      <w:pPr>
        <w:spacing w:line="250" w:lineRule="auto"/>
        <w:jc w:val="center"/>
        <w:rPr>
          <w:rFonts w:ascii="PT Astra Serif" w:hAnsi="PT Astra Serif"/>
          <w:sz w:val="28"/>
          <w:szCs w:val="28"/>
          <w:lang w:bidi="he-IL"/>
        </w:rPr>
      </w:pPr>
    </w:p>
    <w:p w:rsidR="00160071" w:rsidRPr="00615A3C" w:rsidRDefault="00160071" w:rsidP="00160071">
      <w:pPr>
        <w:tabs>
          <w:tab w:val="left" w:pos="360"/>
        </w:tabs>
        <w:suppressAutoHyphens/>
        <w:spacing w:line="250" w:lineRule="auto"/>
        <w:ind w:firstLine="709"/>
        <w:jc w:val="both"/>
        <w:rPr>
          <w:rFonts w:ascii="PT Astra Serif" w:hAnsi="PT Astra Serif"/>
          <w:sz w:val="28"/>
          <w:szCs w:val="28"/>
        </w:rPr>
      </w:pPr>
      <w:r w:rsidRPr="00615A3C">
        <w:rPr>
          <w:rFonts w:ascii="PT Astra Serif" w:hAnsi="PT Astra Serif"/>
          <w:sz w:val="28"/>
          <w:szCs w:val="28"/>
        </w:rPr>
        <w:t xml:space="preserve">Потребление электрической энергии в энергосистеме Ульяновской области в 2021 году составило 5627,8 млн кВт*час, или 103,2 % к уровню </w:t>
      </w:r>
      <w:r w:rsidRPr="00615A3C">
        <w:rPr>
          <w:rFonts w:ascii="PT Astra Serif" w:hAnsi="PT Astra Serif"/>
          <w:sz w:val="28"/>
          <w:szCs w:val="28"/>
        </w:rPr>
        <w:br/>
        <w:t>2020 года. Кроме того, 5,2 % в структуре потребления электроэнергии составляют потери в электрических сетях (291,2 млн кВт*час).</w:t>
      </w:r>
    </w:p>
    <w:p w:rsidR="00160071" w:rsidRPr="00615A3C" w:rsidRDefault="00160071" w:rsidP="00160071">
      <w:pPr>
        <w:tabs>
          <w:tab w:val="left" w:pos="360"/>
        </w:tabs>
        <w:suppressAutoHyphens/>
        <w:spacing w:line="250" w:lineRule="auto"/>
        <w:ind w:firstLine="709"/>
        <w:jc w:val="both"/>
        <w:rPr>
          <w:rFonts w:ascii="PT Astra Serif" w:hAnsi="PT Astra Serif"/>
          <w:sz w:val="28"/>
          <w:szCs w:val="28"/>
        </w:rPr>
      </w:pPr>
      <w:r w:rsidRPr="00615A3C">
        <w:rPr>
          <w:rFonts w:ascii="PT Astra Serif" w:hAnsi="PT Astra Serif"/>
          <w:sz w:val="28"/>
          <w:szCs w:val="28"/>
        </w:rPr>
        <w:t>Следует отметить, что объём электроэнергии, потребляемой населением, вырос относительно 2017 года на 38,9 млн кВт*час (103,2 %).</w:t>
      </w:r>
    </w:p>
    <w:p w:rsidR="007E4A9F" w:rsidRPr="00615A3C" w:rsidRDefault="007E4A9F" w:rsidP="00EA121F">
      <w:pPr>
        <w:tabs>
          <w:tab w:val="left" w:pos="360"/>
        </w:tabs>
        <w:suppressAutoHyphens/>
        <w:spacing w:line="250" w:lineRule="auto"/>
        <w:ind w:firstLine="709"/>
        <w:jc w:val="both"/>
        <w:rPr>
          <w:rFonts w:ascii="PT Astra Serif" w:hAnsi="PT Astra Serif"/>
          <w:sz w:val="28"/>
          <w:szCs w:val="28"/>
          <w:lang w:bidi="he-IL"/>
        </w:rPr>
      </w:pPr>
      <w:r w:rsidRPr="00615A3C">
        <w:rPr>
          <w:rFonts w:ascii="PT Astra Serif" w:hAnsi="PT Astra Serif"/>
          <w:sz w:val="28"/>
          <w:szCs w:val="28"/>
          <w:lang w:bidi="he-IL"/>
        </w:rPr>
        <w:lastRenderedPageBreak/>
        <w:t xml:space="preserve">Информация о потреблении электроэнергии в энергосистеме Ульяновской области с указанием категорий потребителей и объёмов потреблённой ими электроэнергии представлена в таблице </w:t>
      </w:r>
      <w:r w:rsidR="000A5979" w:rsidRPr="00615A3C">
        <w:rPr>
          <w:rFonts w:ascii="PT Astra Serif" w:hAnsi="PT Astra Serif"/>
          <w:sz w:val="28"/>
          <w:szCs w:val="28"/>
          <w:lang w:bidi="he-IL"/>
        </w:rPr>
        <w:t>2</w:t>
      </w:r>
      <w:r w:rsidRPr="00615A3C">
        <w:rPr>
          <w:rFonts w:ascii="PT Astra Serif" w:hAnsi="PT Astra Serif"/>
          <w:sz w:val="28"/>
          <w:szCs w:val="28"/>
          <w:lang w:bidi="he-IL"/>
        </w:rPr>
        <w:t>.</w:t>
      </w:r>
    </w:p>
    <w:p w:rsidR="007E4A9F" w:rsidRPr="00615A3C" w:rsidRDefault="007E4A9F" w:rsidP="0039440B">
      <w:pPr>
        <w:tabs>
          <w:tab w:val="left" w:pos="360"/>
        </w:tabs>
        <w:spacing w:line="250" w:lineRule="auto"/>
        <w:jc w:val="right"/>
        <w:rPr>
          <w:rFonts w:ascii="PT Astra Serif" w:hAnsi="PT Astra Serif"/>
          <w:sz w:val="28"/>
          <w:szCs w:val="28"/>
          <w:lang w:bidi="he-IL"/>
        </w:rPr>
      </w:pPr>
      <w:r w:rsidRPr="00615A3C">
        <w:rPr>
          <w:rFonts w:ascii="PT Astra Serif" w:hAnsi="PT Astra Serif"/>
          <w:sz w:val="28"/>
          <w:szCs w:val="28"/>
          <w:lang w:bidi="he-IL"/>
        </w:rPr>
        <w:t xml:space="preserve">Таблица </w:t>
      </w:r>
      <w:r w:rsidR="000A5979" w:rsidRPr="00615A3C">
        <w:rPr>
          <w:rFonts w:ascii="PT Astra Serif" w:hAnsi="PT Astra Serif"/>
          <w:sz w:val="28"/>
          <w:szCs w:val="28"/>
          <w:lang w:bidi="he-IL"/>
        </w:rPr>
        <w:t>2</w:t>
      </w:r>
    </w:p>
    <w:p w:rsidR="000F6E5E" w:rsidRPr="00615A3C" w:rsidRDefault="000F6E5E" w:rsidP="0039440B">
      <w:pPr>
        <w:tabs>
          <w:tab w:val="left" w:pos="360"/>
        </w:tabs>
        <w:spacing w:line="250" w:lineRule="auto"/>
        <w:jc w:val="right"/>
        <w:rPr>
          <w:rFonts w:ascii="PT Astra Serif" w:hAnsi="PT Astra Serif"/>
          <w:sz w:val="28"/>
          <w:szCs w:val="28"/>
          <w:lang w:bidi="he-IL"/>
        </w:rPr>
      </w:pPr>
    </w:p>
    <w:tbl>
      <w:tblPr>
        <w:tblW w:w="9361"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20"/>
      </w:tblPr>
      <w:tblGrid>
        <w:gridCol w:w="487"/>
        <w:gridCol w:w="64"/>
        <w:gridCol w:w="2080"/>
        <w:gridCol w:w="1609"/>
        <w:gridCol w:w="1024"/>
        <w:gridCol w:w="1025"/>
        <w:gridCol w:w="1024"/>
        <w:gridCol w:w="1024"/>
        <w:gridCol w:w="1024"/>
      </w:tblGrid>
      <w:tr w:rsidR="00615A3C" w:rsidRPr="00615A3C" w:rsidTr="00FF766A">
        <w:trPr>
          <w:cantSplit/>
          <w:trHeight w:val="659"/>
          <w:jc w:val="center"/>
        </w:trPr>
        <w:tc>
          <w:tcPr>
            <w:tcW w:w="551" w:type="dxa"/>
            <w:gridSpan w:val="2"/>
            <w:tcBorders>
              <w:top w:val="single" w:sz="4" w:space="0" w:color="auto"/>
              <w:left w:val="single" w:sz="4" w:space="0" w:color="auto"/>
              <w:bottom w:val="single" w:sz="4" w:space="0" w:color="auto"/>
              <w:right w:val="single" w:sz="4" w:space="0" w:color="auto"/>
            </w:tcBorders>
            <w:vAlign w:val="center"/>
            <w:hideMark/>
          </w:tcPr>
          <w:p w:rsidR="00FF766A" w:rsidRPr="00615A3C" w:rsidRDefault="00FF766A" w:rsidP="0039440B">
            <w:pPr>
              <w:spacing w:line="250" w:lineRule="auto"/>
              <w:jc w:val="center"/>
              <w:rPr>
                <w:rFonts w:ascii="PT Astra Serif" w:hAnsi="PT Astra Serif"/>
              </w:rPr>
            </w:pPr>
            <w:r w:rsidRPr="00615A3C">
              <w:rPr>
                <w:rFonts w:ascii="PT Astra Serif" w:hAnsi="PT Astra Serif"/>
              </w:rPr>
              <w:t>№</w:t>
            </w:r>
          </w:p>
          <w:p w:rsidR="00FF766A" w:rsidRPr="00615A3C" w:rsidRDefault="00FF766A" w:rsidP="0039440B">
            <w:pPr>
              <w:spacing w:line="250" w:lineRule="auto"/>
              <w:jc w:val="center"/>
              <w:rPr>
                <w:rFonts w:ascii="PT Astra Serif" w:hAnsi="PT Astra Serif"/>
                <w:lang w:eastAsia="en-US"/>
              </w:rPr>
            </w:pPr>
            <w:r w:rsidRPr="00615A3C">
              <w:rPr>
                <w:rFonts w:ascii="PT Astra Serif" w:hAnsi="PT Astra Serif"/>
              </w:rPr>
              <w:t xml:space="preserve">п/п </w:t>
            </w:r>
          </w:p>
        </w:tc>
        <w:tc>
          <w:tcPr>
            <w:tcW w:w="2080" w:type="dxa"/>
            <w:tcBorders>
              <w:top w:val="single" w:sz="4" w:space="0" w:color="auto"/>
              <w:left w:val="single" w:sz="4" w:space="0" w:color="auto"/>
              <w:bottom w:val="single" w:sz="4" w:space="0" w:color="auto"/>
              <w:right w:val="single" w:sz="4" w:space="0" w:color="auto"/>
            </w:tcBorders>
            <w:vAlign w:val="center"/>
            <w:hideMark/>
          </w:tcPr>
          <w:p w:rsidR="00FF766A" w:rsidRPr="00615A3C" w:rsidRDefault="00FF766A" w:rsidP="0039440B">
            <w:pPr>
              <w:spacing w:line="250" w:lineRule="auto"/>
              <w:jc w:val="center"/>
              <w:rPr>
                <w:rFonts w:ascii="PT Astra Serif" w:hAnsi="PT Astra Serif"/>
                <w:lang w:eastAsia="en-US"/>
              </w:rPr>
            </w:pPr>
            <w:r w:rsidRPr="00615A3C">
              <w:rPr>
                <w:rFonts w:ascii="PT Astra Serif" w:hAnsi="PT Astra Serif"/>
              </w:rPr>
              <w:t>Показатель</w:t>
            </w:r>
          </w:p>
        </w:tc>
        <w:tc>
          <w:tcPr>
            <w:tcW w:w="1609" w:type="dxa"/>
            <w:tcBorders>
              <w:top w:val="single" w:sz="4" w:space="0" w:color="auto"/>
              <w:left w:val="single" w:sz="4" w:space="0" w:color="auto"/>
              <w:bottom w:val="single" w:sz="4" w:space="0" w:color="auto"/>
              <w:right w:val="single" w:sz="4" w:space="0" w:color="auto"/>
            </w:tcBorders>
            <w:vAlign w:val="center"/>
            <w:hideMark/>
          </w:tcPr>
          <w:p w:rsidR="00FF766A" w:rsidRPr="00615A3C" w:rsidRDefault="00FF766A" w:rsidP="0039440B">
            <w:pPr>
              <w:spacing w:line="250" w:lineRule="auto"/>
              <w:jc w:val="center"/>
              <w:rPr>
                <w:rFonts w:ascii="PT Astra Serif" w:hAnsi="PT Astra Serif"/>
                <w:bCs/>
              </w:rPr>
            </w:pPr>
            <w:r w:rsidRPr="00615A3C">
              <w:rPr>
                <w:rFonts w:ascii="PT Astra Serif" w:hAnsi="PT Astra Serif"/>
                <w:bCs/>
              </w:rPr>
              <w:t>Единица</w:t>
            </w:r>
          </w:p>
          <w:p w:rsidR="00FF766A" w:rsidRPr="00615A3C" w:rsidRDefault="00FF766A" w:rsidP="0039440B">
            <w:pPr>
              <w:spacing w:line="250" w:lineRule="auto"/>
              <w:jc w:val="center"/>
              <w:rPr>
                <w:rFonts w:ascii="PT Astra Serif" w:hAnsi="PT Astra Serif"/>
                <w:bCs/>
                <w:lang w:eastAsia="en-US"/>
              </w:rPr>
            </w:pPr>
            <w:r w:rsidRPr="00615A3C">
              <w:rPr>
                <w:rFonts w:ascii="PT Astra Serif" w:hAnsi="PT Astra Serif"/>
                <w:bCs/>
              </w:rPr>
              <w:t>измерения</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spacing w:line="250" w:lineRule="auto"/>
              <w:ind w:left="-76" w:right="-108"/>
              <w:jc w:val="center"/>
              <w:rPr>
                <w:rFonts w:ascii="PT Astra Serif" w:hAnsi="PT Astra Serif"/>
                <w:bCs/>
                <w:lang w:eastAsia="en-US"/>
              </w:rPr>
            </w:pPr>
            <w:r w:rsidRPr="00615A3C">
              <w:rPr>
                <w:rFonts w:ascii="PT Astra Serif" w:hAnsi="PT Astra Serif"/>
                <w:bCs/>
              </w:rPr>
              <w:t>2017 год</w:t>
            </w:r>
          </w:p>
        </w:tc>
        <w:tc>
          <w:tcPr>
            <w:tcW w:w="1025"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spacing w:line="250" w:lineRule="auto"/>
              <w:ind w:left="-76" w:right="-108"/>
              <w:jc w:val="center"/>
              <w:rPr>
                <w:rFonts w:ascii="PT Astra Serif" w:hAnsi="PT Astra Serif"/>
                <w:bCs/>
                <w:lang w:eastAsia="en-US"/>
              </w:rPr>
            </w:pPr>
            <w:r w:rsidRPr="00615A3C">
              <w:rPr>
                <w:rFonts w:ascii="PT Astra Serif" w:hAnsi="PT Astra Serif"/>
                <w:bCs/>
              </w:rPr>
              <w:t>2018 год</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spacing w:line="250" w:lineRule="auto"/>
              <w:ind w:left="-76" w:right="-108"/>
              <w:jc w:val="center"/>
              <w:rPr>
                <w:rFonts w:ascii="PT Astra Serif" w:hAnsi="PT Astra Serif"/>
                <w:bCs/>
                <w:lang w:eastAsia="en-US"/>
              </w:rPr>
            </w:pPr>
            <w:r w:rsidRPr="00615A3C">
              <w:rPr>
                <w:rFonts w:ascii="PT Astra Serif" w:hAnsi="PT Astra Serif"/>
                <w:bCs/>
              </w:rPr>
              <w:t>2019 год</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spacing w:line="250" w:lineRule="auto"/>
              <w:ind w:left="-76" w:right="-108"/>
              <w:jc w:val="center"/>
              <w:rPr>
                <w:rFonts w:ascii="PT Astra Serif" w:hAnsi="PT Astra Serif"/>
                <w:bCs/>
                <w:lang w:eastAsia="en-US"/>
              </w:rPr>
            </w:pPr>
            <w:r w:rsidRPr="00615A3C">
              <w:rPr>
                <w:rFonts w:ascii="PT Astra Serif" w:hAnsi="PT Astra Serif"/>
                <w:bCs/>
              </w:rPr>
              <w:t>2020 год</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FF766A">
            <w:pPr>
              <w:spacing w:line="250" w:lineRule="auto"/>
              <w:ind w:left="-76" w:right="-108"/>
              <w:jc w:val="center"/>
              <w:rPr>
                <w:rFonts w:ascii="PT Astra Serif" w:hAnsi="PT Astra Serif"/>
                <w:bCs/>
                <w:lang w:eastAsia="en-US"/>
              </w:rPr>
            </w:pPr>
            <w:r w:rsidRPr="00615A3C">
              <w:rPr>
                <w:rFonts w:ascii="PT Astra Serif" w:hAnsi="PT Astra Serif"/>
                <w:bCs/>
              </w:rPr>
              <w:t>2021 год</w:t>
            </w:r>
          </w:p>
        </w:tc>
      </w:tr>
      <w:tr w:rsidR="00615A3C" w:rsidRPr="00615A3C" w:rsidTr="00FF766A">
        <w:trPr>
          <w:cantSplit/>
          <w:trHeight w:val="516"/>
          <w:jc w:val="center"/>
        </w:trPr>
        <w:tc>
          <w:tcPr>
            <w:tcW w:w="263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FF766A" w:rsidRPr="00615A3C" w:rsidRDefault="00FF766A" w:rsidP="0039440B">
            <w:pPr>
              <w:spacing w:line="250" w:lineRule="auto"/>
              <w:rPr>
                <w:rFonts w:ascii="PT Astra Serif" w:hAnsi="PT Astra Serif"/>
              </w:rPr>
            </w:pPr>
            <w:r w:rsidRPr="00615A3C">
              <w:rPr>
                <w:rFonts w:ascii="PT Astra Serif" w:hAnsi="PT Astra Serif"/>
              </w:rPr>
              <w:t xml:space="preserve">Объём потребления </w:t>
            </w:r>
            <w:r w:rsidRPr="00615A3C">
              <w:rPr>
                <w:rFonts w:ascii="PT Astra Serif" w:hAnsi="PT Astra Serif"/>
              </w:rPr>
              <w:br/>
              <w:t xml:space="preserve">электроэнергии </w:t>
            </w:r>
            <w:r w:rsidRPr="00615A3C">
              <w:rPr>
                <w:rFonts w:ascii="PT Astra Serif" w:hAnsi="PT Astra Serif"/>
              </w:rPr>
              <w:br/>
              <w:t xml:space="preserve">в энергосистеме </w:t>
            </w:r>
            <w:r w:rsidRPr="00615A3C">
              <w:rPr>
                <w:rFonts w:ascii="PT Astra Serif" w:hAnsi="PT Astra Serif"/>
              </w:rPr>
              <w:br/>
              <w:t xml:space="preserve">Ульяновской области, </w:t>
            </w:r>
          </w:p>
          <w:p w:rsidR="00FF766A" w:rsidRPr="00615A3C" w:rsidRDefault="00FF766A" w:rsidP="0039440B">
            <w:pPr>
              <w:spacing w:line="250" w:lineRule="auto"/>
              <w:rPr>
                <w:rFonts w:ascii="PT Astra Serif" w:hAnsi="PT Astra Serif"/>
                <w:lang w:eastAsia="en-US"/>
              </w:rPr>
            </w:pPr>
            <w:r w:rsidRPr="00615A3C">
              <w:rPr>
                <w:rFonts w:ascii="PT Astra Serif" w:hAnsi="PT Astra Serif"/>
              </w:rPr>
              <w:t>всего, в том числе:</w:t>
            </w:r>
          </w:p>
        </w:tc>
        <w:tc>
          <w:tcPr>
            <w:tcW w:w="1609" w:type="dxa"/>
            <w:tcBorders>
              <w:top w:val="single" w:sz="4" w:space="0" w:color="auto"/>
              <w:left w:val="single" w:sz="4" w:space="0" w:color="auto"/>
              <w:bottom w:val="single" w:sz="4" w:space="0" w:color="auto"/>
              <w:right w:val="single" w:sz="4" w:space="0" w:color="auto"/>
            </w:tcBorders>
            <w:vAlign w:val="center"/>
            <w:hideMark/>
          </w:tcPr>
          <w:p w:rsidR="00FF766A" w:rsidRPr="00615A3C" w:rsidRDefault="00FF766A" w:rsidP="0039440B">
            <w:pPr>
              <w:spacing w:line="250" w:lineRule="auto"/>
              <w:jc w:val="center"/>
              <w:rPr>
                <w:rFonts w:ascii="PT Astra Serif" w:hAnsi="PT Astra Serif"/>
                <w:lang w:eastAsia="en-US"/>
              </w:rPr>
            </w:pPr>
            <w:r w:rsidRPr="00615A3C">
              <w:rPr>
                <w:rFonts w:ascii="PT Astra Serif" w:hAnsi="PT Astra Serif"/>
                <w:bCs/>
              </w:rPr>
              <w:t>млн</w:t>
            </w:r>
            <w:r w:rsidR="00750901">
              <w:rPr>
                <w:rFonts w:ascii="PT Astra Serif" w:hAnsi="PT Astra Serif"/>
                <w:bCs/>
              </w:rPr>
              <w:t>кВт*</w:t>
            </w:r>
            <w:r w:rsidRPr="00615A3C">
              <w:rPr>
                <w:rFonts w:ascii="PT Astra Serif" w:hAnsi="PT Astra Serif"/>
                <w:bCs/>
              </w:rPr>
              <w:t>час</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spacing w:line="250" w:lineRule="auto"/>
              <w:ind w:left="-76" w:right="-108"/>
              <w:jc w:val="center"/>
              <w:rPr>
                <w:rFonts w:ascii="PT Astra Serif" w:hAnsi="PT Astra Serif"/>
                <w:lang w:eastAsia="en-US"/>
              </w:rPr>
            </w:pPr>
            <w:r w:rsidRPr="00615A3C">
              <w:rPr>
                <w:rFonts w:ascii="PT Astra Serif" w:hAnsi="PT Astra Serif"/>
              </w:rPr>
              <w:t>5833,3</w:t>
            </w:r>
          </w:p>
        </w:tc>
        <w:tc>
          <w:tcPr>
            <w:tcW w:w="1025"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spacing w:line="250" w:lineRule="auto"/>
              <w:ind w:left="-76" w:right="-108"/>
              <w:jc w:val="center"/>
              <w:rPr>
                <w:rFonts w:ascii="PT Astra Serif" w:hAnsi="PT Astra Serif"/>
                <w:lang w:eastAsia="en-US"/>
              </w:rPr>
            </w:pPr>
            <w:r w:rsidRPr="00615A3C">
              <w:rPr>
                <w:rFonts w:ascii="PT Astra Serif" w:hAnsi="PT Astra Serif"/>
              </w:rPr>
              <w:t>5845,5</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spacing w:line="250" w:lineRule="auto"/>
              <w:ind w:left="-76" w:right="-108"/>
              <w:jc w:val="center"/>
              <w:rPr>
                <w:rFonts w:ascii="PT Astra Serif" w:hAnsi="PT Astra Serif"/>
                <w:lang w:eastAsia="en-US"/>
              </w:rPr>
            </w:pPr>
            <w:r w:rsidRPr="00615A3C">
              <w:rPr>
                <w:rFonts w:ascii="PT Astra Serif" w:hAnsi="PT Astra Serif"/>
              </w:rPr>
              <w:t>5611,6</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spacing w:line="250" w:lineRule="auto"/>
              <w:ind w:left="-76" w:right="-108"/>
              <w:jc w:val="center"/>
              <w:rPr>
                <w:rFonts w:ascii="PT Astra Serif" w:hAnsi="PT Astra Serif"/>
                <w:lang w:eastAsia="en-US"/>
              </w:rPr>
            </w:pPr>
            <w:r w:rsidRPr="00615A3C">
              <w:rPr>
                <w:rFonts w:ascii="PT Astra Serif" w:hAnsi="PT Astra Serif"/>
              </w:rPr>
              <w:t>5453,1</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160071" w:rsidP="0039440B">
            <w:pPr>
              <w:spacing w:line="250" w:lineRule="auto"/>
              <w:ind w:left="-76" w:right="-108"/>
              <w:jc w:val="center"/>
              <w:rPr>
                <w:rFonts w:ascii="PT Astra Serif" w:hAnsi="PT Astra Serif"/>
                <w:lang w:eastAsia="en-US"/>
              </w:rPr>
            </w:pPr>
            <w:r w:rsidRPr="00615A3C">
              <w:rPr>
                <w:rFonts w:ascii="PT Astra Serif" w:hAnsi="PT Astra Serif"/>
                <w:lang w:eastAsia="en-US"/>
              </w:rPr>
              <w:t>5627,8</w:t>
            </w:r>
          </w:p>
        </w:tc>
      </w:tr>
      <w:tr w:rsidR="00615A3C" w:rsidRPr="00615A3C" w:rsidTr="00FF766A">
        <w:trPr>
          <w:cantSplit/>
          <w:trHeight w:val="366"/>
          <w:jc w:val="center"/>
        </w:trPr>
        <w:tc>
          <w:tcPr>
            <w:tcW w:w="2631" w:type="dxa"/>
            <w:gridSpan w:val="3"/>
            <w:vMerge/>
            <w:tcBorders>
              <w:top w:val="single" w:sz="4" w:space="0" w:color="auto"/>
              <w:left w:val="single" w:sz="4" w:space="0" w:color="auto"/>
              <w:bottom w:val="single" w:sz="4" w:space="0" w:color="auto"/>
              <w:right w:val="single" w:sz="4" w:space="0" w:color="auto"/>
            </w:tcBorders>
            <w:vAlign w:val="center"/>
            <w:hideMark/>
          </w:tcPr>
          <w:p w:rsidR="00FF766A" w:rsidRPr="00615A3C" w:rsidRDefault="00FF766A" w:rsidP="0039440B">
            <w:pPr>
              <w:spacing w:line="250" w:lineRule="auto"/>
              <w:rPr>
                <w:rFonts w:ascii="PT Astra Serif" w:hAnsi="PT Astra Serif"/>
                <w:lang w:eastAsia="en-US"/>
              </w:rPr>
            </w:pPr>
          </w:p>
        </w:tc>
        <w:tc>
          <w:tcPr>
            <w:tcW w:w="1609" w:type="dxa"/>
            <w:tcBorders>
              <w:top w:val="single" w:sz="4" w:space="0" w:color="auto"/>
              <w:left w:val="single" w:sz="4" w:space="0" w:color="auto"/>
              <w:bottom w:val="single" w:sz="4" w:space="0" w:color="auto"/>
              <w:right w:val="single" w:sz="4" w:space="0" w:color="auto"/>
            </w:tcBorders>
            <w:vAlign w:val="center"/>
            <w:hideMark/>
          </w:tcPr>
          <w:p w:rsidR="00FF766A" w:rsidRPr="00615A3C" w:rsidRDefault="00FF766A" w:rsidP="0039440B">
            <w:pPr>
              <w:tabs>
                <w:tab w:val="decimal" w:pos="-108"/>
              </w:tabs>
              <w:spacing w:line="250" w:lineRule="auto"/>
              <w:jc w:val="center"/>
              <w:rPr>
                <w:rFonts w:ascii="PT Astra Serif" w:hAnsi="PT Astra Serif"/>
                <w:lang w:eastAsia="en-US"/>
              </w:rPr>
            </w:pPr>
            <w:r w:rsidRPr="00615A3C">
              <w:rPr>
                <w:rFonts w:ascii="PT Astra Serif" w:hAnsi="PT Astra Serif"/>
              </w:rPr>
              <w:t>%</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317"/>
              </w:tabs>
              <w:spacing w:line="250" w:lineRule="auto"/>
              <w:ind w:left="-76" w:right="-108"/>
              <w:jc w:val="center"/>
              <w:rPr>
                <w:rFonts w:ascii="PT Astra Serif" w:hAnsi="PT Astra Serif"/>
                <w:lang w:eastAsia="en-US"/>
              </w:rPr>
            </w:pPr>
            <w:r w:rsidRPr="00615A3C">
              <w:rPr>
                <w:rFonts w:ascii="PT Astra Serif" w:hAnsi="PT Astra Serif"/>
              </w:rPr>
              <w:t>100,0</w:t>
            </w:r>
          </w:p>
        </w:tc>
        <w:tc>
          <w:tcPr>
            <w:tcW w:w="1025"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317"/>
              </w:tabs>
              <w:spacing w:line="250" w:lineRule="auto"/>
              <w:ind w:left="-76" w:right="-108"/>
              <w:jc w:val="center"/>
              <w:rPr>
                <w:rFonts w:ascii="PT Astra Serif" w:hAnsi="PT Astra Serif"/>
                <w:lang w:eastAsia="en-US"/>
              </w:rPr>
            </w:pPr>
            <w:r w:rsidRPr="00615A3C">
              <w:rPr>
                <w:rFonts w:ascii="PT Astra Serif" w:hAnsi="PT Astra Serif"/>
              </w:rPr>
              <w:t>100,0</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317"/>
              </w:tabs>
              <w:spacing w:line="250" w:lineRule="auto"/>
              <w:ind w:left="-76" w:right="-108"/>
              <w:jc w:val="center"/>
              <w:rPr>
                <w:rFonts w:ascii="PT Astra Serif" w:hAnsi="PT Astra Serif"/>
                <w:lang w:eastAsia="en-US"/>
              </w:rPr>
            </w:pPr>
            <w:r w:rsidRPr="00615A3C">
              <w:rPr>
                <w:rFonts w:ascii="PT Astra Serif" w:hAnsi="PT Astra Serif"/>
              </w:rPr>
              <w:t>100,0</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317"/>
              </w:tabs>
              <w:spacing w:line="250" w:lineRule="auto"/>
              <w:ind w:left="-76" w:right="-108"/>
              <w:jc w:val="center"/>
              <w:rPr>
                <w:rFonts w:ascii="PT Astra Serif" w:hAnsi="PT Astra Serif"/>
                <w:lang w:eastAsia="en-US"/>
              </w:rPr>
            </w:pPr>
            <w:r w:rsidRPr="00615A3C">
              <w:rPr>
                <w:rFonts w:ascii="PT Astra Serif" w:hAnsi="PT Astra Serif"/>
              </w:rPr>
              <w:t>100,0</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160071" w:rsidP="0039440B">
            <w:pPr>
              <w:tabs>
                <w:tab w:val="decimal" w:pos="317"/>
              </w:tabs>
              <w:spacing w:line="250" w:lineRule="auto"/>
              <w:ind w:left="-76" w:right="-108"/>
              <w:jc w:val="center"/>
              <w:rPr>
                <w:rFonts w:ascii="PT Astra Serif" w:hAnsi="PT Astra Serif"/>
                <w:lang w:eastAsia="en-US"/>
              </w:rPr>
            </w:pPr>
            <w:r w:rsidRPr="00615A3C">
              <w:rPr>
                <w:rFonts w:ascii="PT Astra Serif" w:hAnsi="PT Astra Serif"/>
                <w:lang w:eastAsia="en-US"/>
              </w:rPr>
              <w:t>100</w:t>
            </w:r>
          </w:p>
        </w:tc>
      </w:tr>
      <w:tr w:rsidR="00615A3C" w:rsidRPr="00615A3C" w:rsidTr="00FF766A">
        <w:trPr>
          <w:cantSplit/>
          <w:trHeight w:val="125"/>
          <w:jc w:val="center"/>
        </w:trPr>
        <w:tc>
          <w:tcPr>
            <w:tcW w:w="487" w:type="dxa"/>
            <w:vMerge w:val="restart"/>
            <w:tcBorders>
              <w:top w:val="single" w:sz="4" w:space="0" w:color="auto"/>
              <w:left w:val="single" w:sz="4" w:space="0" w:color="auto"/>
              <w:bottom w:val="single" w:sz="4" w:space="0" w:color="auto"/>
              <w:right w:val="single" w:sz="4" w:space="0" w:color="auto"/>
            </w:tcBorders>
            <w:hideMark/>
          </w:tcPr>
          <w:p w:rsidR="00FF766A" w:rsidRPr="00615A3C" w:rsidRDefault="00FF766A" w:rsidP="0039440B">
            <w:pPr>
              <w:spacing w:line="250" w:lineRule="auto"/>
              <w:jc w:val="center"/>
              <w:rPr>
                <w:rFonts w:ascii="PT Astra Serif" w:hAnsi="PT Astra Serif"/>
                <w:lang w:eastAsia="en-US"/>
              </w:rPr>
            </w:pPr>
            <w:r w:rsidRPr="00615A3C">
              <w:rPr>
                <w:rFonts w:ascii="PT Astra Serif" w:hAnsi="PT Astra Serif"/>
              </w:rPr>
              <w:t>1.</w:t>
            </w:r>
          </w:p>
        </w:tc>
        <w:tc>
          <w:tcPr>
            <w:tcW w:w="2144" w:type="dxa"/>
            <w:gridSpan w:val="2"/>
            <w:vMerge w:val="restart"/>
            <w:tcBorders>
              <w:top w:val="single" w:sz="4" w:space="0" w:color="auto"/>
              <w:left w:val="single" w:sz="4" w:space="0" w:color="auto"/>
              <w:bottom w:val="single" w:sz="4" w:space="0" w:color="auto"/>
              <w:right w:val="single" w:sz="4" w:space="0" w:color="auto"/>
            </w:tcBorders>
            <w:hideMark/>
          </w:tcPr>
          <w:p w:rsidR="00FF766A" w:rsidRPr="00615A3C" w:rsidRDefault="00FF766A" w:rsidP="0039440B">
            <w:pPr>
              <w:spacing w:line="250" w:lineRule="auto"/>
              <w:rPr>
                <w:rFonts w:ascii="PT Astra Serif" w:hAnsi="PT Astra Serif"/>
                <w:lang w:eastAsia="en-US"/>
              </w:rPr>
            </w:pPr>
            <w:r w:rsidRPr="00615A3C">
              <w:rPr>
                <w:rFonts w:ascii="PT Astra Serif" w:hAnsi="PT Astra Serif"/>
                <w:spacing w:val="-4"/>
              </w:rPr>
              <w:t xml:space="preserve">Потери </w:t>
            </w:r>
            <w:r w:rsidRPr="00615A3C">
              <w:rPr>
                <w:rFonts w:ascii="PT Astra Serif" w:hAnsi="PT Astra Serif"/>
                <w:spacing w:val="-4"/>
              </w:rPr>
              <w:br/>
              <w:t>в единой наци</w:t>
            </w:r>
            <w:r w:rsidRPr="00615A3C">
              <w:rPr>
                <w:rFonts w:ascii="PT Astra Serif" w:hAnsi="PT Astra Serif"/>
                <w:spacing w:val="-4"/>
              </w:rPr>
              <w:t>о</w:t>
            </w:r>
            <w:r w:rsidRPr="00615A3C">
              <w:rPr>
                <w:rFonts w:ascii="PT Astra Serif" w:hAnsi="PT Astra Serif"/>
                <w:spacing w:val="-4"/>
              </w:rPr>
              <w:t>нальной (общеро</w:t>
            </w:r>
            <w:r w:rsidRPr="00615A3C">
              <w:rPr>
                <w:rFonts w:ascii="PT Astra Serif" w:hAnsi="PT Astra Serif"/>
                <w:spacing w:val="-4"/>
              </w:rPr>
              <w:t>с</w:t>
            </w:r>
            <w:r w:rsidRPr="00615A3C">
              <w:rPr>
                <w:rFonts w:ascii="PT Astra Serif" w:hAnsi="PT Astra Serif"/>
                <w:spacing w:val="-4"/>
              </w:rPr>
              <w:t>сийской) электр</w:t>
            </w:r>
            <w:r w:rsidRPr="00615A3C">
              <w:rPr>
                <w:rFonts w:ascii="PT Astra Serif" w:hAnsi="PT Astra Serif"/>
                <w:spacing w:val="-4"/>
              </w:rPr>
              <w:t>и</w:t>
            </w:r>
            <w:r w:rsidRPr="00615A3C">
              <w:rPr>
                <w:rFonts w:ascii="PT Astra Serif" w:hAnsi="PT Astra Serif"/>
                <w:spacing w:val="-4"/>
              </w:rPr>
              <w:t>ческой сети в пр</w:t>
            </w:r>
            <w:r w:rsidRPr="00615A3C">
              <w:rPr>
                <w:rFonts w:ascii="PT Astra Serif" w:hAnsi="PT Astra Serif"/>
                <w:spacing w:val="-4"/>
              </w:rPr>
              <w:t>е</w:t>
            </w:r>
            <w:r w:rsidRPr="00615A3C">
              <w:rPr>
                <w:rFonts w:ascii="PT Astra Serif" w:hAnsi="PT Astra Serif"/>
                <w:spacing w:val="-4"/>
              </w:rPr>
              <w:t>делах Ульяновской области</w:t>
            </w:r>
          </w:p>
        </w:tc>
        <w:tc>
          <w:tcPr>
            <w:tcW w:w="1609" w:type="dxa"/>
            <w:tcBorders>
              <w:top w:val="single" w:sz="4" w:space="0" w:color="auto"/>
              <w:left w:val="single" w:sz="4" w:space="0" w:color="auto"/>
              <w:bottom w:val="single" w:sz="4" w:space="0" w:color="auto"/>
              <w:right w:val="single" w:sz="4" w:space="0" w:color="auto"/>
            </w:tcBorders>
            <w:vAlign w:val="center"/>
            <w:hideMark/>
          </w:tcPr>
          <w:p w:rsidR="00FF766A" w:rsidRPr="00615A3C" w:rsidRDefault="00750901" w:rsidP="0039440B">
            <w:pPr>
              <w:tabs>
                <w:tab w:val="decimal" w:pos="-108"/>
              </w:tabs>
              <w:spacing w:line="250" w:lineRule="auto"/>
              <w:jc w:val="center"/>
              <w:rPr>
                <w:rFonts w:ascii="PT Astra Serif" w:hAnsi="PT Astra Serif"/>
                <w:lang w:eastAsia="en-US"/>
              </w:rPr>
            </w:pPr>
            <w:r>
              <w:rPr>
                <w:rFonts w:ascii="PT Astra Serif" w:hAnsi="PT Astra Serif"/>
                <w:bCs/>
              </w:rPr>
              <w:t>млн кВт*</w:t>
            </w:r>
            <w:r w:rsidR="00FF766A" w:rsidRPr="00615A3C">
              <w:rPr>
                <w:rFonts w:ascii="PT Astra Serif" w:hAnsi="PT Astra Serif"/>
                <w:bCs/>
              </w:rPr>
              <w:t>час</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374,7</w:t>
            </w:r>
          </w:p>
        </w:tc>
        <w:tc>
          <w:tcPr>
            <w:tcW w:w="1025"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399,8</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314,8</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324,6</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160071" w:rsidP="0039440B">
            <w:pPr>
              <w:tabs>
                <w:tab w:val="decimal" w:pos="0"/>
              </w:tabs>
              <w:spacing w:line="250" w:lineRule="auto"/>
              <w:ind w:left="-76" w:right="-108"/>
              <w:jc w:val="center"/>
              <w:rPr>
                <w:rFonts w:ascii="PT Astra Serif" w:hAnsi="PT Astra Serif"/>
                <w:lang w:eastAsia="en-US"/>
              </w:rPr>
            </w:pPr>
            <w:r w:rsidRPr="00615A3C">
              <w:rPr>
                <w:rFonts w:ascii="PT Astra Serif" w:hAnsi="PT Astra Serif"/>
                <w:lang w:eastAsia="en-US"/>
              </w:rPr>
              <w:t>291,2</w:t>
            </w:r>
          </w:p>
        </w:tc>
      </w:tr>
      <w:tr w:rsidR="00615A3C" w:rsidRPr="00615A3C" w:rsidTr="00FF766A">
        <w:trPr>
          <w:cantSplit/>
          <w:trHeight w:val="1533"/>
          <w:jc w:val="center"/>
        </w:trPr>
        <w:tc>
          <w:tcPr>
            <w:tcW w:w="487" w:type="dxa"/>
            <w:vMerge/>
            <w:tcBorders>
              <w:top w:val="single" w:sz="4" w:space="0" w:color="auto"/>
              <w:left w:val="single" w:sz="4" w:space="0" w:color="auto"/>
              <w:bottom w:val="single" w:sz="4" w:space="0" w:color="auto"/>
              <w:right w:val="single" w:sz="4" w:space="0" w:color="auto"/>
            </w:tcBorders>
            <w:vAlign w:val="center"/>
            <w:hideMark/>
          </w:tcPr>
          <w:p w:rsidR="00FF766A" w:rsidRPr="00615A3C" w:rsidRDefault="00FF766A" w:rsidP="0039440B">
            <w:pPr>
              <w:spacing w:line="250" w:lineRule="auto"/>
              <w:rPr>
                <w:rFonts w:ascii="PT Astra Serif" w:hAnsi="PT Astra Serif"/>
                <w:lang w:eastAsia="en-US"/>
              </w:rPr>
            </w:pPr>
          </w:p>
        </w:tc>
        <w:tc>
          <w:tcPr>
            <w:tcW w:w="2144" w:type="dxa"/>
            <w:gridSpan w:val="2"/>
            <w:vMerge/>
            <w:tcBorders>
              <w:top w:val="single" w:sz="4" w:space="0" w:color="auto"/>
              <w:left w:val="single" w:sz="4" w:space="0" w:color="auto"/>
              <w:bottom w:val="single" w:sz="4" w:space="0" w:color="auto"/>
              <w:right w:val="single" w:sz="4" w:space="0" w:color="auto"/>
            </w:tcBorders>
            <w:vAlign w:val="center"/>
            <w:hideMark/>
          </w:tcPr>
          <w:p w:rsidR="00FF766A" w:rsidRPr="00615A3C" w:rsidRDefault="00FF766A" w:rsidP="0039440B">
            <w:pPr>
              <w:spacing w:line="250" w:lineRule="auto"/>
              <w:rPr>
                <w:rFonts w:ascii="PT Astra Serif" w:hAnsi="PT Astra Serif"/>
                <w:lang w:eastAsia="en-US"/>
              </w:rPr>
            </w:pPr>
          </w:p>
        </w:tc>
        <w:tc>
          <w:tcPr>
            <w:tcW w:w="1609" w:type="dxa"/>
            <w:tcBorders>
              <w:top w:val="single" w:sz="4" w:space="0" w:color="auto"/>
              <w:left w:val="single" w:sz="4" w:space="0" w:color="auto"/>
              <w:bottom w:val="single" w:sz="4" w:space="0" w:color="auto"/>
              <w:right w:val="single" w:sz="4" w:space="0" w:color="auto"/>
            </w:tcBorders>
            <w:vAlign w:val="center"/>
            <w:hideMark/>
          </w:tcPr>
          <w:p w:rsidR="00FF766A" w:rsidRPr="00615A3C" w:rsidRDefault="00FF766A" w:rsidP="0039440B">
            <w:pPr>
              <w:tabs>
                <w:tab w:val="decimal" w:pos="-108"/>
              </w:tabs>
              <w:spacing w:line="250" w:lineRule="auto"/>
              <w:jc w:val="center"/>
              <w:rPr>
                <w:rFonts w:ascii="PT Astra Serif" w:hAnsi="PT Astra Serif"/>
                <w:lang w:eastAsia="en-US"/>
              </w:rPr>
            </w:pPr>
            <w:r w:rsidRPr="00615A3C">
              <w:rPr>
                <w:rFonts w:ascii="PT Astra Serif" w:hAnsi="PT Astra Serif"/>
              </w:rPr>
              <w:t>%</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108"/>
              </w:tabs>
              <w:spacing w:line="250" w:lineRule="auto"/>
              <w:ind w:left="-76" w:right="-108"/>
              <w:jc w:val="center"/>
              <w:rPr>
                <w:rFonts w:ascii="PT Astra Serif" w:hAnsi="PT Astra Serif"/>
                <w:lang w:eastAsia="en-US"/>
              </w:rPr>
            </w:pPr>
            <w:r w:rsidRPr="00615A3C">
              <w:rPr>
                <w:rFonts w:ascii="PT Astra Serif" w:hAnsi="PT Astra Serif"/>
              </w:rPr>
              <w:t>6,4</w:t>
            </w:r>
          </w:p>
        </w:tc>
        <w:tc>
          <w:tcPr>
            <w:tcW w:w="1025"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108"/>
              </w:tabs>
              <w:spacing w:line="250" w:lineRule="auto"/>
              <w:ind w:left="-76" w:right="-108"/>
              <w:jc w:val="center"/>
              <w:rPr>
                <w:rFonts w:ascii="PT Astra Serif" w:hAnsi="PT Astra Serif"/>
                <w:lang w:eastAsia="en-US"/>
              </w:rPr>
            </w:pPr>
            <w:r w:rsidRPr="00615A3C">
              <w:rPr>
                <w:rFonts w:ascii="PT Astra Serif" w:hAnsi="PT Astra Serif"/>
              </w:rPr>
              <w:t>6,8</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108"/>
              </w:tabs>
              <w:spacing w:line="250" w:lineRule="auto"/>
              <w:ind w:left="-76" w:right="-108"/>
              <w:jc w:val="center"/>
              <w:rPr>
                <w:rFonts w:ascii="PT Astra Serif" w:hAnsi="PT Astra Serif"/>
                <w:lang w:eastAsia="en-US"/>
              </w:rPr>
            </w:pPr>
            <w:r w:rsidRPr="00615A3C">
              <w:rPr>
                <w:rFonts w:ascii="PT Astra Serif" w:hAnsi="PT Astra Serif"/>
              </w:rPr>
              <w:t>5,6</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108"/>
              </w:tabs>
              <w:spacing w:line="250" w:lineRule="auto"/>
              <w:ind w:left="-76" w:right="-108"/>
              <w:jc w:val="center"/>
              <w:rPr>
                <w:rFonts w:ascii="PT Astra Serif" w:hAnsi="PT Astra Serif"/>
                <w:lang w:eastAsia="en-US"/>
              </w:rPr>
            </w:pPr>
            <w:r w:rsidRPr="00615A3C">
              <w:rPr>
                <w:rFonts w:ascii="PT Astra Serif" w:hAnsi="PT Astra Serif"/>
              </w:rPr>
              <w:t>6,0</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160071" w:rsidP="0039440B">
            <w:pPr>
              <w:tabs>
                <w:tab w:val="decimal" w:pos="-108"/>
              </w:tabs>
              <w:spacing w:line="250" w:lineRule="auto"/>
              <w:ind w:left="-76" w:right="-108"/>
              <w:jc w:val="center"/>
              <w:rPr>
                <w:rFonts w:ascii="PT Astra Serif" w:hAnsi="PT Astra Serif"/>
                <w:lang w:eastAsia="en-US"/>
              </w:rPr>
            </w:pPr>
            <w:r w:rsidRPr="00615A3C">
              <w:rPr>
                <w:rFonts w:ascii="PT Astra Serif" w:hAnsi="PT Astra Serif"/>
                <w:lang w:eastAsia="en-US"/>
              </w:rPr>
              <w:t>5,2</w:t>
            </w:r>
          </w:p>
        </w:tc>
      </w:tr>
      <w:tr w:rsidR="00615A3C" w:rsidRPr="00615A3C" w:rsidTr="00FF766A">
        <w:trPr>
          <w:cantSplit/>
          <w:trHeight w:val="273"/>
          <w:jc w:val="center"/>
        </w:trPr>
        <w:tc>
          <w:tcPr>
            <w:tcW w:w="487" w:type="dxa"/>
            <w:vMerge w:val="restart"/>
            <w:tcBorders>
              <w:top w:val="single" w:sz="4" w:space="0" w:color="auto"/>
              <w:left w:val="single" w:sz="4" w:space="0" w:color="auto"/>
              <w:bottom w:val="single" w:sz="4" w:space="0" w:color="auto"/>
              <w:right w:val="single" w:sz="4" w:space="0" w:color="auto"/>
            </w:tcBorders>
            <w:hideMark/>
          </w:tcPr>
          <w:p w:rsidR="00FF766A" w:rsidRPr="00615A3C" w:rsidRDefault="00FF766A" w:rsidP="0039440B">
            <w:pPr>
              <w:spacing w:line="250" w:lineRule="auto"/>
              <w:ind w:right="-108"/>
              <w:jc w:val="center"/>
              <w:rPr>
                <w:rFonts w:ascii="PT Astra Serif" w:hAnsi="PT Astra Serif"/>
                <w:lang w:eastAsia="en-US"/>
              </w:rPr>
            </w:pPr>
            <w:r w:rsidRPr="00615A3C">
              <w:rPr>
                <w:rFonts w:ascii="PT Astra Serif" w:hAnsi="PT Astra Serif"/>
              </w:rPr>
              <w:t>2.</w:t>
            </w:r>
          </w:p>
        </w:tc>
        <w:tc>
          <w:tcPr>
            <w:tcW w:w="2144" w:type="dxa"/>
            <w:gridSpan w:val="2"/>
            <w:vMerge w:val="restart"/>
            <w:tcBorders>
              <w:top w:val="single" w:sz="4" w:space="0" w:color="auto"/>
              <w:left w:val="single" w:sz="4" w:space="0" w:color="auto"/>
              <w:bottom w:val="single" w:sz="4" w:space="0" w:color="auto"/>
              <w:right w:val="single" w:sz="4" w:space="0" w:color="auto"/>
            </w:tcBorders>
            <w:hideMark/>
          </w:tcPr>
          <w:p w:rsidR="00FF766A" w:rsidRPr="00615A3C" w:rsidRDefault="00FF766A" w:rsidP="0039440B">
            <w:pPr>
              <w:spacing w:line="250" w:lineRule="auto"/>
              <w:rPr>
                <w:rFonts w:ascii="PT Astra Serif" w:hAnsi="PT Astra Serif"/>
                <w:spacing w:val="-4"/>
                <w:lang w:eastAsia="en-US"/>
              </w:rPr>
            </w:pPr>
            <w:r w:rsidRPr="00615A3C">
              <w:rPr>
                <w:rFonts w:ascii="PT Astra Serif" w:hAnsi="PT Astra Serif"/>
                <w:spacing w:val="-4"/>
              </w:rPr>
              <w:t xml:space="preserve">Промышленность </w:t>
            </w:r>
            <w:r w:rsidRPr="00615A3C">
              <w:rPr>
                <w:rFonts w:ascii="PT Astra Serif" w:hAnsi="PT Astra Serif"/>
                <w:spacing w:val="-4"/>
              </w:rPr>
              <w:br/>
              <w:t xml:space="preserve">и прочие виды </w:t>
            </w:r>
            <w:r w:rsidRPr="00615A3C">
              <w:rPr>
                <w:rFonts w:ascii="PT Astra Serif" w:hAnsi="PT Astra Serif"/>
                <w:spacing w:val="-4"/>
              </w:rPr>
              <w:br/>
              <w:t>деятельности</w:t>
            </w:r>
          </w:p>
        </w:tc>
        <w:tc>
          <w:tcPr>
            <w:tcW w:w="1609" w:type="dxa"/>
            <w:tcBorders>
              <w:top w:val="single" w:sz="4" w:space="0" w:color="auto"/>
              <w:left w:val="single" w:sz="4" w:space="0" w:color="auto"/>
              <w:bottom w:val="single" w:sz="4" w:space="0" w:color="auto"/>
              <w:right w:val="single" w:sz="4" w:space="0" w:color="auto"/>
            </w:tcBorders>
            <w:vAlign w:val="center"/>
            <w:hideMark/>
          </w:tcPr>
          <w:p w:rsidR="00FF766A" w:rsidRPr="00615A3C" w:rsidRDefault="00750901" w:rsidP="0039440B">
            <w:pPr>
              <w:spacing w:line="250" w:lineRule="auto"/>
              <w:jc w:val="center"/>
              <w:rPr>
                <w:rFonts w:ascii="PT Astra Serif" w:hAnsi="PT Astra Serif"/>
                <w:lang w:eastAsia="en-US"/>
              </w:rPr>
            </w:pPr>
            <w:r>
              <w:rPr>
                <w:rFonts w:ascii="PT Astra Serif" w:hAnsi="PT Astra Serif"/>
                <w:bCs/>
              </w:rPr>
              <w:t>млн кВт*</w:t>
            </w:r>
            <w:r w:rsidR="00FF766A" w:rsidRPr="00615A3C">
              <w:rPr>
                <w:rFonts w:ascii="PT Astra Serif" w:hAnsi="PT Astra Serif"/>
                <w:bCs/>
              </w:rPr>
              <w:t>час</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4226,7</w:t>
            </w:r>
          </w:p>
        </w:tc>
        <w:tc>
          <w:tcPr>
            <w:tcW w:w="1025"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4219,6</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4099,</w:t>
            </w:r>
            <w:r w:rsidRPr="00615A3C">
              <w:rPr>
                <w:rFonts w:ascii="PT Astra Serif" w:hAnsi="PT Astra Serif"/>
                <w:lang w:val="en-US"/>
              </w:rPr>
              <w:t>6</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3895,5</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160071" w:rsidP="0039440B">
            <w:pPr>
              <w:tabs>
                <w:tab w:val="decimal" w:pos="0"/>
              </w:tabs>
              <w:spacing w:line="250" w:lineRule="auto"/>
              <w:ind w:left="-76" w:right="-108"/>
              <w:jc w:val="center"/>
              <w:rPr>
                <w:rFonts w:ascii="PT Astra Serif" w:hAnsi="PT Astra Serif"/>
                <w:lang w:eastAsia="en-US"/>
              </w:rPr>
            </w:pPr>
            <w:r w:rsidRPr="00615A3C">
              <w:rPr>
                <w:rFonts w:ascii="PT Astra Serif" w:hAnsi="PT Astra Serif"/>
                <w:lang w:eastAsia="en-US"/>
              </w:rPr>
              <w:t>4065,8</w:t>
            </w:r>
          </w:p>
        </w:tc>
      </w:tr>
      <w:tr w:rsidR="00615A3C" w:rsidRPr="00615A3C" w:rsidTr="00FF766A">
        <w:trPr>
          <w:cantSplit/>
          <w:trHeight w:val="145"/>
          <w:jc w:val="center"/>
        </w:trPr>
        <w:tc>
          <w:tcPr>
            <w:tcW w:w="487" w:type="dxa"/>
            <w:vMerge/>
            <w:tcBorders>
              <w:top w:val="single" w:sz="4" w:space="0" w:color="auto"/>
              <w:left w:val="single" w:sz="4" w:space="0" w:color="auto"/>
              <w:bottom w:val="single" w:sz="4" w:space="0" w:color="auto"/>
              <w:right w:val="single" w:sz="4" w:space="0" w:color="auto"/>
            </w:tcBorders>
            <w:vAlign w:val="center"/>
            <w:hideMark/>
          </w:tcPr>
          <w:p w:rsidR="00FF766A" w:rsidRPr="00615A3C" w:rsidRDefault="00FF766A" w:rsidP="0039440B">
            <w:pPr>
              <w:spacing w:line="250" w:lineRule="auto"/>
              <w:rPr>
                <w:rFonts w:ascii="PT Astra Serif" w:hAnsi="PT Astra Serif"/>
                <w:lang w:eastAsia="en-US"/>
              </w:rPr>
            </w:pPr>
          </w:p>
        </w:tc>
        <w:tc>
          <w:tcPr>
            <w:tcW w:w="2144" w:type="dxa"/>
            <w:gridSpan w:val="2"/>
            <w:vMerge/>
            <w:tcBorders>
              <w:top w:val="single" w:sz="4" w:space="0" w:color="auto"/>
              <w:left w:val="single" w:sz="4" w:space="0" w:color="auto"/>
              <w:bottom w:val="single" w:sz="4" w:space="0" w:color="auto"/>
              <w:right w:val="single" w:sz="4" w:space="0" w:color="auto"/>
            </w:tcBorders>
            <w:vAlign w:val="center"/>
            <w:hideMark/>
          </w:tcPr>
          <w:p w:rsidR="00FF766A" w:rsidRPr="00615A3C" w:rsidRDefault="00FF766A" w:rsidP="0039440B">
            <w:pPr>
              <w:spacing w:line="250" w:lineRule="auto"/>
              <w:rPr>
                <w:rFonts w:ascii="PT Astra Serif" w:hAnsi="PT Astra Serif"/>
                <w:spacing w:val="-4"/>
                <w:lang w:eastAsia="en-US"/>
              </w:rPr>
            </w:pPr>
          </w:p>
        </w:tc>
        <w:tc>
          <w:tcPr>
            <w:tcW w:w="1609" w:type="dxa"/>
            <w:tcBorders>
              <w:top w:val="single" w:sz="4" w:space="0" w:color="auto"/>
              <w:left w:val="single" w:sz="4" w:space="0" w:color="auto"/>
              <w:bottom w:val="single" w:sz="4" w:space="0" w:color="auto"/>
              <w:right w:val="single" w:sz="4" w:space="0" w:color="auto"/>
            </w:tcBorders>
            <w:vAlign w:val="center"/>
            <w:hideMark/>
          </w:tcPr>
          <w:p w:rsidR="00FF766A" w:rsidRPr="00615A3C" w:rsidRDefault="00FF766A" w:rsidP="0039440B">
            <w:pPr>
              <w:tabs>
                <w:tab w:val="decimal" w:pos="-108"/>
              </w:tabs>
              <w:spacing w:line="250" w:lineRule="auto"/>
              <w:jc w:val="center"/>
              <w:rPr>
                <w:rFonts w:ascii="PT Astra Serif" w:hAnsi="PT Astra Serif"/>
                <w:lang w:eastAsia="en-US"/>
              </w:rPr>
            </w:pPr>
            <w:r w:rsidRPr="00615A3C">
              <w:rPr>
                <w:rFonts w:ascii="PT Astra Serif" w:hAnsi="PT Astra Serif"/>
              </w:rPr>
              <w:t>%</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72,5</w:t>
            </w:r>
          </w:p>
        </w:tc>
        <w:tc>
          <w:tcPr>
            <w:tcW w:w="1025"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72,2</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73,1</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71,4</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160071" w:rsidP="0039440B">
            <w:pPr>
              <w:tabs>
                <w:tab w:val="decimal" w:pos="0"/>
              </w:tabs>
              <w:spacing w:line="250" w:lineRule="auto"/>
              <w:ind w:left="-76" w:right="-108"/>
              <w:jc w:val="center"/>
              <w:rPr>
                <w:rFonts w:ascii="PT Astra Serif" w:hAnsi="PT Astra Serif"/>
                <w:lang w:eastAsia="en-US"/>
              </w:rPr>
            </w:pPr>
            <w:r w:rsidRPr="00615A3C">
              <w:rPr>
                <w:rFonts w:ascii="PT Astra Serif" w:hAnsi="PT Astra Serif"/>
                <w:lang w:eastAsia="en-US"/>
              </w:rPr>
              <w:t>72,2</w:t>
            </w:r>
          </w:p>
        </w:tc>
      </w:tr>
      <w:tr w:rsidR="00615A3C" w:rsidRPr="00615A3C" w:rsidTr="00FF766A">
        <w:trPr>
          <w:cantSplit/>
          <w:trHeight w:val="166"/>
          <w:jc w:val="center"/>
        </w:trPr>
        <w:tc>
          <w:tcPr>
            <w:tcW w:w="487" w:type="dxa"/>
            <w:vMerge w:val="restart"/>
            <w:tcBorders>
              <w:top w:val="single" w:sz="4" w:space="0" w:color="auto"/>
              <w:left w:val="single" w:sz="4" w:space="0" w:color="auto"/>
              <w:bottom w:val="single" w:sz="4" w:space="0" w:color="auto"/>
              <w:right w:val="single" w:sz="4" w:space="0" w:color="auto"/>
            </w:tcBorders>
            <w:hideMark/>
          </w:tcPr>
          <w:p w:rsidR="00FF766A" w:rsidRPr="00615A3C" w:rsidRDefault="00FF766A" w:rsidP="0039440B">
            <w:pPr>
              <w:spacing w:line="250" w:lineRule="auto"/>
              <w:ind w:right="-108"/>
              <w:jc w:val="center"/>
              <w:rPr>
                <w:rFonts w:ascii="PT Astra Serif" w:hAnsi="PT Astra Serif"/>
                <w:lang w:eastAsia="en-US"/>
              </w:rPr>
            </w:pPr>
            <w:r w:rsidRPr="00615A3C">
              <w:rPr>
                <w:rFonts w:ascii="PT Astra Serif" w:hAnsi="PT Astra Serif"/>
              </w:rPr>
              <w:t>3.</w:t>
            </w:r>
          </w:p>
        </w:tc>
        <w:tc>
          <w:tcPr>
            <w:tcW w:w="2144" w:type="dxa"/>
            <w:gridSpan w:val="2"/>
            <w:vMerge w:val="restart"/>
            <w:tcBorders>
              <w:top w:val="single" w:sz="4" w:space="0" w:color="auto"/>
              <w:left w:val="single" w:sz="4" w:space="0" w:color="auto"/>
              <w:bottom w:val="single" w:sz="4" w:space="0" w:color="auto"/>
              <w:right w:val="single" w:sz="4" w:space="0" w:color="auto"/>
            </w:tcBorders>
            <w:hideMark/>
          </w:tcPr>
          <w:p w:rsidR="00FF766A" w:rsidRPr="00615A3C" w:rsidRDefault="00FF766A" w:rsidP="0039440B">
            <w:pPr>
              <w:spacing w:line="250" w:lineRule="auto"/>
              <w:rPr>
                <w:rFonts w:ascii="PT Astra Serif" w:hAnsi="PT Astra Serif"/>
                <w:spacing w:val="-4"/>
                <w:lang w:eastAsia="en-US"/>
              </w:rPr>
            </w:pPr>
            <w:r w:rsidRPr="00615A3C">
              <w:rPr>
                <w:rFonts w:ascii="PT Astra Serif" w:hAnsi="PT Astra Serif"/>
                <w:spacing w:val="-4"/>
              </w:rPr>
              <w:t>Население</w:t>
            </w:r>
          </w:p>
        </w:tc>
        <w:tc>
          <w:tcPr>
            <w:tcW w:w="1609" w:type="dxa"/>
            <w:tcBorders>
              <w:top w:val="single" w:sz="4" w:space="0" w:color="auto"/>
              <w:left w:val="single" w:sz="4" w:space="0" w:color="auto"/>
              <w:bottom w:val="single" w:sz="4" w:space="0" w:color="auto"/>
              <w:right w:val="single" w:sz="4" w:space="0" w:color="auto"/>
            </w:tcBorders>
            <w:vAlign w:val="center"/>
            <w:hideMark/>
          </w:tcPr>
          <w:p w:rsidR="00FF766A" w:rsidRPr="00615A3C" w:rsidRDefault="00750901" w:rsidP="0039440B">
            <w:pPr>
              <w:spacing w:line="250" w:lineRule="auto"/>
              <w:jc w:val="center"/>
              <w:rPr>
                <w:rFonts w:ascii="PT Astra Serif" w:hAnsi="PT Astra Serif"/>
                <w:lang w:eastAsia="en-US"/>
              </w:rPr>
            </w:pPr>
            <w:r>
              <w:rPr>
                <w:rFonts w:ascii="PT Astra Serif" w:hAnsi="PT Astra Serif"/>
                <w:bCs/>
              </w:rPr>
              <w:t>млн кВт*</w:t>
            </w:r>
            <w:r w:rsidR="00FF766A" w:rsidRPr="00615A3C">
              <w:rPr>
                <w:rFonts w:ascii="PT Astra Serif" w:hAnsi="PT Astra Serif"/>
                <w:bCs/>
              </w:rPr>
              <w:t>час</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1231,9</w:t>
            </w:r>
          </w:p>
        </w:tc>
        <w:tc>
          <w:tcPr>
            <w:tcW w:w="1025"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1226,1</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1197,2</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1233,0</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160071" w:rsidP="0039440B">
            <w:pPr>
              <w:tabs>
                <w:tab w:val="decimal" w:pos="0"/>
              </w:tabs>
              <w:spacing w:line="250" w:lineRule="auto"/>
              <w:ind w:left="-76" w:right="-108"/>
              <w:jc w:val="center"/>
              <w:rPr>
                <w:rFonts w:ascii="PT Astra Serif" w:hAnsi="PT Astra Serif"/>
                <w:lang w:eastAsia="en-US"/>
              </w:rPr>
            </w:pPr>
            <w:r w:rsidRPr="00615A3C">
              <w:rPr>
                <w:rFonts w:ascii="PT Astra Serif" w:hAnsi="PT Astra Serif"/>
                <w:lang w:eastAsia="en-US"/>
              </w:rPr>
              <w:t>1270,8</w:t>
            </w:r>
          </w:p>
        </w:tc>
      </w:tr>
      <w:tr w:rsidR="00FF766A" w:rsidRPr="00615A3C" w:rsidTr="00FF766A">
        <w:trPr>
          <w:cantSplit/>
          <w:trHeight w:val="145"/>
          <w:jc w:val="center"/>
        </w:trPr>
        <w:tc>
          <w:tcPr>
            <w:tcW w:w="487" w:type="dxa"/>
            <w:vMerge/>
            <w:tcBorders>
              <w:top w:val="single" w:sz="4" w:space="0" w:color="auto"/>
              <w:left w:val="single" w:sz="4" w:space="0" w:color="auto"/>
              <w:bottom w:val="single" w:sz="4" w:space="0" w:color="auto"/>
              <w:right w:val="single" w:sz="4" w:space="0" w:color="auto"/>
            </w:tcBorders>
            <w:vAlign w:val="center"/>
            <w:hideMark/>
          </w:tcPr>
          <w:p w:rsidR="00FF766A" w:rsidRPr="00615A3C" w:rsidRDefault="00FF766A" w:rsidP="0039440B">
            <w:pPr>
              <w:spacing w:line="250" w:lineRule="auto"/>
              <w:rPr>
                <w:rFonts w:ascii="PT Astra Serif" w:hAnsi="PT Astra Serif"/>
                <w:lang w:eastAsia="en-US"/>
              </w:rPr>
            </w:pPr>
          </w:p>
        </w:tc>
        <w:tc>
          <w:tcPr>
            <w:tcW w:w="2144" w:type="dxa"/>
            <w:gridSpan w:val="2"/>
            <w:vMerge/>
            <w:tcBorders>
              <w:top w:val="single" w:sz="4" w:space="0" w:color="auto"/>
              <w:left w:val="single" w:sz="4" w:space="0" w:color="auto"/>
              <w:bottom w:val="single" w:sz="4" w:space="0" w:color="auto"/>
              <w:right w:val="single" w:sz="4" w:space="0" w:color="auto"/>
            </w:tcBorders>
            <w:vAlign w:val="center"/>
            <w:hideMark/>
          </w:tcPr>
          <w:p w:rsidR="00FF766A" w:rsidRPr="00615A3C" w:rsidRDefault="00FF766A" w:rsidP="0039440B">
            <w:pPr>
              <w:spacing w:line="250" w:lineRule="auto"/>
              <w:rPr>
                <w:rFonts w:ascii="PT Astra Serif" w:hAnsi="PT Astra Serif"/>
                <w:spacing w:val="-4"/>
                <w:lang w:eastAsia="en-US"/>
              </w:rPr>
            </w:pPr>
          </w:p>
        </w:tc>
        <w:tc>
          <w:tcPr>
            <w:tcW w:w="1609" w:type="dxa"/>
            <w:tcBorders>
              <w:top w:val="single" w:sz="4" w:space="0" w:color="auto"/>
              <w:left w:val="single" w:sz="4" w:space="0" w:color="auto"/>
              <w:bottom w:val="single" w:sz="4" w:space="0" w:color="auto"/>
              <w:right w:val="single" w:sz="4" w:space="0" w:color="auto"/>
            </w:tcBorders>
            <w:vAlign w:val="center"/>
            <w:hideMark/>
          </w:tcPr>
          <w:p w:rsidR="00FF766A" w:rsidRPr="00615A3C" w:rsidRDefault="00FF766A" w:rsidP="0039440B">
            <w:pPr>
              <w:tabs>
                <w:tab w:val="decimal" w:pos="-108"/>
              </w:tabs>
              <w:spacing w:line="250" w:lineRule="auto"/>
              <w:jc w:val="center"/>
              <w:rPr>
                <w:rFonts w:ascii="PT Astra Serif" w:hAnsi="PT Astra Serif"/>
                <w:lang w:eastAsia="en-US"/>
              </w:rPr>
            </w:pPr>
            <w:r w:rsidRPr="00615A3C">
              <w:rPr>
                <w:rFonts w:ascii="PT Astra Serif" w:hAnsi="PT Astra Serif"/>
              </w:rPr>
              <w:t>%</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21,1</w:t>
            </w:r>
          </w:p>
        </w:tc>
        <w:tc>
          <w:tcPr>
            <w:tcW w:w="1025"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21,0</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21,3</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FF766A" w:rsidP="00C93942">
            <w:pPr>
              <w:tabs>
                <w:tab w:val="decimal" w:pos="0"/>
              </w:tabs>
              <w:spacing w:line="250" w:lineRule="auto"/>
              <w:ind w:left="-76" w:right="-108"/>
              <w:jc w:val="center"/>
              <w:rPr>
                <w:rFonts w:ascii="PT Astra Serif" w:hAnsi="PT Astra Serif"/>
                <w:lang w:eastAsia="en-US"/>
              </w:rPr>
            </w:pPr>
            <w:r w:rsidRPr="00615A3C">
              <w:rPr>
                <w:rFonts w:ascii="PT Astra Serif" w:hAnsi="PT Astra Serif"/>
              </w:rPr>
              <w:t>22,6</w:t>
            </w:r>
          </w:p>
        </w:tc>
        <w:tc>
          <w:tcPr>
            <w:tcW w:w="1024" w:type="dxa"/>
            <w:tcBorders>
              <w:top w:val="single" w:sz="4" w:space="0" w:color="auto"/>
              <w:left w:val="single" w:sz="4" w:space="0" w:color="auto"/>
              <w:bottom w:val="single" w:sz="4" w:space="0" w:color="auto"/>
              <w:right w:val="single" w:sz="4" w:space="0" w:color="auto"/>
            </w:tcBorders>
            <w:vAlign w:val="center"/>
          </w:tcPr>
          <w:p w:rsidR="00FF766A" w:rsidRPr="00615A3C" w:rsidRDefault="00160071" w:rsidP="0039440B">
            <w:pPr>
              <w:tabs>
                <w:tab w:val="decimal" w:pos="0"/>
              </w:tabs>
              <w:spacing w:line="250" w:lineRule="auto"/>
              <w:ind w:left="-76" w:right="-108"/>
              <w:jc w:val="center"/>
              <w:rPr>
                <w:rFonts w:ascii="PT Astra Serif" w:hAnsi="PT Astra Serif"/>
                <w:lang w:eastAsia="en-US"/>
              </w:rPr>
            </w:pPr>
            <w:r w:rsidRPr="00615A3C">
              <w:rPr>
                <w:rFonts w:ascii="PT Astra Serif" w:hAnsi="PT Astra Serif"/>
                <w:lang w:eastAsia="en-US"/>
              </w:rPr>
              <w:t>22,6</w:t>
            </w:r>
          </w:p>
        </w:tc>
      </w:tr>
    </w:tbl>
    <w:p w:rsidR="00C9517D" w:rsidRPr="00615A3C" w:rsidRDefault="00C9517D" w:rsidP="0039440B">
      <w:pPr>
        <w:tabs>
          <w:tab w:val="left" w:pos="360"/>
        </w:tabs>
        <w:spacing w:line="250" w:lineRule="auto"/>
        <w:jc w:val="right"/>
        <w:rPr>
          <w:rFonts w:ascii="PT Astra Serif" w:hAnsi="PT Astra Serif"/>
          <w:sz w:val="28"/>
          <w:szCs w:val="28"/>
          <w:lang w:bidi="he-IL"/>
        </w:rPr>
      </w:pPr>
    </w:p>
    <w:p w:rsidR="007E4A9F" w:rsidRPr="00615A3C" w:rsidRDefault="007E4A9F" w:rsidP="0039440B">
      <w:pPr>
        <w:spacing w:line="250" w:lineRule="auto"/>
        <w:rPr>
          <w:rFonts w:ascii="PT Astra Serif" w:hAnsi="PT Astra Serif"/>
          <w:sz w:val="2"/>
          <w:szCs w:val="2"/>
        </w:rPr>
      </w:pPr>
    </w:p>
    <w:p w:rsidR="00C07D7B" w:rsidRPr="00615A3C" w:rsidRDefault="00247241" w:rsidP="0039440B">
      <w:pPr>
        <w:tabs>
          <w:tab w:val="left" w:pos="567"/>
        </w:tabs>
        <w:spacing w:line="250" w:lineRule="auto"/>
        <w:jc w:val="center"/>
        <w:rPr>
          <w:rFonts w:ascii="PT Astra Serif" w:hAnsi="PT Astra Serif"/>
          <w:sz w:val="28"/>
          <w:szCs w:val="28"/>
          <w:lang w:bidi="he-IL"/>
        </w:rPr>
      </w:pPr>
      <w:r w:rsidRPr="00615A3C">
        <w:rPr>
          <w:rFonts w:ascii="PT Astra Serif" w:hAnsi="PT Astra Serif"/>
          <w:sz w:val="28"/>
          <w:szCs w:val="28"/>
          <w:lang w:bidi="he-IL"/>
        </w:rPr>
        <w:t>2</w:t>
      </w:r>
      <w:r w:rsidR="007E4A9F" w:rsidRPr="00615A3C">
        <w:rPr>
          <w:rFonts w:ascii="PT Astra Serif" w:hAnsi="PT Astra Serif"/>
          <w:sz w:val="28"/>
          <w:szCs w:val="28"/>
          <w:lang w:bidi="he-IL"/>
        </w:rPr>
        <w:t>.4. Перечень основных крупных потребителей</w:t>
      </w:r>
    </w:p>
    <w:p w:rsidR="007E4A9F" w:rsidRPr="00615A3C" w:rsidRDefault="00C07D7B" w:rsidP="0039440B">
      <w:pPr>
        <w:tabs>
          <w:tab w:val="left" w:pos="567"/>
        </w:tabs>
        <w:spacing w:line="250" w:lineRule="auto"/>
        <w:jc w:val="center"/>
        <w:rPr>
          <w:rFonts w:ascii="PT Astra Serif" w:hAnsi="PT Astra Serif"/>
          <w:sz w:val="28"/>
          <w:szCs w:val="28"/>
          <w:lang w:bidi="he-IL"/>
        </w:rPr>
      </w:pPr>
      <w:r w:rsidRPr="00615A3C">
        <w:rPr>
          <w:rFonts w:ascii="PT Astra Serif" w:hAnsi="PT Astra Serif"/>
          <w:sz w:val="28"/>
          <w:szCs w:val="28"/>
          <w:lang w:bidi="he-IL"/>
        </w:rPr>
        <w:t>э</w:t>
      </w:r>
      <w:r w:rsidR="007E4A9F" w:rsidRPr="00615A3C">
        <w:rPr>
          <w:rFonts w:ascii="PT Astra Serif" w:hAnsi="PT Astra Serif"/>
          <w:sz w:val="28"/>
          <w:szCs w:val="28"/>
          <w:lang w:bidi="he-IL"/>
        </w:rPr>
        <w:t>лектроэнергиив Ульяновской области</w:t>
      </w:r>
    </w:p>
    <w:p w:rsidR="00A52EC0" w:rsidRPr="00615A3C" w:rsidRDefault="00A52EC0" w:rsidP="0039440B">
      <w:pPr>
        <w:tabs>
          <w:tab w:val="left" w:pos="567"/>
        </w:tabs>
        <w:spacing w:line="250" w:lineRule="auto"/>
        <w:jc w:val="center"/>
        <w:rPr>
          <w:rFonts w:ascii="PT Astra Serif" w:hAnsi="PT Astra Serif"/>
          <w:sz w:val="28"/>
          <w:szCs w:val="28"/>
          <w:lang w:bidi="he-IL"/>
        </w:rPr>
      </w:pPr>
    </w:p>
    <w:p w:rsidR="0044269B" w:rsidRPr="00615A3C" w:rsidRDefault="007E4A9F" w:rsidP="0039440B">
      <w:pPr>
        <w:tabs>
          <w:tab w:val="left" w:pos="360"/>
        </w:tabs>
        <w:suppressAutoHyphens/>
        <w:spacing w:line="250" w:lineRule="auto"/>
        <w:ind w:firstLine="709"/>
        <w:jc w:val="both"/>
        <w:rPr>
          <w:rFonts w:ascii="PT Astra Serif" w:hAnsi="PT Astra Serif"/>
          <w:sz w:val="28"/>
          <w:szCs w:val="28"/>
          <w:lang w:bidi="he-IL"/>
        </w:rPr>
      </w:pPr>
      <w:r w:rsidRPr="00615A3C">
        <w:rPr>
          <w:rFonts w:ascii="PT Astra Serif" w:hAnsi="PT Astra Serif"/>
          <w:sz w:val="28"/>
          <w:szCs w:val="28"/>
        </w:rPr>
        <w:t>Перечень основных крупных потребителей электроэнергии</w:t>
      </w:r>
      <w:r w:rsidR="00D33655" w:rsidRPr="00615A3C">
        <w:rPr>
          <w:rFonts w:ascii="PT Astra Serif" w:hAnsi="PT Astra Serif"/>
          <w:sz w:val="28"/>
          <w:szCs w:val="28"/>
        </w:rPr>
        <w:br/>
      </w:r>
      <w:r w:rsidRPr="00615A3C">
        <w:rPr>
          <w:rFonts w:ascii="PT Astra Serif" w:hAnsi="PT Astra Serif"/>
          <w:sz w:val="28"/>
          <w:szCs w:val="28"/>
        </w:rPr>
        <w:t xml:space="preserve">в Ульяновской области с указанием максимального потребления мощности </w:t>
      </w:r>
      <w:r w:rsidR="00D33655" w:rsidRPr="00615A3C">
        <w:rPr>
          <w:rFonts w:ascii="PT Astra Serif" w:hAnsi="PT Astra Serif"/>
          <w:sz w:val="28"/>
          <w:szCs w:val="28"/>
        </w:rPr>
        <w:br/>
      </w:r>
      <w:r w:rsidR="005F53C7" w:rsidRPr="00615A3C">
        <w:rPr>
          <w:rFonts w:ascii="PT Astra Serif" w:hAnsi="PT Astra Serif"/>
          <w:sz w:val="28"/>
          <w:szCs w:val="28"/>
        </w:rPr>
        <w:t xml:space="preserve">за последние пять лет </w:t>
      </w:r>
      <w:r w:rsidRPr="00615A3C">
        <w:rPr>
          <w:rFonts w:ascii="PT Astra Serif" w:hAnsi="PT Astra Serif"/>
          <w:sz w:val="28"/>
          <w:szCs w:val="28"/>
        </w:rPr>
        <w:t xml:space="preserve">представлен в таблицах </w:t>
      </w:r>
      <w:r w:rsidR="000A5979" w:rsidRPr="00615A3C">
        <w:rPr>
          <w:rFonts w:ascii="PT Astra Serif" w:hAnsi="PT Astra Serif"/>
          <w:sz w:val="28"/>
          <w:szCs w:val="28"/>
        </w:rPr>
        <w:t>3</w:t>
      </w:r>
      <w:r w:rsidRPr="00615A3C">
        <w:rPr>
          <w:rFonts w:ascii="PT Astra Serif" w:hAnsi="PT Astra Serif"/>
          <w:sz w:val="28"/>
          <w:szCs w:val="28"/>
        </w:rPr>
        <w:t>-</w:t>
      </w:r>
      <w:r w:rsidR="000A5979" w:rsidRPr="00615A3C">
        <w:rPr>
          <w:rFonts w:ascii="PT Astra Serif" w:hAnsi="PT Astra Serif"/>
          <w:sz w:val="28"/>
          <w:szCs w:val="28"/>
        </w:rPr>
        <w:t>7</w:t>
      </w:r>
      <w:r w:rsidRPr="00615A3C">
        <w:rPr>
          <w:rFonts w:ascii="PT Astra Serif" w:hAnsi="PT Astra Serif"/>
          <w:sz w:val="28"/>
          <w:szCs w:val="28"/>
          <w:lang w:bidi="he-IL"/>
        </w:rPr>
        <w:t>.</w:t>
      </w:r>
    </w:p>
    <w:p w:rsidR="00343FEA" w:rsidRPr="00615A3C" w:rsidRDefault="00343FEA" w:rsidP="0039440B">
      <w:pPr>
        <w:tabs>
          <w:tab w:val="left" w:pos="360"/>
        </w:tabs>
        <w:suppressAutoHyphens/>
        <w:spacing w:line="250" w:lineRule="auto"/>
        <w:ind w:firstLine="709"/>
        <w:jc w:val="both"/>
        <w:rPr>
          <w:rFonts w:ascii="PT Astra Serif" w:hAnsi="PT Astra Serif"/>
          <w:sz w:val="28"/>
          <w:szCs w:val="28"/>
          <w:lang w:bidi="he-IL"/>
        </w:rPr>
      </w:pPr>
    </w:p>
    <w:p w:rsidR="007E4A9F" w:rsidRPr="00615A3C" w:rsidRDefault="007E4A9F" w:rsidP="0039440B">
      <w:pPr>
        <w:tabs>
          <w:tab w:val="left" w:pos="360"/>
        </w:tabs>
        <w:spacing w:line="250" w:lineRule="auto"/>
        <w:jc w:val="right"/>
        <w:rPr>
          <w:rFonts w:ascii="PT Astra Serif" w:hAnsi="PT Astra Serif"/>
          <w:sz w:val="28"/>
          <w:szCs w:val="28"/>
          <w:lang w:bidi="he-IL"/>
        </w:rPr>
      </w:pPr>
      <w:r w:rsidRPr="00615A3C">
        <w:rPr>
          <w:rFonts w:ascii="PT Astra Serif" w:hAnsi="PT Astra Serif"/>
          <w:sz w:val="28"/>
          <w:szCs w:val="28"/>
          <w:lang w:bidi="he-IL"/>
        </w:rPr>
        <w:t xml:space="preserve">Таблица </w:t>
      </w:r>
      <w:r w:rsidR="001F3578" w:rsidRPr="00615A3C">
        <w:rPr>
          <w:rFonts w:ascii="PT Astra Serif" w:hAnsi="PT Astra Serif"/>
          <w:sz w:val="28"/>
          <w:szCs w:val="28"/>
          <w:lang w:bidi="he-IL"/>
        </w:rPr>
        <w:t>3</w:t>
      </w:r>
    </w:p>
    <w:p w:rsidR="00904448" w:rsidRPr="00615A3C" w:rsidRDefault="00904448" w:rsidP="0039440B">
      <w:pPr>
        <w:tabs>
          <w:tab w:val="left" w:pos="360"/>
        </w:tabs>
        <w:spacing w:line="250" w:lineRule="auto"/>
        <w:jc w:val="right"/>
        <w:rPr>
          <w:rFonts w:ascii="PT Astra Serif" w:hAnsi="PT Astra Serif"/>
          <w:sz w:val="28"/>
          <w:szCs w:val="28"/>
          <w:lang w:bidi="he-IL"/>
        </w:rPr>
      </w:pPr>
    </w:p>
    <w:tbl>
      <w:tblPr>
        <w:tblW w:w="9639" w:type="dxa"/>
        <w:tblInd w:w="53" w:type="dxa"/>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6379"/>
        <w:gridCol w:w="3260"/>
      </w:tblGrid>
      <w:tr w:rsidR="00615A3C" w:rsidRPr="00615A3C" w:rsidTr="0039440B">
        <w:trPr>
          <w:tblHeader/>
        </w:trPr>
        <w:tc>
          <w:tcPr>
            <w:tcW w:w="6379" w:type="dxa"/>
            <w:tcBorders>
              <w:bottom w:val="nil"/>
            </w:tcBorders>
            <w:noWrap/>
            <w:vAlign w:val="center"/>
          </w:tcPr>
          <w:p w:rsidR="007E4A9F" w:rsidRPr="00615A3C" w:rsidRDefault="007E4A9F" w:rsidP="0039440B">
            <w:pPr>
              <w:spacing w:line="250" w:lineRule="auto"/>
              <w:jc w:val="center"/>
              <w:rPr>
                <w:rFonts w:ascii="PT Astra Serif" w:hAnsi="PT Astra Serif"/>
                <w:lang w:bidi="he-IL"/>
              </w:rPr>
            </w:pPr>
            <w:r w:rsidRPr="00615A3C">
              <w:rPr>
                <w:rFonts w:ascii="PT Astra Serif" w:hAnsi="PT Astra Serif"/>
                <w:lang w:bidi="he-IL"/>
              </w:rPr>
              <w:t>Наименование потребителя</w:t>
            </w:r>
          </w:p>
        </w:tc>
        <w:tc>
          <w:tcPr>
            <w:tcW w:w="3260" w:type="dxa"/>
            <w:tcBorders>
              <w:bottom w:val="nil"/>
            </w:tcBorders>
            <w:vAlign w:val="center"/>
          </w:tcPr>
          <w:p w:rsidR="007E4A9F" w:rsidRPr="00615A3C" w:rsidRDefault="007E4A9F" w:rsidP="0039440B">
            <w:pPr>
              <w:spacing w:line="250" w:lineRule="auto"/>
              <w:jc w:val="center"/>
              <w:rPr>
                <w:rFonts w:ascii="PT Astra Serif" w:hAnsi="PT Astra Serif"/>
                <w:spacing w:val="-4"/>
              </w:rPr>
            </w:pPr>
            <w:r w:rsidRPr="00615A3C">
              <w:rPr>
                <w:rFonts w:ascii="PT Astra Serif" w:hAnsi="PT Astra Serif"/>
                <w:spacing w:val="-4"/>
              </w:rPr>
              <w:t>Максимальное потребление активной мощности</w:t>
            </w:r>
          </w:p>
          <w:p w:rsidR="007E4A9F" w:rsidRPr="00615A3C" w:rsidRDefault="007E4A9F" w:rsidP="0039440B">
            <w:pPr>
              <w:spacing w:line="250" w:lineRule="auto"/>
              <w:jc w:val="center"/>
              <w:rPr>
                <w:rFonts w:ascii="PT Astra Serif" w:hAnsi="PT Astra Serif"/>
                <w:lang w:bidi="he-IL"/>
              </w:rPr>
            </w:pPr>
            <w:r w:rsidRPr="00615A3C">
              <w:rPr>
                <w:rFonts w:ascii="PT Astra Serif" w:hAnsi="PT Astra Serif"/>
                <w:spacing w:val="-4"/>
              </w:rPr>
              <w:t>за 2017 год, МВт</w:t>
            </w:r>
          </w:p>
        </w:tc>
      </w:tr>
      <w:tr w:rsidR="00615A3C" w:rsidRPr="00615A3C" w:rsidTr="0039440B">
        <w:tblPrEx>
          <w:tblBorders>
            <w:bottom w:val="single" w:sz="4" w:space="0" w:color="auto"/>
          </w:tblBorders>
        </w:tblPrEx>
        <w:tc>
          <w:tcPr>
            <w:tcW w:w="6379" w:type="dxa"/>
            <w:vAlign w:val="center"/>
          </w:tcPr>
          <w:p w:rsidR="007E4A9F" w:rsidRPr="00615A3C" w:rsidRDefault="00E029CA" w:rsidP="0039440B">
            <w:pPr>
              <w:tabs>
                <w:tab w:val="left" w:pos="360"/>
              </w:tabs>
              <w:spacing w:line="250" w:lineRule="auto"/>
              <w:jc w:val="center"/>
              <w:rPr>
                <w:rFonts w:ascii="PT Astra Serif" w:hAnsi="PT Astra Serif"/>
              </w:rPr>
            </w:pPr>
            <w:r w:rsidRPr="00615A3C">
              <w:rPr>
                <w:rFonts w:ascii="PT Astra Serif" w:hAnsi="PT Astra Serif"/>
              </w:rPr>
              <w:t>О</w:t>
            </w:r>
            <w:r w:rsidR="007E4A9F" w:rsidRPr="00615A3C">
              <w:rPr>
                <w:rFonts w:ascii="PT Astra Serif" w:hAnsi="PT Astra Serif"/>
              </w:rPr>
              <w:t xml:space="preserve">АО </w:t>
            </w:r>
            <w:r w:rsidR="009D1793" w:rsidRPr="00615A3C">
              <w:rPr>
                <w:rFonts w:ascii="PT Astra Serif" w:hAnsi="PT Astra Serif"/>
              </w:rPr>
              <w:t>«</w:t>
            </w:r>
            <w:r w:rsidR="007E4A9F" w:rsidRPr="00615A3C">
              <w:rPr>
                <w:rFonts w:ascii="PT Astra Serif" w:hAnsi="PT Astra Serif"/>
              </w:rPr>
              <w:t>РЖД</w:t>
            </w:r>
            <w:r w:rsidR="009D1793" w:rsidRPr="00615A3C">
              <w:rPr>
                <w:rFonts w:ascii="PT Astra Serif" w:hAnsi="PT Astra Serif"/>
              </w:rPr>
              <w:t>»</w:t>
            </w:r>
            <w:r w:rsidR="00F35F63" w:rsidRPr="00615A3C">
              <w:rPr>
                <w:rFonts w:ascii="PT Astra Serif" w:hAnsi="PT Astra Serif"/>
              </w:rPr>
              <w:t>в границах территории Ульяновской области</w:t>
            </w:r>
          </w:p>
        </w:tc>
        <w:tc>
          <w:tcPr>
            <w:tcW w:w="3260" w:type="dxa"/>
          </w:tcPr>
          <w:p w:rsidR="007E4A9F" w:rsidRPr="00615A3C" w:rsidRDefault="007E4A9F" w:rsidP="0039440B">
            <w:pPr>
              <w:tabs>
                <w:tab w:val="left" w:pos="360"/>
              </w:tabs>
              <w:spacing w:line="250" w:lineRule="auto"/>
              <w:jc w:val="center"/>
              <w:rPr>
                <w:rFonts w:ascii="PT Astra Serif" w:hAnsi="PT Astra Serif"/>
              </w:rPr>
            </w:pPr>
            <w:r w:rsidRPr="00615A3C">
              <w:rPr>
                <w:rFonts w:ascii="PT Astra Serif" w:hAnsi="PT Astra Serif"/>
              </w:rPr>
              <w:t>67,2</w:t>
            </w:r>
          </w:p>
        </w:tc>
      </w:tr>
      <w:tr w:rsidR="00615A3C" w:rsidRPr="00615A3C" w:rsidTr="0039440B">
        <w:tblPrEx>
          <w:tblBorders>
            <w:bottom w:val="single" w:sz="4" w:space="0" w:color="auto"/>
          </w:tblBorders>
        </w:tblPrEx>
        <w:tc>
          <w:tcPr>
            <w:tcW w:w="6379" w:type="dxa"/>
            <w:vAlign w:val="center"/>
          </w:tcPr>
          <w:p w:rsidR="007E4A9F" w:rsidRPr="00615A3C" w:rsidRDefault="007E4A9F" w:rsidP="0039440B">
            <w:pPr>
              <w:tabs>
                <w:tab w:val="left" w:pos="360"/>
              </w:tabs>
              <w:spacing w:line="250" w:lineRule="auto"/>
              <w:jc w:val="center"/>
              <w:rPr>
                <w:rFonts w:ascii="PT Astra Serif" w:hAnsi="PT Astra Serif"/>
              </w:rPr>
            </w:pPr>
            <w:r w:rsidRPr="00615A3C">
              <w:rPr>
                <w:rFonts w:ascii="PT Astra Serif" w:hAnsi="PT Astra Serif"/>
                <w:bCs/>
              </w:rPr>
              <w:t xml:space="preserve">ООО </w:t>
            </w:r>
            <w:r w:rsidR="009D1793" w:rsidRPr="00615A3C">
              <w:rPr>
                <w:rFonts w:ascii="PT Astra Serif" w:hAnsi="PT Astra Serif"/>
                <w:bCs/>
              </w:rPr>
              <w:t>«</w:t>
            </w:r>
            <w:r w:rsidR="00E74F15" w:rsidRPr="00615A3C">
              <w:rPr>
                <w:rFonts w:ascii="PT Astra Serif" w:hAnsi="PT Astra Serif"/>
                <w:bCs/>
              </w:rPr>
              <w:t>УАЗ</w:t>
            </w:r>
            <w:r w:rsidR="009D1793" w:rsidRPr="00615A3C">
              <w:rPr>
                <w:rFonts w:ascii="PT Astra Serif" w:hAnsi="PT Astra Serif"/>
                <w:bCs/>
              </w:rPr>
              <w:t>»</w:t>
            </w:r>
          </w:p>
        </w:tc>
        <w:tc>
          <w:tcPr>
            <w:tcW w:w="3260" w:type="dxa"/>
          </w:tcPr>
          <w:p w:rsidR="007E4A9F" w:rsidRPr="00615A3C" w:rsidRDefault="007E4A9F" w:rsidP="0039440B">
            <w:pPr>
              <w:tabs>
                <w:tab w:val="left" w:pos="360"/>
              </w:tabs>
              <w:spacing w:line="250" w:lineRule="auto"/>
              <w:jc w:val="center"/>
              <w:rPr>
                <w:rFonts w:ascii="PT Astra Serif" w:hAnsi="PT Astra Serif"/>
              </w:rPr>
            </w:pPr>
            <w:r w:rsidRPr="00615A3C">
              <w:rPr>
                <w:rFonts w:ascii="PT Astra Serif" w:hAnsi="PT Astra Serif"/>
              </w:rPr>
              <w:t>44,7</w:t>
            </w:r>
          </w:p>
        </w:tc>
      </w:tr>
      <w:tr w:rsidR="00615A3C" w:rsidRPr="00615A3C" w:rsidTr="0039440B">
        <w:tblPrEx>
          <w:tblBorders>
            <w:bottom w:val="single" w:sz="4" w:space="0" w:color="auto"/>
          </w:tblBorders>
        </w:tblPrEx>
        <w:tc>
          <w:tcPr>
            <w:tcW w:w="6379" w:type="dxa"/>
            <w:vAlign w:val="center"/>
          </w:tcPr>
          <w:p w:rsidR="00005D98" w:rsidRPr="00615A3C" w:rsidRDefault="00005D98" w:rsidP="0039440B">
            <w:pPr>
              <w:spacing w:line="250" w:lineRule="auto"/>
              <w:jc w:val="center"/>
              <w:rPr>
                <w:rFonts w:ascii="PT Astra Serif" w:hAnsi="PT Astra Serif"/>
              </w:rPr>
            </w:pPr>
            <w:r w:rsidRPr="00615A3C">
              <w:rPr>
                <w:rFonts w:ascii="PT Astra Serif" w:hAnsi="PT Astra Serif"/>
              </w:rPr>
              <w:t xml:space="preserve">АО «Транснефть – Дружба» в границах </w:t>
            </w:r>
          </w:p>
          <w:p w:rsidR="007E4A9F" w:rsidRPr="00615A3C" w:rsidRDefault="00005D98" w:rsidP="0039440B">
            <w:pPr>
              <w:tabs>
                <w:tab w:val="left" w:pos="360"/>
              </w:tabs>
              <w:spacing w:line="250" w:lineRule="auto"/>
              <w:jc w:val="center"/>
              <w:rPr>
                <w:rFonts w:ascii="PT Astra Serif" w:hAnsi="PT Astra Serif"/>
              </w:rPr>
            </w:pPr>
            <w:r w:rsidRPr="00615A3C">
              <w:rPr>
                <w:rFonts w:ascii="PT Astra Serif" w:hAnsi="PT Astra Serif"/>
              </w:rPr>
              <w:t>Ульяновской области</w:t>
            </w:r>
          </w:p>
        </w:tc>
        <w:tc>
          <w:tcPr>
            <w:tcW w:w="3260" w:type="dxa"/>
          </w:tcPr>
          <w:p w:rsidR="007E4A9F" w:rsidRPr="00615A3C" w:rsidRDefault="007E4A9F" w:rsidP="0039440B">
            <w:pPr>
              <w:tabs>
                <w:tab w:val="left" w:pos="360"/>
              </w:tabs>
              <w:spacing w:line="250" w:lineRule="auto"/>
              <w:jc w:val="center"/>
              <w:rPr>
                <w:rFonts w:ascii="PT Astra Serif" w:hAnsi="PT Astra Serif"/>
              </w:rPr>
            </w:pPr>
            <w:r w:rsidRPr="00615A3C">
              <w:rPr>
                <w:rFonts w:ascii="PT Astra Serif" w:hAnsi="PT Astra Serif"/>
              </w:rPr>
              <w:t>28,5</w:t>
            </w:r>
          </w:p>
        </w:tc>
      </w:tr>
      <w:tr w:rsidR="00615A3C" w:rsidRPr="00615A3C" w:rsidTr="0039440B">
        <w:tblPrEx>
          <w:tblBorders>
            <w:bottom w:val="single" w:sz="4" w:space="0" w:color="auto"/>
          </w:tblBorders>
        </w:tblPrEx>
        <w:tc>
          <w:tcPr>
            <w:tcW w:w="6379" w:type="dxa"/>
            <w:vAlign w:val="center"/>
          </w:tcPr>
          <w:p w:rsidR="007E4A9F" w:rsidRPr="00615A3C" w:rsidRDefault="007E4A9F" w:rsidP="0039440B">
            <w:pPr>
              <w:tabs>
                <w:tab w:val="left" w:pos="360"/>
              </w:tabs>
              <w:spacing w:line="250" w:lineRule="auto"/>
              <w:jc w:val="center"/>
              <w:rPr>
                <w:rFonts w:ascii="PT Astra Serif" w:hAnsi="PT Astra Serif"/>
              </w:rPr>
            </w:pPr>
            <w:r w:rsidRPr="00615A3C">
              <w:rPr>
                <w:rFonts w:ascii="PT Astra Serif" w:hAnsi="PT Astra Serif"/>
                <w:bCs/>
              </w:rPr>
              <w:t xml:space="preserve">АО </w:t>
            </w:r>
            <w:r w:rsidR="009D1793" w:rsidRPr="00615A3C">
              <w:rPr>
                <w:rFonts w:ascii="PT Astra Serif" w:hAnsi="PT Astra Serif"/>
                <w:bCs/>
              </w:rPr>
              <w:t>«</w:t>
            </w:r>
            <w:r w:rsidRPr="00615A3C">
              <w:rPr>
                <w:rFonts w:ascii="PT Astra Serif" w:hAnsi="PT Astra Serif"/>
                <w:bCs/>
              </w:rPr>
              <w:t>Авиастар-СП</w:t>
            </w:r>
            <w:r w:rsidR="009D1793" w:rsidRPr="00615A3C">
              <w:rPr>
                <w:rFonts w:ascii="PT Astra Serif" w:hAnsi="PT Astra Serif"/>
                <w:bCs/>
              </w:rPr>
              <w:t>»</w:t>
            </w:r>
          </w:p>
        </w:tc>
        <w:tc>
          <w:tcPr>
            <w:tcW w:w="3260" w:type="dxa"/>
          </w:tcPr>
          <w:p w:rsidR="007E4A9F" w:rsidRPr="00615A3C" w:rsidRDefault="007E4A9F" w:rsidP="0039440B">
            <w:pPr>
              <w:tabs>
                <w:tab w:val="left" w:pos="360"/>
              </w:tabs>
              <w:spacing w:line="250" w:lineRule="auto"/>
              <w:jc w:val="center"/>
              <w:rPr>
                <w:rFonts w:ascii="PT Astra Serif" w:hAnsi="PT Astra Serif"/>
              </w:rPr>
            </w:pPr>
            <w:r w:rsidRPr="00615A3C">
              <w:rPr>
                <w:rFonts w:ascii="PT Astra Serif" w:hAnsi="PT Astra Serif"/>
              </w:rPr>
              <w:t>26,4</w:t>
            </w:r>
          </w:p>
        </w:tc>
      </w:tr>
      <w:tr w:rsidR="00615A3C" w:rsidRPr="00615A3C" w:rsidTr="0039440B">
        <w:tblPrEx>
          <w:tblBorders>
            <w:bottom w:val="single" w:sz="4" w:space="0" w:color="auto"/>
          </w:tblBorders>
        </w:tblPrEx>
        <w:tc>
          <w:tcPr>
            <w:tcW w:w="6379" w:type="dxa"/>
            <w:vAlign w:val="center"/>
          </w:tcPr>
          <w:p w:rsidR="007E4A9F" w:rsidRPr="00615A3C" w:rsidRDefault="007E4A9F" w:rsidP="0039440B">
            <w:pPr>
              <w:tabs>
                <w:tab w:val="left" w:pos="360"/>
              </w:tabs>
              <w:spacing w:line="250" w:lineRule="auto"/>
              <w:jc w:val="center"/>
              <w:rPr>
                <w:rFonts w:ascii="PT Astra Serif" w:hAnsi="PT Astra Serif"/>
              </w:rPr>
            </w:pPr>
            <w:r w:rsidRPr="00615A3C">
              <w:rPr>
                <w:rFonts w:ascii="PT Astra Serif" w:hAnsi="PT Astra Serif"/>
                <w:bCs/>
              </w:rPr>
              <w:t xml:space="preserve">АО </w:t>
            </w:r>
            <w:r w:rsidR="009D1793" w:rsidRPr="00615A3C">
              <w:rPr>
                <w:rFonts w:ascii="PT Astra Serif" w:hAnsi="PT Astra Serif"/>
              </w:rPr>
              <w:t>«</w:t>
            </w:r>
            <w:r w:rsidRPr="00615A3C">
              <w:rPr>
                <w:rFonts w:ascii="PT Astra Serif" w:hAnsi="PT Astra Serif"/>
              </w:rPr>
              <w:t>Димитровградский автоагрегатный завод</w:t>
            </w:r>
            <w:r w:rsidR="009D1793" w:rsidRPr="00615A3C">
              <w:rPr>
                <w:rFonts w:ascii="PT Astra Serif" w:hAnsi="PT Astra Serif"/>
              </w:rPr>
              <w:t>»</w:t>
            </w:r>
          </w:p>
        </w:tc>
        <w:tc>
          <w:tcPr>
            <w:tcW w:w="3260" w:type="dxa"/>
          </w:tcPr>
          <w:p w:rsidR="007E4A9F" w:rsidRPr="00615A3C" w:rsidRDefault="007E4A9F" w:rsidP="0039440B">
            <w:pPr>
              <w:tabs>
                <w:tab w:val="left" w:pos="360"/>
              </w:tabs>
              <w:spacing w:line="250" w:lineRule="auto"/>
              <w:jc w:val="center"/>
              <w:rPr>
                <w:rFonts w:ascii="PT Astra Serif" w:hAnsi="PT Astra Serif"/>
              </w:rPr>
            </w:pPr>
            <w:r w:rsidRPr="00615A3C">
              <w:rPr>
                <w:rFonts w:ascii="PT Astra Serif" w:hAnsi="PT Astra Serif"/>
              </w:rPr>
              <w:t>25,2</w:t>
            </w:r>
          </w:p>
        </w:tc>
      </w:tr>
      <w:tr w:rsidR="00615A3C" w:rsidRPr="00615A3C" w:rsidTr="0039440B">
        <w:tblPrEx>
          <w:tblBorders>
            <w:bottom w:val="single" w:sz="4" w:space="0" w:color="auto"/>
          </w:tblBorders>
        </w:tblPrEx>
        <w:tc>
          <w:tcPr>
            <w:tcW w:w="6379" w:type="dxa"/>
            <w:vAlign w:val="center"/>
          </w:tcPr>
          <w:p w:rsidR="007E4A9F" w:rsidRPr="00615A3C" w:rsidRDefault="007E4A9F" w:rsidP="0039440B">
            <w:pPr>
              <w:tabs>
                <w:tab w:val="left" w:pos="360"/>
              </w:tabs>
              <w:spacing w:line="250" w:lineRule="auto"/>
              <w:jc w:val="center"/>
              <w:rPr>
                <w:rFonts w:ascii="PT Astra Serif" w:hAnsi="PT Astra Serif"/>
              </w:rPr>
            </w:pPr>
            <w:r w:rsidRPr="00615A3C">
              <w:rPr>
                <w:rFonts w:ascii="PT Astra Serif" w:hAnsi="PT Astra Serif"/>
                <w:bCs/>
              </w:rPr>
              <w:t xml:space="preserve">АО </w:t>
            </w:r>
            <w:r w:rsidR="009D1793" w:rsidRPr="00615A3C">
              <w:rPr>
                <w:rFonts w:ascii="PT Astra Serif" w:hAnsi="PT Astra Serif"/>
                <w:bCs/>
              </w:rPr>
              <w:t>«</w:t>
            </w:r>
            <w:r w:rsidR="004511A7" w:rsidRPr="00615A3C">
              <w:rPr>
                <w:rFonts w:ascii="PT Astra Serif" w:hAnsi="PT Astra Serif"/>
                <w:bCs/>
              </w:rPr>
              <w:t>УПЗ</w:t>
            </w:r>
            <w:r w:rsidR="009D1793" w:rsidRPr="00615A3C">
              <w:rPr>
                <w:rFonts w:ascii="PT Astra Serif" w:hAnsi="PT Astra Serif"/>
                <w:bCs/>
              </w:rPr>
              <w:t>»</w:t>
            </w:r>
          </w:p>
        </w:tc>
        <w:tc>
          <w:tcPr>
            <w:tcW w:w="3260" w:type="dxa"/>
          </w:tcPr>
          <w:p w:rsidR="007E4A9F" w:rsidRPr="00615A3C" w:rsidRDefault="007E4A9F" w:rsidP="0039440B">
            <w:pPr>
              <w:tabs>
                <w:tab w:val="left" w:pos="360"/>
              </w:tabs>
              <w:spacing w:line="250" w:lineRule="auto"/>
              <w:jc w:val="center"/>
              <w:rPr>
                <w:rFonts w:ascii="PT Astra Serif" w:hAnsi="PT Astra Serif"/>
              </w:rPr>
            </w:pPr>
            <w:r w:rsidRPr="00615A3C">
              <w:rPr>
                <w:rFonts w:ascii="PT Astra Serif" w:hAnsi="PT Astra Serif"/>
              </w:rPr>
              <w:t>17,8</w:t>
            </w:r>
          </w:p>
        </w:tc>
      </w:tr>
      <w:tr w:rsidR="00615A3C" w:rsidRPr="00615A3C" w:rsidTr="0039440B">
        <w:tblPrEx>
          <w:tblBorders>
            <w:bottom w:val="single" w:sz="4" w:space="0" w:color="auto"/>
          </w:tblBorders>
        </w:tblPrEx>
        <w:tc>
          <w:tcPr>
            <w:tcW w:w="6379" w:type="dxa"/>
            <w:vAlign w:val="center"/>
          </w:tcPr>
          <w:p w:rsidR="00FF0737" w:rsidRPr="00615A3C" w:rsidRDefault="00FF0737" w:rsidP="0039440B">
            <w:pPr>
              <w:spacing w:line="250" w:lineRule="auto"/>
              <w:jc w:val="center"/>
              <w:rPr>
                <w:rFonts w:ascii="PT Astra Serif" w:hAnsi="PT Astra Serif"/>
              </w:rPr>
            </w:pPr>
            <w:r w:rsidRPr="00615A3C">
              <w:rPr>
                <w:rFonts w:ascii="PT Astra Serif" w:hAnsi="PT Astra Serif"/>
              </w:rPr>
              <w:t xml:space="preserve">Ульяновский филиал ПАО нефтегазовая компания </w:t>
            </w:r>
          </w:p>
          <w:p w:rsidR="007E4A9F" w:rsidRPr="00615A3C" w:rsidRDefault="00FF0737" w:rsidP="0039440B">
            <w:pPr>
              <w:tabs>
                <w:tab w:val="left" w:pos="360"/>
              </w:tabs>
              <w:spacing w:line="250" w:lineRule="auto"/>
              <w:jc w:val="center"/>
              <w:rPr>
                <w:rFonts w:ascii="PT Astra Serif" w:hAnsi="PT Astra Serif"/>
              </w:rPr>
            </w:pPr>
            <w:r w:rsidRPr="00615A3C">
              <w:rPr>
                <w:rFonts w:ascii="PT Astra Serif" w:hAnsi="PT Astra Serif"/>
              </w:rPr>
              <w:t>«РуссНефть» по Ульяновской области</w:t>
            </w:r>
          </w:p>
        </w:tc>
        <w:tc>
          <w:tcPr>
            <w:tcW w:w="3260" w:type="dxa"/>
          </w:tcPr>
          <w:p w:rsidR="007E4A9F" w:rsidRPr="00615A3C" w:rsidRDefault="007E4A9F" w:rsidP="0039440B">
            <w:pPr>
              <w:tabs>
                <w:tab w:val="left" w:pos="360"/>
              </w:tabs>
              <w:spacing w:line="250" w:lineRule="auto"/>
              <w:jc w:val="center"/>
              <w:rPr>
                <w:rFonts w:ascii="PT Astra Serif" w:hAnsi="PT Astra Serif"/>
              </w:rPr>
            </w:pPr>
            <w:r w:rsidRPr="00615A3C">
              <w:rPr>
                <w:rFonts w:ascii="PT Astra Serif" w:hAnsi="PT Astra Serif"/>
              </w:rPr>
              <w:t>14,1</w:t>
            </w:r>
          </w:p>
        </w:tc>
      </w:tr>
      <w:tr w:rsidR="007E4A9F" w:rsidRPr="00615A3C" w:rsidTr="0039440B">
        <w:tblPrEx>
          <w:tblBorders>
            <w:bottom w:val="single" w:sz="4" w:space="0" w:color="auto"/>
          </w:tblBorders>
        </w:tblPrEx>
        <w:tc>
          <w:tcPr>
            <w:tcW w:w="6379" w:type="dxa"/>
            <w:vAlign w:val="center"/>
          </w:tcPr>
          <w:p w:rsidR="007E4A9F" w:rsidRPr="00615A3C" w:rsidRDefault="007E4A9F" w:rsidP="0039440B">
            <w:pPr>
              <w:tabs>
                <w:tab w:val="left" w:pos="360"/>
              </w:tabs>
              <w:spacing w:line="250" w:lineRule="auto"/>
              <w:jc w:val="center"/>
              <w:rPr>
                <w:rFonts w:ascii="PT Astra Serif" w:hAnsi="PT Astra Serif"/>
                <w:bCs/>
              </w:rPr>
            </w:pPr>
            <w:r w:rsidRPr="00615A3C">
              <w:rPr>
                <w:rFonts w:ascii="PT Astra Serif" w:hAnsi="PT Astra Serif"/>
                <w:bCs/>
              </w:rPr>
              <w:t xml:space="preserve">АО </w:t>
            </w:r>
            <w:r w:rsidR="009D1793" w:rsidRPr="00615A3C">
              <w:rPr>
                <w:rFonts w:ascii="PT Astra Serif" w:hAnsi="PT Astra Serif"/>
                <w:bCs/>
              </w:rPr>
              <w:t>«</w:t>
            </w:r>
            <w:r w:rsidRPr="00615A3C">
              <w:rPr>
                <w:rFonts w:ascii="PT Astra Serif" w:hAnsi="PT Astra Serif"/>
                <w:bCs/>
              </w:rPr>
              <w:t>Ульяновскцемент</w:t>
            </w:r>
            <w:r w:rsidR="009D1793" w:rsidRPr="00615A3C">
              <w:rPr>
                <w:rFonts w:ascii="PT Astra Serif" w:hAnsi="PT Astra Serif"/>
                <w:bCs/>
              </w:rPr>
              <w:t>»</w:t>
            </w:r>
          </w:p>
        </w:tc>
        <w:tc>
          <w:tcPr>
            <w:tcW w:w="3260" w:type="dxa"/>
          </w:tcPr>
          <w:p w:rsidR="007E4A9F" w:rsidRPr="00615A3C" w:rsidRDefault="007E4A9F" w:rsidP="0039440B">
            <w:pPr>
              <w:tabs>
                <w:tab w:val="left" w:pos="360"/>
              </w:tabs>
              <w:spacing w:line="250" w:lineRule="auto"/>
              <w:jc w:val="center"/>
              <w:rPr>
                <w:rFonts w:ascii="PT Astra Serif" w:hAnsi="PT Astra Serif"/>
              </w:rPr>
            </w:pPr>
            <w:r w:rsidRPr="00615A3C">
              <w:rPr>
                <w:rFonts w:ascii="PT Astra Serif" w:hAnsi="PT Astra Serif"/>
              </w:rPr>
              <w:t>12,7</w:t>
            </w:r>
          </w:p>
        </w:tc>
      </w:tr>
    </w:tbl>
    <w:p w:rsidR="00A52EC0" w:rsidRPr="00615A3C" w:rsidRDefault="00A52EC0" w:rsidP="0039440B">
      <w:pPr>
        <w:spacing w:line="250" w:lineRule="auto"/>
        <w:rPr>
          <w:rFonts w:ascii="PT Astra Serif" w:hAnsi="PT Astra Serif"/>
          <w:sz w:val="28"/>
          <w:szCs w:val="28"/>
          <w:lang w:bidi="he-IL"/>
        </w:rPr>
      </w:pPr>
    </w:p>
    <w:p w:rsidR="00972406" w:rsidRPr="00615A3C" w:rsidRDefault="000A5979" w:rsidP="0039440B">
      <w:pPr>
        <w:tabs>
          <w:tab w:val="left" w:pos="360"/>
        </w:tabs>
        <w:spacing w:line="250" w:lineRule="auto"/>
        <w:jc w:val="right"/>
        <w:rPr>
          <w:rFonts w:ascii="PT Astra Serif" w:hAnsi="PT Astra Serif"/>
          <w:sz w:val="28"/>
          <w:szCs w:val="28"/>
          <w:lang w:bidi="he-IL"/>
        </w:rPr>
      </w:pPr>
      <w:r w:rsidRPr="00615A3C">
        <w:rPr>
          <w:rFonts w:ascii="PT Astra Serif" w:hAnsi="PT Astra Serif"/>
          <w:sz w:val="28"/>
          <w:szCs w:val="28"/>
          <w:lang w:bidi="he-IL"/>
        </w:rPr>
        <w:t xml:space="preserve">Таблица </w:t>
      </w:r>
      <w:r w:rsidR="00FF766A" w:rsidRPr="00615A3C">
        <w:rPr>
          <w:rFonts w:ascii="PT Astra Serif" w:hAnsi="PT Astra Serif"/>
          <w:sz w:val="28"/>
          <w:szCs w:val="28"/>
          <w:lang w:bidi="he-IL"/>
        </w:rPr>
        <w:t>4</w:t>
      </w:r>
    </w:p>
    <w:p w:rsidR="001B7A06" w:rsidRPr="00615A3C" w:rsidRDefault="001B7A06" w:rsidP="0039440B">
      <w:pPr>
        <w:tabs>
          <w:tab w:val="left" w:pos="360"/>
        </w:tabs>
        <w:spacing w:line="250" w:lineRule="auto"/>
        <w:jc w:val="right"/>
        <w:rPr>
          <w:rFonts w:ascii="PT Astra Serif" w:hAnsi="PT Astra Serif"/>
          <w:sz w:val="28"/>
          <w:szCs w:val="28"/>
          <w:lang w:bidi="he-IL"/>
        </w:rPr>
      </w:pPr>
    </w:p>
    <w:tbl>
      <w:tblPr>
        <w:tblW w:w="9656" w:type="dxa"/>
        <w:tblInd w:w="91" w:type="dxa"/>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6396"/>
        <w:gridCol w:w="3260"/>
      </w:tblGrid>
      <w:tr w:rsidR="00615A3C" w:rsidRPr="00615A3C" w:rsidTr="000F01E6">
        <w:trPr>
          <w:tblHeader/>
        </w:trPr>
        <w:tc>
          <w:tcPr>
            <w:tcW w:w="6396" w:type="dxa"/>
            <w:tcBorders>
              <w:bottom w:val="nil"/>
            </w:tcBorders>
            <w:noWrap/>
            <w:vAlign w:val="center"/>
          </w:tcPr>
          <w:p w:rsidR="001B7A06" w:rsidRPr="00615A3C" w:rsidRDefault="001B7A06" w:rsidP="0039440B">
            <w:pPr>
              <w:spacing w:line="250" w:lineRule="auto"/>
              <w:jc w:val="center"/>
              <w:rPr>
                <w:rFonts w:ascii="PT Astra Serif" w:hAnsi="PT Astra Serif"/>
                <w:lang w:bidi="he-IL"/>
              </w:rPr>
            </w:pPr>
            <w:r w:rsidRPr="00615A3C">
              <w:rPr>
                <w:rFonts w:ascii="PT Astra Serif" w:hAnsi="PT Astra Serif"/>
                <w:lang w:bidi="he-IL"/>
              </w:rPr>
              <w:t>Наименование потребителя</w:t>
            </w:r>
          </w:p>
        </w:tc>
        <w:tc>
          <w:tcPr>
            <w:tcW w:w="3260" w:type="dxa"/>
            <w:tcBorders>
              <w:bottom w:val="nil"/>
            </w:tcBorders>
            <w:vAlign w:val="center"/>
          </w:tcPr>
          <w:p w:rsidR="001B7A06" w:rsidRPr="00615A3C" w:rsidRDefault="001B7A06" w:rsidP="0039440B">
            <w:pPr>
              <w:spacing w:line="250" w:lineRule="auto"/>
              <w:jc w:val="center"/>
              <w:rPr>
                <w:rFonts w:ascii="PT Astra Serif" w:hAnsi="PT Astra Serif"/>
                <w:spacing w:val="-4"/>
              </w:rPr>
            </w:pPr>
            <w:r w:rsidRPr="00615A3C">
              <w:rPr>
                <w:rFonts w:ascii="PT Astra Serif" w:hAnsi="PT Astra Serif"/>
                <w:spacing w:val="-4"/>
              </w:rPr>
              <w:t>Максимальное потребление активной мощности</w:t>
            </w:r>
          </w:p>
          <w:p w:rsidR="001B7A06" w:rsidRPr="00615A3C" w:rsidRDefault="001B7A06" w:rsidP="0039440B">
            <w:pPr>
              <w:spacing w:line="250" w:lineRule="auto"/>
              <w:jc w:val="center"/>
              <w:rPr>
                <w:rFonts w:ascii="PT Astra Serif" w:hAnsi="PT Astra Serif"/>
                <w:lang w:bidi="he-IL"/>
              </w:rPr>
            </w:pPr>
            <w:r w:rsidRPr="00615A3C">
              <w:rPr>
                <w:rFonts w:ascii="PT Astra Serif" w:hAnsi="PT Astra Serif"/>
                <w:spacing w:val="-4"/>
              </w:rPr>
              <w:t>за 2018 год, МВт</w:t>
            </w:r>
          </w:p>
        </w:tc>
      </w:tr>
      <w:tr w:rsidR="00615A3C" w:rsidRPr="00615A3C" w:rsidTr="00182E01">
        <w:tblPrEx>
          <w:tblBorders>
            <w:bottom w:val="single" w:sz="4" w:space="0" w:color="auto"/>
          </w:tblBorders>
        </w:tblPrEx>
        <w:trPr>
          <w:trHeight w:val="300"/>
        </w:trPr>
        <w:tc>
          <w:tcPr>
            <w:tcW w:w="6396" w:type="dxa"/>
            <w:noWrap/>
            <w:vAlign w:val="center"/>
          </w:tcPr>
          <w:p w:rsidR="00972406" w:rsidRPr="00615A3C" w:rsidRDefault="00E029CA" w:rsidP="0039440B">
            <w:pPr>
              <w:spacing w:line="250" w:lineRule="auto"/>
              <w:jc w:val="center"/>
              <w:rPr>
                <w:rFonts w:ascii="PT Astra Serif" w:hAnsi="PT Astra Serif"/>
              </w:rPr>
            </w:pPr>
            <w:r w:rsidRPr="00615A3C">
              <w:rPr>
                <w:rFonts w:ascii="PT Astra Serif" w:hAnsi="PT Astra Serif"/>
                <w:bCs/>
              </w:rPr>
              <w:t>О</w:t>
            </w:r>
            <w:r w:rsidR="00735FC2" w:rsidRPr="00615A3C">
              <w:rPr>
                <w:rFonts w:ascii="PT Astra Serif" w:hAnsi="PT Astra Serif"/>
                <w:bCs/>
              </w:rPr>
              <w:t xml:space="preserve">АО </w:t>
            </w:r>
            <w:r w:rsidR="009D1793" w:rsidRPr="00615A3C">
              <w:rPr>
                <w:rFonts w:ascii="PT Astra Serif" w:hAnsi="PT Astra Serif"/>
                <w:bCs/>
              </w:rPr>
              <w:t>«</w:t>
            </w:r>
            <w:r w:rsidR="00735FC2" w:rsidRPr="00615A3C">
              <w:rPr>
                <w:rFonts w:ascii="PT Astra Serif" w:hAnsi="PT Astra Serif"/>
                <w:bCs/>
              </w:rPr>
              <w:t>РЖД</w:t>
            </w:r>
            <w:r w:rsidR="009D1793" w:rsidRPr="00615A3C">
              <w:rPr>
                <w:rFonts w:ascii="PT Astra Serif" w:hAnsi="PT Astra Serif"/>
                <w:bCs/>
              </w:rPr>
              <w:t>»</w:t>
            </w:r>
            <w:r w:rsidR="00F35F63" w:rsidRPr="00615A3C">
              <w:rPr>
                <w:rFonts w:ascii="PT Astra Serif" w:hAnsi="PT Astra Serif"/>
              </w:rPr>
              <w:t>в границах территории Ульяновской области</w:t>
            </w:r>
          </w:p>
        </w:tc>
        <w:tc>
          <w:tcPr>
            <w:tcW w:w="3260" w:type="dxa"/>
            <w:noWrap/>
          </w:tcPr>
          <w:p w:rsidR="00972406" w:rsidRPr="00615A3C" w:rsidRDefault="00735FC2" w:rsidP="0039440B">
            <w:pPr>
              <w:spacing w:line="250" w:lineRule="auto"/>
              <w:jc w:val="center"/>
              <w:rPr>
                <w:rFonts w:ascii="PT Astra Serif" w:hAnsi="PT Astra Serif"/>
              </w:rPr>
            </w:pPr>
            <w:r w:rsidRPr="00615A3C">
              <w:rPr>
                <w:rFonts w:ascii="PT Astra Serif" w:hAnsi="PT Astra Serif"/>
              </w:rPr>
              <w:t>66,7</w:t>
            </w:r>
          </w:p>
        </w:tc>
      </w:tr>
      <w:tr w:rsidR="00615A3C" w:rsidRPr="00615A3C" w:rsidTr="00182E01">
        <w:tblPrEx>
          <w:tblBorders>
            <w:bottom w:val="single" w:sz="4" w:space="0" w:color="auto"/>
          </w:tblBorders>
        </w:tblPrEx>
        <w:trPr>
          <w:trHeight w:val="300"/>
        </w:trPr>
        <w:tc>
          <w:tcPr>
            <w:tcW w:w="6396" w:type="dxa"/>
            <w:noWrap/>
            <w:vAlign w:val="center"/>
          </w:tcPr>
          <w:p w:rsidR="00972406" w:rsidRPr="00615A3C" w:rsidRDefault="00735FC2" w:rsidP="0039440B">
            <w:pPr>
              <w:spacing w:line="250" w:lineRule="auto"/>
              <w:jc w:val="center"/>
              <w:rPr>
                <w:rFonts w:ascii="PT Astra Serif" w:hAnsi="PT Astra Serif"/>
              </w:rPr>
            </w:pPr>
            <w:r w:rsidRPr="00615A3C">
              <w:rPr>
                <w:rFonts w:ascii="PT Astra Serif" w:hAnsi="PT Astra Serif"/>
                <w:bCs/>
              </w:rPr>
              <w:t xml:space="preserve">ООО </w:t>
            </w:r>
            <w:r w:rsidR="009D1793" w:rsidRPr="00615A3C">
              <w:rPr>
                <w:rFonts w:ascii="PT Astra Serif" w:hAnsi="PT Astra Serif"/>
                <w:bCs/>
              </w:rPr>
              <w:t>«</w:t>
            </w:r>
            <w:r w:rsidR="004B3FD7" w:rsidRPr="00615A3C">
              <w:rPr>
                <w:rFonts w:ascii="PT Astra Serif" w:hAnsi="PT Astra Serif"/>
                <w:bCs/>
              </w:rPr>
              <w:t>УАЗ</w:t>
            </w:r>
            <w:r w:rsidR="009D1793" w:rsidRPr="00615A3C">
              <w:rPr>
                <w:rFonts w:ascii="PT Astra Serif" w:hAnsi="PT Astra Serif"/>
                <w:bCs/>
              </w:rPr>
              <w:t>»</w:t>
            </w:r>
          </w:p>
        </w:tc>
        <w:tc>
          <w:tcPr>
            <w:tcW w:w="3260" w:type="dxa"/>
            <w:noWrap/>
          </w:tcPr>
          <w:p w:rsidR="00972406" w:rsidRPr="00615A3C" w:rsidRDefault="00735FC2" w:rsidP="0039440B">
            <w:pPr>
              <w:spacing w:line="250" w:lineRule="auto"/>
              <w:jc w:val="center"/>
              <w:rPr>
                <w:rFonts w:ascii="PT Astra Serif" w:hAnsi="PT Astra Serif"/>
              </w:rPr>
            </w:pPr>
            <w:r w:rsidRPr="00615A3C">
              <w:rPr>
                <w:rFonts w:ascii="PT Astra Serif" w:hAnsi="PT Astra Serif"/>
              </w:rPr>
              <w:t>44,</w:t>
            </w:r>
            <w:r w:rsidR="00F83ACB" w:rsidRPr="00615A3C">
              <w:rPr>
                <w:rFonts w:ascii="PT Astra Serif" w:hAnsi="PT Astra Serif"/>
              </w:rPr>
              <w:t>1</w:t>
            </w:r>
          </w:p>
        </w:tc>
      </w:tr>
      <w:tr w:rsidR="00615A3C" w:rsidRPr="00615A3C" w:rsidTr="00182E01">
        <w:tblPrEx>
          <w:tblBorders>
            <w:bottom w:val="single" w:sz="4" w:space="0" w:color="auto"/>
          </w:tblBorders>
        </w:tblPrEx>
        <w:trPr>
          <w:trHeight w:val="300"/>
        </w:trPr>
        <w:tc>
          <w:tcPr>
            <w:tcW w:w="6396" w:type="dxa"/>
            <w:noWrap/>
            <w:vAlign w:val="center"/>
          </w:tcPr>
          <w:p w:rsidR="00005D98" w:rsidRPr="00615A3C" w:rsidRDefault="00005D98" w:rsidP="0039440B">
            <w:pPr>
              <w:spacing w:line="250" w:lineRule="auto"/>
              <w:jc w:val="center"/>
              <w:rPr>
                <w:rFonts w:ascii="PT Astra Serif" w:hAnsi="PT Astra Serif"/>
              </w:rPr>
            </w:pPr>
            <w:r w:rsidRPr="00615A3C">
              <w:rPr>
                <w:rFonts w:ascii="PT Astra Serif" w:hAnsi="PT Astra Serif"/>
              </w:rPr>
              <w:t xml:space="preserve">АО «Транснефть – Дружба» в границах </w:t>
            </w:r>
          </w:p>
          <w:p w:rsidR="00735FC2" w:rsidRPr="00615A3C" w:rsidRDefault="00005D98" w:rsidP="0039440B">
            <w:pPr>
              <w:spacing w:line="250" w:lineRule="auto"/>
              <w:jc w:val="center"/>
              <w:rPr>
                <w:rFonts w:ascii="PT Astra Serif" w:hAnsi="PT Astra Serif"/>
              </w:rPr>
            </w:pPr>
            <w:r w:rsidRPr="00615A3C">
              <w:rPr>
                <w:rFonts w:ascii="PT Astra Serif" w:hAnsi="PT Astra Serif"/>
              </w:rPr>
              <w:t>Ульяновской области</w:t>
            </w:r>
          </w:p>
        </w:tc>
        <w:tc>
          <w:tcPr>
            <w:tcW w:w="3260" w:type="dxa"/>
            <w:noWrap/>
          </w:tcPr>
          <w:p w:rsidR="00735FC2" w:rsidRPr="00615A3C" w:rsidRDefault="00735FC2" w:rsidP="0039440B">
            <w:pPr>
              <w:spacing w:line="250" w:lineRule="auto"/>
              <w:jc w:val="center"/>
              <w:rPr>
                <w:rFonts w:ascii="PT Astra Serif" w:hAnsi="PT Astra Serif"/>
              </w:rPr>
            </w:pPr>
            <w:r w:rsidRPr="00615A3C">
              <w:rPr>
                <w:rFonts w:ascii="PT Astra Serif" w:hAnsi="PT Astra Serif"/>
              </w:rPr>
              <w:t>28,7</w:t>
            </w:r>
          </w:p>
        </w:tc>
      </w:tr>
      <w:tr w:rsidR="00615A3C" w:rsidRPr="00615A3C" w:rsidTr="00182E01">
        <w:tblPrEx>
          <w:tblBorders>
            <w:bottom w:val="single" w:sz="4" w:space="0" w:color="auto"/>
          </w:tblBorders>
        </w:tblPrEx>
        <w:trPr>
          <w:trHeight w:val="300"/>
        </w:trPr>
        <w:tc>
          <w:tcPr>
            <w:tcW w:w="6396" w:type="dxa"/>
            <w:noWrap/>
            <w:vAlign w:val="center"/>
          </w:tcPr>
          <w:p w:rsidR="00735FC2" w:rsidRPr="00615A3C" w:rsidRDefault="00735FC2" w:rsidP="0039440B">
            <w:pPr>
              <w:spacing w:line="250" w:lineRule="auto"/>
              <w:jc w:val="center"/>
              <w:rPr>
                <w:rFonts w:ascii="PT Astra Serif" w:hAnsi="PT Astra Serif"/>
              </w:rPr>
            </w:pPr>
            <w:r w:rsidRPr="00615A3C">
              <w:rPr>
                <w:rFonts w:ascii="PT Astra Serif" w:hAnsi="PT Astra Serif"/>
                <w:bCs/>
              </w:rPr>
              <w:t xml:space="preserve">АО </w:t>
            </w:r>
            <w:r w:rsidR="009D1793" w:rsidRPr="00615A3C">
              <w:rPr>
                <w:rFonts w:ascii="PT Astra Serif" w:hAnsi="PT Astra Serif"/>
                <w:bCs/>
              </w:rPr>
              <w:t>«</w:t>
            </w:r>
            <w:r w:rsidRPr="00615A3C">
              <w:rPr>
                <w:rFonts w:ascii="PT Astra Serif" w:hAnsi="PT Astra Serif"/>
                <w:bCs/>
              </w:rPr>
              <w:t>Авиастар-СП</w:t>
            </w:r>
            <w:r w:rsidR="009D1793" w:rsidRPr="00615A3C">
              <w:rPr>
                <w:rFonts w:ascii="PT Astra Serif" w:hAnsi="PT Astra Serif"/>
                <w:bCs/>
              </w:rPr>
              <w:t>»</w:t>
            </w:r>
          </w:p>
        </w:tc>
        <w:tc>
          <w:tcPr>
            <w:tcW w:w="3260" w:type="dxa"/>
            <w:noWrap/>
          </w:tcPr>
          <w:p w:rsidR="00735FC2" w:rsidRPr="00615A3C" w:rsidRDefault="00735FC2" w:rsidP="0039440B">
            <w:pPr>
              <w:spacing w:line="250" w:lineRule="auto"/>
              <w:jc w:val="center"/>
              <w:rPr>
                <w:rFonts w:ascii="PT Astra Serif" w:hAnsi="PT Astra Serif"/>
              </w:rPr>
            </w:pPr>
            <w:r w:rsidRPr="00615A3C">
              <w:rPr>
                <w:rFonts w:ascii="PT Astra Serif" w:hAnsi="PT Astra Serif"/>
              </w:rPr>
              <w:t>25,4</w:t>
            </w:r>
          </w:p>
        </w:tc>
      </w:tr>
      <w:tr w:rsidR="00615A3C" w:rsidRPr="00615A3C" w:rsidTr="00182E01">
        <w:tblPrEx>
          <w:tblBorders>
            <w:bottom w:val="single" w:sz="4" w:space="0" w:color="auto"/>
          </w:tblBorders>
        </w:tblPrEx>
        <w:trPr>
          <w:trHeight w:val="315"/>
        </w:trPr>
        <w:tc>
          <w:tcPr>
            <w:tcW w:w="6396" w:type="dxa"/>
            <w:noWrap/>
            <w:vAlign w:val="center"/>
          </w:tcPr>
          <w:p w:rsidR="00735FC2" w:rsidRPr="00615A3C" w:rsidRDefault="00735FC2" w:rsidP="0039440B">
            <w:pPr>
              <w:spacing w:line="250" w:lineRule="auto"/>
              <w:jc w:val="center"/>
              <w:rPr>
                <w:rFonts w:ascii="PT Astra Serif" w:hAnsi="PT Astra Serif"/>
              </w:rPr>
            </w:pPr>
            <w:r w:rsidRPr="00615A3C">
              <w:rPr>
                <w:rFonts w:ascii="PT Astra Serif" w:hAnsi="PT Astra Serif"/>
                <w:bCs/>
              </w:rPr>
              <w:t xml:space="preserve">АО </w:t>
            </w:r>
            <w:r w:rsidR="009D1793" w:rsidRPr="00615A3C">
              <w:rPr>
                <w:rFonts w:ascii="PT Astra Serif" w:hAnsi="PT Astra Serif"/>
                <w:bCs/>
              </w:rPr>
              <w:t>«</w:t>
            </w:r>
            <w:r w:rsidRPr="00615A3C">
              <w:rPr>
                <w:rFonts w:ascii="PT Astra Serif" w:hAnsi="PT Astra Serif"/>
              </w:rPr>
              <w:t>Димитровградский автоагрегатный завод</w:t>
            </w:r>
            <w:r w:rsidR="009D1793" w:rsidRPr="00615A3C">
              <w:rPr>
                <w:rFonts w:ascii="PT Astra Serif" w:hAnsi="PT Astra Serif"/>
                <w:bCs/>
              </w:rPr>
              <w:t>»</w:t>
            </w:r>
          </w:p>
        </w:tc>
        <w:tc>
          <w:tcPr>
            <w:tcW w:w="3260" w:type="dxa"/>
            <w:noWrap/>
          </w:tcPr>
          <w:p w:rsidR="00735FC2" w:rsidRPr="00615A3C" w:rsidRDefault="00F83ACB" w:rsidP="0039440B">
            <w:pPr>
              <w:spacing w:line="250" w:lineRule="auto"/>
              <w:jc w:val="center"/>
              <w:rPr>
                <w:rFonts w:ascii="PT Astra Serif" w:hAnsi="PT Astra Serif"/>
              </w:rPr>
            </w:pPr>
            <w:r w:rsidRPr="00615A3C">
              <w:rPr>
                <w:rFonts w:ascii="PT Astra Serif" w:hAnsi="PT Astra Serif"/>
              </w:rPr>
              <w:t>25</w:t>
            </w:r>
          </w:p>
        </w:tc>
      </w:tr>
      <w:tr w:rsidR="00735FC2" w:rsidRPr="00615A3C" w:rsidTr="00182E01">
        <w:tblPrEx>
          <w:tblBorders>
            <w:bottom w:val="single" w:sz="4" w:space="0" w:color="auto"/>
          </w:tblBorders>
        </w:tblPrEx>
        <w:trPr>
          <w:trHeight w:val="315"/>
        </w:trPr>
        <w:tc>
          <w:tcPr>
            <w:tcW w:w="6396" w:type="dxa"/>
            <w:noWrap/>
            <w:vAlign w:val="center"/>
          </w:tcPr>
          <w:p w:rsidR="00FF0737" w:rsidRPr="00615A3C" w:rsidRDefault="00FF0737" w:rsidP="0039440B">
            <w:pPr>
              <w:spacing w:line="250" w:lineRule="auto"/>
              <w:jc w:val="center"/>
              <w:rPr>
                <w:rFonts w:ascii="PT Astra Serif" w:hAnsi="PT Astra Serif"/>
              </w:rPr>
            </w:pPr>
            <w:r w:rsidRPr="00615A3C">
              <w:rPr>
                <w:rFonts w:ascii="PT Astra Serif" w:hAnsi="PT Astra Serif"/>
              </w:rPr>
              <w:t xml:space="preserve">Ульяновский филиал ПАО нефтегазовая компания </w:t>
            </w:r>
          </w:p>
          <w:p w:rsidR="00735FC2" w:rsidRPr="00615A3C" w:rsidRDefault="00FF0737" w:rsidP="0039440B">
            <w:pPr>
              <w:spacing w:line="250" w:lineRule="auto"/>
              <w:jc w:val="center"/>
              <w:rPr>
                <w:rFonts w:ascii="PT Astra Serif" w:hAnsi="PT Astra Serif"/>
              </w:rPr>
            </w:pPr>
            <w:r w:rsidRPr="00615A3C">
              <w:rPr>
                <w:rFonts w:ascii="PT Astra Serif" w:hAnsi="PT Astra Serif"/>
              </w:rPr>
              <w:t>«РуссНефть» по Ульяновской области</w:t>
            </w:r>
          </w:p>
        </w:tc>
        <w:tc>
          <w:tcPr>
            <w:tcW w:w="3260" w:type="dxa"/>
            <w:noWrap/>
          </w:tcPr>
          <w:p w:rsidR="00735FC2" w:rsidRPr="00615A3C" w:rsidRDefault="00735FC2" w:rsidP="0039440B">
            <w:pPr>
              <w:spacing w:line="250" w:lineRule="auto"/>
              <w:jc w:val="center"/>
              <w:rPr>
                <w:rFonts w:ascii="PT Astra Serif" w:hAnsi="PT Astra Serif"/>
              </w:rPr>
            </w:pPr>
            <w:r w:rsidRPr="00615A3C">
              <w:rPr>
                <w:rFonts w:ascii="PT Astra Serif" w:hAnsi="PT Astra Serif"/>
              </w:rPr>
              <w:t>15</w:t>
            </w:r>
          </w:p>
        </w:tc>
      </w:tr>
    </w:tbl>
    <w:p w:rsidR="000A5979" w:rsidRPr="00615A3C" w:rsidRDefault="000A5979" w:rsidP="0039440B">
      <w:pPr>
        <w:spacing w:line="250" w:lineRule="auto"/>
        <w:rPr>
          <w:rFonts w:ascii="PT Astra Serif" w:hAnsi="PT Astra Serif"/>
          <w:sz w:val="28"/>
          <w:szCs w:val="28"/>
          <w:lang w:bidi="he-IL"/>
        </w:rPr>
      </w:pPr>
    </w:p>
    <w:p w:rsidR="00C116AC" w:rsidRPr="00615A3C" w:rsidRDefault="00C116AC" w:rsidP="0039440B">
      <w:pPr>
        <w:tabs>
          <w:tab w:val="left" w:pos="360"/>
        </w:tabs>
        <w:spacing w:line="250" w:lineRule="auto"/>
        <w:jc w:val="right"/>
        <w:rPr>
          <w:rFonts w:ascii="PT Astra Serif" w:hAnsi="PT Astra Serif"/>
          <w:sz w:val="28"/>
          <w:szCs w:val="28"/>
          <w:lang w:bidi="he-IL"/>
        </w:rPr>
      </w:pPr>
      <w:r w:rsidRPr="00615A3C">
        <w:rPr>
          <w:rFonts w:ascii="PT Astra Serif" w:hAnsi="PT Astra Serif"/>
          <w:sz w:val="28"/>
          <w:szCs w:val="28"/>
          <w:lang w:bidi="he-IL"/>
        </w:rPr>
        <w:t xml:space="preserve">Таблица </w:t>
      </w:r>
      <w:r w:rsidR="00FF766A" w:rsidRPr="00615A3C">
        <w:rPr>
          <w:rFonts w:ascii="PT Astra Serif" w:hAnsi="PT Astra Serif"/>
          <w:sz w:val="28"/>
          <w:szCs w:val="28"/>
          <w:lang w:bidi="he-IL"/>
        </w:rPr>
        <w:t>5</w:t>
      </w:r>
    </w:p>
    <w:p w:rsidR="00C116AC" w:rsidRPr="00615A3C" w:rsidRDefault="00C116AC" w:rsidP="0039440B">
      <w:pPr>
        <w:spacing w:line="250" w:lineRule="auto"/>
        <w:jc w:val="right"/>
        <w:rPr>
          <w:rFonts w:ascii="PT Astra Serif" w:hAnsi="PT Astra Serif"/>
          <w:sz w:val="28"/>
          <w:szCs w:val="28"/>
          <w:lang w:bidi="he-IL"/>
        </w:rPr>
      </w:pPr>
    </w:p>
    <w:tbl>
      <w:tblPr>
        <w:tblW w:w="9656" w:type="dxa"/>
        <w:tblInd w:w="91" w:type="dxa"/>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6396"/>
        <w:gridCol w:w="3260"/>
      </w:tblGrid>
      <w:tr w:rsidR="00615A3C" w:rsidRPr="00615A3C" w:rsidTr="00C116AC">
        <w:trPr>
          <w:tblHeader/>
        </w:trPr>
        <w:tc>
          <w:tcPr>
            <w:tcW w:w="6396" w:type="dxa"/>
            <w:tcBorders>
              <w:top w:val="single" w:sz="4" w:space="0" w:color="auto"/>
              <w:left w:val="single" w:sz="4" w:space="0" w:color="auto"/>
              <w:bottom w:val="nil"/>
              <w:right w:val="single" w:sz="4" w:space="0" w:color="auto"/>
            </w:tcBorders>
            <w:noWrap/>
            <w:vAlign w:val="center"/>
            <w:hideMark/>
          </w:tcPr>
          <w:p w:rsidR="00C116AC" w:rsidRPr="00615A3C" w:rsidRDefault="00C116AC" w:rsidP="0039440B">
            <w:pPr>
              <w:spacing w:line="250" w:lineRule="auto"/>
              <w:jc w:val="center"/>
              <w:rPr>
                <w:rFonts w:ascii="PT Astra Serif" w:hAnsi="PT Astra Serif"/>
                <w:lang w:bidi="he-IL"/>
              </w:rPr>
            </w:pPr>
            <w:r w:rsidRPr="00615A3C">
              <w:rPr>
                <w:rFonts w:ascii="PT Astra Serif" w:hAnsi="PT Astra Serif"/>
                <w:lang w:bidi="he-IL"/>
              </w:rPr>
              <w:t>Наименование потребителя</w:t>
            </w:r>
          </w:p>
        </w:tc>
        <w:tc>
          <w:tcPr>
            <w:tcW w:w="3260" w:type="dxa"/>
            <w:tcBorders>
              <w:top w:val="single" w:sz="4" w:space="0" w:color="auto"/>
              <w:left w:val="single" w:sz="4" w:space="0" w:color="auto"/>
              <w:bottom w:val="nil"/>
              <w:right w:val="single" w:sz="4" w:space="0" w:color="auto"/>
            </w:tcBorders>
            <w:vAlign w:val="center"/>
            <w:hideMark/>
          </w:tcPr>
          <w:p w:rsidR="00C116AC" w:rsidRPr="00615A3C" w:rsidRDefault="00C116AC" w:rsidP="0039440B">
            <w:pPr>
              <w:spacing w:line="250" w:lineRule="auto"/>
              <w:jc w:val="center"/>
              <w:rPr>
                <w:rFonts w:ascii="PT Astra Serif" w:hAnsi="PT Astra Serif"/>
                <w:spacing w:val="-4"/>
              </w:rPr>
            </w:pPr>
            <w:r w:rsidRPr="00615A3C">
              <w:rPr>
                <w:rFonts w:ascii="PT Astra Serif" w:hAnsi="PT Astra Serif"/>
                <w:spacing w:val="-4"/>
              </w:rPr>
              <w:t>Максимальное потребление активной мощности</w:t>
            </w:r>
          </w:p>
          <w:p w:rsidR="00C116AC" w:rsidRPr="00615A3C" w:rsidRDefault="00C116AC" w:rsidP="0039440B">
            <w:pPr>
              <w:spacing w:line="250" w:lineRule="auto"/>
              <w:jc w:val="center"/>
              <w:rPr>
                <w:rFonts w:ascii="PT Astra Serif" w:hAnsi="PT Astra Serif"/>
                <w:lang w:bidi="he-IL"/>
              </w:rPr>
            </w:pPr>
            <w:r w:rsidRPr="00615A3C">
              <w:rPr>
                <w:rFonts w:ascii="PT Astra Serif" w:hAnsi="PT Astra Serif"/>
                <w:spacing w:val="-4"/>
              </w:rPr>
              <w:t>за 2019 год, МВт</w:t>
            </w:r>
          </w:p>
        </w:tc>
      </w:tr>
      <w:tr w:rsidR="00615A3C" w:rsidRPr="00615A3C" w:rsidTr="00182E01">
        <w:tblPrEx>
          <w:tblBorders>
            <w:bottom w:val="single" w:sz="4" w:space="0" w:color="auto"/>
          </w:tblBorders>
        </w:tblPrEx>
        <w:trPr>
          <w:trHeight w:val="300"/>
        </w:trPr>
        <w:tc>
          <w:tcPr>
            <w:tcW w:w="6396" w:type="dxa"/>
            <w:tcBorders>
              <w:top w:val="single" w:sz="4" w:space="0" w:color="auto"/>
              <w:left w:val="single" w:sz="4" w:space="0" w:color="auto"/>
              <w:bottom w:val="single" w:sz="4" w:space="0" w:color="auto"/>
              <w:right w:val="single" w:sz="4" w:space="0" w:color="auto"/>
            </w:tcBorders>
            <w:noWrap/>
            <w:vAlign w:val="center"/>
            <w:hideMark/>
          </w:tcPr>
          <w:p w:rsidR="00C116AC" w:rsidRPr="00615A3C" w:rsidRDefault="00C116AC" w:rsidP="0039440B">
            <w:pPr>
              <w:spacing w:line="250" w:lineRule="auto"/>
              <w:jc w:val="center"/>
              <w:rPr>
                <w:rFonts w:ascii="PT Astra Serif" w:hAnsi="PT Astra Serif"/>
              </w:rPr>
            </w:pPr>
            <w:r w:rsidRPr="00615A3C">
              <w:rPr>
                <w:rFonts w:ascii="PT Astra Serif" w:hAnsi="PT Astra Serif"/>
                <w:bCs/>
              </w:rPr>
              <w:t xml:space="preserve">ОАО «РЖД» </w:t>
            </w:r>
            <w:r w:rsidR="00F35F63" w:rsidRPr="00615A3C">
              <w:rPr>
                <w:rFonts w:ascii="PT Astra Serif" w:hAnsi="PT Astra Serif"/>
              </w:rPr>
              <w:t>в границах территории Ульяновской области</w:t>
            </w:r>
          </w:p>
        </w:tc>
        <w:tc>
          <w:tcPr>
            <w:tcW w:w="3260" w:type="dxa"/>
            <w:tcBorders>
              <w:top w:val="single" w:sz="4" w:space="0" w:color="auto"/>
              <w:left w:val="single" w:sz="4" w:space="0" w:color="auto"/>
              <w:bottom w:val="single" w:sz="4" w:space="0" w:color="auto"/>
              <w:right w:val="single" w:sz="4" w:space="0" w:color="auto"/>
            </w:tcBorders>
            <w:noWrap/>
            <w:hideMark/>
          </w:tcPr>
          <w:p w:rsidR="00C116AC" w:rsidRPr="00615A3C" w:rsidRDefault="00C116AC" w:rsidP="0039440B">
            <w:pPr>
              <w:spacing w:line="250" w:lineRule="auto"/>
              <w:jc w:val="center"/>
              <w:rPr>
                <w:rFonts w:ascii="PT Astra Serif" w:hAnsi="PT Astra Serif"/>
              </w:rPr>
            </w:pPr>
            <w:r w:rsidRPr="00615A3C">
              <w:rPr>
                <w:rFonts w:ascii="PT Astra Serif" w:hAnsi="PT Astra Serif"/>
              </w:rPr>
              <w:t>67,1</w:t>
            </w:r>
          </w:p>
        </w:tc>
      </w:tr>
      <w:tr w:rsidR="00615A3C" w:rsidRPr="00615A3C" w:rsidTr="00182E01">
        <w:tblPrEx>
          <w:tblBorders>
            <w:bottom w:val="single" w:sz="4" w:space="0" w:color="auto"/>
          </w:tblBorders>
        </w:tblPrEx>
        <w:trPr>
          <w:trHeight w:val="300"/>
        </w:trPr>
        <w:tc>
          <w:tcPr>
            <w:tcW w:w="6396" w:type="dxa"/>
            <w:tcBorders>
              <w:top w:val="single" w:sz="4" w:space="0" w:color="auto"/>
              <w:left w:val="single" w:sz="4" w:space="0" w:color="auto"/>
              <w:bottom w:val="single" w:sz="4" w:space="0" w:color="auto"/>
              <w:right w:val="single" w:sz="4" w:space="0" w:color="auto"/>
            </w:tcBorders>
            <w:noWrap/>
            <w:vAlign w:val="center"/>
            <w:hideMark/>
          </w:tcPr>
          <w:p w:rsidR="00C116AC" w:rsidRPr="00615A3C" w:rsidRDefault="00C116AC" w:rsidP="0039440B">
            <w:pPr>
              <w:spacing w:line="250" w:lineRule="auto"/>
              <w:jc w:val="center"/>
              <w:rPr>
                <w:rFonts w:ascii="PT Astra Serif" w:hAnsi="PT Astra Serif"/>
              </w:rPr>
            </w:pPr>
            <w:r w:rsidRPr="00615A3C">
              <w:rPr>
                <w:rFonts w:ascii="PT Astra Serif" w:hAnsi="PT Astra Serif"/>
                <w:bCs/>
              </w:rPr>
              <w:t>ООО «</w:t>
            </w:r>
            <w:r w:rsidR="00606F82" w:rsidRPr="00615A3C">
              <w:rPr>
                <w:rFonts w:ascii="PT Astra Serif" w:hAnsi="PT Astra Serif"/>
                <w:bCs/>
              </w:rPr>
              <w:t>УАЗ</w:t>
            </w:r>
            <w:r w:rsidRPr="00615A3C">
              <w:rPr>
                <w:rFonts w:ascii="PT Astra Serif" w:hAnsi="PT Astra Serif"/>
                <w:bCs/>
              </w:rPr>
              <w:t>»</w:t>
            </w:r>
          </w:p>
        </w:tc>
        <w:tc>
          <w:tcPr>
            <w:tcW w:w="3260" w:type="dxa"/>
            <w:tcBorders>
              <w:top w:val="single" w:sz="4" w:space="0" w:color="auto"/>
              <w:left w:val="single" w:sz="4" w:space="0" w:color="auto"/>
              <w:bottom w:val="single" w:sz="4" w:space="0" w:color="auto"/>
              <w:right w:val="single" w:sz="4" w:space="0" w:color="auto"/>
            </w:tcBorders>
            <w:noWrap/>
            <w:hideMark/>
          </w:tcPr>
          <w:p w:rsidR="00C116AC" w:rsidRPr="00615A3C" w:rsidRDefault="00C116AC" w:rsidP="0039440B">
            <w:pPr>
              <w:spacing w:line="250" w:lineRule="auto"/>
              <w:jc w:val="center"/>
              <w:rPr>
                <w:rFonts w:ascii="PT Astra Serif" w:hAnsi="PT Astra Serif"/>
              </w:rPr>
            </w:pPr>
            <w:r w:rsidRPr="00615A3C">
              <w:rPr>
                <w:rFonts w:ascii="PT Astra Serif" w:hAnsi="PT Astra Serif"/>
              </w:rPr>
              <w:t>41,9</w:t>
            </w:r>
          </w:p>
        </w:tc>
      </w:tr>
      <w:tr w:rsidR="00615A3C" w:rsidRPr="00615A3C" w:rsidTr="00182E01">
        <w:tblPrEx>
          <w:tblBorders>
            <w:bottom w:val="single" w:sz="4" w:space="0" w:color="auto"/>
          </w:tblBorders>
        </w:tblPrEx>
        <w:trPr>
          <w:trHeight w:val="300"/>
        </w:trPr>
        <w:tc>
          <w:tcPr>
            <w:tcW w:w="6396" w:type="dxa"/>
            <w:tcBorders>
              <w:top w:val="single" w:sz="4" w:space="0" w:color="auto"/>
              <w:left w:val="single" w:sz="4" w:space="0" w:color="auto"/>
              <w:bottom w:val="single" w:sz="4" w:space="0" w:color="auto"/>
              <w:right w:val="single" w:sz="4" w:space="0" w:color="auto"/>
            </w:tcBorders>
            <w:noWrap/>
            <w:vAlign w:val="center"/>
            <w:hideMark/>
          </w:tcPr>
          <w:p w:rsidR="00005D98" w:rsidRPr="00615A3C" w:rsidRDefault="00005D98" w:rsidP="0039440B">
            <w:pPr>
              <w:spacing w:line="250" w:lineRule="auto"/>
              <w:jc w:val="center"/>
              <w:rPr>
                <w:rFonts w:ascii="PT Astra Serif" w:hAnsi="PT Astra Serif"/>
              </w:rPr>
            </w:pPr>
            <w:r w:rsidRPr="00615A3C">
              <w:rPr>
                <w:rFonts w:ascii="PT Astra Serif" w:hAnsi="PT Astra Serif"/>
              </w:rPr>
              <w:t xml:space="preserve">АО «Транснефть – Дружба» в границах </w:t>
            </w:r>
          </w:p>
          <w:p w:rsidR="00C116AC" w:rsidRPr="00615A3C" w:rsidRDefault="00005D98" w:rsidP="0039440B">
            <w:pPr>
              <w:spacing w:line="250" w:lineRule="auto"/>
              <w:jc w:val="center"/>
              <w:rPr>
                <w:rFonts w:ascii="PT Astra Serif" w:hAnsi="PT Astra Serif"/>
              </w:rPr>
            </w:pPr>
            <w:r w:rsidRPr="00615A3C">
              <w:rPr>
                <w:rFonts w:ascii="PT Astra Serif" w:hAnsi="PT Astra Serif"/>
              </w:rPr>
              <w:t>Ульяновской области</w:t>
            </w:r>
          </w:p>
        </w:tc>
        <w:tc>
          <w:tcPr>
            <w:tcW w:w="3260" w:type="dxa"/>
            <w:tcBorders>
              <w:top w:val="single" w:sz="4" w:space="0" w:color="auto"/>
              <w:left w:val="single" w:sz="4" w:space="0" w:color="auto"/>
              <w:bottom w:val="single" w:sz="4" w:space="0" w:color="auto"/>
              <w:right w:val="single" w:sz="4" w:space="0" w:color="auto"/>
            </w:tcBorders>
            <w:noWrap/>
            <w:hideMark/>
          </w:tcPr>
          <w:p w:rsidR="00C116AC" w:rsidRPr="00615A3C" w:rsidRDefault="00C116AC" w:rsidP="0039440B">
            <w:pPr>
              <w:spacing w:line="250" w:lineRule="auto"/>
              <w:jc w:val="center"/>
              <w:rPr>
                <w:rFonts w:ascii="PT Astra Serif" w:hAnsi="PT Astra Serif"/>
              </w:rPr>
            </w:pPr>
            <w:r w:rsidRPr="00615A3C">
              <w:rPr>
                <w:rFonts w:ascii="PT Astra Serif" w:hAnsi="PT Astra Serif"/>
              </w:rPr>
              <w:t>27,9</w:t>
            </w:r>
          </w:p>
        </w:tc>
      </w:tr>
      <w:tr w:rsidR="00615A3C" w:rsidRPr="00615A3C" w:rsidTr="00182E01">
        <w:tblPrEx>
          <w:tblBorders>
            <w:bottom w:val="single" w:sz="4" w:space="0" w:color="auto"/>
          </w:tblBorders>
        </w:tblPrEx>
        <w:trPr>
          <w:trHeight w:val="300"/>
        </w:trPr>
        <w:tc>
          <w:tcPr>
            <w:tcW w:w="6396" w:type="dxa"/>
            <w:tcBorders>
              <w:top w:val="single" w:sz="4" w:space="0" w:color="auto"/>
              <w:left w:val="single" w:sz="4" w:space="0" w:color="auto"/>
              <w:bottom w:val="single" w:sz="4" w:space="0" w:color="auto"/>
              <w:right w:val="single" w:sz="4" w:space="0" w:color="auto"/>
            </w:tcBorders>
            <w:noWrap/>
            <w:vAlign w:val="center"/>
            <w:hideMark/>
          </w:tcPr>
          <w:p w:rsidR="00C116AC" w:rsidRPr="00615A3C" w:rsidRDefault="00C116AC" w:rsidP="0039440B">
            <w:pPr>
              <w:spacing w:line="250" w:lineRule="auto"/>
              <w:jc w:val="center"/>
              <w:rPr>
                <w:rFonts w:ascii="PT Astra Serif" w:hAnsi="PT Astra Serif"/>
              </w:rPr>
            </w:pPr>
            <w:r w:rsidRPr="00615A3C">
              <w:rPr>
                <w:rFonts w:ascii="PT Astra Serif" w:hAnsi="PT Astra Serif"/>
                <w:bCs/>
              </w:rPr>
              <w:t>АО «Авиастар-СП»</w:t>
            </w:r>
          </w:p>
        </w:tc>
        <w:tc>
          <w:tcPr>
            <w:tcW w:w="3260" w:type="dxa"/>
            <w:tcBorders>
              <w:top w:val="single" w:sz="4" w:space="0" w:color="auto"/>
              <w:left w:val="single" w:sz="4" w:space="0" w:color="auto"/>
              <w:bottom w:val="single" w:sz="4" w:space="0" w:color="auto"/>
              <w:right w:val="single" w:sz="4" w:space="0" w:color="auto"/>
            </w:tcBorders>
            <w:noWrap/>
            <w:hideMark/>
          </w:tcPr>
          <w:p w:rsidR="00C116AC" w:rsidRPr="00615A3C" w:rsidRDefault="00C116AC" w:rsidP="0039440B">
            <w:pPr>
              <w:spacing w:line="250" w:lineRule="auto"/>
              <w:jc w:val="center"/>
              <w:rPr>
                <w:rFonts w:ascii="PT Astra Serif" w:hAnsi="PT Astra Serif"/>
              </w:rPr>
            </w:pPr>
            <w:r w:rsidRPr="00615A3C">
              <w:rPr>
                <w:rFonts w:ascii="PT Astra Serif" w:hAnsi="PT Astra Serif"/>
              </w:rPr>
              <w:t>26,1</w:t>
            </w:r>
          </w:p>
        </w:tc>
      </w:tr>
      <w:tr w:rsidR="00615A3C" w:rsidRPr="00615A3C" w:rsidTr="00182E01">
        <w:tblPrEx>
          <w:tblBorders>
            <w:bottom w:val="single" w:sz="4" w:space="0" w:color="auto"/>
          </w:tblBorders>
        </w:tblPrEx>
        <w:trPr>
          <w:trHeight w:val="315"/>
        </w:trPr>
        <w:tc>
          <w:tcPr>
            <w:tcW w:w="6396" w:type="dxa"/>
            <w:tcBorders>
              <w:top w:val="single" w:sz="4" w:space="0" w:color="auto"/>
              <w:left w:val="single" w:sz="4" w:space="0" w:color="auto"/>
              <w:bottom w:val="single" w:sz="4" w:space="0" w:color="auto"/>
              <w:right w:val="single" w:sz="4" w:space="0" w:color="auto"/>
            </w:tcBorders>
            <w:noWrap/>
            <w:vAlign w:val="center"/>
            <w:hideMark/>
          </w:tcPr>
          <w:p w:rsidR="00C116AC" w:rsidRPr="00615A3C" w:rsidRDefault="00C116AC" w:rsidP="0039440B">
            <w:pPr>
              <w:spacing w:line="250" w:lineRule="auto"/>
              <w:jc w:val="center"/>
              <w:rPr>
                <w:rFonts w:ascii="PT Astra Serif" w:hAnsi="PT Astra Serif"/>
              </w:rPr>
            </w:pPr>
            <w:r w:rsidRPr="00615A3C">
              <w:rPr>
                <w:rFonts w:ascii="PT Astra Serif" w:hAnsi="PT Astra Serif"/>
                <w:bCs/>
              </w:rPr>
              <w:t>АО «</w:t>
            </w:r>
            <w:r w:rsidRPr="00615A3C">
              <w:rPr>
                <w:rFonts w:ascii="PT Astra Serif" w:hAnsi="PT Astra Serif"/>
              </w:rPr>
              <w:t>Димитровградский автоагрегатный завод</w:t>
            </w:r>
            <w:r w:rsidRPr="00615A3C">
              <w:rPr>
                <w:rFonts w:ascii="PT Astra Serif" w:hAnsi="PT Astra Serif"/>
                <w:bCs/>
              </w:rPr>
              <w:t>»</w:t>
            </w:r>
          </w:p>
        </w:tc>
        <w:tc>
          <w:tcPr>
            <w:tcW w:w="3260" w:type="dxa"/>
            <w:tcBorders>
              <w:top w:val="single" w:sz="4" w:space="0" w:color="auto"/>
              <w:left w:val="single" w:sz="4" w:space="0" w:color="auto"/>
              <w:bottom w:val="single" w:sz="4" w:space="0" w:color="auto"/>
              <w:right w:val="single" w:sz="4" w:space="0" w:color="auto"/>
            </w:tcBorders>
            <w:noWrap/>
            <w:hideMark/>
          </w:tcPr>
          <w:p w:rsidR="00C116AC" w:rsidRPr="00615A3C" w:rsidRDefault="00C116AC" w:rsidP="0039440B">
            <w:pPr>
              <w:spacing w:line="250" w:lineRule="auto"/>
              <w:jc w:val="center"/>
              <w:rPr>
                <w:rFonts w:ascii="PT Astra Serif" w:hAnsi="PT Astra Serif"/>
              </w:rPr>
            </w:pPr>
            <w:r w:rsidRPr="00615A3C">
              <w:rPr>
                <w:rFonts w:ascii="PT Astra Serif" w:hAnsi="PT Astra Serif"/>
              </w:rPr>
              <w:t>24,2</w:t>
            </w:r>
          </w:p>
        </w:tc>
      </w:tr>
      <w:tr w:rsidR="00C116AC" w:rsidRPr="00615A3C" w:rsidTr="00182E01">
        <w:tblPrEx>
          <w:tblBorders>
            <w:bottom w:val="single" w:sz="4" w:space="0" w:color="auto"/>
          </w:tblBorders>
        </w:tblPrEx>
        <w:trPr>
          <w:trHeight w:val="315"/>
        </w:trPr>
        <w:tc>
          <w:tcPr>
            <w:tcW w:w="6396" w:type="dxa"/>
            <w:tcBorders>
              <w:top w:val="single" w:sz="4" w:space="0" w:color="auto"/>
              <w:left w:val="single" w:sz="4" w:space="0" w:color="auto"/>
              <w:bottom w:val="single" w:sz="4" w:space="0" w:color="auto"/>
              <w:right w:val="single" w:sz="4" w:space="0" w:color="auto"/>
            </w:tcBorders>
            <w:noWrap/>
            <w:vAlign w:val="center"/>
            <w:hideMark/>
          </w:tcPr>
          <w:p w:rsidR="00FF0737" w:rsidRPr="00615A3C" w:rsidRDefault="00FF0737" w:rsidP="0039440B">
            <w:pPr>
              <w:spacing w:line="250" w:lineRule="auto"/>
              <w:jc w:val="center"/>
              <w:rPr>
                <w:rFonts w:ascii="PT Astra Serif" w:hAnsi="PT Astra Serif"/>
              </w:rPr>
            </w:pPr>
            <w:r w:rsidRPr="00615A3C">
              <w:rPr>
                <w:rFonts w:ascii="PT Astra Serif" w:hAnsi="PT Astra Serif"/>
              </w:rPr>
              <w:t xml:space="preserve">Ульяновский филиал ПАО нефтегазовая компания </w:t>
            </w:r>
          </w:p>
          <w:p w:rsidR="00C116AC" w:rsidRPr="00615A3C" w:rsidRDefault="00FF0737" w:rsidP="0039440B">
            <w:pPr>
              <w:spacing w:line="250" w:lineRule="auto"/>
              <w:jc w:val="center"/>
              <w:rPr>
                <w:rFonts w:ascii="PT Astra Serif" w:hAnsi="PT Astra Serif"/>
              </w:rPr>
            </w:pPr>
            <w:r w:rsidRPr="00615A3C">
              <w:rPr>
                <w:rFonts w:ascii="PT Astra Serif" w:hAnsi="PT Astra Serif"/>
              </w:rPr>
              <w:t>«РуссНефть» по Ульяновской области</w:t>
            </w:r>
          </w:p>
        </w:tc>
        <w:tc>
          <w:tcPr>
            <w:tcW w:w="3260" w:type="dxa"/>
            <w:tcBorders>
              <w:top w:val="single" w:sz="4" w:space="0" w:color="auto"/>
              <w:left w:val="single" w:sz="4" w:space="0" w:color="auto"/>
              <w:bottom w:val="single" w:sz="4" w:space="0" w:color="auto"/>
              <w:right w:val="single" w:sz="4" w:space="0" w:color="auto"/>
            </w:tcBorders>
            <w:noWrap/>
            <w:hideMark/>
          </w:tcPr>
          <w:p w:rsidR="00C116AC" w:rsidRPr="00615A3C" w:rsidRDefault="00C116AC" w:rsidP="0039440B">
            <w:pPr>
              <w:spacing w:line="250" w:lineRule="auto"/>
              <w:jc w:val="center"/>
              <w:rPr>
                <w:rFonts w:ascii="PT Astra Serif" w:hAnsi="PT Astra Serif"/>
              </w:rPr>
            </w:pPr>
            <w:r w:rsidRPr="00615A3C">
              <w:rPr>
                <w:rFonts w:ascii="PT Astra Serif" w:hAnsi="PT Astra Serif"/>
              </w:rPr>
              <w:t>14,9</w:t>
            </w:r>
          </w:p>
        </w:tc>
      </w:tr>
    </w:tbl>
    <w:p w:rsidR="006D2362" w:rsidRPr="00615A3C" w:rsidRDefault="006D2362" w:rsidP="00904448">
      <w:pPr>
        <w:tabs>
          <w:tab w:val="left" w:pos="360"/>
        </w:tabs>
        <w:jc w:val="right"/>
        <w:rPr>
          <w:rFonts w:ascii="PT Astra Serif" w:hAnsi="PT Astra Serif"/>
          <w:sz w:val="28"/>
          <w:szCs w:val="28"/>
          <w:lang w:bidi="he-IL"/>
        </w:rPr>
      </w:pPr>
    </w:p>
    <w:p w:rsidR="001F3578" w:rsidRPr="00615A3C" w:rsidRDefault="001F3578" w:rsidP="00CB1D7D">
      <w:pPr>
        <w:tabs>
          <w:tab w:val="left" w:pos="360"/>
        </w:tabs>
        <w:spacing w:line="250" w:lineRule="auto"/>
        <w:jc w:val="right"/>
        <w:rPr>
          <w:rFonts w:ascii="PT Astra Serif" w:hAnsi="PT Astra Serif"/>
          <w:sz w:val="28"/>
          <w:szCs w:val="28"/>
          <w:lang w:bidi="he-IL"/>
        </w:rPr>
      </w:pPr>
      <w:r w:rsidRPr="00615A3C">
        <w:rPr>
          <w:rFonts w:ascii="PT Astra Serif" w:hAnsi="PT Astra Serif"/>
          <w:sz w:val="28"/>
          <w:szCs w:val="28"/>
          <w:lang w:bidi="he-IL"/>
        </w:rPr>
        <w:t xml:space="preserve">Таблица </w:t>
      </w:r>
      <w:r w:rsidR="00FF766A" w:rsidRPr="00615A3C">
        <w:rPr>
          <w:rFonts w:ascii="PT Astra Serif" w:hAnsi="PT Astra Serif"/>
          <w:sz w:val="28"/>
          <w:szCs w:val="28"/>
          <w:lang w:bidi="he-IL"/>
        </w:rPr>
        <w:t>6</w:t>
      </w:r>
    </w:p>
    <w:p w:rsidR="001F3578" w:rsidRPr="00615A3C" w:rsidRDefault="001F3578" w:rsidP="00CB1D7D">
      <w:pPr>
        <w:spacing w:line="250" w:lineRule="auto"/>
        <w:jc w:val="right"/>
        <w:rPr>
          <w:rFonts w:ascii="PT Astra Serif" w:hAnsi="PT Astra Serif"/>
          <w:sz w:val="28"/>
          <w:szCs w:val="28"/>
          <w:lang w:bidi="he-IL"/>
        </w:rPr>
      </w:pPr>
    </w:p>
    <w:tbl>
      <w:tblPr>
        <w:tblW w:w="9656" w:type="dxa"/>
        <w:tblInd w:w="91" w:type="dxa"/>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6396"/>
        <w:gridCol w:w="3260"/>
      </w:tblGrid>
      <w:tr w:rsidR="00615A3C" w:rsidRPr="00615A3C" w:rsidTr="003E74EC">
        <w:trPr>
          <w:tblHeader/>
        </w:trPr>
        <w:tc>
          <w:tcPr>
            <w:tcW w:w="6396" w:type="dxa"/>
            <w:tcBorders>
              <w:top w:val="single" w:sz="4" w:space="0" w:color="auto"/>
              <w:left w:val="single" w:sz="4" w:space="0" w:color="auto"/>
              <w:bottom w:val="nil"/>
              <w:right w:val="single" w:sz="4" w:space="0" w:color="auto"/>
            </w:tcBorders>
            <w:noWrap/>
            <w:vAlign w:val="center"/>
            <w:hideMark/>
          </w:tcPr>
          <w:p w:rsidR="001F3578" w:rsidRPr="00615A3C" w:rsidRDefault="001F3578" w:rsidP="00CB1D7D">
            <w:pPr>
              <w:spacing w:line="250" w:lineRule="auto"/>
              <w:jc w:val="center"/>
              <w:rPr>
                <w:rFonts w:ascii="PT Astra Serif" w:hAnsi="PT Astra Serif"/>
                <w:lang w:bidi="he-IL"/>
              </w:rPr>
            </w:pPr>
            <w:r w:rsidRPr="00615A3C">
              <w:rPr>
                <w:rFonts w:ascii="PT Astra Serif" w:hAnsi="PT Astra Serif"/>
                <w:lang w:bidi="he-IL"/>
              </w:rPr>
              <w:t>Наименование потребителя</w:t>
            </w:r>
          </w:p>
        </w:tc>
        <w:tc>
          <w:tcPr>
            <w:tcW w:w="3260" w:type="dxa"/>
            <w:tcBorders>
              <w:top w:val="single" w:sz="4" w:space="0" w:color="auto"/>
              <w:left w:val="single" w:sz="4" w:space="0" w:color="auto"/>
              <w:bottom w:val="nil"/>
              <w:right w:val="single" w:sz="4" w:space="0" w:color="auto"/>
            </w:tcBorders>
            <w:vAlign w:val="center"/>
            <w:hideMark/>
          </w:tcPr>
          <w:p w:rsidR="001F3578" w:rsidRPr="00615A3C" w:rsidRDefault="001F3578" w:rsidP="00CB1D7D">
            <w:pPr>
              <w:spacing w:line="250" w:lineRule="auto"/>
              <w:jc w:val="center"/>
              <w:rPr>
                <w:rFonts w:ascii="PT Astra Serif" w:hAnsi="PT Astra Serif"/>
                <w:spacing w:val="-4"/>
              </w:rPr>
            </w:pPr>
            <w:r w:rsidRPr="00615A3C">
              <w:rPr>
                <w:rFonts w:ascii="PT Astra Serif" w:hAnsi="PT Astra Serif"/>
                <w:spacing w:val="-4"/>
              </w:rPr>
              <w:t>Максимальное потребление активной мощности</w:t>
            </w:r>
          </w:p>
          <w:p w:rsidR="001F3578" w:rsidRPr="00615A3C" w:rsidRDefault="001F3578" w:rsidP="00CB1D7D">
            <w:pPr>
              <w:spacing w:line="250" w:lineRule="auto"/>
              <w:jc w:val="center"/>
              <w:rPr>
                <w:rFonts w:ascii="PT Astra Serif" w:hAnsi="PT Astra Serif"/>
                <w:lang w:bidi="he-IL"/>
              </w:rPr>
            </w:pPr>
            <w:r w:rsidRPr="00615A3C">
              <w:rPr>
                <w:rFonts w:ascii="PT Astra Serif" w:hAnsi="PT Astra Serif"/>
                <w:spacing w:val="-4"/>
              </w:rPr>
              <w:t>за 2020 год, МВт</w:t>
            </w:r>
          </w:p>
        </w:tc>
      </w:tr>
      <w:tr w:rsidR="00615A3C" w:rsidRPr="00615A3C" w:rsidTr="00182E01">
        <w:tblPrEx>
          <w:tblBorders>
            <w:bottom w:val="single" w:sz="4" w:space="0" w:color="auto"/>
          </w:tblBorders>
        </w:tblPrEx>
        <w:trPr>
          <w:trHeight w:val="300"/>
        </w:trPr>
        <w:tc>
          <w:tcPr>
            <w:tcW w:w="6396" w:type="dxa"/>
            <w:tcBorders>
              <w:top w:val="single" w:sz="4" w:space="0" w:color="auto"/>
              <w:left w:val="single" w:sz="4" w:space="0" w:color="auto"/>
              <w:bottom w:val="single" w:sz="4" w:space="0" w:color="auto"/>
              <w:right w:val="single" w:sz="4" w:space="0" w:color="auto"/>
            </w:tcBorders>
            <w:noWrap/>
            <w:vAlign w:val="center"/>
          </w:tcPr>
          <w:p w:rsidR="00182E01" w:rsidRPr="00615A3C" w:rsidRDefault="00182E01" w:rsidP="00CB1D7D">
            <w:pPr>
              <w:spacing w:line="250" w:lineRule="auto"/>
              <w:jc w:val="center"/>
              <w:rPr>
                <w:rFonts w:ascii="PT Astra Serif" w:hAnsi="PT Astra Serif"/>
              </w:rPr>
            </w:pPr>
            <w:r w:rsidRPr="00615A3C">
              <w:rPr>
                <w:rFonts w:ascii="PT Astra Serif" w:hAnsi="PT Astra Serif"/>
                <w:bCs/>
              </w:rPr>
              <w:t xml:space="preserve">ОАО «РЖД» </w:t>
            </w:r>
            <w:r w:rsidRPr="00615A3C">
              <w:rPr>
                <w:rFonts w:ascii="PT Astra Serif" w:hAnsi="PT Astra Serif"/>
              </w:rPr>
              <w:t>в границах территории Ульяновской области</w:t>
            </w:r>
          </w:p>
        </w:tc>
        <w:tc>
          <w:tcPr>
            <w:tcW w:w="3260" w:type="dxa"/>
            <w:tcBorders>
              <w:top w:val="single" w:sz="4" w:space="0" w:color="auto"/>
              <w:left w:val="single" w:sz="4" w:space="0" w:color="auto"/>
              <w:bottom w:val="single" w:sz="4" w:space="0" w:color="auto"/>
              <w:right w:val="single" w:sz="4" w:space="0" w:color="auto"/>
            </w:tcBorders>
            <w:noWrap/>
          </w:tcPr>
          <w:p w:rsidR="00182E01" w:rsidRPr="00615A3C" w:rsidRDefault="00182E01" w:rsidP="00CB1D7D">
            <w:pPr>
              <w:spacing w:line="250" w:lineRule="auto"/>
              <w:jc w:val="center"/>
              <w:rPr>
                <w:rFonts w:ascii="PT Astra Serif" w:hAnsi="PT Astra Serif"/>
              </w:rPr>
            </w:pPr>
            <w:r w:rsidRPr="00615A3C">
              <w:rPr>
                <w:rFonts w:ascii="PT Astra Serif" w:hAnsi="PT Astra Serif"/>
              </w:rPr>
              <w:t>65,4</w:t>
            </w:r>
          </w:p>
        </w:tc>
      </w:tr>
      <w:tr w:rsidR="00615A3C" w:rsidRPr="00615A3C" w:rsidTr="00182E01">
        <w:tblPrEx>
          <w:tblBorders>
            <w:bottom w:val="single" w:sz="4" w:space="0" w:color="auto"/>
          </w:tblBorders>
        </w:tblPrEx>
        <w:trPr>
          <w:trHeight w:val="300"/>
        </w:trPr>
        <w:tc>
          <w:tcPr>
            <w:tcW w:w="6396" w:type="dxa"/>
            <w:tcBorders>
              <w:top w:val="single" w:sz="4" w:space="0" w:color="auto"/>
              <w:left w:val="single" w:sz="4" w:space="0" w:color="auto"/>
              <w:bottom w:val="single" w:sz="4" w:space="0" w:color="auto"/>
              <w:right w:val="single" w:sz="4" w:space="0" w:color="auto"/>
            </w:tcBorders>
            <w:noWrap/>
            <w:vAlign w:val="center"/>
          </w:tcPr>
          <w:p w:rsidR="00182E01" w:rsidRPr="00615A3C" w:rsidRDefault="00182E01" w:rsidP="00CB1D7D">
            <w:pPr>
              <w:spacing w:line="250" w:lineRule="auto"/>
              <w:jc w:val="center"/>
              <w:rPr>
                <w:rFonts w:ascii="PT Astra Serif" w:hAnsi="PT Astra Serif"/>
              </w:rPr>
            </w:pPr>
            <w:r w:rsidRPr="00615A3C">
              <w:rPr>
                <w:rFonts w:ascii="PT Astra Serif" w:hAnsi="PT Astra Serif"/>
                <w:bCs/>
              </w:rPr>
              <w:t>ООО «УАЗ»</w:t>
            </w:r>
          </w:p>
        </w:tc>
        <w:tc>
          <w:tcPr>
            <w:tcW w:w="3260" w:type="dxa"/>
            <w:tcBorders>
              <w:top w:val="single" w:sz="4" w:space="0" w:color="auto"/>
              <w:left w:val="single" w:sz="4" w:space="0" w:color="auto"/>
              <w:bottom w:val="single" w:sz="4" w:space="0" w:color="auto"/>
              <w:right w:val="single" w:sz="4" w:space="0" w:color="auto"/>
            </w:tcBorders>
            <w:noWrap/>
          </w:tcPr>
          <w:p w:rsidR="00182E01" w:rsidRPr="00615A3C" w:rsidRDefault="00182E01" w:rsidP="00CB1D7D">
            <w:pPr>
              <w:spacing w:line="250" w:lineRule="auto"/>
              <w:jc w:val="center"/>
              <w:rPr>
                <w:rFonts w:ascii="PT Astra Serif" w:hAnsi="PT Astra Serif"/>
              </w:rPr>
            </w:pPr>
            <w:r w:rsidRPr="00615A3C">
              <w:rPr>
                <w:rFonts w:ascii="PT Astra Serif" w:hAnsi="PT Astra Serif"/>
              </w:rPr>
              <w:t>40,3</w:t>
            </w:r>
          </w:p>
        </w:tc>
      </w:tr>
      <w:tr w:rsidR="00615A3C" w:rsidRPr="00615A3C" w:rsidTr="00182E01">
        <w:tblPrEx>
          <w:tblBorders>
            <w:bottom w:val="single" w:sz="4" w:space="0" w:color="auto"/>
          </w:tblBorders>
        </w:tblPrEx>
        <w:trPr>
          <w:trHeight w:val="300"/>
        </w:trPr>
        <w:tc>
          <w:tcPr>
            <w:tcW w:w="6396" w:type="dxa"/>
            <w:tcBorders>
              <w:top w:val="single" w:sz="4" w:space="0" w:color="auto"/>
              <w:left w:val="single" w:sz="4" w:space="0" w:color="auto"/>
              <w:bottom w:val="single" w:sz="4" w:space="0" w:color="auto"/>
              <w:right w:val="single" w:sz="4" w:space="0" w:color="auto"/>
            </w:tcBorders>
            <w:noWrap/>
            <w:vAlign w:val="center"/>
          </w:tcPr>
          <w:p w:rsidR="00005D98" w:rsidRPr="00615A3C" w:rsidRDefault="00005D98" w:rsidP="00CB1D7D">
            <w:pPr>
              <w:spacing w:line="250" w:lineRule="auto"/>
              <w:jc w:val="center"/>
              <w:rPr>
                <w:rFonts w:ascii="PT Astra Serif" w:hAnsi="PT Astra Serif"/>
              </w:rPr>
            </w:pPr>
            <w:r w:rsidRPr="00615A3C">
              <w:rPr>
                <w:rFonts w:ascii="PT Astra Serif" w:hAnsi="PT Astra Serif"/>
              </w:rPr>
              <w:t xml:space="preserve">АО «Транснефть – Дружба» в границах </w:t>
            </w:r>
          </w:p>
          <w:p w:rsidR="00182E01" w:rsidRPr="00615A3C" w:rsidRDefault="00005D98" w:rsidP="00CB1D7D">
            <w:pPr>
              <w:spacing w:line="250" w:lineRule="auto"/>
              <w:jc w:val="center"/>
              <w:rPr>
                <w:rFonts w:ascii="PT Astra Serif" w:hAnsi="PT Astra Serif"/>
              </w:rPr>
            </w:pPr>
            <w:r w:rsidRPr="00615A3C">
              <w:rPr>
                <w:rFonts w:ascii="PT Astra Serif" w:hAnsi="PT Astra Serif"/>
              </w:rPr>
              <w:t>Ульяновской области</w:t>
            </w:r>
          </w:p>
        </w:tc>
        <w:tc>
          <w:tcPr>
            <w:tcW w:w="3260" w:type="dxa"/>
            <w:tcBorders>
              <w:top w:val="single" w:sz="4" w:space="0" w:color="auto"/>
              <w:left w:val="single" w:sz="4" w:space="0" w:color="auto"/>
              <w:bottom w:val="single" w:sz="4" w:space="0" w:color="auto"/>
              <w:right w:val="single" w:sz="4" w:space="0" w:color="auto"/>
            </w:tcBorders>
            <w:noWrap/>
          </w:tcPr>
          <w:p w:rsidR="00182E01" w:rsidRPr="00615A3C" w:rsidRDefault="00182E01" w:rsidP="00CB1D7D">
            <w:pPr>
              <w:spacing w:line="250" w:lineRule="auto"/>
              <w:jc w:val="center"/>
              <w:rPr>
                <w:rFonts w:ascii="PT Astra Serif" w:hAnsi="PT Astra Serif"/>
              </w:rPr>
            </w:pPr>
            <w:r w:rsidRPr="00615A3C">
              <w:rPr>
                <w:rFonts w:ascii="PT Astra Serif" w:hAnsi="PT Astra Serif"/>
              </w:rPr>
              <w:t>28,1</w:t>
            </w:r>
          </w:p>
        </w:tc>
      </w:tr>
      <w:tr w:rsidR="00615A3C" w:rsidRPr="00615A3C" w:rsidTr="00182E01">
        <w:tblPrEx>
          <w:tblBorders>
            <w:bottom w:val="single" w:sz="4" w:space="0" w:color="auto"/>
          </w:tblBorders>
        </w:tblPrEx>
        <w:trPr>
          <w:trHeight w:val="300"/>
        </w:trPr>
        <w:tc>
          <w:tcPr>
            <w:tcW w:w="6396" w:type="dxa"/>
            <w:tcBorders>
              <w:top w:val="single" w:sz="4" w:space="0" w:color="auto"/>
              <w:left w:val="single" w:sz="4" w:space="0" w:color="auto"/>
              <w:bottom w:val="single" w:sz="4" w:space="0" w:color="auto"/>
              <w:right w:val="single" w:sz="4" w:space="0" w:color="auto"/>
            </w:tcBorders>
            <w:noWrap/>
            <w:vAlign w:val="center"/>
          </w:tcPr>
          <w:p w:rsidR="00182E01" w:rsidRPr="00615A3C" w:rsidRDefault="00182E01" w:rsidP="00CB1D7D">
            <w:pPr>
              <w:spacing w:line="250" w:lineRule="auto"/>
              <w:jc w:val="center"/>
              <w:rPr>
                <w:rFonts w:ascii="PT Astra Serif" w:hAnsi="PT Astra Serif"/>
              </w:rPr>
            </w:pPr>
            <w:r w:rsidRPr="00615A3C">
              <w:rPr>
                <w:rFonts w:ascii="PT Astra Serif" w:hAnsi="PT Astra Serif"/>
                <w:bCs/>
              </w:rPr>
              <w:t>АО «Авиастар-СП»</w:t>
            </w:r>
          </w:p>
        </w:tc>
        <w:tc>
          <w:tcPr>
            <w:tcW w:w="3260" w:type="dxa"/>
            <w:tcBorders>
              <w:top w:val="single" w:sz="4" w:space="0" w:color="auto"/>
              <w:left w:val="single" w:sz="4" w:space="0" w:color="auto"/>
              <w:bottom w:val="single" w:sz="4" w:space="0" w:color="auto"/>
              <w:right w:val="single" w:sz="4" w:space="0" w:color="auto"/>
            </w:tcBorders>
            <w:noWrap/>
          </w:tcPr>
          <w:p w:rsidR="00182E01" w:rsidRPr="00615A3C" w:rsidRDefault="00182E01" w:rsidP="00CB1D7D">
            <w:pPr>
              <w:spacing w:line="250" w:lineRule="auto"/>
              <w:jc w:val="center"/>
              <w:rPr>
                <w:rFonts w:ascii="PT Astra Serif" w:hAnsi="PT Astra Serif"/>
              </w:rPr>
            </w:pPr>
            <w:r w:rsidRPr="00615A3C">
              <w:rPr>
                <w:rFonts w:ascii="PT Astra Serif" w:hAnsi="PT Astra Serif"/>
              </w:rPr>
              <w:t>25,3</w:t>
            </w:r>
          </w:p>
        </w:tc>
      </w:tr>
      <w:tr w:rsidR="00615A3C" w:rsidRPr="00615A3C" w:rsidTr="00182E01">
        <w:tblPrEx>
          <w:tblBorders>
            <w:bottom w:val="single" w:sz="4" w:space="0" w:color="auto"/>
          </w:tblBorders>
        </w:tblPrEx>
        <w:trPr>
          <w:trHeight w:val="315"/>
        </w:trPr>
        <w:tc>
          <w:tcPr>
            <w:tcW w:w="6396" w:type="dxa"/>
            <w:tcBorders>
              <w:top w:val="single" w:sz="4" w:space="0" w:color="auto"/>
              <w:left w:val="single" w:sz="4" w:space="0" w:color="auto"/>
              <w:bottom w:val="single" w:sz="4" w:space="0" w:color="auto"/>
              <w:right w:val="single" w:sz="4" w:space="0" w:color="auto"/>
            </w:tcBorders>
            <w:noWrap/>
            <w:vAlign w:val="center"/>
          </w:tcPr>
          <w:p w:rsidR="00182E01" w:rsidRPr="00615A3C" w:rsidRDefault="00182E01" w:rsidP="00CB1D7D">
            <w:pPr>
              <w:spacing w:line="250" w:lineRule="auto"/>
              <w:jc w:val="center"/>
              <w:rPr>
                <w:rFonts w:ascii="PT Astra Serif" w:hAnsi="PT Astra Serif"/>
              </w:rPr>
            </w:pPr>
            <w:r w:rsidRPr="00615A3C">
              <w:rPr>
                <w:rFonts w:ascii="PT Astra Serif" w:hAnsi="PT Astra Serif"/>
                <w:bCs/>
              </w:rPr>
              <w:t>АО «</w:t>
            </w:r>
            <w:r w:rsidRPr="00615A3C">
              <w:rPr>
                <w:rFonts w:ascii="PT Astra Serif" w:hAnsi="PT Astra Serif"/>
              </w:rPr>
              <w:t>Димитровградский автоагрегатный завод</w:t>
            </w:r>
            <w:r w:rsidRPr="00615A3C">
              <w:rPr>
                <w:rFonts w:ascii="PT Astra Serif" w:hAnsi="PT Astra Serif"/>
                <w:bCs/>
              </w:rPr>
              <w:t>»</w:t>
            </w:r>
          </w:p>
        </w:tc>
        <w:tc>
          <w:tcPr>
            <w:tcW w:w="3260" w:type="dxa"/>
            <w:tcBorders>
              <w:top w:val="single" w:sz="4" w:space="0" w:color="auto"/>
              <w:left w:val="single" w:sz="4" w:space="0" w:color="auto"/>
              <w:bottom w:val="single" w:sz="4" w:space="0" w:color="auto"/>
              <w:right w:val="single" w:sz="4" w:space="0" w:color="auto"/>
            </w:tcBorders>
            <w:noWrap/>
          </w:tcPr>
          <w:p w:rsidR="00182E01" w:rsidRPr="00615A3C" w:rsidRDefault="00182E01" w:rsidP="00CB1D7D">
            <w:pPr>
              <w:spacing w:line="250" w:lineRule="auto"/>
              <w:jc w:val="center"/>
              <w:rPr>
                <w:rFonts w:ascii="PT Astra Serif" w:hAnsi="PT Astra Serif"/>
              </w:rPr>
            </w:pPr>
            <w:r w:rsidRPr="00615A3C">
              <w:rPr>
                <w:rFonts w:ascii="PT Astra Serif" w:hAnsi="PT Astra Serif"/>
              </w:rPr>
              <w:t>23,5</w:t>
            </w:r>
          </w:p>
        </w:tc>
      </w:tr>
      <w:tr w:rsidR="00182E01" w:rsidRPr="00615A3C" w:rsidTr="00182E01">
        <w:tblPrEx>
          <w:tblBorders>
            <w:bottom w:val="single" w:sz="4" w:space="0" w:color="auto"/>
          </w:tblBorders>
        </w:tblPrEx>
        <w:trPr>
          <w:trHeight w:val="315"/>
        </w:trPr>
        <w:tc>
          <w:tcPr>
            <w:tcW w:w="6396" w:type="dxa"/>
            <w:tcBorders>
              <w:top w:val="single" w:sz="4" w:space="0" w:color="auto"/>
              <w:left w:val="single" w:sz="4" w:space="0" w:color="auto"/>
              <w:bottom w:val="single" w:sz="4" w:space="0" w:color="auto"/>
              <w:right w:val="single" w:sz="4" w:space="0" w:color="auto"/>
            </w:tcBorders>
            <w:noWrap/>
            <w:vAlign w:val="center"/>
          </w:tcPr>
          <w:p w:rsidR="00FF0737" w:rsidRPr="00615A3C" w:rsidRDefault="00FF0737" w:rsidP="00CB1D7D">
            <w:pPr>
              <w:spacing w:line="250" w:lineRule="auto"/>
              <w:jc w:val="center"/>
              <w:rPr>
                <w:rFonts w:ascii="PT Astra Serif" w:hAnsi="PT Astra Serif"/>
              </w:rPr>
            </w:pPr>
            <w:r w:rsidRPr="00615A3C">
              <w:rPr>
                <w:rFonts w:ascii="PT Astra Serif" w:hAnsi="PT Astra Serif"/>
              </w:rPr>
              <w:t xml:space="preserve">Ульяновский филиал ПАО нефтегазовая компания </w:t>
            </w:r>
          </w:p>
          <w:p w:rsidR="00182E01" w:rsidRPr="00615A3C" w:rsidRDefault="00FF0737" w:rsidP="00CB1D7D">
            <w:pPr>
              <w:spacing w:line="250" w:lineRule="auto"/>
              <w:jc w:val="center"/>
              <w:rPr>
                <w:rFonts w:ascii="PT Astra Serif" w:hAnsi="PT Astra Serif"/>
              </w:rPr>
            </w:pPr>
            <w:r w:rsidRPr="00615A3C">
              <w:rPr>
                <w:rFonts w:ascii="PT Astra Serif" w:hAnsi="PT Astra Serif"/>
              </w:rPr>
              <w:t>«РуссНефть» по Ульяновской области</w:t>
            </w:r>
          </w:p>
        </w:tc>
        <w:tc>
          <w:tcPr>
            <w:tcW w:w="3260" w:type="dxa"/>
            <w:tcBorders>
              <w:top w:val="single" w:sz="4" w:space="0" w:color="auto"/>
              <w:left w:val="single" w:sz="4" w:space="0" w:color="auto"/>
              <w:bottom w:val="single" w:sz="4" w:space="0" w:color="auto"/>
              <w:right w:val="single" w:sz="4" w:space="0" w:color="auto"/>
            </w:tcBorders>
            <w:noWrap/>
          </w:tcPr>
          <w:p w:rsidR="00182E01" w:rsidRPr="00615A3C" w:rsidRDefault="00182E01" w:rsidP="00CB1D7D">
            <w:pPr>
              <w:spacing w:line="250" w:lineRule="auto"/>
              <w:jc w:val="center"/>
              <w:rPr>
                <w:rFonts w:ascii="PT Astra Serif" w:hAnsi="PT Astra Serif"/>
              </w:rPr>
            </w:pPr>
            <w:r w:rsidRPr="00615A3C">
              <w:rPr>
                <w:rFonts w:ascii="PT Astra Serif" w:hAnsi="PT Astra Serif"/>
              </w:rPr>
              <w:t>12,8</w:t>
            </w:r>
          </w:p>
        </w:tc>
      </w:tr>
    </w:tbl>
    <w:p w:rsidR="001F3578" w:rsidRPr="00615A3C" w:rsidRDefault="001F3578" w:rsidP="00CB1D7D">
      <w:pPr>
        <w:spacing w:line="250" w:lineRule="auto"/>
        <w:jc w:val="center"/>
        <w:rPr>
          <w:rFonts w:ascii="PT Astra Serif" w:hAnsi="PT Astra Serif"/>
          <w:sz w:val="28"/>
          <w:szCs w:val="28"/>
          <w:lang w:bidi="he-IL"/>
        </w:rPr>
      </w:pPr>
    </w:p>
    <w:p w:rsidR="00B73A5A" w:rsidRPr="00615A3C" w:rsidRDefault="00B73A5A" w:rsidP="00CB1D7D">
      <w:pPr>
        <w:spacing w:line="250" w:lineRule="auto"/>
        <w:jc w:val="center"/>
        <w:rPr>
          <w:rFonts w:ascii="PT Astra Serif" w:hAnsi="PT Astra Serif"/>
          <w:sz w:val="28"/>
          <w:szCs w:val="28"/>
          <w:lang w:bidi="he-IL"/>
        </w:rPr>
      </w:pPr>
    </w:p>
    <w:p w:rsidR="00B73A5A" w:rsidRPr="00615A3C" w:rsidRDefault="00B73A5A" w:rsidP="00CB1D7D">
      <w:pPr>
        <w:spacing w:line="250" w:lineRule="auto"/>
        <w:jc w:val="center"/>
        <w:rPr>
          <w:rFonts w:ascii="PT Astra Serif" w:hAnsi="PT Astra Serif"/>
          <w:sz w:val="28"/>
          <w:szCs w:val="28"/>
          <w:lang w:bidi="he-IL"/>
        </w:rPr>
      </w:pPr>
    </w:p>
    <w:p w:rsidR="00B73A5A" w:rsidRPr="00615A3C" w:rsidRDefault="00B73A5A" w:rsidP="00CB1D7D">
      <w:pPr>
        <w:spacing w:line="250" w:lineRule="auto"/>
        <w:jc w:val="center"/>
        <w:rPr>
          <w:rFonts w:ascii="PT Astra Serif" w:hAnsi="PT Astra Serif"/>
          <w:sz w:val="28"/>
          <w:szCs w:val="28"/>
          <w:lang w:bidi="he-IL"/>
        </w:rPr>
      </w:pPr>
    </w:p>
    <w:p w:rsidR="00FF766A" w:rsidRPr="00615A3C" w:rsidRDefault="00FF766A" w:rsidP="00FF766A">
      <w:pPr>
        <w:tabs>
          <w:tab w:val="left" w:pos="360"/>
        </w:tabs>
        <w:spacing w:line="250" w:lineRule="auto"/>
        <w:jc w:val="right"/>
        <w:rPr>
          <w:rFonts w:ascii="PT Astra Serif" w:hAnsi="PT Astra Serif"/>
          <w:sz w:val="28"/>
          <w:szCs w:val="28"/>
          <w:lang w:bidi="he-IL"/>
        </w:rPr>
      </w:pPr>
      <w:r w:rsidRPr="00615A3C">
        <w:rPr>
          <w:rFonts w:ascii="PT Astra Serif" w:hAnsi="PT Astra Serif"/>
          <w:sz w:val="28"/>
          <w:szCs w:val="28"/>
          <w:lang w:bidi="he-IL"/>
        </w:rPr>
        <w:lastRenderedPageBreak/>
        <w:t>Таблица 7</w:t>
      </w:r>
    </w:p>
    <w:p w:rsidR="00FF766A" w:rsidRPr="00615A3C" w:rsidRDefault="00FF766A" w:rsidP="00FF766A">
      <w:pPr>
        <w:spacing w:line="250" w:lineRule="auto"/>
        <w:jc w:val="right"/>
        <w:rPr>
          <w:rFonts w:ascii="PT Astra Serif" w:hAnsi="PT Astra Serif"/>
          <w:sz w:val="28"/>
          <w:szCs w:val="28"/>
          <w:lang w:bidi="he-IL"/>
        </w:rPr>
      </w:pPr>
    </w:p>
    <w:tbl>
      <w:tblPr>
        <w:tblW w:w="9656" w:type="dxa"/>
        <w:tblInd w:w="91" w:type="dxa"/>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6396"/>
        <w:gridCol w:w="3260"/>
      </w:tblGrid>
      <w:tr w:rsidR="00615A3C" w:rsidRPr="00615A3C" w:rsidTr="00C93942">
        <w:trPr>
          <w:tblHeader/>
        </w:trPr>
        <w:tc>
          <w:tcPr>
            <w:tcW w:w="6396" w:type="dxa"/>
            <w:tcBorders>
              <w:top w:val="single" w:sz="4" w:space="0" w:color="auto"/>
              <w:left w:val="single" w:sz="4" w:space="0" w:color="auto"/>
              <w:bottom w:val="nil"/>
              <w:right w:val="single" w:sz="4" w:space="0" w:color="auto"/>
            </w:tcBorders>
            <w:noWrap/>
            <w:vAlign w:val="center"/>
            <w:hideMark/>
          </w:tcPr>
          <w:p w:rsidR="00FF766A" w:rsidRPr="00615A3C" w:rsidRDefault="00FF766A" w:rsidP="00C93942">
            <w:pPr>
              <w:spacing w:line="250" w:lineRule="auto"/>
              <w:jc w:val="center"/>
              <w:rPr>
                <w:rFonts w:ascii="PT Astra Serif" w:hAnsi="PT Astra Serif"/>
                <w:lang w:bidi="he-IL"/>
              </w:rPr>
            </w:pPr>
            <w:r w:rsidRPr="00615A3C">
              <w:rPr>
                <w:rFonts w:ascii="PT Astra Serif" w:hAnsi="PT Astra Serif"/>
                <w:lang w:bidi="he-IL"/>
              </w:rPr>
              <w:t>Наименование потребителя</w:t>
            </w:r>
          </w:p>
        </w:tc>
        <w:tc>
          <w:tcPr>
            <w:tcW w:w="3260" w:type="dxa"/>
            <w:tcBorders>
              <w:top w:val="single" w:sz="4" w:space="0" w:color="auto"/>
              <w:left w:val="single" w:sz="4" w:space="0" w:color="auto"/>
              <w:bottom w:val="nil"/>
              <w:right w:val="single" w:sz="4" w:space="0" w:color="auto"/>
            </w:tcBorders>
            <w:vAlign w:val="center"/>
            <w:hideMark/>
          </w:tcPr>
          <w:p w:rsidR="00FF766A" w:rsidRPr="00615A3C" w:rsidRDefault="00FF766A" w:rsidP="00C93942">
            <w:pPr>
              <w:spacing w:line="250" w:lineRule="auto"/>
              <w:jc w:val="center"/>
              <w:rPr>
                <w:rFonts w:ascii="PT Astra Serif" w:hAnsi="PT Astra Serif"/>
                <w:spacing w:val="-4"/>
              </w:rPr>
            </w:pPr>
            <w:r w:rsidRPr="00615A3C">
              <w:rPr>
                <w:rFonts w:ascii="PT Astra Serif" w:hAnsi="PT Astra Serif"/>
                <w:spacing w:val="-4"/>
              </w:rPr>
              <w:t>Максимальное потребление активной мощности</w:t>
            </w:r>
          </w:p>
          <w:p w:rsidR="00FF766A" w:rsidRPr="00615A3C" w:rsidRDefault="00FF766A" w:rsidP="00FF766A">
            <w:pPr>
              <w:spacing w:line="250" w:lineRule="auto"/>
              <w:jc w:val="center"/>
              <w:rPr>
                <w:rFonts w:ascii="PT Astra Serif" w:hAnsi="PT Astra Serif"/>
                <w:lang w:bidi="he-IL"/>
              </w:rPr>
            </w:pPr>
            <w:r w:rsidRPr="00615A3C">
              <w:rPr>
                <w:rFonts w:ascii="PT Astra Serif" w:hAnsi="PT Astra Serif"/>
                <w:spacing w:val="-4"/>
              </w:rPr>
              <w:t>за 2021 год, МВт</w:t>
            </w:r>
          </w:p>
        </w:tc>
      </w:tr>
      <w:tr w:rsidR="00615A3C" w:rsidRPr="00615A3C" w:rsidTr="00C93942">
        <w:tblPrEx>
          <w:tblBorders>
            <w:bottom w:val="single" w:sz="4" w:space="0" w:color="auto"/>
          </w:tblBorders>
        </w:tblPrEx>
        <w:trPr>
          <w:trHeight w:val="300"/>
        </w:trPr>
        <w:tc>
          <w:tcPr>
            <w:tcW w:w="6396" w:type="dxa"/>
            <w:tcBorders>
              <w:top w:val="single" w:sz="4" w:space="0" w:color="auto"/>
              <w:left w:val="single" w:sz="4" w:space="0" w:color="auto"/>
              <w:bottom w:val="single" w:sz="4" w:space="0" w:color="auto"/>
              <w:right w:val="single" w:sz="4" w:space="0" w:color="auto"/>
            </w:tcBorders>
            <w:noWrap/>
            <w:vAlign w:val="center"/>
          </w:tcPr>
          <w:p w:rsidR="00160071" w:rsidRPr="00615A3C" w:rsidRDefault="00160071" w:rsidP="00160071">
            <w:pPr>
              <w:jc w:val="center"/>
            </w:pPr>
            <w:r w:rsidRPr="00615A3C">
              <w:rPr>
                <w:rFonts w:ascii="PT Astra Serif" w:hAnsi="PT Astra Serif"/>
                <w:bCs/>
              </w:rPr>
              <w:t xml:space="preserve">ОАО «РЖД» </w:t>
            </w:r>
            <w:r w:rsidRPr="00615A3C">
              <w:rPr>
                <w:rFonts w:ascii="PT Astra Serif" w:hAnsi="PT Astra Serif"/>
              </w:rPr>
              <w:t>в границах территории Ульяновской области</w:t>
            </w:r>
          </w:p>
        </w:tc>
        <w:tc>
          <w:tcPr>
            <w:tcW w:w="3260" w:type="dxa"/>
            <w:tcBorders>
              <w:top w:val="single" w:sz="4" w:space="0" w:color="auto"/>
              <w:left w:val="single" w:sz="4" w:space="0" w:color="auto"/>
              <w:bottom w:val="single" w:sz="4" w:space="0" w:color="auto"/>
              <w:right w:val="single" w:sz="4" w:space="0" w:color="auto"/>
            </w:tcBorders>
            <w:noWrap/>
          </w:tcPr>
          <w:p w:rsidR="00160071" w:rsidRPr="00615A3C" w:rsidRDefault="00160071" w:rsidP="00160071">
            <w:pPr>
              <w:spacing w:line="250" w:lineRule="auto"/>
              <w:jc w:val="center"/>
              <w:rPr>
                <w:rFonts w:ascii="PT Astra Serif" w:hAnsi="PT Astra Serif"/>
              </w:rPr>
            </w:pPr>
            <w:r w:rsidRPr="00615A3C">
              <w:rPr>
                <w:rFonts w:ascii="PT Astra Serif" w:hAnsi="PT Astra Serif"/>
              </w:rPr>
              <w:t>67,1</w:t>
            </w:r>
          </w:p>
        </w:tc>
      </w:tr>
      <w:tr w:rsidR="00615A3C" w:rsidRPr="00615A3C" w:rsidTr="00C93942">
        <w:tblPrEx>
          <w:tblBorders>
            <w:bottom w:val="single" w:sz="4" w:space="0" w:color="auto"/>
          </w:tblBorders>
        </w:tblPrEx>
        <w:trPr>
          <w:trHeight w:val="300"/>
        </w:trPr>
        <w:tc>
          <w:tcPr>
            <w:tcW w:w="6396" w:type="dxa"/>
            <w:tcBorders>
              <w:top w:val="single" w:sz="4" w:space="0" w:color="auto"/>
              <w:left w:val="single" w:sz="4" w:space="0" w:color="auto"/>
              <w:bottom w:val="single" w:sz="4" w:space="0" w:color="auto"/>
              <w:right w:val="single" w:sz="4" w:space="0" w:color="auto"/>
            </w:tcBorders>
            <w:noWrap/>
            <w:vAlign w:val="center"/>
          </w:tcPr>
          <w:p w:rsidR="00160071" w:rsidRPr="00615A3C" w:rsidRDefault="00160071" w:rsidP="00160071">
            <w:pPr>
              <w:jc w:val="center"/>
            </w:pPr>
            <w:r w:rsidRPr="00615A3C">
              <w:rPr>
                <w:rFonts w:ascii="PT Astra Serif" w:hAnsi="PT Astra Serif"/>
                <w:bCs/>
              </w:rPr>
              <w:t>ООО «УАЗ»</w:t>
            </w:r>
          </w:p>
        </w:tc>
        <w:tc>
          <w:tcPr>
            <w:tcW w:w="3260" w:type="dxa"/>
            <w:tcBorders>
              <w:top w:val="single" w:sz="4" w:space="0" w:color="auto"/>
              <w:left w:val="single" w:sz="4" w:space="0" w:color="auto"/>
              <w:bottom w:val="single" w:sz="4" w:space="0" w:color="auto"/>
              <w:right w:val="single" w:sz="4" w:space="0" w:color="auto"/>
            </w:tcBorders>
            <w:noWrap/>
          </w:tcPr>
          <w:p w:rsidR="00160071" w:rsidRPr="00615A3C" w:rsidRDefault="00160071" w:rsidP="00160071">
            <w:pPr>
              <w:spacing w:line="250" w:lineRule="auto"/>
              <w:jc w:val="center"/>
              <w:rPr>
                <w:rFonts w:ascii="PT Astra Serif" w:hAnsi="PT Astra Serif"/>
              </w:rPr>
            </w:pPr>
            <w:r w:rsidRPr="00615A3C">
              <w:rPr>
                <w:rFonts w:ascii="PT Astra Serif" w:hAnsi="PT Astra Serif"/>
              </w:rPr>
              <w:t>40,3</w:t>
            </w:r>
          </w:p>
        </w:tc>
      </w:tr>
      <w:tr w:rsidR="00615A3C" w:rsidRPr="00615A3C" w:rsidTr="00C93942">
        <w:tblPrEx>
          <w:tblBorders>
            <w:bottom w:val="single" w:sz="4" w:space="0" w:color="auto"/>
          </w:tblBorders>
        </w:tblPrEx>
        <w:trPr>
          <w:trHeight w:val="300"/>
        </w:trPr>
        <w:tc>
          <w:tcPr>
            <w:tcW w:w="6396" w:type="dxa"/>
            <w:tcBorders>
              <w:top w:val="single" w:sz="4" w:space="0" w:color="auto"/>
              <w:left w:val="single" w:sz="4" w:space="0" w:color="auto"/>
              <w:bottom w:val="single" w:sz="4" w:space="0" w:color="auto"/>
              <w:right w:val="single" w:sz="4" w:space="0" w:color="auto"/>
            </w:tcBorders>
            <w:noWrap/>
            <w:vAlign w:val="center"/>
          </w:tcPr>
          <w:p w:rsidR="00160071" w:rsidRPr="00615A3C" w:rsidRDefault="00160071" w:rsidP="00160071">
            <w:pPr>
              <w:jc w:val="center"/>
              <w:rPr>
                <w:bCs/>
              </w:rPr>
            </w:pPr>
            <w:r w:rsidRPr="00615A3C">
              <w:rPr>
                <w:bCs/>
              </w:rPr>
              <w:t>АО «Авиастар-СП»</w:t>
            </w:r>
          </w:p>
        </w:tc>
        <w:tc>
          <w:tcPr>
            <w:tcW w:w="3260" w:type="dxa"/>
            <w:tcBorders>
              <w:top w:val="single" w:sz="4" w:space="0" w:color="auto"/>
              <w:left w:val="single" w:sz="4" w:space="0" w:color="auto"/>
              <w:bottom w:val="single" w:sz="4" w:space="0" w:color="auto"/>
              <w:right w:val="single" w:sz="4" w:space="0" w:color="auto"/>
            </w:tcBorders>
            <w:noWrap/>
          </w:tcPr>
          <w:p w:rsidR="00160071" w:rsidRPr="00615A3C" w:rsidRDefault="00160071" w:rsidP="00160071">
            <w:pPr>
              <w:spacing w:line="250" w:lineRule="auto"/>
              <w:jc w:val="center"/>
              <w:rPr>
                <w:rFonts w:ascii="PT Astra Serif" w:hAnsi="PT Astra Serif"/>
              </w:rPr>
            </w:pPr>
            <w:r w:rsidRPr="00615A3C">
              <w:rPr>
                <w:rFonts w:ascii="PT Astra Serif" w:hAnsi="PT Astra Serif"/>
              </w:rPr>
              <w:t>28,9</w:t>
            </w:r>
          </w:p>
        </w:tc>
      </w:tr>
      <w:tr w:rsidR="00615A3C" w:rsidRPr="00615A3C" w:rsidTr="00C93942">
        <w:tblPrEx>
          <w:tblBorders>
            <w:bottom w:val="single" w:sz="4" w:space="0" w:color="auto"/>
          </w:tblBorders>
        </w:tblPrEx>
        <w:trPr>
          <w:trHeight w:val="300"/>
        </w:trPr>
        <w:tc>
          <w:tcPr>
            <w:tcW w:w="6396" w:type="dxa"/>
            <w:tcBorders>
              <w:top w:val="single" w:sz="4" w:space="0" w:color="auto"/>
              <w:left w:val="single" w:sz="4" w:space="0" w:color="auto"/>
              <w:bottom w:val="single" w:sz="4" w:space="0" w:color="auto"/>
              <w:right w:val="single" w:sz="4" w:space="0" w:color="auto"/>
            </w:tcBorders>
            <w:noWrap/>
            <w:vAlign w:val="center"/>
          </w:tcPr>
          <w:p w:rsidR="00160071" w:rsidRPr="00615A3C" w:rsidRDefault="00160071" w:rsidP="00160071">
            <w:pPr>
              <w:spacing w:line="250" w:lineRule="auto"/>
              <w:jc w:val="center"/>
              <w:rPr>
                <w:rFonts w:ascii="PT Astra Serif" w:hAnsi="PT Astra Serif"/>
              </w:rPr>
            </w:pPr>
            <w:r w:rsidRPr="00615A3C">
              <w:rPr>
                <w:rFonts w:ascii="PT Astra Serif" w:hAnsi="PT Astra Serif"/>
              </w:rPr>
              <w:t xml:space="preserve">АО «Транснефть – Дружба» в границах </w:t>
            </w:r>
          </w:p>
          <w:p w:rsidR="00160071" w:rsidRPr="00615A3C" w:rsidRDefault="00160071" w:rsidP="00160071">
            <w:pPr>
              <w:jc w:val="center"/>
            </w:pPr>
            <w:r w:rsidRPr="00615A3C">
              <w:rPr>
                <w:rFonts w:ascii="PT Astra Serif" w:hAnsi="PT Astra Serif"/>
              </w:rPr>
              <w:t>Ульяновской области</w:t>
            </w:r>
          </w:p>
        </w:tc>
        <w:tc>
          <w:tcPr>
            <w:tcW w:w="3260" w:type="dxa"/>
            <w:tcBorders>
              <w:top w:val="single" w:sz="4" w:space="0" w:color="auto"/>
              <w:left w:val="single" w:sz="4" w:space="0" w:color="auto"/>
              <w:bottom w:val="single" w:sz="4" w:space="0" w:color="auto"/>
              <w:right w:val="single" w:sz="4" w:space="0" w:color="auto"/>
            </w:tcBorders>
            <w:noWrap/>
          </w:tcPr>
          <w:p w:rsidR="00160071" w:rsidRPr="00615A3C" w:rsidRDefault="00160071" w:rsidP="00160071">
            <w:pPr>
              <w:spacing w:line="250" w:lineRule="auto"/>
              <w:jc w:val="center"/>
              <w:rPr>
                <w:rFonts w:ascii="PT Astra Serif" w:hAnsi="PT Astra Serif"/>
              </w:rPr>
            </w:pPr>
            <w:r w:rsidRPr="00615A3C">
              <w:rPr>
                <w:rFonts w:ascii="PT Astra Serif" w:hAnsi="PT Astra Serif"/>
              </w:rPr>
              <w:t>25,1</w:t>
            </w:r>
          </w:p>
        </w:tc>
      </w:tr>
      <w:tr w:rsidR="00615A3C" w:rsidRPr="00615A3C" w:rsidTr="00C93942">
        <w:tblPrEx>
          <w:tblBorders>
            <w:bottom w:val="single" w:sz="4" w:space="0" w:color="auto"/>
          </w:tblBorders>
        </w:tblPrEx>
        <w:trPr>
          <w:trHeight w:val="315"/>
        </w:trPr>
        <w:tc>
          <w:tcPr>
            <w:tcW w:w="6396" w:type="dxa"/>
            <w:tcBorders>
              <w:top w:val="single" w:sz="4" w:space="0" w:color="auto"/>
              <w:left w:val="single" w:sz="4" w:space="0" w:color="auto"/>
              <w:bottom w:val="single" w:sz="4" w:space="0" w:color="auto"/>
              <w:right w:val="single" w:sz="4" w:space="0" w:color="auto"/>
            </w:tcBorders>
            <w:noWrap/>
            <w:vAlign w:val="center"/>
          </w:tcPr>
          <w:p w:rsidR="00160071" w:rsidRPr="00615A3C" w:rsidRDefault="00160071" w:rsidP="00160071">
            <w:pPr>
              <w:jc w:val="center"/>
            </w:pPr>
            <w:r w:rsidRPr="00615A3C">
              <w:rPr>
                <w:bCs/>
              </w:rPr>
              <w:t>АО «Димитровградский автоагрегатный завод»</w:t>
            </w:r>
          </w:p>
        </w:tc>
        <w:tc>
          <w:tcPr>
            <w:tcW w:w="3260" w:type="dxa"/>
            <w:tcBorders>
              <w:top w:val="single" w:sz="4" w:space="0" w:color="auto"/>
              <w:left w:val="single" w:sz="4" w:space="0" w:color="auto"/>
              <w:bottom w:val="single" w:sz="4" w:space="0" w:color="auto"/>
              <w:right w:val="single" w:sz="4" w:space="0" w:color="auto"/>
            </w:tcBorders>
            <w:noWrap/>
          </w:tcPr>
          <w:p w:rsidR="00160071" w:rsidRPr="00615A3C" w:rsidRDefault="00160071" w:rsidP="00160071">
            <w:pPr>
              <w:spacing w:line="250" w:lineRule="auto"/>
              <w:jc w:val="center"/>
              <w:rPr>
                <w:rFonts w:ascii="PT Astra Serif" w:hAnsi="PT Astra Serif"/>
              </w:rPr>
            </w:pPr>
            <w:r w:rsidRPr="00615A3C">
              <w:rPr>
                <w:rFonts w:ascii="PT Astra Serif" w:hAnsi="PT Astra Serif"/>
              </w:rPr>
              <w:t>22,8</w:t>
            </w:r>
          </w:p>
        </w:tc>
      </w:tr>
      <w:tr w:rsidR="00160071" w:rsidRPr="00615A3C" w:rsidTr="00C93942">
        <w:tblPrEx>
          <w:tblBorders>
            <w:bottom w:val="single" w:sz="4" w:space="0" w:color="auto"/>
          </w:tblBorders>
        </w:tblPrEx>
        <w:trPr>
          <w:trHeight w:val="315"/>
        </w:trPr>
        <w:tc>
          <w:tcPr>
            <w:tcW w:w="6396" w:type="dxa"/>
            <w:tcBorders>
              <w:top w:val="single" w:sz="4" w:space="0" w:color="auto"/>
              <w:left w:val="single" w:sz="4" w:space="0" w:color="auto"/>
              <w:bottom w:val="single" w:sz="4" w:space="0" w:color="auto"/>
              <w:right w:val="single" w:sz="4" w:space="0" w:color="auto"/>
            </w:tcBorders>
            <w:noWrap/>
            <w:vAlign w:val="center"/>
          </w:tcPr>
          <w:p w:rsidR="00160071" w:rsidRPr="00615A3C" w:rsidRDefault="00160071" w:rsidP="00160071">
            <w:pPr>
              <w:spacing w:line="250" w:lineRule="auto"/>
              <w:jc w:val="center"/>
              <w:rPr>
                <w:rFonts w:ascii="PT Astra Serif" w:hAnsi="PT Astra Serif"/>
              </w:rPr>
            </w:pPr>
            <w:r w:rsidRPr="00615A3C">
              <w:rPr>
                <w:rFonts w:ascii="PT Astra Serif" w:hAnsi="PT Astra Serif"/>
              </w:rPr>
              <w:t xml:space="preserve">Ульяновский филиал ПАО нефтегазовая компания </w:t>
            </w:r>
          </w:p>
          <w:p w:rsidR="00160071" w:rsidRPr="00615A3C" w:rsidRDefault="00160071" w:rsidP="00160071">
            <w:pPr>
              <w:jc w:val="center"/>
            </w:pPr>
            <w:r w:rsidRPr="00615A3C">
              <w:rPr>
                <w:rFonts w:ascii="PT Astra Serif" w:hAnsi="PT Astra Serif"/>
              </w:rPr>
              <w:t>«РуссНефть» по Ульяновской области</w:t>
            </w:r>
          </w:p>
        </w:tc>
        <w:tc>
          <w:tcPr>
            <w:tcW w:w="3260" w:type="dxa"/>
            <w:tcBorders>
              <w:top w:val="single" w:sz="4" w:space="0" w:color="auto"/>
              <w:left w:val="single" w:sz="4" w:space="0" w:color="auto"/>
              <w:bottom w:val="single" w:sz="4" w:space="0" w:color="auto"/>
              <w:right w:val="single" w:sz="4" w:space="0" w:color="auto"/>
            </w:tcBorders>
            <w:noWrap/>
          </w:tcPr>
          <w:p w:rsidR="00160071" w:rsidRPr="00615A3C" w:rsidRDefault="00160071" w:rsidP="00160071">
            <w:pPr>
              <w:spacing w:line="250" w:lineRule="auto"/>
              <w:jc w:val="center"/>
              <w:rPr>
                <w:rFonts w:ascii="PT Astra Serif" w:hAnsi="PT Astra Serif"/>
              </w:rPr>
            </w:pPr>
            <w:r w:rsidRPr="00615A3C">
              <w:rPr>
                <w:rFonts w:ascii="PT Astra Serif" w:hAnsi="PT Astra Serif"/>
              </w:rPr>
              <w:t>13,3</w:t>
            </w:r>
          </w:p>
        </w:tc>
      </w:tr>
    </w:tbl>
    <w:p w:rsidR="00FF766A" w:rsidRPr="00615A3C" w:rsidRDefault="00FF766A" w:rsidP="00CB1D7D">
      <w:pPr>
        <w:spacing w:line="250" w:lineRule="auto"/>
        <w:jc w:val="center"/>
        <w:rPr>
          <w:rFonts w:ascii="PT Astra Serif" w:hAnsi="PT Astra Serif"/>
          <w:sz w:val="28"/>
          <w:szCs w:val="28"/>
          <w:lang w:bidi="he-IL"/>
        </w:rPr>
      </w:pPr>
    </w:p>
    <w:p w:rsidR="00A52EC0" w:rsidRPr="00615A3C" w:rsidRDefault="00247241" w:rsidP="00CB1D7D">
      <w:pPr>
        <w:spacing w:line="250" w:lineRule="auto"/>
        <w:jc w:val="center"/>
        <w:rPr>
          <w:rFonts w:ascii="PT Astra Serif" w:hAnsi="PT Astra Serif"/>
          <w:sz w:val="28"/>
          <w:szCs w:val="28"/>
          <w:lang w:bidi="he-IL"/>
        </w:rPr>
      </w:pPr>
      <w:r w:rsidRPr="00615A3C">
        <w:rPr>
          <w:rFonts w:ascii="PT Astra Serif" w:hAnsi="PT Astra Serif"/>
          <w:sz w:val="28"/>
          <w:szCs w:val="28"/>
          <w:lang w:bidi="he-IL"/>
        </w:rPr>
        <w:t>2</w:t>
      </w:r>
      <w:r w:rsidR="007E4A9F" w:rsidRPr="00615A3C">
        <w:rPr>
          <w:rFonts w:ascii="PT Astra Serif" w:hAnsi="PT Astra Serif"/>
          <w:sz w:val="28"/>
          <w:szCs w:val="28"/>
          <w:lang w:bidi="he-IL"/>
        </w:rPr>
        <w:t xml:space="preserve">.5. </w:t>
      </w:r>
      <w:r w:rsidR="0010108C" w:rsidRPr="00615A3C">
        <w:rPr>
          <w:rFonts w:ascii="PT Astra Serif" w:hAnsi="PT Astra Serif"/>
          <w:sz w:val="28"/>
          <w:szCs w:val="28"/>
        </w:rPr>
        <w:t>Динамика изменения максимума потребления активной мощности</w:t>
      </w:r>
    </w:p>
    <w:p w:rsidR="00D33655" w:rsidRPr="00615A3C" w:rsidRDefault="00D33655" w:rsidP="00CB1D7D">
      <w:pPr>
        <w:spacing w:line="250" w:lineRule="auto"/>
        <w:jc w:val="center"/>
        <w:rPr>
          <w:rFonts w:ascii="PT Astra Serif" w:hAnsi="PT Astra Serif"/>
          <w:sz w:val="28"/>
          <w:szCs w:val="28"/>
        </w:rPr>
      </w:pPr>
    </w:p>
    <w:p w:rsidR="00160071" w:rsidRPr="00615A3C" w:rsidRDefault="00160071" w:rsidP="00160071">
      <w:pPr>
        <w:suppressAutoHyphens/>
        <w:spacing w:line="250" w:lineRule="auto"/>
        <w:ind w:firstLine="709"/>
        <w:jc w:val="both"/>
        <w:rPr>
          <w:rFonts w:ascii="PT Astra Serif" w:hAnsi="PT Astra Serif"/>
          <w:sz w:val="28"/>
          <w:szCs w:val="28"/>
          <w:lang w:bidi="he-IL"/>
        </w:rPr>
      </w:pPr>
      <w:r w:rsidRPr="00615A3C">
        <w:rPr>
          <w:rFonts w:ascii="PT Astra Serif" w:hAnsi="PT Astra Serif"/>
          <w:sz w:val="28"/>
          <w:szCs w:val="28"/>
        </w:rPr>
        <w:t>Максимум потребления активной мощности в энергосистеме Ульяновской области за анализируемый период (2017-2021 годы) был зафиксирован в 2017 году и составил 1037,2 МВт</w:t>
      </w:r>
      <w:r w:rsidRPr="00615A3C">
        <w:rPr>
          <w:rFonts w:ascii="PT Astra Serif" w:hAnsi="PT Astra Serif"/>
          <w:sz w:val="28"/>
          <w:szCs w:val="28"/>
          <w:lang w:bidi="he-IL"/>
        </w:rPr>
        <w:t>.</w:t>
      </w:r>
    </w:p>
    <w:p w:rsidR="007E4A9F" w:rsidRPr="00615A3C" w:rsidRDefault="007E4A9F" w:rsidP="00CB1D7D">
      <w:pPr>
        <w:suppressAutoHyphens/>
        <w:spacing w:line="250" w:lineRule="auto"/>
        <w:ind w:firstLine="709"/>
        <w:jc w:val="both"/>
        <w:rPr>
          <w:rFonts w:ascii="PT Astra Serif" w:hAnsi="PT Astra Serif"/>
          <w:sz w:val="28"/>
          <w:szCs w:val="28"/>
          <w:lang w:bidi="he-IL"/>
        </w:rPr>
      </w:pPr>
      <w:r w:rsidRPr="00615A3C">
        <w:rPr>
          <w:rFonts w:ascii="PT Astra Serif" w:hAnsi="PT Astra Serif"/>
          <w:sz w:val="28"/>
          <w:szCs w:val="28"/>
          <w:lang w:bidi="he-IL"/>
        </w:rPr>
        <w:t xml:space="preserve">Динамика </w:t>
      </w:r>
      <w:r w:rsidR="0010108C" w:rsidRPr="00615A3C">
        <w:rPr>
          <w:rFonts w:ascii="PT Astra Serif" w:hAnsi="PT Astra Serif"/>
          <w:sz w:val="28"/>
          <w:szCs w:val="28"/>
        </w:rPr>
        <w:t>максимума потребления активной мощности</w:t>
      </w:r>
      <w:r w:rsidRPr="00615A3C">
        <w:rPr>
          <w:rFonts w:ascii="PT Astra Serif" w:hAnsi="PT Astra Serif"/>
          <w:sz w:val="28"/>
          <w:szCs w:val="28"/>
          <w:lang w:bidi="he-IL"/>
        </w:rPr>
        <w:t xml:space="preserve"> за последние пять лет (201</w:t>
      </w:r>
      <w:r w:rsidR="00FF766A" w:rsidRPr="00615A3C">
        <w:rPr>
          <w:rFonts w:ascii="PT Astra Serif" w:hAnsi="PT Astra Serif"/>
          <w:sz w:val="28"/>
          <w:szCs w:val="28"/>
          <w:lang w:bidi="he-IL"/>
        </w:rPr>
        <w:t>7</w:t>
      </w:r>
      <w:r w:rsidRPr="00615A3C">
        <w:rPr>
          <w:rFonts w:ascii="PT Astra Serif" w:hAnsi="PT Astra Serif"/>
          <w:sz w:val="28"/>
          <w:szCs w:val="28"/>
          <w:lang w:bidi="he-IL"/>
        </w:rPr>
        <w:t>-20</w:t>
      </w:r>
      <w:r w:rsidR="000827EF" w:rsidRPr="00615A3C">
        <w:rPr>
          <w:rFonts w:ascii="PT Astra Serif" w:hAnsi="PT Astra Serif"/>
          <w:sz w:val="28"/>
          <w:szCs w:val="28"/>
          <w:lang w:bidi="he-IL"/>
        </w:rPr>
        <w:t>2</w:t>
      </w:r>
      <w:r w:rsidR="00FF766A" w:rsidRPr="00615A3C">
        <w:rPr>
          <w:rFonts w:ascii="PT Astra Serif" w:hAnsi="PT Astra Serif"/>
          <w:sz w:val="28"/>
          <w:szCs w:val="28"/>
          <w:lang w:bidi="he-IL"/>
        </w:rPr>
        <w:t>1</w:t>
      </w:r>
      <w:r w:rsidR="000A5979" w:rsidRPr="00615A3C">
        <w:rPr>
          <w:rFonts w:ascii="PT Astra Serif" w:hAnsi="PT Astra Serif"/>
          <w:sz w:val="28"/>
          <w:szCs w:val="28"/>
          <w:lang w:bidi="he-IL"/>
        </w:rPr>
        <w:t xml:space="preserve"> годы) представлена в таблице 8</w:t>
      </w:r>
      <w:r w:rsidRPr="00615A3C">
        <w:rPr>
          <w:rFonts w:ascii="PT Astra Serif" w:hAnsi="PT Astra Serif"/>
          <w:sz w:val="28"/>
          <w:szCs w:val="28"/>
          <w:lang w:bidi="he-IL"/>
        </w:rPr>
        <w:t>.</w:t>
      </w:r>
    </w:p>
    <w:p w:rsidR="00F70592" w:rsidRPr="00615A3C" w:rsidRDefault="00F70592" w:rsidP="00CB1D7D">
      <w:pPr>
        <w:spacing w:line="250" w:lineRule="auto"/>
        <w:ind w:firstLine="709"/>
        <w:jc w:val="both"/>
        <w:rPr>
          <w:rFonts w:ascii="PT Astra Serif" w:hAnsi="PT Astra Serif"/>
          <w:sz w:val="28"/>
          <w:szCs w:val="28"/>
          <w:lang w:bidi="he-IL"/>
        </w:rPr>
      </w:pPr>
    </w:p>
    <w:p w:rsidR="007E4A9F" w:rsidRPr="00615A3C" w:rsidRDefault="007E4A9F" w:rsidP="00CB1D7D">
      <w:pPr>
        <w:tabs>
          <w:tab w:val="left" w:pos="360"/>
        </w:tabs>
        <w:spacing w:line="250" w:lineRule="auto"/>
        <w:jc w:val="right"/>
        <w:rPr>
          <w:rFonts w:ascii="PT Astra Serif" w:hAnsi="PT Astra Serif"/>
          <w:sz w:val="28"/>
          <w:szCs w:val="28"/>
          <w:lang w:bidi="he-IL"/>
        </w:rPr>
      </w:pPr>
      <w:r w:rsidRPr="00615A3C">
        <w:rPr>
          <w:rFonts w:ascii="PT Astra Serif" w:hAnsi="PT Astra Serif"/>
          <w:sz w:val="28"/>
          <w:szCs w:val="28"/>
          <w:lang w:bidi="he-IL"/>
        </w:rPr>
        <w:t xml:space="preserve">Таблица </w:t>
      </w:r>
      <w:r w:rsidR="000A5979" w:rsidRPr="00615A3C">
        <w:rPr>
          <w:rFonts w:ascii="PT Astra Serif" w:hAnsi="PT Astra Serif"/>
          <w:sz w:val="28"/>
          <w:szCs w:val="28"/>
          <w:lang w:bidi="he-IL"/>
        </w:rPr>
        <w:t>8</w:t>
      </w:r>
    </w:p>
    <w:p w:rsidR="00F70592" w:rsidRPr="00615A3C" w:rsidRDefault="00F70592" w:rsidP="00CB1D7D">
      <w:pPr>
        <w:tabs>
          <w:tab w:val="left" w:pos="360"/>
        </w:tabs>
        <w:spacing w:line="250" w:lineRule="auto"/>
        <w:jc w:val="right"/>
        <w:rPr>
          <w:rFonts w:ascii="PT Astra Serif" w:hAnsi="PT Astra Serif"/>
          <w:lang w:bidi="he-IL"/>
        </w:rPr>
      </w:pP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54"/>
        <w:gridCol w:w="1275"/>
        <w:gridCol w:w="1134"/>
        <w:gridCol w:w="1276"/>
        <w:gridCol w:w="1276"/>
        <w:gridCol w:w="1417"/>
      </w:tblGrid>
      <w:tr w:rsidR="00615A3C" w:rsidRPr="00615A3C" w:rsidTr="006A77CB">
        <w:trPr>
          <w:jc w:val="center"/>
        </w:trPr>
        <w:tc>
          <w:tcPr>
            <w:tcW w:w="3154" w:type="dxa"/>
            <w:vMerge w:val="restart"/>
            <w:vAlign w:val="center"/>
          </w:tcPr>
          <w:p w:rsidR="00FF766A" w:rsidRPr="00615A3C" w:rsidRDefault="00FF766A" w:rsidP="00CB1D7D">
            <w:pPr>
              <w:tabs>
                <w:tab w:val="left" w:pos="360"/>
              </w:tabs>
              <w:spacing w:line="250" w:lineRule="auto"/>
              <w:jc w:val="center"/>
              <w:rPr>
                <w:rFonts w:ascii="PT Astra Serif" w:hAnsi="PT Astra Serif"/>
                <w:spacing w:val="-4"/>
                <w:lang w:bidi="he-IL"/>
              </w:rPr>
            </w:pPr>
            <w:r w:rsidRPr="00615A3C">
              <w:rPr>
                <w:rFonts w:ascii="PT Astra Serif" w:hAnsi="PT Astra Serif"/>
              </w:rPr>
              <w:t>Максимум потребления а</w:t>
            </w:r>
            <w:r w:rsidRPr="00615A3C">
              <w:rPr>
                <w:rFonts w:ascii="PT Astra Serif" w:hAnsi="PT Astra Serif"/>
              </w:rPr>
              <w:t>к</w:t>
            </w:r>
            <w:r w:rsidRPr="00615A3C">
              <w:rPr>
                <w:rFonts w:ascii="PT Astra Serif" w:hAnsi="PT Astra Serif"/>
              </w:rPr>
              <w:t>тивной мощности</w:t>
            </w:r>
            <w:r w:rsidRPr="00615A3C">
              <w:rPr>
                <w:rFonts w:ascii="PT Astra Serif" w:hAnsi="PT Astra Serif"/>
                <w:spacing w:val="-4"/>
                <w:lang w:bidi="he-IL"/>
              </w:rPr>
              <w:t>, МВт</w:t>
            </w:r>
          </w:p>
        </w:tc>
        <w:tc>
          <w:tcPr>
            <w:tcW w:w="1275" w:type="dxa"/>
          </w:tcPr>
          <w:p w:rsidR="00FF766A" w:rsidRPr="00615A3C" w:rsidRDefault="00FF766A" w:rsidP="00C93942">
            <w:pPr>
              <w:spacing w:line="250" w:lineRule="auto"/>
              <w:jc w:val="center"/>
              <w:rPr>
                <w:rFonts w:ascii="PT Astra Serif" w:hAnsi="PT Astra Serif"/>
                <w:spacing w:val="-6"/>
              </w:rPr>
            </w:pPr>
            <w:r w:rsidRPr="00615A3C">
              <w:rPr>
                <w:rFonts w:ascii="PT Astra Serif" w:hAnsi="PT Astra Serif"/>
                <w:spacing w:val="-6"/>
              </w:rPr>
              <w:t>2017 год</w:t>
            </w:r>
          </w:p>
        </w:tc>
        <w:tc>
          <w:tcPr>
            <w:tcW w:w="1134" w:type="dxa"/>
          </w:tcPr>
          <w:p w:rsidR="00FF766A" w:rsidRPr="00615A3C" w:rsidRDefault="00FF766A" w:rsidP="00C93942">
            <w:pPr>
              <w:spacing w:line="250" w:lineRule="auto"/>
              <w:jc w:val="center"/>
              <w:rPr>
                <w:rFonts w:ascii="PT Astra Serif" w:hAnsi="PT Astra Serif"/>
                <w:spacing w:val="-6"/>
              </w:rPr>
            </w:pPr>
            <w:r w:rsidRPr="00615A3C">
              <w:rPr>
                <w:rFonts w:ascii="PT Astra Serif" w:hAnsi="PT Astra Serif"/>
                <w:spacing w:val="-6"/>
              </w:rPr>
              <w:t>2018 год</w:t>
            </w:r>
          </w:p>
        </w:tc>
        <w:tc>
          <w:tcPr>
            <w:tcW w:w="1276" w:type="dxa"/>
          </w:tcPr>
          <w:p w:rsidR="00FF766A" w:rsidRPr="00615A3C" w:rsidRDefault="00FF766A" w:rsidP="00C93942">
            <w:pPr>
              <w:spacing w:line="250" w:lineRule="auto"/>
              <w:jc w:val="center"/>
              <w:rPr>
                <w:rFonts w:ascii="PT Astra Serif" w:hAnsi="PT Astra Serif"/>
                <w:spacing w:val="-6"/>
                <w:lang w:bidi="he-IL"/>
              </w:rPr>
            </w:pPr>
            <w:r w:rsidRPr="00615A3C">
              <w:rPr>
                <w:rFonts w:ascii="PT Astra Serif" w:hAnsi="PT Astra Serif"/>
                <w:spacing w:val="-6"/>
                <w:lang w:bidi="he-IL"/>
              </w:rPr>
              <w:t>2019 год</w:t>
            </w:r>
          </w:p>
        </w:tc>
        <w:tc>
          <w:tcPr>
            <w:tcW w:w="1276" w:type="dxa"/>
          </w:tcPr>
          <w:p w:rsidR="00FF766A" w:rsidRPr="00615A3C" w:rsidRDefault="00FF766A" w:rsidP="00C93942">
            <w:pPr>
              <w:spacing w:line="250" w:lineRule="auto"/>
              <w:jc w:val="center"/>
              <w:rPr>
                <w:rFonts w:ascii="PT Astra Serif" w:hAnsi="PT Astra Serif"/>
                <w:spacing w:val="-6"/>
                <w:lang w:bidi="he-IL"/>
              </w:rPr>
            </w:pPr>
            <w:r w:rsidRPr="00615A3C">
              <w:rPr>
                <w:rFonts w:ascii="PT Astra Serif" w:hAnsi="PT Astra Serif"/>
                <w:spacing w:val="-6"/>
                <w:lang w:bidi="he-IL"/>
              </w:rPr>
              <w:t>2020 год</w:t>
            </w:r>
          </w:p>
        </w:tc>
        <w:tc>
          <w:tcPr>
            <w:tcW w:w="1417" w:type="dxa"/>
          </w:tcPr>
          <w:p w:rsidR="00FF766A" w:rsidRPr="00615A3C" w:rsidRDefault="00FF766A" w:rsidP="00CB1D7D">
            <w:pPr>
              <w:spacing w:line="250" w:lineRule="auto"/>
              <w:jc w:val="center"/>
              <w:rPr>
                <w:rFonts w:ascii="PT Astra Serif" w:hAnsi="PT Astra Serif"/>
                <w:spacing w:val="-6"/>
                <w:lang w:bidi="he-IL"/>
              </w:rPr>
            </w:pPr>
            <w:r w:rsidRPr="00615A3C">
              <w:rPr>
                <w:rFonts w:ascii="PT Astra Serif" w:hAnsi="PT Astra Serif"/>
                <w:spacing w:val="-6"/>
                <w:lang w:bidi="he-IL"/>
              </w:rPr>
              <w:t>2021 год</w:t>
            </w:r>
          </w:p>
        </w:tc>
      </w:tr>
      <w:tr w:rsidR="00FF766A" w:rsidRPr="00615A3C" w:rsidTr="006A77CB">
        <w:trPr>
          <w:jc w:val="center"/>
        </w:trPr>
        <w:tc>
          <w:tcPr>
            <w:tcW w:w="3154" w:type="dxa"/>
            <w:vMerge/>
          </w:tcPr>
          <w:p w:rsidR="00FF766A" w:rsidRPr="00615A3C" w:rsidRDefault="00FF766A" w:rsidP="00CB1D7D">
            <w:pPr>
              <w:tabs>
                <w:tab w:val="left" w:pos="360"/>
              </w:tabs>
              <w:spacing w:line="250" w:lineRule="auto"/>
              <w:rPr>
                <w:rFonts w:ascii="PT Astra Serif" w:hAnsi="PT Astra Serif"/>
                <w:lang w:bidi="he-IL"/>
              </w:rPr>
            </w:pPr>
          </w:p>
        </w:tc>
        <w:tc>
          <w:tcPr>
            <w:tcW w:w="1275" w:type="dxa"/>
          </w:tcPr>
          <w:p w:rsidR="00FF766A" w:rsidRPr="00615A3C" w:rsidRDefault="00FF766A" w:rsidP="00C93942">
            <w:pPr>
              <w:spacing w:line="250" w:lineRule="auto"/>
              <w:jc w:val="center"/>
              <w:rPr>
                <w:rFonts w:ascii="PT Astra Serif" w:hAnsi="PT Astra Serif"/>
              </w:rPr>
            </w:pPr>
            <w:r w:rsidRPr="00615A3C">
              <w:rPr>
                <w:rFonts w:ascii="PT Astra Serif" w:hAnsi="PT Astra Serif"/>
              </w:rPr>
              <w:t>1037,2</w:t>
            </w:r>
          </w:p>
        </w:tc>
        <w:tc>
          <w:tcPr>
            <w:tcW w:w="1134" w:type="dxa"/>
          </w:tcPr>
          <w:p w:rsidR="00FF766A" w:rsidRPr="00615A3C" w:rsidRDefault="00FF766A" w:rsidP="00C93942">
            <w:pPr>
              <w:spacing w:line="250" w:lineRule="auto"/>
              <w:jc w:val="center"/>
              <w:rPr>
                <w:rFonts w:ascii="PT Astra Serif" w:hAnsi="PT Astra Serif"/>
              </w:rPr>
            </w:pPr>
            <w:r w:rsidRPr="00615A3C">
              <w:rPr>
                <w:rFonts w:ascii="PT Astra Serif" w:hAnsi="PT Astra Serif"/>
              </w:rPr>
              <w:t>985,9</w:t>
            </w:r>
          </w:p>
        </w:tc>
        <w:tc>
          <w:tcPr>
            <w:tcW w:w="1276" w:type="dxa"/>
          </w:tcPr>
          <w:p w:rsidR="00FF766A" w:rsidRPr="00615A3C" w:rsidRDefault="00FF766A" w:rsidP="00C93942">
            <w:pPr>
              <w:spacing w:line="250" w:lineRule="auto"/>
              <w:jc w:val="center"/>
              <w:rPr>
                <w:rFonts w:ascii="PT Astra Serif" w:hAnsi="PT Astra Serif"/>
                <w:lang w:bidi="he-IL"/>
              </w:rPr>
            </w:pPr>
            <w:r w:rsidRPr="00615A3C">
              <w:rPr>
                <w:rFonts w:ascii="PT Astra Serif" w:hAnsi="PT Astra Serif"/>
                <w:lang w:bidi="he-IL"/>
              </w:rPr>
              <w:t>962,4</w:t>
            </w:r>
          </w:p>
        </w:tc>
        <w:tc>
          <w:tcPr>
            <w:tcW w:w="1276" w:type="dxa"/>
          </w:tcPr>
          <w:p w:rsidR="00FF766A" w:rsidRPr="00615A3C" w:rsidRDefault="00FF766A" w:rsidP="00C93942">
            <w:pPr>
              <w:spacing w:line="250" w:lineRule="auto"/>
              <w:jc w:val="center"/>
              <w:rPr>
                <w:rFonts w:ascii="PT Astra Serif" w:hAnsi="PT Astra Serif"/>
                <w:lang w:bidi="he-IL"/>
              </w:rPr>
            </w:pPr>
            <w:r w:rsidRPr="00615A3C">
              <w:rPr>
                <w:rFonts w:ascii="PT Astra Serif" w:hAnsi="PT Astra Serif"/>
                <w:lang w:bidi="he-IL"/>
              </w:rPr>
              <w:t>959,5</w:t>
            </w:r>
          </w:p>
        </w:tc>
        <w:tc>
          <w:tcPr>
            <w:tcW w:w="1417" w:type="dxa"/>
          </w:tcPr>
          <w:p w:rsidR="00FF766A" w:rsidRPr="00615A3C" w:rsidRDefault="00160071" w:rsidP="00CB1D7D">
            <w:pPr>
              <w:spacing w:line="250" w:lineRule="auto"/>
              <w:jc w:val="center"/>
              <w:rPr>
                <w:rFonts w:ascii="PT Astra Serif" w:hAnsi="PT Astra Serif"/>
                <w:lang w:bidi="he-IL"/>
              </w:rPr>
            </w:pPr>
            <w:r w:rsidRPr="00615A3C">
              <w:rPr>
                <w:rFonts w:ascii="PT Astra Serif" w:hAnsi="PT Astra Serif"/>
                <w:lang w:bidi="he-IL"/>
              </w:rPr>
              <w:t>1004,2</w:t>
            </w:r>
          </w:p>
        </w:tc>
      </w:tr>
    </w:tbl>
    <w:p w:rsidR="007E4A9F" w:rsidRPr="00615A3C" w:rsidRDefault="007E4A9F" w:rsidP="00CB1D7D">
      <w:pPr>
        <w:tabs>
          <w:tab w:val="left" w:pos="360"/>
        </w:tabs>
        <w:spacing w:line="250" w:lineRule="auto"/>
        <w:jc w:val="center"/>
        <w:rPr>
          <w:rFonts w:ascii="PT Astra Serif" w:hAnsi="PT Astra Serif"/>
          <w:szCs w:val="28"/>
          <w:lang w:bidi="he-IL"/>
        </w:rPr>
      </w:pPr>
    </w:p>
    <w:p w:rsidR="0027694F" w:rsidRPr="00615A3C" w:rsidRDefault="00394DDC" w:rsidP="00CB1D7D">
      <w:pPr>
        <w:shd w:val="clear" w:color="auto" w:fill="FFFFFF"/>
        <w:tabs>
          <w:tab w:val="left" w:pos="360"/>
        </w:tabs>
        <w:suppressAutoHyphens/>
        <w:spacing w:line="250" w:lineRule="auto"/>
        <w:jc w:val="center"/>
        <w:rPr>
          <w:rFonts w:ascii="PT Astra Serif" w:hAnsi="PT Astra Serif"/>
          <w:sz w:val="28"/>
          <w:szCs w:val="28"/>
          <w:lang w:bidi="he-IL"/>
        </w:rPr>
      </w:pPr>
      <w:r w:rsidRPr="00615A3C">
        <w:rPr>
          <w:rFonts w:ascii="PT Astra Serif" w:hAnsi="PT Astra Serif"/>
          <w:sz w:val="28"/>
          <w:szCs w:val="28"/>
          <w:lang w:bidi="he-IL"/>
        </w:rPr>
        <w:t>2.6</w:t>
      </w:r>
      <w:r w:rsidR="007E4A9F" w:rsidRPr="00615A3C">
        <w:rPr>
          <w:rFonts w:ascii="PT Astra Serif" w:hAnsi="PT Astra Serif"/>
          <w:sz w:val="28"/>
          <w:szCs w:val="28"/>
          <w:lang w:bidi="he-IL"/>
        </w:rPr>
        <w:t xml:space="preserve">. Установленная мощность электростанций </w:t>
      </w:r>
      <w:r w:rsidR="0027694F" w:rsidRPr="00615A3C">
        <w:rPr>
          <w:rFonts w:ascii="PT Astra Serif" w:hAnsi="PT Astra Serif"/>
          <w:sz w:val="28"/>
          <w:szCs w:val="28"/>
          <w:lang w:bidi="he-IL"/>
        </w:rPr>
        <w:t>э</w:t>
      </w:r>
      <w:r w:rsidR="007E4A9F" w:rsidRPr="00615A3C">
        <w:rPr>
          <w:rFonts w:ascii="PT Astra Serif" w:hAnsi="PT Astra Serif"/>
          <w:sz w:val="28"/>
          <w:szCs w:val="28"/>
          <w:lang w:bidi="he-IL"/>
        </w:rPr>
        <w:t>нергосистемы</w:t>
      </w:r>
    </w:p>
    <w:p w:rsidR="007E4A9F" w:rsidRPr="00615A3C" w:rsidRDefault="007E4A9F" w:rsidP="00CB1D7D">
      <w:pPr>
        <w:shd w:val="clear" w:color="auto" w:fill="FFFFFF"/>
        <w:tabs>
          <w:tab w:val="left" w:pos="360"/>
        </w:tabs>
        <w:suppressAutoHyphens/>
        <w:spacing w:line="250" w:lineRule="auto"/>
        <w:jc w:val="center"/>
        <w:rPr>
          <w:rFonts w:ascii="PT Astra Serif" w:hAnsi="PT Astra Serif"/>
          <w:sz w:val="28"/>
          <w:szCs w:val="28"/>
          <w:lang w:bidi="he-IL"/>
        </w:rPr>
      </w:pPr>
      <w:r w:rsidRPr="00615A3C">
        <w:rPr>
          <w:rFonts w:ascii="PT Astra Serif" w:hAnsi="PT Astra Serif"/>
          <w:sz w:val="28"/>
          <w:szCs w:val="28"/>
          <w:lang w:bidi="he-IL"/>
        </w:rPr>
        <w:t>Ульяновской области</w:t>
      </w:r>
      <w:r w:rsidR="001C5555" w:rsidRPr="00615A3C">
        <w:rPr>
          <w:rFonts w:ascii="PT Astra Serif" w:hAnsi="PT Astra Serif"/>
          <w:sz w:val="28"/>
          <w:szCs w:val="28"/>
          <w:lang w:bidi="he-IL"/>
        </w:rPr>
        <w:t xml:space="preserve"> по состоянию на 1 </w:t>
      </w:r>
      <w:r w:rsidR="00460909" w:rsidRPr="00615A3C">
        <w:rPr>
          <w:rFonts w:ascii="PT Astra Serif" w:hAnsi="PT Astra Serif"/>
          <w:sz w:val="28"/>
          <w:szCs w:val="28"/>
          <w:lang w:bidi="he-IL"/>
        </w:rPr>
        <w:t>февраля</w:t>
      </w:r>
      <w:r w:rsidR="00291025" w:rsidRPr="00615A3C">
        <w:rPr>
          <w:rFonts w:ascii="PT Astra Serif" w:hAnsi="PT Astra Serif"/>
          <w:sz w:val="28"/>
          <w:szCs w:val="28"/>
          <w:lang w:bidi="he-IL"/>
        </w:rPr>
        <w:t>202</w:t>
      </w:r>
      <w:r w:rsidR="00FF766A" w:rsidRPr="00615A3C">
        <w:rPr>
          <w:rFonts w:ascii="PT Astra Serif" w:hAnsi="PT Astra Serif"/>
          <w:sz w:val="28"/>
          <w:szCs w:val="28"/>
          <w:lang w:bidi="he-IL"/>
        </w:rPr>
        <w:t>2</w:t>
      </w:r>
      <w:r w:rsidR="00D20916" w:rsidRPr="00615A3C">
        <w:rPr>
          <w:rFonts w:ascii="PT Astra Serif" w:hAnsi="PT Astra Serif"/>
          <w:sz w:val="28"/>
          <w:szCs w:val="28"/>
          <w:lang w:bidi="he-IL"/>
        </w:rPr>
        <w:t xml:space="preserve"> года</w:t>
      </w:r>
    </w:p>
    <w:p w:rsidR="007E4A9F" w:rsidRPr="00615A3C" w:rsidRDefault="007E4A9F" w:rsidP="00CB1D7D">
      <w:pPr>
        <w:shd w:val="clear" w:color="auto" w:fill="FFFFFF"/>
        <w:tabs>
          <w:tab w:val="left" w:pos="360"/>
        </w:tabs>
        <w:spacing w:line="250" w:lineRule="auto"/>
        <w:jc w:val="both"/>
        <w:rPr>
          <w:rFonts w:ascii="PT Astra Serif" w:hAnsi="PT Astra Serif"/>
          <w:sz w:val="28"/>
          <w:szCs w:val="28"/>
          <w:lang w:bidi="he-IL"/>
        </w:rPr>
      </w:pPr>
    </w:p>
    <w:p w:rsidR="007E4A9F" w:rsidRPr="00615A3C" w:rsidRDefault="007E4A9F" w:rsidP="00CB1D7D">
      <w:pPr>
        <w:suppressAutoHyphens/>
        <w:spacing w:line="250" w:lineRule="auto"/>
        <w:ind w:firstLine="709"/>
        <w:jc w:val="both"/>
        <w:rPr>
          <w:rFonts w:ascii="PT Astra Serif" w:hAnsi="PT Astra Serif"/>
          <w:sz w:val="28"/>
          <w:szCs w:val="28"/>
          <w:lang w:bidi="he-IL"/>
        </w:rPr>
      </w:pPr>
      <w:r w:rsidRPr="00615A3C">
        <w:rPr>
          <w:rFonts w:ascii="PT Astra Serif" w:hAnsi="PT Astra Serif"/>
          <w:sz w:val="28"/>
          <w:szCs w:val="28"/>
          <w:lang w:bidi="he-IL"/>
        </w:rPr>
        <w:t xml:space="preserve">Суммарная установленная электрическая мощность электростанций энергосистемы Ульяновской области составляет </w:t>
      </w:r>
      <w:r w:rsidR="00735FC2" w:rsidRPr="00615A3C">
        <w:rPr>
          <w:rFonts w:ascii="PT Astra Serif" w:hAnsi="PT Astra Serif"/>
          <w:sz w:val="28"/>
          <w:szCs w:val="28"/>
          <w:lang w:bidi="he-IL"/>
        </w:rPr>
        <w:t>1029</w:t>
      </w:r>
      <w:r w:rsidRPr="00615A3C">
        <w:rPr>
          <w:rFonts w:ascii="PT Astra Serif" w:hAnsi="PT Astra Serif"/>
          <w:sz w:val="28"/>
          <w:szCs w:val="28"/>
          <w:lang w:bidi="he-IL"/>
        </w:rPr>
        <w:t>,</w:t>
      </w:r>
      <w:r w:rsidR="00407497" w:rsidRPr="00615A3C">
        <w:rPr>
          <w:rFonts w:ascii="PT Astra Serif" w:hAnsi="PT Astra Serif"/>
          <w:sz w:val="28"/>
          <w:szCs w:val="28"/>
          <w:lang w:bidi="he-IL"/>
        </w:rPr>
        <w:t>9</w:t>
      </w:r>
      <w:r w:rsidRPr="00615A3C">
        <w:rPr>
          <w:rFonts w:ascii="PT Astra Serif" w:hAnsi="PT Astra Serif"/>
          <w:sz w:val="28"/>
          <w:szCs w:val="28"/>
          <w:lang w:bidi="he-IL"/>
        </w:rPr>
        <w:t xml:space="preserve"> МВт, в том числе:</w:t>
      </w:r>
    </w:p>
    <w:p w:rsidR="007E4A9F" w:rsidRPr="00615A3C" w:rsidRDefault="004B3FD7" w:rsidP="00CB1D7D">
      <w:pPr>
        <w:suppressAutoHyphens/>
        <w:spacing w:line="250" w:lineRule="auto"/>
        <w:ind w:firstLine="709"/>
        <w:jc w:val="both"/>
        <w:rPr>
          <w:rFonts w:ascii="PT Astra Serif" w:hAnsi="PT Astra Serif"/>
          <w:sz w:val="28"/>
          <w:szCs w:val="28"/>
          <w:lang w:bidi="he-IL"/>
        </w:rPr>
      </w:pPr>
      <w:r w:rsidRPr="00615A3C">
        <w:rPr>
          <w:rFonts w:ascii="PT Astra Serif" w:hAnsi="PT Astra Serif"/>
          <w:sz w:val="28"/>
          <w:szCs w:val="28"/>
          <w:lang w:bidi="he-IL"/>
        </w:rPr>
        <w:t xml:space="preserve">Ульяновская ТЭЦ-1 </w:t>
      </w:r>
      <w:r w:rsidR="007E4A9F" w:rsidRPr="00615A3C">
        <w:rPr>
          <w:rFonts w:ascii="PT Astra Serif" w:hAnsi="PT Astra Serif"/>
          <w:sz w:val="28"/>
          <w:szCs w:val="28"/>
          <w:lang w:bidi="he-IL"/>
        </w:rPr>
        <w:t>– 435 МВт;</w:t>
      </w:r>
    </w:p>
    <w:p w:rsidR="007E4A9F" w:rsidRPr="00615A3C" w:rsidRDefault="007E4A9F" w:rsidP="00CB1D7D">
      <w:pPr>
        <w:suppressAutoHyphens/>
        <w:spacing w:line="250" w:lineRule="auto"/>
        <w:ind w:firstLine="709"/>
        <w:jc w:val="both"/>
        <w:rPr>
          <w:rFonts w:ascii="PT Astra Serif" w:hAnsi="PT Astra Serif"/>
          <w:sz w:val="28"/>
          <w:szCs w:val="28"/>
          <w:lang w:bidi="he-IL"/>
        </w:rPr>
      </w:pPr>
      <w:r w:rsidRPr="00615A3C">
        <w:rPr>
          <w:rFonts w:ascii="PT Astra Serif" w:hAnsi="PT Astra Serif"/>
          <w:sz w:val="28"/>
          <w:szCs w:val="28"/>
          <w:lang w:bidi="he-IL"/>
        </w:rPr>
        <w:t>Ульяновская ТЭЦ-2 – 417 МВт;</w:t>
      </w:r>
    </w:p>
    <w:p w:rsidR="007E4A9F" w:rsidRPr="00615A3C" w:rsidRDefault="007E4A9F" w:rsidP="00CB1D7D">
      <w:pPr>
        <w:suppressAutoHyphens/>
        <w:spacing w:line="250" w:lineRule="auto"/>
        <w:ind w:firstLine="709"/>
        <w:jc w:val="both"/>
        <w:rPr>
          <w:rFonts w:ascii="PT Astra Serif" w:hAnsi="PT Astra Serif"/>
          <w:sz w:val="28"/>
          <w:szCs w:val="28"/>
          <w:lang w:bidi="he-IL"/>
        </w:rPr>
      </w:pPr>
      <w:r w:rsidRPr="00615A3C">
        <w:rPr>
          <w:rFonts w:ascii="PT Astra Serif" w:hAnsi="PT Astra Serif"/>
          <w:sz w:val="28"/>
          <w:szCs w:val="28"/>
          <w:lang w:bidi="he-IL"/>
        </w:rPr>
        <w:t xml:space="preserve">ИЯУ </w:t>
      </w:r>
      <w:r w:rsidRPr="00615A3C">
        <w:rPr>
          <w:rFonts w:ascii="PT Astra Serif" w:hAnsi="PT Astra Serif"/>
          <w:spacing w:val="4"/>
          <w:sz w:val="28"/>
          <w:szCs w:val="28"/>
          <w:lang w:bidi="he-IL"/>
        </w:rPr>
        <w:t>НИИАР</w:t>
      </w:r>
      <w:r w:rsidR="00394DDC" w:rsidRPr="00615A3C">
        <w:rPr>
          <w:rFonts w:ascii="PT Astra Serif" w:hAnsi="PT Astra Serif"/>
          <w:sz w:val="28"/>
          <w:szCs w:val="28"/>
          <w:lang w:bidi="he-IL"/>
        </w:rPr>
        <w:t xml:space="preserve"> – 72 МВт</w:t>
      </w:r>
      <w:r w:rsidRPr="00615A3C">
        <w:rPr>
          <w:rFonts w:ascii="PT Astra Serif" w:hAnsi="PT Astra Serif"/>
          <w:sz w:val="28"/>
          <w:szCs w:val="28"/>
          <w:lang w:bidi="he-IL"/>
        </w:rPr>
        <w:t>;</w:t>
      </w:r>
    </w:p>
    <w:p w:rsidR="00E74F15" w:rsidRPr="00615A3C" w:rsidRDefault="00E74F15" w:rsidP="00CB1D7D">
      <w:pPr>
        <w:suppressAutoHyphens/>
        <w:spacing w:line="250" w:lineRule="auto"/>
        <w:ind w:firstLine="709"/>
        <w:jc w:val="both"/>
        <w:rPr>
          <w:rFonts w:ascii="PT Astra Serif" w:hAnsi="PT Astra Serif"/>
          <w:sz w:val="28"/>
          <w:szCs w:val="28"/>
          <w:lang w:bidi="he-IL"/>
        </w:rPr>
      </w:pPr>
      <w:r w:rsidRPr="00615A3C">
        <w:rPr>
          <w:rFonts w:ascii="PT Astra Serif" w:hAnsi="PT Astra Serif"/>
          <w:sz w:val="28"/>
          <w:szCs w:val="28"/>
          <w:lang w:bidi="he-IL"/>
        </w:rPr>
        <w:t>Ульяновская ВЭС-2 – 50</w:t>
      </w:r>
      <w:r w:rsidR="006E140D" w:rsidRPr="00615A3C">
        <w:rPr>
          <w:rFonts w:ascii="PT Astra Serif" w:hAnsi="PT Astra Serif"/>
          <w:sz w:val="28"/>
          <w:szCs w:val="28"/>
          <w:lang w:bidi="he-IL"/>
        </w:rPr>
        <w:t>,4</w:t>
      </w:r>
      <w:r w:rsidRPr="00615A3C">
        <w:rPr>
          <w:rFonts w:ascii="PT Astra Serif" w:hAnsi="PT Astra Serif"/>
          <w:sz w:val="28"/>
          <w:szCs w:val="28"/>
          <w:lang w:bidi="he-IL"/>
        </w:rPr>
        <w:t xml:space="preserve"> МВт;</w:t>
      </w:r>
    </w:p>
    <w:p w:rsidR="00E74F15" w:rsidRPr="00615A3C" w:rsidRDefault="00F915AE" w:rsidP="00CB1D7D">
      <w:pPr>
        <w:suppressAutoHyphens/>
        <w:spacing w:line="250" w:lineRule="auto"/>
        <w:ind w:firstLine="709"/>
        <w:jc w:val="both"/>
        <w:rPr>
          <w:rFonts w:ascii="PT Astra Serif" w:hAnsi="PT Astra Serif"/>
          <w:sz w:val="28"/>
          <w:szCs w:val="28"/>
          <w:lang w:bidi="he-IL"/>
        </w:rPr>
      </w:pPr>
      <w:r w:rsidRPr="00615A3C">
        <w:rPr>
          <w:rFonts w:ascii="PT Astra Serif" w:hAnsi="PT Astra Serif"/>
          <w:sz w:val="28"/>
          <w:szCs w:val="28"/>
        </w:rPr>
        <w:t>Ульяновская ВЭС</w:t>
      </w:r>
      <w:r w:rsidR="00E74F15" w:rsidRPr="00615A3C">
        <w:rPr>
          <w:rFonts w:ascii="PT Astra Serif" w:hAnsi="PT Astra Serif"/>
          <w:sz w:val="28"/>
          <w:szCs w:val="28"/>
          <w:lang w:bidi="he-IL"/>
        </w:rPr>
        <w:t xml:space="preserve"> – 35 МВт;</w:t>
      </w:r>
    </w:p>
    <w:p w:rsidR="007E4A9F" w:rsidRPr="00615A3C" w:rsidRDefault="007E4A9F" w:rsidP="00CB1D7D">
      <w:pPr>
        <w:suppressAutoHyphens/>
        <w:spacing w:line="250" w:lineRule="auto"/>
        <w:ind w:firstLine="709"/>
        <w:jc w:val="both"/>
        <w:rPr>
          <w:rFonts w:ascii="PT Astra Serif" w:hAnsi="PT Astra Serif"/>
          <w:sz w:val="28"/>
          <w:szCs w:val="28"/>
          <w:lang w:bidi="he-IL"/>
        </w:rPr>
      </w:pPr>
      <w:r w:rsidRPr="00615A3C">
        <w:rPr>
          <w:rFonts w:ascii="PT Astra Serif" w:hAnsi="PT Astra Serif"/>
          <w:sz w:val="28"/>
          <w:szCs w:val="28"/>
          <w:lang w:bidi="he-IL"/>
        </w:rPr>
        <w:t>ТЭЦ НИИАР</w:t>
      </w:r>
      <w:r w:rsidR="00394DDC" w:rsidRPr="00615A3C">
        <w:rPr>
          <w:rFonts w:ascii="PT Astra Serif" w:hAnsi="PT Astra Serif"/>
          <w:sz w:val="28"/>
          <w:szCs w:val="28"/>
          <w:lang w:bidi="he-IL"/>
        </w:rPr>
        <w:t xml:space="preserve"> – 20,5 МВт</w:t>
      </w:r>
      <w:r w:rsidR="004B3FD7" w:rsidRPr="00615A3C">
        <w:rPr>
          <w:rFonts w:ascii="PT Astra Serif" w:hAnsi="PT Astra Serif"/>
          <w:sz w:val="28"/>
          <w:szCs w:val="28"/>
          <w:lang w:bidi="he-IL"/>
        </w:rPr>
        <w:t>.</w:t>
      </w:r>
    </w:p>
    <w:p w:rsidR="007E4A9F" w:rsidRPr="00615A3C" w:rsidRDefault="007E4A9F" w:rsidP="00CB1D7D">
      <w:pPr>
        <w:suppressAutoHyphens/>
        <w:spacing w:line="250" w:lineRule="auto"/>
        <w:ind w:firstLine="709"/>
        <w:jc w:val="both"/>
        <w:rPr>
          <w:rFonts w:ascii="PT Astra Serif" w:hAnsi="PT Astra Serif"/>
          <w:sz w:val="28"/>
          <w:szCs w:val="28"/>
          <w:lang w:bidi="he-IL"/>
        </w:rPr>
      </w:pPr>
      <w:r w:rsidRPr="00615A3C">
        <w:rPr>
          <w:rFonts w:ascii="PT Astra Serif" w:hAnsi="PT Astra Serif"/>
          <w:sz w:val="28"/>
          <w:szCs w:val="28"/>
          <w:lang w:bidi="he-IL"/>
        </w:rPr>
        <w:t>Информация об установленной электрической мощности электростанций эн</w:t>
      </w:r>
      <w:r w:rsidR="0027694F" w:rsidRPr="00615A3C">
        <w:rPr>
          <w:rFonts w:ascii="PT Astra Serif" w:hAnsi="PT Astra Serif"/>
          <w:sz w:val="28"/>
          <w:szCs w:val="28"/>
          <w:lang w:bidi="he-IL"/>
        </w:rPr>
        <w:t xml:space="preserve">ергосистемы Ульяновской области </w:t>
      </w:r>
      <w:r w:rsidRPr="00615A3C">
        <w:rPr>
          <w:rFonts w:ascii="PT Astra Serif" w:hAnsi="PT Astra Serif"/>
          <w:sz w:val="28"/>
          <w:szCs w:val="28"/>
          <w:lang w:bidi="he-IL"/>
        </w:rPr>
        <w:t xml:space="preserve">представлена в таблице </w:t>
      </w:r>
      <w:r w:rsidR="000A5979" w:rsidRPr="00615A3C">
        <w:rPr>
          <w:rFonts w:ascii="PT Astra Serif" w:hAnsi="PT Astra Serif"/>
          <w:sz w:val="28"/>
          <w:szCs w:val="28"/>
          <w:lang w:bidi="he-IL"/>
        </w:rPr>
        <w:t>9</w:t>
      </w:r>
      <w:r w:rsidRPr="00615A3C">
        <w:rPr>
          <w:rFonts w:ascii="PT Astra Serif" w:hAnsi="PT Astra Serif"/>
          <w:sz w:val="28"/>
          <w:szCs w:val="28"/>
          <w:lang w:bidi="he-IL"/>
        </w:rPr>
        <w:t>.</w:t>
      </w:r>
    </w:p>
    <w:p w:rsidR="00904448" w:rsidRDefault="00904448" w:rsidP="00904448">
      <w:pPr>
        <w:jc w:val="right"/>
        <w:rPr>
          <w:rFonts w:ascii="PT Astra Serif" w:hAnsi="PT Astra Serif"/>
          <w:sz w:val="28"/>
          <w:szCs w:val="28"/>
          <w:lang w:bidi="he-IL"/>
        </w:rPr>
      </w:pPr>
    </w:p>
    <w:p w:rsidR="00570BC6" w:rsidRDefault="00570BC6" w:rsidP="00904448">
      <w:pPr>
        <w:jc w:val="right"/>
        <w:rPr>
          <w:rFonts w:ascii="PT Astra Serif" w:hAnsi="PT Astra Serif"/>
          <w:sz w:val="28"/>
          <w:szCs w:val="28"/>
          <w:lang w:bidi="he-IL"/>
        </w:rPr>
      </w:pPr>
    </w:p>
    <w:p w:rsidR="00570BC6" w:rsidRDefault="00570BC6" w:rsidP="00904448">
      <w:pPr>
        <w:jc w:val="right"/>
        <w:rPr>
          <w:rFonts w:ascii="PT Astra Serif" w:hAnsi="PT Astra Serif"/>
          <w:sz w:val="28"/>
          <w:szCs w:val="28"/>
          <w:lang w:bidi="he-IL"/>
        </w:rPr>
      </w:pPr>
    </w:p>
    <w:p w:rsidR="00570BC6" w:rsidRDefault="00570BC6" w:rsidP="00904448">
      <w:pPr>
        <w:jc w:val="right"/>
        <w:rPr>
          <w:rFonts w:ascii="PT Astra Serif" w:hAnsi="PT Astra Serif"/>
          <w:sz w:val="28"/>
          <w:szCs w:val="28"/>
          <w:lang w:bidi="he-IL"/>
        </w:rPr>
      </w:pPr>
    </w:p>
    <w:p w:rsidR="00570BC6" w:rsidRPr="00615A3C" w:rsidRDefault="00570BC6" w:rsidP="00904448">
      <w:pPr>
        <w:jc w:val="right"/>
        <w:rPr>
          <w:rFonts w:ascii="PT Astra Serif" w:hAnsi="PT Astra Serif"/>
          <w:sz w:val="28"/>
          <w:szCs w:val="28"/>
          <w:lang w:bidi="he-IL"/>
        </w:rPr>
      </w:pPr>
    </w:p>
    <w:p w:rsidR="007E4A9F" w:rsidRPr="00615A3C" w:rsidRDefault="00394DDC" w:rsidP="00904448">
      <w:pPr>
        <w:jc w:val="right"/>
        <w:rPr>
          <w:rFonts w:ascii="PT Astra Serif" w:hAnsi="PT Astra Serif"/>
          <w:sz w:val="28"/>
          <w:szCs w:val="28"/>
          <w:lang w:bidi="he-IL"/>
        </w:rPr>
      </w:pPr>
      <w:r w:rsidRPr="00615A3C">
        <w:rPr>
          <w:rFonts w:ascii="PT Astra Serif" w:hAnsi="PT Astra Serif"/>
          <w:sz w:val="28"/>
          <w:szCs w:val="28"/>
          <w:lang w:bidi="he-IL"/>
        </w:rPr>
        <w:lastRenderedPageBreak/>
        <w:t xml:space="preserve">Таблица </w:t>
      </w:r>
      <w:r w:rsidR="000A5979" w:rsidRPr="00615A3C">
        <w:rPr>
          <w:rFonts w:ascii="PT Astra Serif" w:hAnsi="PT Astra Serif"/>
          <w:sz w:val="28"/>
          <w:szCs w:val="28"/>
          <w:lang w:bidi="he-IL"/>
        </w:rPr>
        <w:t>9</w:t>
      </w:r>
    </w:p>
    <w:p w:rsidR="00F70592" w:rsidRPr="00615A3C" w:rsidRDefault="00F70592" w:rsidP="00904448">
      <w:pPr>
        <w:jc w:val="right"/>
        <w:rPr>
          <w:rFonts w:ascii="PT Astra Serif" w:hAnsi="PT Astra Serif"/>
          <w:sz w:val="28"/>
          <w:szCs w:val="28"/>
          <w:lang w:bidi="he-IL"/>
        </w:rPr>
      </w:pPr>
    </w:p>
    <w:tbl>
      <w:tblPr>
        <w:tblW w:w="9639" w:type="dxa"/>
        <w:tblInd w:w="57"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A0"/>
      </w:tblPr>
      <w:tblGrid>
        <w:gridCol w:w="2410"/>
        <w:gridCol w:w="1276"/>
        <w:gridCol w:w="2410"/>
        <w:gridCol w:w="1842"/>
        <w:gridCol w:w="1701"/>
      </w:tblGrid>
      <w:tr w:rsidR="00615A3C" w:rsidRPr="00615A3C" w:rsidTr="00D1470C">
        <w:trPr>
          <w:trHeight w:val="854"/>
          <w:tblHeader/>
        </w:trPr>
        <w:tc>
          <w:tcPr>
            <w:tcW w:w="2410" w:type="dxa"/>
            <w:noWrap/>
            <w:tcMar>
              <w:left w:w="57" w:type="dxa"/>
              <w:right w:w="57" w:type="dxa"/>
            </w:tcMar>
            <w:vAlign w:val="center"/>
          </w:tcPr>
          <w:p w:rsidR="006A77CB" w:rsidRPr="00615A3C" w:rsidRDefault="006A77CB" w:rsidP="00904448">
            <w:pPr>
              <w:jc w:val="center"/>
              <w:rPr>
                <w:rFonts w:ascii="PT Astra Serif" w:hAnsi="PT Astra Serif"/>
                <w:lang w:bidi="he-IL"/>
              </w:rPr>
            </w:pPr>
            <w:r w:rsidRPr="00615A3C">
              <w:rPr>
                <w:rFonts w:ascii="PT Astra Serif" w:hAnsi="PT Astra Serif"/>
                <w:lang w:bidi="he-IL"/>
              </w:rPr>
              <w:t>Объект</w:t>
            </w:r>
          </w:p>
          <w:p w:rsidR="006A77CB" w:rsidRPr="00615A3C" w:rsidRDefault="006A77CB" w:rsidP="00904448">
            <w:pPr>
              <w:jc w:val="center"/>
              <w:rPr>
                <w:rFonts w:ascii="PT Astra Serif" w:hAnsi="PT Astra Serif"/>
                <w:lang w:bidi="he-IL"/>
              </w:rPr>
            </w:pPr>
            <w:r w:rsidRPr="00615A3C">
              <w:rPr>
                <w:rFonts w:ascii="PT Astra Serif" w:hAnsi="PT Astra Serif"/>
                <w:lang w:bidi="he-IL"/>
              </w:rPr>
              <w:t>генерации</w:t>
            </w:r>
          </w:p>
        </w:tc>
        <w:tc>
          <w:tcPr>
            <w:tcW w:w="1276" w:type="dxa"/>
            <w:tcMar>
              <w:left w:w="57" w:type="dxa"/>
              <w:right w:w="57" w:type="dxa"/>
            </w:tcMar>
            <w:vAlign w:val="center"/>
          </w:tcPr>
          <w:p w:rsidR="006A77CB" w:rsidRPr="00615A3C" w:rsidRDefault="006A77CB" w:rsidP="00904448">
            <w:pPr>
              <w:ind w:left="-107" w:right="-108"/>
              <w:jc w:val="center"/>
              <w:rPr>
                <w:rFonts w:ascii="PT Astra Serif" w:hAnsi="PT Astra Serif"/>
                <w:lang w:bidi="he-IL"/>
              </w:rPr>
            </w:pPr>
            <w:r w:rsidRPr="00615A3C">
              <w:rPr>
                <w:rFonts w:ascii="PT Astra Serif" w:hAnsi="PT Astra Serif"/>
                <w:lang w:bidi="he-IL"/>
              </w:rPr>
              <w:t>№</w:t>
            </w:r>
          </w:p>
        </w:tc>
        <w:tc>
          <w:tcPr>
            <w:tcW w:w="2410" w:type="dxa"/>
            <w:noWrap/>
            <w:tcMar>
              <w:left w:w="57" w:type="dxa"/>
              <w:right w:w="57" w:type="dxa"/>
            </w:tcMar>
            <w:vAlign w:val="center"/>
          </w:tcPr>
          <w:p w:rsidR="006A77CB" w:rsidRPr="00615A3C" w:rsidRDefault="006A77CB" w:rsidP="00904448">
            <w:pPr>
              <w:jc w:val="center"/>
              <w:rPr>
                <w:rFonts w:ascii="PT Astra Serif" w:hAnsi="PT Astra Serif"/>
                <w:lang w:bidi="he-IL"/>
              </w:rPr>
            </w:pPr>
            <w:r w:rsidRPr="00615A3C">
              <w:rPr>
                <w:rFonts w:ascii="PT Astra Serif" w:hAnsi="PT Astra Serif"/>
                <w:lang w:bidi="he-IL"/>
              </w:rPr>
              <w:t>Тип</w:t>
            </w:r>
          </w:p>
          <w:p w:rsidR="006A77CB" w:rsidRPr="00615A3C" w:rsidRDefault="006A77CB" w:rsidP="00904448">
            <w:pPr>
              <w:jc w:val="center"/>
              <w:rPr>
                <w:rFonts w:ascii="PT Astra Serif" w:hAnsi="PT Astra Serif"/>
                <w:lang w:bidi="he-IL"/>
              </w:rPr>
            </w:pPr>
            <w:r w:rsidRPr="00615A3C">
              <w:rPr>
                <w:rFonts w:ascii="PT Astra Serif" w:hAnsi="PT Astra Serif"/>
                <w:lang w:bidi="he-IL"/>
              </w:rPr>
              <w:t>турбины</w:t>
            </w:r>
          </w:p>
        </w:tc>
        <w:tc>
          <w:tcPr>
            <w:tcW w:w="1842" w:type="dxa"/>
            <w:noWrap/>
            <w:tcMar>
              <w:left w:w="28" w:type="dxa"/>
              <w:right w:w="28" w:type="dxa"/>
            </w:tcMar>
            <w:vAlign w:val="center"/>
          </w:tcPr>
          <w:p w:rsidR="006A77CB" w:rsidRPr="00615A3C" w:rsidRDefault="006A77CB" w:rsidP="00904448">
            <w:pPr>
              <w:jc w:val="center"/>
              <w:rPr>
                <w:rFonts w:ascii="PT Astra Serif" w:hAnsi="PT Astra Serif"/>
                <w:lang w:bidi="he-IL"/>
              </w:rPr>
            </w:pPr>
            <w:r w:rsidRPr="00615A3C">
              <w:rPr>
                <w:rFonts w:ascii="PT Astra Serif" w:hAnsi="PT Astra Serif"/>
                <w:lang w:bidi="he-IL"/>
              </w:rPr>
              <w:t>Установленная электрическая мощность, МВт</w:t>
            </w:r>
          </w:p>
        </w:tc>
        <w:tc>
          <w:tcPr>
            <w:tcW w:w="1701" w:type="dxa"/>
            <w:vAlign w:val="center"/>
          </w:tcPr>
          <w:p w:rsidR="00936C85" w:rsidRPr="00615A3C" w:rsidRDefault="006A77CB" w:rsidP="00904448">
            <w:pPr>
              <w:ind w:left="-108" w:right="-109"/>
              <w:jc w:val="center"/>
              <w:rPr>
                <w:rFonts w:ascii="PT Astra Serif" w:hAnsi="PT Astra Serif"/>
                <w:lang w:bidi="he-IL"/>
              </w:rPr>
            </w:pPr>
            <w:r w:rsidRPr="00615A3C">
              <w:rPr>
                <w:rFonts w:ascii="PT Astra Serif" w:hAnsi="PT Astra Serif"/>
                <w:lang w:bidi="he-IL"/>
              </w:rPr>
              <w:t xml:space="preserve">Информация </w:t>
            </w:r>
          </w:p>
          <w:p w:rsidR="006A77CB" w:rsidRPr="00615A3C" w:rsidRDefault="006A77CB" w:rsidP="00904448">
            <w:pPr>
              <w:ind w:left="-108" w:right="-109"/>
              <w:jc w:val="center"/>
              <w:rPr>
                <w:rFonts w:ascii="PT Astra Serif" w:hAnsi="PT Astra Serif"/>
                <w:lang w:bidi="he-IL"/>
              </w:rPr>
            </w:pPr>
            <w:r w:rsidRPr="00615A3C">
              <w:rPr>
                <w:rFonts w:ascii="PT Astra Serif" w:hAnsi="PT Astra Serif"/>
                <w:lang w:bidi="he-IL"/>
              </w:rPr>
              <w:t>о вводах,</w:t>
            </w:r>
          </w:p>
          <w:p w:rsidR="006A77CB" w:rsidRPr="00615A3C" w:rsidRDefault="006A77CB" w:rsidP="00904448">
            <w:pPr>
              <w:ind w:left="-108" w:right="-109"/>
              <w:jc w:val="center"/>
              <w:rPr>
                <w:rFonts w:ascii="PT Astra Serif" w:hAnsi="PT Astra Serif"/>
                <w:lang w:bidi="he-IL"/>
              </w:rPr>
            </w:pPr>
            <w:r w:rsidRPr="00615A3C">
              <w:rPr>
                <w:rFonts w:ascii="PT Astra Serif" w:hAnsi="PT Astra Serif"/>
                <w:lang w:bidi="he-IL"/>
              </w:rPr>
              <w:t>демонтажах</w:t>
            </w:r>
          </w:p>
        </w:tc>
      </w:tr>
      <w:tr w:rsidR="00615A3C" w:rsidRPr="00615A3C" w:rsidTr="00D1470C">
        <w:tblPrEx>
          <w:tblBorders>
            <w:bottom w:val="single" w:sz="4" w:space="0" w:color="auto"/>
          </w:tblBorders>
        </w:tblPrEx>
        <w:tc>
          <w:tcPr>
            <w:tcW w:w="2410" w:type="dxa"/>
            <w:vMerge w:val="restart"/>
            <w:noWrap/>
            <w:tcMar>
              <w:left w:w="57" w:type="dxa"/>
              <w:right w:w="57" w:type="dxa"/>
            </w:tcMar>
          </w:tcPr>
          <w:p w:rsidR="00D1470C" w:rsidRPr="00615A3C" w:rsidRDefault="00D1470C" w:rsidP="00904448">
            <w:pPr>
              <w:jc w:val="center"/>
              <w:rPr>
                <w:rFonts w:ascii="PT Astra Serif" w:hAnsi="PT Astra Serif"/>
                <w:lang w:bidi="he-IL"/>
              </w:rPr>
            </w:pPr>
            <w:r w:rsidRPr="00615A3C">
              <w:rPr>
                <w:rFonts w:ascii="PT Astra Serif" w:hAnsi="PT Astra Serif"/>
                <w:lang w:bidi="he-IL"/>
              </w:rPr>
              <w:t>Ульяновская ТЭЦ-1</w:t>
            </w:r>
          </w:p>
        </w:tc>
        <w:tc>
          <w:tcPr>
            <w:tcW w:w="1276" w:type="dxa"/>
            <w:tcMar>
              <w:left w:w="57" w:type="dxa"/>
              <w:right w:w="57" w:type="dxa"/>
            </w:tcMar>
          </w:tcPr>
          <w:p w:rsidR="00D1470C" w:rsidRPr="00615A3C" w:rsidRDefault="00D1470C" w:rsidP="00904448">
            <w:pPr>
              <w:ind w:left="-107" w:right="-108"/>
              <w:jc w:val="center"/>
              <w:rPr>
                <w:rFonts w:ascii="PT Astra Serif" w:hAnsi="PT Astra Serif"/>
                <w:lang w:bidi="he-IL"/>
              </w:rPr>
            </w:pPr>
            <w:r w:rsidRPr="00615A3C">
              <w:rPr>
                <w:rFonts w:ascii="PT Astra Serif" w:hAnsi="PT Astra Serif"/>
                <w:lang w:bidi="he-IL"/>
              </w:rPr>
              <w:t>ТГ-6</w:t>
            </w:r>
          </w:p>
        </w:tc>
        <w:tc>
          <w:tcPr>
            <w:tcW w:w="2410" w:type="dxa"/>
            <w:noWrap/>
            <w:tcMar>
              <w:left w:w="57" w:type="dxa"/>
              <w:right w:w="57" w:type="dxa"/>
            </w:tcMar>
          </w:tcPr>
          <w:p w:rsidR="00D1470C" w:rsidRPr="00615A3C" w:rsidRDefault="00D1470C" w:rsidP="00904448">
            <w:pPr>
              <w:jc w:val="center"/>
              <w:rPr>
                <w:rFonts w:ascii="PT Astra Serif" w:hAnsi="PT Astra Serif"/>
              </w:rPr>
            </w:pPr>
            <w:r w:rsidRPr="00615A3C">
              <w:rPr>
                <w:rFonts w:ascii="PT Astra Serif" w:hAnsi="PT Astra Serif"/>
              </w:rPr>
              <w:t>ПТ-60-130/13</w:t>
            </w:r>
          </w:p>
        </w:tc>
        <w:tc>
          <w:tcPr>
            <w:tcW w:w="1842" w:type="dxa"/>
            <w:noWrap/>
            <w:tcMar>
              <w:left w:w="57" w:type="dxa"/>
              <w:right w:w="57" w:type="dxa"/>
            </w:tcMar>
          </w:tcPr>
          <w:p w:rsidR="00D1470C" w:rsidRPr="00615A3C" w:rsidRDefault="00D1470C" w:rsidP="00904448">
            <w:pPr>
              <w:jc w:val="center"/>
              <w:rPr>
                <w:rFonts w:ascii="PT Astra Serif" w:hAnsi="PT Astra Serif"/>
                <w:lang w:bidi="he-IL"/>
              </w:rPr>
            </w:pPr>
            <w:r w:rsidRPr="00615A3C">
              <w:rPr>
                <w:rFonts w:ascii="PT Astra Serif" w:hAnsi="PT Astra Serif"/>
                <w:lang w:bidi="he-IL"/>
              </w:rPr>
              <w:t>60,0</w:t>
            </w:r>
          </w:p>
        </w:tc>
        <w:tc>
          <w:tcPr>
            <w:tcW w:w="1701" w:type="dxa"/>
          </w:tcPr>
          <w:p w:rsidR="00D1470C" w:rsidRPr="00615A3C" w:rsidRDefault="00D1470C" w:rsidP="00904448">
            <w:pPr>
              <w:ind w:left="-108" w:right="-109"/>
              <w:jc w:val="center"/>
              <w:rPr>
                <w:rFonts w:ascii="PT Astra Serif" w:hAnsi="PT Astra Serif"/>
                <w:lang w:bidi="he-IL"/>
              </w:rPr>
            </w:pPr>
            <w:r w:rsidRPr="00615A3C">
              <w:rPr>
                <w:rFonts w:ascii="PT Astra Serif" w:hAnsi="PT Astra Serif"/>
                <w:lang w:bidi="he-IL"/>
              </w:rPr>
              <w:t>-</w:t>
            </w:r>
          </w:p>
        </w:tc>
      </w:tr>
      <w:tr w:rsidR="00615A3C" w:rsidRPr="00615A3C" w:rsidTr="00D1470C">
        <w:tblPrEx>
          <w:tblBorders>
            <w:bottom w:val="single" w:sz="4" w:space="0" w:color="auto"/>
          </w:tblBorders>
        </w:tblPrEx>
        <w:trPr>
          <w:trHeight w:val="77"/>
        </w:trPr>
        <w:tc>
          <w:tcPr>
            <w:tcW w:w="2410" w:type="dxa"/>
            <w:vMerge/>
            <w:noWrap/>
            <w:tcMar>
              <w:left w:w="57" w:type="dxa"/>
              <w:right w:w="57" w:type="dxa"/>
            </w:tcMar>
          </w:tcPr>
          <w:p w:rsidR="00D1470C" w:rsidRPr="00615A3C" w:rsidRDefault="00D1470C" w:rsidP="00904448">
            <w:pPr>
              <w:jc w:val="center"/>
              <w:rPr>
                <w:rFonts w:ascii="PT Astra Serif" w:hAnsi="PT Astra Serif"/>
                <w:lang w:bidi="he-IL"/>
              </w:rPr>
            </w:pPr>
          </w:p>
        </w:tc>
        <w:tc>
          <w:tcPr>
            <w:tcW w:w="1276" w:type="dxa"/>
            <w:tcMar>
              <w:left w:w="57" w:type="dxa"/>
              <w:right w:w="57" w:type="dxa"/>
            </w:tcMar>
          </w:tcPr>
          <w:p w:rsidR="00D1470C" w:rsidRPr="00615A3C" w:rsidRDefault="00D1470C" w:rsidP="00904448">
            <w:pPr>
              <w:ind w:left="-107" w:right="-108"/>
              <w:jc w:val="center"/>
              <w:rPr>
                <w:rFonts w:ascii="PT Astra Serif" w:hAnsi="PT Astra Serif"/>
                <w:lang w:bidi="he-IL"/>
              </w:rPr>
            </w:pPr>
            <w:r w:rsidRPr="00615A3C">
              <w:rPr>
                <w:rFonts w:ascii="PT Astra Serif" w:hAnsi="PT Astra Serif"/>
                <w:lang w:bidi="he-IL"/>
              </w:rPr>
              <w:t>ТГ-7</w:t>
            </w:r>
          </w:p>
        </w:tc>
        <w:tc>
          <w:tcPr>
            <w:tcW w:w="2410" w:type="dxa"/>
            <w:noWrap/>
            <w:tcMar>
              <w:left w:w="57" w:type="dxa"/>
              <w:right w:w="57" w:type="dxa"/>
            </w:tcMar>
          </w:tcPr>
          <w:p w:rsidR="00D1470C" w:rsidRPr="00615A3C" w:rsidRDefault="000019A0" w:rsidP="00904448">
            <w:pPr>
              <w:jc w:val="center"/>
              <w:rPr>
                <w:rFonts w:ascii="PT Astra Serif" w:hAnsi="PT Astra Serif"/>
              </w:rPr>
            </w:pPr>
            <w:r w:rsidRPr="00615A3C">
              <w:rPr>
                <w:rFonts w:ascii="PT Astra Serif" w:hAnsi="PT Astra Serif"/>
              </w:rPr>
              <w:t>Т-100/120-130-2</w:t>
            </w:r>
          </w:p>
        </w:tc>
        <w:tc>
          <w:tcPr>
            <w:tcW w:w="1842" w:type="dxa"/>
            <w:noWrap/>
            <w:tcMar>
              <w:left w:w="57" w:type="dxa"/>
              <w:right w:w="57" w:type="dxa"/>
            </w:tcMar>
          </w:tcPr>
          <w:p w:rsidR="00D1470C" w:rsidRPr="00615A3C" w:rsidRDefault="00D1470C" w:rsidP="00904448">
            <w:pPr>
              <w:jc w:val="center"/>
              <w:rPr>
                <w:rFonts w:ascii="PT Astra Serif" w:hAnsi="PT Astra Serif"/>
                <w:lang w:bidi="he-IL"/>
              </w:rPr>
            </w:pPr>
            <w:r w:rsidRPr="00615A3C">
              <w:rPr>
                <w:rFonts w:ascii="PT Astra Serif" w:hAnsi="PT Astra Serif"/>
                <w:lang w:bidi="he-IL"/>
              </w:rPr>
              <w:t>105,0</w:t>
            </w:r>
          </w:p>
        </w:tc>
        <w:tc>
          <w:tcPr>
            <w:tcW w:w="1701" w:type="dxa"/>
          </w:tcPr>
          <w:p w:rsidR="00D1470C" w:rsidRPr="00615A3C" w:rsidRDefault="00D1470C" w:rsidP="00904448">
            <w:pPr>
              <w:ind w:left="-108" w:right="-109"/>
              <w:jc w:val="center"/>
              <w:rPr>
                <w:rFonts w:ascii="PT Astra Serif" w:hAnsi="PT Astra Serif"/>
                <w:lang w:bidi="he-IL"/>
              </w:rPr>
            </w:pPr>
            <w:r w:rsidRPr="00615A3C">
              <w:rPr>
                <w:rFonts w:ascii="PT Astra Serif" w:hAnsi="PT Astra Serif"/>
                <w:lang w:bidi="he-IL"/>
              </w:rPr>
              <w:t>-</w:t>
            </w:r>
          </w:p>
        </w:tc>
      </w:tr>
      <w:tr w:rsidR="00615A3C" w:rsidRPr="00615A3C" w:rsidTr="00D1470C">
        <w:tblPrEx>
          <w:tblBorders>
            <w:bottom w:val="single" w:sz="4" w:space="0" w:color="auto"/>
          </w:tblBorders>
        </w:tblPrEx>
        <w:tc>
          <w:tcPr>
            <w:tcW w:w="2410" w:type="dxa"/>
            <w:vMerge/>
            <w:noWrap/>
          </w:tcPr>
          <w:p w:rsidR="00D1470C" w:rsidRPr="00615A3C" w:rsidRDefault="00D1470C" w:rsidP="00904448">
            <w:pPr>
              <w:jc w:val="center"/>
              <w:rPr>
                <w:rFonts w:ascii="PT Astra Serif" w:hAnsi="PT Astra Serif"/>
                <w:lang w:bidi="he-IL"/>
              </w:rPr>
            </w:pPr>
          </w:p>
        </w:tc>
        <w:tc>
          <w:tcPr>
            <w:tcW w:w="1276" w:type="dxa"/>
          </w:tcPr>
          <w:p w:rsidR="00D1470C" w:rsidRPr="00615A3C" w:rsidRDefault="00D1470C" w:rsidP="00904448">
            <w:pPr>
              <w:ind w:left="-107" w:right="-108"/>
              <w:jc w:val="center"/>
              <w:rPr>
                <w:rFonts w:ascii="PT Astra Serif" w:hAnsi="PT Astra Serif"/>
                <w:lang w:bidi="he-IL"/>
              </w:rPr>
            </w:pPr>
            <w:r w:rsidRPr="00615A3C">
              <w:rPr>
                <w:rFonts w:ascii="PT Astra Serif" w:hAnsi="PT Astra Serif"/>
                <w:lang w:bidi="he-IL"/>
              </w:rPr>
              <w:t>ТГ-8</w:t>
            </w:r>
          </w:p>
        </w:tc>
        <w:tc>
          <w:tcPr>
            <w:tcW w:w="2410" w:type="dxa"/>
            <w:noWrap/>
          </w:tcPr>
          <w:p w:rsidR="00D1470C" w:rsidRPr="00615A3C" w:rsidRDefault="000019A0" w:rsidP="00904448">
            <w:pPr>
              <w:jc w:val="center"/>
              <w:rPr>
                <w:rFonts w:ascii="PT Astra Serif" w:hAnsi="PT Astra Serif"/>
              </w:rPr>
            </w:pPr>
            <w:r w:rsidRPr="00615A3C">
              <w:rPr>
                <w:rFonts w:ascii="PT Astra Serif" w:hAnsi="PT Astra Serif"/>
              </w:rPr>
              <w:t>Т-100/120-130-3</w:t>
            </w:r>
          </w:p>
        </w:tc>
        <w:tc>
          <w:tcPr>
            <w:tcW w:w="1842" w:type="dxa"/>
            <w:noWrap/>
          </w:tcPr>
          <w:p w:rsidR="00D1470C" w:rsidRPr="00615A3C" w:rsidRDefault="00D1470C" w:rsidP="00904448">
            <w:pPr>
              <w:jc w:val="center"/>
              <w:rPr>
                <w:rFonts w:ascii="PT Astra Serif" w:hAnsi="PT Astra Serif"/>
                <w:lang w:bidi="he-IL"/>
              </w:rPr>
            </w:pPr>
            <w:r w:rsidRPr="00615A3C">
              <w:rPr>
                <w:rFonts w:ascii="PT Astra Serif" w:hAnsi="PT Astra Serif"/>
                <w:lang w:bidi="he-IL"/>
              </w:rPr>
              <w:t>110,0</w:t>
            </w:r>
          </w:p>
        </w:tc>
        <w:tc>
          <w:tcPr>
            <w:tcW w:w="1701" w:type="dxa"/>
          </w:tcPr>
          <w:p w:rsidR="00D1470C" w:rsidRPr="00615A3C" w:rsidRDefault="00D1470C" w:rsidP="00904448">
            <w:pPr>
              <w:ind w:left="-108" w:right="-109"/>
              <w:jc w:val="center"/>
              <w:rPr>
                <w:rFonts w:ascii="PT Astra Serif" w:hAnsi="PT Astra Serif"/>
                <w:lang w:bidi="he-IL"/>
              </w:rPr>
            </w:pPr>
            <w:r w:rsidRPr="00615A3C">
              <w:rPr>
                <w:rFonts w:ascii="PT Astra Serif" w:hAnsi="PT Astra Serif"/>
                <w:lang w:bidi="he-IL"/>
              </w:rPr>
              <w:t>-</w:t>
            </w:r>
          </w:p>
        </w:tc>
      </w:tr>
      <w:tr w:rsidR="00615A3C" w:rsidRPr="00615A3C" w:rsidTr="00D1470C">
        <w:tblPrEx>
          <w:tblBorders>
            <w:bottom w:val="single" w:sz="4" w:space="0" w:color="auto"/>
          </w:tblBorders>
        </w:tblPrEx>
        <w:tc>
          <w:tcPr>
            <w:tcW w:w="2410" w:type="dxa"/>
            <w:vMerge/>
            <w:noWrap/>
          </w:tcPr>
          <w:p w:rsidR="00D1470C" w:rsidRPr="00615A3C" w:rsidRDefault="00D1470C" w:rsidP="00904448">
            <w:pPr>
              <w:jc w:val="center"/>
              <w:rPr>
                <w:rFonts w:ascii="PT Astra Serif" w:hAnsi="PT Astra Serif"/>
                <w:lang w:bidi="he-IL"/>
              </w:rPr>
            </w:pPr>
          </w:p>
        </w:tc>
        <w:tc>
          <w:tcPr>
            <w:tcW w:w="1276" w:type="dxa"/>
          </w:tcPr>
          <w:p w:rsidR="00D1470C" w:rsidRPr="00615A3C" w:rsidRDefault="00D1470C" w:rsidP="00904448">
            <w:pPr>
              <w:ind w:left="-107" w:right="-108"/>
              <w:jc w:val="center"/>
              <w:rPr>
                <w:rFonts w:ascii="PT Astra Serif" w:hAnsi="PT Astra Serif"/>
                <w:lang w:bidi="he-IL"/>
              </w:rPr>
            </w:pPr>
            <w:r w:rsidRPr="00615A3C">
              <w:rPr>
                <w:rFonts w:ascii="PT Astra Serif" w:hAnsi="PT Astra Serif"/>
                <w:lang w:bidi="he-IL"/>
              </w:rPr>
              <w:t>ТГ-9</w:t>
            </w:r>
          </w:p>
        </w:tc>
        <w:tc>
          <w:tcPr>
            <w:tcW w:w="2410" w:type="dxa"/>
            <w:noWrap/>
          </w:tcPr>
          <w:p w:rsidR="00D1470C" w:rsidRPr="00615A3C" w:rsidRDefault="00D1470C" w:rsidP="00904448">
            <w:pPr>
              <w:jc w:val="center"/>
              <w:rPr>
                <w:rFonts w:ascii="PT Astra Serif" w:hAnsi="PT Astra Serif"/>
              </w:rPr>
            </w:pPr>
            <w:r w:rsidRPr="00615A3C">
              <w:rPr>
                <w:rFonts w:ascii="PT Astra Serif" w:hAnsi="PT Astra Serif"/>
              </w:rPr>
              <w:t>ПТ-80/100-130/13</w:t>
            </w:r>
          </w:p>
        </w:tc>
        <w:tc>
          <w:tcPr>
            <w:tcW w:w="1842" w:type="dxa"/>
            <w:noWrap/>
          </w:tcPr>
          <w:p w:rsidR="00D1470C" w:rsidRPr="00615A3C" w:rsidRDefault="00D1470C" w:rsidP="00904448">
            <w:pPr>
              <w:jc w:val="center"/>
              <w:rPr>
                <w:rFonts w:ascii="PT Astra Serif" w:hAnsi="PT Astra Serif"/>
                <w:lang w:bidi="he-IL"/>
              </w:rPr>
            </w:pPr>
            <w:r w:rsidRPr="00615A3C">
              <w:rPr>
                <w:rFonts w:ascii="PT Astra Serif" w:hAnsi="PT Astra Serif"/>
                <w:lang w:bidi="he-IL"/>
              </w:rPr>
              <w:t>80,0</w:t>
            </w:r>
          </w:p>
        </w:tc>
        <w:tc>
          <w:tcPr>
            <w:tcW w:w="1701" w:type="dxa"/>
          </w:tcPr>
          <w:p w:rsidR="00D1470C" w:rsidRPr="00615A3C" w:rsidRDefault="00D1470C" w:rsidP="00904448">
            <w:pPr>
              <w:ind w:left="-108" w:right="-109"/>
              <w:jc w:val="center"/>
              <w:rPr>
                <w:rFonts w:ascii="PT Astra Serif" w:hAnsi="PT Astra Serif"/>
                <w:lang w:bidi="he-IL"/>
              </w:rPr>
            </w:pPr>
            <w:r w:rsidRPr="00615A3C">
              <w:rPr>
                <w:rFonts w:ascii="PT Astra Serif" w:hAnsi="PT Astra Serif"/>
                <w:lang w:bidi="he-IL"/>
              </w:rPr>
              <w:t>-</w:t>
            </w:r>
          </w:p>
        </w:tc>
      </w:tr>
      <w:tr w:rsidR="00615A3C" w:rsidRPr="00615A3C" w:rsidTr="00D1470C">
        <w:tblPrEx>
          <w:tblBorders>
            <w:bottom w:val="single" w:sz="4" w:space="0" w:color="auto"/>
          </w:tblBorders>
        </w:tblPrEx>
        <w:tc>
          <w:tcPr>
            <w:tcW w:w="2410" w:type="dxa"/>
            <w:vMerge/>
            <w:noWrap/>
          </w:tcPr>
          <w:p w:rsidR="00D1470C" w:rsidRPr="00615A3C" w:rsidRDefault="00D1470C" w:rsidP="00904448">
            <w:pPr>
              <w:jc w:val="center"/>
              <w:rPr>
                <w:rFonts w:ascii="PT Astra Serif" w:hAnsi="PT Astra Serif"/>
                <w:lang w:bidi="he-IL"/>
              </w:rPr>
            </w:pPr>
          </w:p>
        </w:tc>
        <w:tc>
          <w:tcPr>
            <w:tcW w:w="1276" w:type="dxa"/>
          </w:tcPr>
          <w:p w:rsidR="00D1470C" w:rsidRPr="00615A3C" w:rsidRDefault="00D1470C" w:rsidP="00904448">
            <w:pPr>
              <w:ind w:left="-107" w:right="-108"/>
              <w:jc w:val="center"/>
              <w:rPr>
                <w:rFonts w:ascii="PT Astra Serif" w:hAnsi="PT Astra Serif"/>
                <w:lang w:bidi="he-IL"/>
              </w:rPr>
            </w:pPr>
            <w:r w:rsidRPr="00615A3C">
              <w:rPr>
                <w:rFonts w:ascii="PT Astra Serif" w:hAnsi="PT Astra Serif"/>
                <w:lang w:bidi="he-IL"/>
              </w:rPr>
              <w:t>ТГ-10</w:t>
            </w:r>
          </w:p>
        </w:tc>
        <w:tc>
          <w:tcPr>
            <w:tcW w:w="2410" w:type="dxa"/>
            <w:noWrap/>
          </w:tcPr>
          <w:p w:rsidR="00D1470C" w:rsidRPr="00615A3C" w:rsidRDefault="00D1470C" w:rsidP="00904448">
            <w:pPr>
              <w:jc w:val="center"/>
              <w:rPr>
                <w:rFonts w:ascii="PT Astra Serif" w:hAnsi="PT Astra Serif"/>
              </w:rPr>
            </w:pPr>
            <w:r w:rsidRPr="00615A3C">
              <w:rPr>
                <w:rFonts w:ascii="PT Astra Serif" w:hAnsi="PT Astra Serif"/>
              </w:rPr>
              <w:t>ПТ-80/100-130/13</w:t>
            </w:r>
          </w:p>
        </w:tc>
        <w:tc>
          <w:tcPr>
            <w:tcW w:w="1842" w:type="dxa"/>
            <w:noWrap/>
          </w:tcPr>
          <w:p w:rsidR="00D1470C" w:rsidRPr="00615A3C" w:rsidRDefault="00D1470C" w:rsidP="00904448">
            <w:pPr>
              <w:jc w:val="center"/>
              <w:rPr>
                <w:rFonts w:ascii="PT Astra Serif" w:hAnsi="PT Astra Serif"/>
                <w:lang w:bidi="he-IL"/>
              </w:rPr>
            </w:pPr>
            <w:r w:rsidRPr="00615A3C">
              <w:rPr>
                <w:rFonts w:ascii="PT Astra Serif" w:hAnsi="PT Astra Serif"/>
                <w:lang w:bidi="he-IL"/>
              </w:rPr>
              <w:t>80,0</w:t>
            </w:r>
          </w:p>
        </w:tc>
        <w:tc>
          <w:tcPr>
            <w:tcW w:w="1701" w:type="dxa"/>
          </w:tcPr>
          <w:p w:rsidR="00D1470C" w:rsidRPr="00615A3C" w:rsidRDefault="00D1470C" w:rsidP="00904448">
            <w:pPr>
              <w:ind w:left="-108" w:right="-109"/>
              <w:jc w:val="center"/>
              <w:rPr>
                <w:rFonts w:ascii="PT Astra Serif" w:hAnsi="PT Astra Serif"/>
                <w:lang w:bidi="he-IL"/>
              </w:rPr>
            </w:pPr>
            <w:r w:rsidRPr="00615A3C">
              <w:rPr>
                <w:rFonts w:ascii="PT Astra Serif" w:hAnsi="PT Astra Serif"/>
                <w:lang w:bidi="he-IL"/>
              </w:rPr>
              <w:t>-</w:t>
            </w:r>
          </w:p>
        </w:tc>
      </w:tr>
      <w:tr w:rsidR="00615A3C" w:rsidRPr="00615A3C" w:rsidTr="00D1470C">
        <w:tblPrEx>
          <w:tblBorders>
            <w:bottom w:val="single" w:sz="4" w:space="0" w:color="auto"/>
          </w:tblBorders>
        </w:tblPrEx>
        <w:tc>
          <w:tcPr>
            <w:tcW w:w="2410" w:type="dxa"/>
            <w:vMerge w:val="restart"/>
            <w:noWrap/>
          </w:tcPr>
          <w:p w:rsidR="00D1470C" w:rsidRPr="00615A3C" w:rsidRDefault="00D1470C" w:rsidP="00904448">
            <w:pPr>
              <w:jc w:val="center"/>
              <w:rPr>
                <w:rFonts w:ascii="PT Astra Serif" w:hAnsi="PT Astra Serif"/>
                <w:spacing w:val="-4"/>
                <w:lang w:bidi="he-IL"/>
              </w:rPr>
            </w:pPr>
            <w:r w:rsidRPr="00615A3C">
              <w:rPr>
                <w:rFonts w:ascii="PT Astra Serif" w:hAnsi="PT Astra Serif"/>
                <w:spacing w:val="-4"/>
                <w:lang w:bidi="he-IL"/>
              </w:rPr>
              <w:t>Ульяновская ТЭЦ-2</w:t>
            </w:r>
          </w:p>
        </w:tc>
        <w:tc>
          <w:tcPr>
            <w:tcW w:w="1276" w:type="dxa"/>
          </w:tcPr>
          <w:p w:rsidR="00D1470C" w:rsidRPr="00615A3C" w:rsidRDefault="00D1470C" w:rsidP="00904448">
            <w:pPr>
              <w:ind w:left="-107" w:right="-108"/>
              <w:jc w:val="center"/>
              <w:rPr>
                <w:rFonts w:ascii="PT Astra Serif" w:hAnsi="PT Astra Serif"/>
                <w:lang w:bidi="he-IL"/>
              </w:rPr>
            </w:pPr>
            <w:r w:rsidRPr="00615A3C">
              <w:rPr>
                <w:rFonts w:ascii="PT Astra Serif" w:hAnsi="PT Astra Serif"/>
                <w:lang w:bidi="he-IL"/>
              </w:rPr>
              <w:t>Блок 1</w:t>
            </w:r>
          </w:p>
        </w:tc>
        <w:tc>
          <w:tcPr>
            <w:tcW w:w="2410" w:type="dxa"/>
            <w:noWrap/>
          </w:tcPr>
          <w:p w:rsidR="00D1470C" w:rsidRPr="00615A3C" w:rsidRDefault="00D1470C" w:rsidP="00904448">
            <w:pPr>
              <w:jc w:val="center"/>
              <w:rPr>
                <w:rFonts w:ascii="PT Astra Serif" w:hAnsi="PT Astra Serif"/>
              </w:rPr>
            </w:pPr>
            <w:r w:rsidRPr="00615A3C">
              <w:rPr>
                <w:rFonts w:ascii="PT Astra Serif" w:hAnsi="PT Astra Serif"/>
              </w:rPr>
              <w:t>ПТ-140/165-130/15-2</w:t>
            </w:r>
          </w:p>
        </w:tc>
        <w:tc>
          <w:tcPr>
            <w:tcW w:w="1842" w:type="dxa"/>
            <w:noWrap/>
          </w:tcPr>
          <w:p w:rsidR="00D1470C" w:rsidRPr="00615A3C" w:rsidRDefault="00D1470C" w:rsidP="00904448">
            <w:pPr>
              <w:jc w:val="center"/>
              <w:rPr>
                <w:rFonts w:ascii="PT Astra Serif" w:hAnsi="PT Astra Serif"/>
                <w:lang w:bidi="he-IL"/>
              </w:rPr>
            </w:pPr>
            <w:r w:rsidRPr="00615A3C">
              <w:rPr>
                <w:rFonts w:ascii="PT Astra Serif" w:hAnsi="PT Astra Serif"/>
                <w:lang w:bidi="he-IL"/>
              </w:rPr>
              <w:t>142,0</w:t>
            </w:r>
          </w:p>
        </w:tc>
        <w:tc>
          <w:tcPr>
            <w:tcW w:w="1701" w:type="dxa"/>
          </w:tcPr>
          <w:p w:rsidR="00D1470C" w:rsidRPr="00615A3C" w:rsidRDefault="00D1470C" w:rsidP="00904448">
            <w:pPr>
              <w:ind w:left="-108" w:right="-109"/>
              <w:jc w:val="center"/>
              <w:rPr>
                <w:rFonts w:ascii="PT Astra Serif" w:hAnsi="PT Astra Serif"/>
                <w:lang w:bidi="he-IL"/>
              </w:rPr>
            </w:pPr>
            <w:r w:rsidRPr="00615A3C">
              <w:rPr>
                <w:rFonts w:ascii="PT Astra Serif" w:hAnsi="PT Astra Serif"/>
                <w:lang w:bidi="he-IL"/>
              </w:rPr>
              <w:t>-</w:t>
            </w:r>
          </w:p>
        </w:tc>
      </w:tr>
      <w:tr w:rsidR="00615A3C" w:rsidRPr="00615A3C" w:rsidTr="00D1470C">
        <w:tblPrEx>
          <w:tblBorders>
            <w:bottom w:val="single" w:sz="4" w:space="0" w:color="auto"/>
          </w:tblBorders>
        </w:tblPrEx>
        <w:tc>
          <w:tcPr>
            <w:tcW w:w="2410" w:type="dxa"/>
            <w:vMerge/>
            <w:noWrap/>
          </w:tcPr>
          <w:p w:rsidR="00D1470C" w:rsidRPr="00615A3C" w:rsidRDefault="00D1470C" w:rsidP="00904448">
            <w:pPr>
              <w:jc w:val="center"/>
              <w:rPr>
                <w:rFonts w:ascii="PT Astra Serif" w:hAnsi="PT Astra Serif"/>
                <w:lang w:bidi="he-IL"/>
              </w:rPr>
            </w:pPr>
          </w:p>
        </w:tc>
        <w:tc>
          <w:tcPr>
            <w:tcW w:w="1276" w:type="dxa"/>
          </w:tcPr>
          <w:p w:rsidR="00D1470C" w:rsidRPr="00615A3C" w:rsidRDefault="00D1470C" w:rsidP="00904448">
            <w:pPr>
              <w:ind w:left="-107" w:right="-108"/>
              <w:jc w:val="center"/>
              <w:rPr>
                <w:rFonts w:ascii="PT Astra Serif" w:hAnsi="PT Astra Serif"/>
                <w:lang w:bidi="he-IL"/>
              </w:rPr>
            </w:pPr>
            <w:r w:rsidRPr="00615A3C">
              <w:rPr>
                <w:rFonts w:ascii="PT Astra Serif" w:hAnsi="PT Astra Serif"/>
                <w:lang w:bidi="he-IL"/>
              </w:rPr>
              <w:t>Блок 2</w:t>
            </w:r>
          </w:p>
        </w:tc>
        <w:tc>
          <w:tcPr>
            <w:tcW w:w="2410" w:type="dxa"/>
            <w:noWrap/>
          </w:tcPr>
          <w:p w:rsidR="00D1470C" w:rsidRPr="00615A3C" w:rsidRDefault="00D1470C" w:rsidP="00904448">
            <w:pPr>
              <w:jc w:val="center"/>
              <w:rPr>
                <w:rFonts w:ascii="PT Astra Serif" w:hAnsi="PT Astra Serif"/>
              </w:rPr>
            </w:pPr>
            <w:r w:rsidRPr="00615A3C">
              <w:rPr>
                <w:rFonts w:ascii="PT Astra Serif" w:hAnsi="PT Astra Serif"/>
              </w:rPr>
              <w:t>Т-175/210-130-2</w:t>
            </w:r>
          </w:p>
        </w:tc>
        <w:tc>
          <w:tcPr>
            <w:tcW w:w="1842" w:type="dxa"/>
            <w:noWrap/>
          </w:tcPr>
          <w:p w:rsidR="00D1470C" w:rsidRPr="00615A3C" w:rsidRDefault="00D1470C" w:rsidP="00904448">
            <w:pPr>
              <w:jc w:val="center"/>
              <w:rPr>
                <w:rFonts w:ascii="PT Astra Serif" w:hAnsi="PT Astra Serif"/>
                <w:lang w:bidi="he-IL"/>
              </w:rPr>
            </w:pPr>
            <w:r w:rsidRPr="00615A3C">
              <w:rPr>
                <w:rFonts w:ascii="PT Astra Serif" w:hAnsi="PT Astra Serif"/>
                <w:lang w:bidi="he-IL"/>
              </w:rPr>
              <w:t>175,0</w:t>
            </w:r>
          </w:p>
        </w:tc>
        <w:tc>
          <w:tcPr>
            <w:tcW w:w="1701" w:type="dxa"/>
          </w:tcPr>
          <w:p w:rsidR="00D1470C" w:rsidRPr="00615A3C" w:rsidRDefault="00D1470C" w:rsidP="00904448">
            <w:pPr>
              <w:ind w:left="-108" w:right="-109"/>
              <w:jc w:val="center"/>
              <w:rPr>
                <w:rFonts w:ascii="PT Astra Serif" w:hAnsi="PT Astra Serif"/>
                <w:lang w:bidi="he-IL"/>
              </w:rPr>
            </w:pPr>
            <w:r w:rsidRPr="00615A3C">
              <w:rPr>
                <w:rFonts w:ascii="PT Astra Serif" w:hAnsi="PT Astra Serif"/>
                <w:lang w:bidi="he-IL"/>
              </w:rPr>
              <w:t>-</w:t>
            </w:r>
          </w:p>
        </w:tc>
      </w:tr>
      <w:tr w:rsidR="00615A3C" w:rsidRPr="00615A3C" w:rsidTr="00D1470C">
        <w:tblPrEx>
          <w:tblBorders>
            <w:bottom w:val="single" w:sz="4" w:space="0" w:color="auto"/>
          </w:tblBorders>
        </w:tblPrEx>
        <w:tc>
          <w:tcPr>
            <w:tcW w:w="2410" w:type="dxa"/>
            <w:vMerge/>
            <w:noWrap/>
          </w:tcPr>
          <w:p w:rsidR="00D1470C" w:rsidRPr="00615A3C" w:rsidRDefault="00D1470C" w:rsidP="00904448">
            <w:pPr>
              <w:jc w:val="center"/>
              <w:rPr>
                <w:rFonts w:ascii="PT Astra Serif" w:hAnsi="PT Astra Serif"/>
                <w:lang w:bidi="he-IL"/>
              </w:rPr>
            </w:pPr>
          </w:p>
        </w:tc>
        <w:tc>
          <w:tcPr>
            <w:tcW w:w="1276" w:type="dxa"/>
          </w:tcPr>
          <w:p w:rsidR="00D1470C" w:rsidRPr="00615A3C" w:rsidRDefault="00D1470C" w:rsidP="00904448">
            <w:pPr>
              <w:ind w:left="-107" w:right="-108"/>
              <w:jc w:val="center"/>
              <w:rPr>
                <w:rFonts w:ascii="PT Astra Serif" w:hAnsi="PT Astra Serif"/>
                <w:lang w:bidi="he-IL"/>
              </w:rPr>
            </w:pPr>
            <w:r w:rsidRPr="00615A3C">
              <w:rPr>
                <w:rFonts w:ascii="PT Astra Serif" w:hAnsi="PT Astra Serif"/>
                <w:lang w:bidi="he-IL"/>
              </w:rPr>
              <w:t>Блок 3</w:t>
            </w:r>
          </w:p>
        </w:tc>
        <w:tc>
          <w:tcPr>
            <w:tcW w:w="2410" w:type="dxa"/>
            <w:noWrap/>
          </w:tcPr>
          <w:p w:rsidR="00D1470C" w:rsidRPr="00615A3C" w:rsidRDefault="00D1470C" w:rsidP="00904448">
            <w:pPr>
              <w:jc w:val="center"/>
              <w:rPr>
                <w:rFonts w:ascii="PT Astra Serif" w:hAnsi="PT Astra Serif"/>
              </w:rPr>
            </w:pPr>
            <w:r w:rsidRPr="00615A3C">
              <w:rPr>
                <w:rFonts w:ascii="PT Astra Serif" w:hAnsi="PT Astra Serif"/>
              </w:rPr>
              <w:t>Т-185/220-130-2</w:t>
            </w:r>
          </w:p>
        </w:tc>
        <w:tc>
          <w:tcPr>
            <w:tcW w:w="1842" w:type="dxa"/>
            <w:noWrap/>
          </w:tcPr>
          <w:p w:rsidR="00D1470C" w:rsidRPr="00615A3C" w:rsidRDefault="00D1470C" w:rsidP="00904448">
            <w:pPr>
              <w:jc w:val="center"/>
              <w:rPr>
                <w:rFonts w:ascii="PT Astra Serif" w:hAnsi="PT Astra Serif"/>
                <w:lang w:bidi="he-IL"/>
              </w:rPr>
            </w:pPr>
            <w:r w:rsidRPr="00615A3C">
              <w:rPr>
                <w:rFonts w:ascii="PT Astra Serif" w:hAnsi="PT Astra Serif"/>
                <w:lang w:bidi="he-IL"/>
              </w:rPr>
              <w:t>100,0</w:t>
            </w:r>
          </w:p>
        </w:tc>
        <w:tc>
          <w:tcPr>
            <w:tcW w:w="1701" w:type="dxa"/>
          </w:tcPr>
          <w:p w:rsidR="00D1470C" w:rsidRPr="00615A3C" w:rsidRDefault="00D1470C" w:rsidP="00904448">
            <w:pPr>
              <w:ind w:left="-108" w:right="-109"/>
              <w:jc w:val="center"/>
              <w:rPr>
                <w:rFonts w:ascii="PT Astra Serif" w:hAnsi="PT Astra Serif"/>
                <w:lang w:bidi="he-IL"/>
              </w:rPr>
            </w:pPr>
            <w:r w:rsidRPr="00615A3C">
              <w:rPr>
                <w:rFonts w:ascii="PT Astra Serif" w:hAnsi="PT Astra Serif"/>
                <w:lang w:bidi="he-IL"/>
              </w:rPr>
              <w:t>-</w:t>
            </w:r>
          </w:p>
        </w:tc>
      </w:tr>
      <w:tr w:rsidR="00615A3C" w:rsidRPr="00615A3C" w:rsidTr="00D1470C">
        <w:tblPrEx>
          <w:tblBorders>
            <w:bottom w:val="single" w:sz="4" w:space="0" w:color="auto"/>
          </w:tblBorders>
        </w:tblPrEx>
        <w:tc>
          <w:tcPr>
            <w:tcW w:w="2410" w:type="dxa"/>
            <w:vMerge w:val="restart"/>
            <w:noWrap/>
          </w:tcPr>
          <w:p w:rsidR="00394DDC" w:rsidRPr="00615A3C" w:rsidRDefault="00394DDC" w:rsidP="00904448">
            <w:pPr>
              <w:jc w:val="center"/>
              <w:rPr>
                <w:rFonts w:ascii="PT Astra Serif" w:hAnsi="PT Astra Serif"/>
                <w:lang w:bidi="he-IL"/>
              </w:rPr>
            </w:pPr>
            <w:r w:rsidRPr="00615A3C">
              <w:rPr>
                <w:rFonts w:ascii="PT Astra Serif" w:hAnsi="PT Astra Serif"/>
                <w:lang w:bidi="he-IL"/>
              </w:rPr>
              <w:t>ИЯУ НИИАР</w:t>
            </w:r>
          </w:p>
        </w:tc>
        <w:tc>
          <w:tcPr>
            <w:tcW w:w="1276" w:type="dxa"/>
          </w:tcPr>
          <w:p w:rsidR="00394DDC" w:rsidRPr="00615A3C" w:rsidRDefault="00394DDC" w:rsidP="00904448">
            <w:pPr>
              <w:ind w:left="-107" w:right="-108"/>
              <w:jc w:val="center"/>
              <w:rPr>
                <w:rFonts w:ascii="PT Astra Serif" w:hAnsi="PT Astra Serif"/>
                <w:lang w:bidi="he-IL"/>
              </w:rPr>
            </w:pPr>
            <w:r w:rsidRPr="00615A3C">
              <w:rPr>
                <w:rFonts w:ascii="PT Astra Serif" w:hAnsi="PT Astra Serif"/>
                <w:lang w:bidi="he-IL"/>
              </w:rPr>
              <w:t>Блок 1</w:t>
            </w:r>
          </w:p>
        </w:tc>
        <w:tc>
          <w:tcPr>
            <w:tcW w:w="2410" w:type="dxa"/>
            <w:noWrap/>
          </w:tcPr>
          <w:p w:rsidR="00394DDC" w:rsidRPr="00615A3C" w:rsidRDefault="00394DDC" w:rsidP="00904448">
            <w:pPr>
              <w:jc w:val="center"/>
              <w:rPr>
                <w:rFonts w:ascii="PT Astra Serif" w:hAnsi="PT Astra Serif"/>
                <w:lang w:bidi="he-IL"/>
              </w:rPr>
            </w:pPr>
            <w:r w:rsidRPr="00615A3C">
              <w:rPr>
                <w:rFonts w:ascii="PT Astra Serif" w:hAnsi="PT Astra Serif"/>
                <w:lang w:bidi="he-IL"/>
              </w:rPr>
              <w:t>АК-70-13</w:t>
            </w:r>
          </w:p>
        </w:tc>
        <w:tc>
          <w:tcPr>
            <w:tcW w:w="1842" w:type="dxa"/>
            <w:noWrap/>
          </w:tcPr>
          <w:p w:rsidR="00394DDC" w:rsidRPr="00615A3C" w:rsidRDefault="00394DDC" w:rsidP="00904448">
            <w:pPr>
              <w:jc w:val="center"/>
              <w:rPr>
                <w:rFonts w:ascii="PT Astra Serif" w:hAnsi="PT Astra Serif"/>
                <w:lang w:bidi="he-IL"/>
              </w:rPr>
            </w:pPr>
            <w:r w:rsidRPr="00615A3C">
              <w:rPr>
                <w:rFonts w:ascii="PT Astra Serif" w:hAnsi="PT Astra Serif"/>
                <w:lang w:bidi="he-IL"/>
              </w:rPr>
              <w:t>60</w:t>
            </w:r>
            <w:r w:rsidR="002E7271" w:rsidRPr="00615A3C">
              <w:rPr>
                <w:rFonts w:ascii="PT Astra Serif" w:hAnsi="PT Astra Serif"/>
                <w:lang w:bidi="he-IL"/>
              </w:rPr>
              <w:t>,0</w:t>
            </w:r>
          </w:p>
        </w:tc>
        <w:tc>
          <w:tcPr>
            <w:tcW w:w="1701" w:type="dxa"/>
          </w:tcPr>
          <w:p w:rsidR="00394DDC" w:rsidRPr="00615A3C" w:rsidRDefault="00394DDC" w:rsidP="00904448">
            <w:pPr>
              <w:ind w:left="-108" w:right="-109"/>
              <w:jc w:val="center"/>
              <w:rPr>
                <w:rFonts w:ascii="PT Astra Serif" w:hAnsi="PT Astra Serif"/>
                <w:lang w:bidi="he-IL"/>
              </w:rPr>
            </w:pPr>
            <w:r w:rsidRPr="00615A3C">
              <w:rPr>
                <w:rFonts w:ascii="PT Astra Serif" w:hAnsi="PT Astra Serif"/>
                <w:lang w:bidi="he-IL"/>
              </w:rPr>
              <w:t>-</w:t>
            </w:r>
          </w:p>
        </w:tc>
      </w:tr>
      <w:tr w:rsidR="00615A3C" w:rsidRPr="00615A3C" w:rsidTr="00D1470C">
        <w:tblPrEx>
          <w:tblBorders>
            <w:bottom w:val="single" w:sz="4" w:space="0" w:color="auto"/>
          </w:tblBorders>
        </w:tblPrEx>
        <w:tc>
          <w:tcPr>
            <w:tcW w:w="2410" w:type="dxa"/>
            <w:vMerge/>
            <w:noWrap/>
          </w:tcPr>
          <w:p w:rsidR="00394DDC" w:rsidRPr="00615A3C" w:rsidRDefault="00394DDC" w:rsidP="00904448">
            <w:pPr>
              <w:jc w:val="center"/>
              <w:rPr>
                <w:rFonts w:ascii="PT Astra Serif" w:hAnsi="PT Astra Serif"/>
                <w:lang w:bidi="he-IL"/>
              </w:rPr>
            </w:pPr>
          </w:p>
        </w:tc>
        <w:tc>
          <w:tcPr>
            <w:tcW w:w="1276" w:type="dxa"/>
          </w:tcPr>
          <w:p w:rsidR="00394DDC" w:rsidRPr="00615A3C" w:rsidRDefault="00394DDC" w:rsidP="00904448">
            <w:pPr>
              <w:ind w:left="-107" w:right="-108"/>
              <w:jc w:val="center"/>
              <w:rPr>
                <w:rFonts w:ascii="PT Astra Serif" w:hAnsi="PT Astra Serif"/>
                <w:lang w:bidi="he-IL"/>
              </w:rPr>
            </w:pPr>
            <w:r w:rsidRPr="00615A3C">
              <w:rPr>
                <w:rFonts w:ascii="PT Astra Serif" w:hAnsi="PT Astra Serif"/>
                <w:lang w:bidi="he-IL"/>
              </w:rPr>
              <w:t>Блок 2</w:t>
            </w:r>
          </w:p>
        </w:tc>
        <w:tc>
          <w:tcPr>
            <w:tcW w:w="2410" w:type="dxa"/>
            <w:noWrap/>
          </w:tcPr>
          <w:p w:rsidR="00394DDC" w:rsidRPr="00615A3C" w:rsidRDefault="00394DDC" w:rsidP="00904448">
            <w:pPr>
              <w:jc w:val="center"/>
              <w:rPr>
                <w:rFonts w:ascii="PT Astra Serif" w:hAnsi="PT Astra Serif"/>
                <w:lang w:bidi="he-IL"/>
              </w:rPr>
            </w:pPr>
            <w:r w:rsidRPr="00615A3C">
              <w:rPr>
                <w:rFonts w:ascii="PT Astra Serif" w:hAnsi="PT Astra Serif"/>
                <w:lang w:bidi="he-IL"/>
              </w:rPr>
              <w:t>ПТ-12-90/10М</w:t>
            </w:r>
          </w:p>
        </w:tc>
        <w:tc>
          <w:tcPr>
            <w:tcW w:w="1842" w:type="dxa"/>
            <w:noWrap/>
          </w:tcPr>
          <w:p w:rsidR="00394DDC" w:rsidRPr="00615A3C" w:rsidRDefault="00394DDC" w:rsidP="00904448">
            <w:pPr>
              <w:jc w:val="center"/>
              <w:rPr>
                <w:rFonts w:ascii="PT Astra Serif" w:hAnsi="PT Astra Serif"/>
                <w:lang w:bidi="he-IL"/>
              </w:rPr>
            </w:pPr>
            <w:r w:rsidRPr="00615A3C">
              <w:rPr>
                <w:rFonts w:ascii="PT Astra Serif" w:hAnsi="PT Astra Serif"/>
                <w:lang w:bidi="he-IL"/>
              </w:rPr>
              <w:t>12</w:t>
            </w:r>
            <w:r w:rsidR="002E7271" w:rsidRPr="00615A3C">
              <w:rPr>
                <w:rFonts w:ascii="PT Astra Serif" w:hAnsi="PT Astra Serif"/>
                <w:lang w:bidi="he-IL"/>
              </w:rPr>
              <w:t>,0</w:t>
            </w:r>
          </w:p>
        </w:tc>
        <w:tc>
          <w:tcPr>
            <w:tcW w:w="1701" w:type="dxa"/>
          </w:tcPr>
          <w:p w:rsidR="00394DDC" w:rsidRPr="00615A3C" w:rsidRDefault="00394DDC" w:rsidP="00904448">
            <w:pPr>
              <w:ind w:left="-108" w:right="-109"/>
              <w:jc w:val="center"/>
              <w:rPr>
                <w:rFonts w:ascii="PT Astra Serif" w:hAnsi="PT Astra Serif"/>
                <w:lang w:bidi="he-IL"/>
              </w:rPr>
            </w:pPr>
            <w:r w:rsidRPr="00615A3C">
              <w:rPr>
                <w:rFonts w:ascii="PT Astra Serif" w:hAnsi="PT Astra Serif"/>
                <w:lang w:bidi="he-IL"/>
              </w:rPr>
              <w:t>-</w:t>
            </w:r>
          </w:p>
        </w:tc>
      </w:tr>
      <w:tr w:rsidR="00615A3C" w:rsidRPr="00615A3C" w:rsidTr="00D1470C">
        <w:tblPrEx>
          <w:tblBorders>
            <w:bottom w:val="single" w:sz="4" w:space="0" w:color="auto"/>
          </w:tblBorders>
        </w:tblPrEx>
        <w:tc>
          <w:tcPr>
            <w:tcW w:w="2410" w:type="dxa"/>
            <w:noWrap/>
          </w:tcPr>
          <w:p w:rsidR="003D18FB" w:rsidRPr="00615A3C" w:rsidRDefault="003D18FB" w:rsidP="00904448">
            <w:pPr>
              <w:jc w:val="center"/>
              <w:rPr>
                <w:rFonts w:ascii="PT Astra Serif" w:hAnsi="PT Astra Serif"/>
                <w:lang w:bidi="he-IL"/>
              </w:rPr>
            </w:pPr>
            <w:r w:rsidRPr="00615A3C">
              <w:rPr>
                <w:rFonts w:ascii="PT Astra Serif" w:hAnsi="PT Astra Serif"/>
              </w:rPr>
              <w:t xml:space="preserve">Ульяновская ВЭС-2 (ВЭУ-1 </w:t>
            </w:r>
            <w:r w:rsidRPr="00615A3C">
              <w:rPr>
                <w:rFonts w:ascii="PT Astra Serif" w:hAnsi="PT Astra Serif"/>
                <w:sz w:val="28"/>
                <w:szCs w:val="28"/>
                <w:lang w:bidi="he-IL"/>
              </w:rPr>
              <w:t xml:space="preserve">– </w:t>
            </w:r>
            <w:r w:rsidRPr="00615A3C">
              <w:rPr>
                <w:rFonts w:ascii="PT Astra Serif" w:hAnsi="PT Astra Serif"/>
              </w:rPr>
              <w:t>ВЭУ-6, ВЭУ-10), 1 этап (код ГТП GVIE0621)</w:t>
            </w:r>
          </w:p>
        </w:tc>
        <w:tc>
          <w:tcPr>
            <w:tcW w:w="1276" w:type="dxa"/>
          </w:tcPr>
          <w:p w:rsidR="003D18FB" w:rsidRPr="00615A3C" w:rsidRDefault="003D18FB" w:rsidP="00904448">
            <w:pPr>
              <w:ind w:left="-107" w:right="-108"/>
              <w:jc w:val="center"/>
              <w:rPr>
                <w:rFonts w:ascii="PT Astra Serif" w:hAnsi="PT Astra Serif"/>
                <w:lang w:bidi="he-IL"/>
              </w:rPr>
            </w:pPr>
            <w:r w:rsidRPr="00615A3C">
              <w:rPr>
                <w:rFonts w:ascii="PT Astra Serif" w:hAnsi="PT Astra Serif"/>
                <w:lang w:bidi="he-IL"/>
              </w:rPr>
              <w:t>ВЭУ- 1-6, ВЭУ-10,</w:t>
            </w:r>
          </w:p>
          <w:p w:rsidR="003D18FB" w:rsidRPr="00615A3C" w:rsidRDefault="003D18FB" w:rsidP="00904448">
            <w:pPr>
              <w:ind w:left="-107" w:right="-108"/>
              <w:jc w:val="center"/>
              <w:rPr>
                <w:rFonts w:ascii="PT Astra Serif" w:hAnsi="PT Astra Serif"/>
                <w:lang w:bidi="he-IL"/>
              </w:rPr>
            </w:pPr>
            <w:r w:rsidRPr="00615A3C">
              <w:rPr>
                <w:rFonts w:ascii="PT Astra Serif" w:hAnsi="PT Astra Serif"/>
                <w:lang w:bidi="he-IL"/>
              </w:rPr>
              <w:t>1 этап</w:t>
            </w:r>
          </w:p>
        </w:tc>
        <w:tc>
          <w:tcPr>
            <w:tcW w:w="2410" w:type="dxa"/>
            <w:noWrap/>
          </w:tcPr>
          <w:p w:rsidR="003D18FB" w:rsidRPr="00615A3C" w:rsidRDefault="003D18FB" w:rsidP="00904448">
            <w:pPr>
              <w:jc w:val="center"/>
              <w:rPr>
                <w:rFonts w:ascii="PT Astra Serif" w:hAnsi="PT Astra Serif"/>
              </w:rPr>
            </w:pPr>
            <w:r w:rsidRPr="00615A3C">
              <w:rPr>
                <w:rFonts w:ascii="PT Astra Serif" w:hAnsi="PT Astra Serif"/>
              </w:rPr>
              <w:t>V126-3,6</w:t>
            </w:r>
          </w:p>
        </w:tc>
        <w:tc>
          <w:tcPr>
            <w:tcW w:w="1842" w:type="dxa"/>
            <w:noWrap/>
          </w:tcPr>
          <w:p w:rsidR="003D18FB" w:rsidRPr="00615A3C" w:rsidRDefault="003D18FB" w:rsidP="00904448">
            <w:pPr>
              <w:jc w:val="center"/>
              <w:rPr>
                <w:rFonts w:ascii="PT Astra Serif" w:hAnsi="PT Astra Serif"/>
                <w:lang w:bidi="he-IL"/>
              </w:rPr>
            </w:pPr>
            <w:r w:rsidRPr="00615A3C">
              <w:rPr>
                <w:rFonts w:ascii="PT Astra Serif" w:hAnsi="PT Astra Serif"/>
                <w:lang w:bidi="he-IL"/>
              </w:rPr>
              <w:t>25,2</w:t>
            </w:r>
          </w:p>
        </w:tc>
        <w:tc>
          <w:tcPr>
            <w:tcW w:w="1701" w:type="dxa"/>
          </w:tcPr>
          <w:p w:rsidR="003D18FB" w:rsidRPr="00615A3C" w:rsidRDefault="003D18FB" w:rsidP="00904448">
            <w:pPr>
              <w:ind w:left="-108" w:right="-109"/>
              <w:jc w:val="center"/>
              <w:rPr>
                <w:rFonts w:ascii="PT Astra Serif" w:hAnsi="PT Astra Serif"/>
                <w:lang w:bidi="he-IL"/>
              </w:rPr>
            </w:pPr>
            <w:r w:rsidRPr="00615A3C">
              <w:rPr>
                <w:rFonts w:ascii="PT Astra Serif" w:hAnsi="PT Astra Serif"/>
                <w:lang w:bidi="he-IL"/>
              </w:rPr>
              <w:t>-</w:t>
            </w:r>
          </w:p>
        </w:tc>
      </w:tr>
      <w:tr w:rsidR="00615A3C" w:rsidRPr="00615A3C" w:rsidTr="00D1470C">
        <w:tblPrEx>
          <w:tblBorders>
            <w:bottom w:val="single" w:sz="4" w:space="0" w:color="auto"/>
          </w:tblBorders>
        </w:tblPrEx>
        <w:tc>
          <w:tcPr>
            <w:tcW w:w="2410" w:type="dxa"/>
            <w:noWrap/>
          </w:tcPr>
          <w:p w:rsidR="003D18FB" w:rsidRPr="00615A3C" w:rsidRDefault="003D18FB" w:rsidP="00904448">
            <w:pPr>
              <w:jc w:val="center"/>
              <w:rPr>
                <w:rFonts w:ascii="PT Astra Serif" w:hAnsi="PT Astra Serif"/>
                <w:lang w:bidi="he-IL"/>
              </w:rPr>
            </w:pPr>
            <w:r w:rsidRPr="00615A3C">
              <w:rPr>
                <w:rFonts w:ascii="PT Astra Serif" w:hAnsi="PT Astra Serif"/>
              </w:rPr>
              <w:t xml:space="preserve">Ульяновская ВЭС-2 (ВЭУ-7 </w:t>
            </w:r>
            <w:r w:rsidRPr="00615A3C">
              <w:rPr>
                <w:rFonts w:ascii="PT Astra Serif" w:hAnsi="PT Astra Serif"/>
                <w:lang w:bidi="he-IL"/>
              </w:rPr>
              <w:t xml:space="preserve">– </w:t>
            </w:r>
            <w:r w:rsidRPr="00615A3C">
              <w:rPr>
                <w:rFonts w:ascii="PT Astra Serif" w:hAnsi="PT Astra Serif"/>
              </w:rPr>
              <w:t xml:space="preserve">ВЭУ-9, ВЭУ-11 </w:t>
            </w:r>
            <w:r w:rsidRPr="00615A3C">
              <w:rPr>
                <w:rFonts w:ascii="PT Astra Serif" w:hAnsi="PT Astra Serif"/>
                <w:lang w:bidi="he-IL"/>
              </w:rPr>
              <w:t xml:space="preserve">– </w:t>
            </w:r>
            <w:r w:rsidRPr="00615A3C">
              <w:rPr>
                <w:rFonts w:ascii="PT Astra Serif" w:hAnsi="PT Astra Serif"/>
              </w:rPr>
              <w:t>ВЭУ-14),</w:t>
            </w:r>
            <w:r w:rsidRPr="00615A3C">
              <w:rPr>
                <w:rFonts w:ascii="PT Astra Serif" w:hAnsi="PT Astra Serif"/>
              </w:rPr>
              <w:br/>
              <w:t>2 этап (код ГТП GVIE0626)</w:t>
            </w:r>
          </w:p>
        </w:tc>
        <w:tc>
          <w:tcPr>
            <w:tcW w:w="1276" w:type="dxa"/>
          </w:tcPr>
          <w:p w:rsidR="003D18FB" w:rsidRPr="00615A3C" w:rsidRDefault="003D18FB" w:rsidP="00904448">
            <w:pPr>
              <w:ind w:left="-107" w:right="-108"/>
              <w:jc w:val="center"/>
              <w:rPr>
                <w:rFonts w:ascii="PT Astra Serif" w:hAnsi="PT Astra Serif"/>
                <w:lang w:bidi="he-IL"/>
              </w:rPr>
            </w:pPr>
            <w:r w:rsidRPr="00615A3C">
              <w:rPr>
                <w:rFonts w:ascii="PT Astra Serif" w:hAnsi="PT Astra Serif"/>
                <w:lang w:bidi="he-IL"/>
              </w:rPr>
              <w:t>ВЭУ- 7-9, ВЭУ-11-14,</w:t>
            </w:r>
          </w:p>
          <w:p w:rsidR="003D18FB" w:rsidRPr="00615A3C" w:rsidRDefault="003D18FB" w:rsidP="00904448">
            <w:pPr>
              <w:ind w:left="-107" w:right="-108"/>
              <w:jc w:val="center"/>
              <w:rPr>
                <w:rFonts w:ascii="PT Astra Serif" w:hAnsi="PT Astra Serif"/>
                <w:lang w:bidi="he-IL"/>
              </w:rPr>
            </w:pPr>
            <w:r w:rsidRPr="00615A3C">
              <w:rPr>
                <w:rFonts w:ascii="PT Astra Serif" w:hAnsi="PT Astra Serif"/>
                <w:lang w:bidi="he-IL"/>
              </w:rPr>
              <w:t>2 этап</w:t>
            </w:r>
          </w:p>
        </w:tc>
        <w:tc>
          <w:tcPr>
            <w:tcW w:w="2410" w:type="dxa"/>
            <w:noWrap/>
          </w:tcPr>
          <w:p w:rsidR="003D18FB" w:rsidRPr="00615A3C" w:rsidRDefault="003D18FB" w:rsidP="00904448">
            <w:pPr>
              <w:jc w:val="center"/>
              <w:rPr>
                <w:rFonts w:ascii="PT Astra Serif" w:hAnsi="PT Astra Serif"/>
              </w:rPr>
            </w:pPr>
            <w:r w:rsidRPr="00615A3C">
              <w:rPr>
                <w:rFonts w:ascii="PT Astra Serif" w:hAnsi="PT Astra Serif"/>
              </w:rPr>
              <w:t>V126-3,6</w:t>
            </w:r>
          </w:p>
        </w:tc>
        <w:tc>
          <w:tcPr>
            <w:tcW w:w="1842" w:type="dxa"/>
            <w:noWrap/>
          </w:tcPr>
          <w:p w:rsidR="003D18FB" w:rsidRPr="00615A3C" w:rsidRDefault="003D18FB" w:rsidP="00904448">
            <w:pPr>
              <w:jc w:val="center"/>
              <w:rPr>
                <w:rFonts w:ascii="PT Astra Serif" w:hAnsi="PT Astra Serif"/>
              </w:rPr>
            </w:pPr>
            <w:r w:rsidRPr="00615A3C">
              <w:rPr>
                <w:rFonts w:ascii="PT Astra Serif" w:hAnsi="PT Astra Serif"/>
                <w:lang w:bidi="he-IL"/>
              </w:rPr>
              <w:t>25,2</w:t>
            </w:r>
          </w:p>
        </w:tc>
        <w:tc>
          <w:tcPr>
            <w:tcW w:w="1701" w:type="dxa"/>
          </w:tcPr>
          <w:p w:rsidR="003D18FB" w:rsidRPr="00615A3C" w:rsidRDefault="003D18FB" w:rsidP="00904448">
            <w:pPr>
              <w:ind w:left="-108" w:right="-109"/>
              <w:jc w:val="center"/>
              <w:rPr>
                <w:rFonts w:ascii="PT Astra Serif" w:hAnsi="PT Astra Serif"/>
                <w:lang w:bidi="he-IL"/>
              </w:rPr>
            </w:pPr>
            <w:r w:rsidRPr="00615A3C">
              <w:rPr>
                <w:rFonts w:ascii="PT Astra Serif" w:hAnsi="PT Astra Serif"/>
                <w:lang w:bidi="he-IL"/>
              </w:rPr>
              <w:t>-</w:t>
            </w:r>
          </w:p>
        </w:tc>
      </w:tr>
      <w:tr w:rsidR="00615A3C" w:rsidRPr="00615A3C" w:rsidTr="00D1470C">
        <w:tblPrEx>
          <w:tblBorders>
            <w:bottom w:val="single" w:sz="4" w:space="0" w:color="auto"/>
          </w:tblBorders>
        </w:tblPrEx>
        <w:tc>
          <w:tcPr>
            <w:tcW w:w="2410" w:type="dxa"/>
            <w:noWrap/>
          </w:tcPr>
          <w:p w:rsidR="003D18FB" w:rsidRPr="00615A3C" w:rsidRDefault="003D18FB" w:rsidP="00904448">
            <w:pPr>
              <w:jc w:val="center"/>
              <w:rPr>
                <w:rFonts w:ascii="PT Astra Serif" w:hAnsi="PT Astra Serif"/>
              </w:rPr>
            </w:pPr>
            <w:r w:rsidRPr="00615A3C">
              <w:rPr>
                <w:rFonts w:ascii="PT Astra Serif" w:hAnsi="PT Astra Serif"/>
              </w:rPr>
              <w:t>Ветроэлектрическая станция</w:t>
            </w:r>
          </w:p>
          <w:p w:rsidR="003D18FB" w:rsidRPr="00615A3C" w:rsidRDefault="003D18FB" w:rsidP="00904448">
            <w:pPr>
              <w:jc w:val="center"/>
              <w:rPr>
                <w:rFonts w:ascii="PT Astra Serif" w:hAnsi="PT Astra Serif"/>
              </w:rPr>
            </w:pPr>
            <w:r w:rsidRPr="00615A3C">
              <w:rPr>
                <w:rFonts w:ascii="PT Astra Serif" w:hAnsi="PT Astra Serif"/>
              </w:rPr>
              <w:t>в Ульяновской</w:t>
            </w:r>
          </w:p>
          <w:p w:rsidR="003D18FB" w:rsidRPr="00615A3C" w:rsidRDefault="003D18FB" w:rsidP="00904448">
            <w:pPr>
              <w:jc w:val="center"/>
              <w:rPr>
                <w:rFonts w:ascii="PT Astra Serif" w:hAnsi="PT Astra Serif"/>
              </w:rPr>
            </w:pPr>
            <w:r w:rsidRPr="00615A3C">
              <w:rPr>
                <w:rFonts w:ascii="PT Astra Serif" w:hAnsi="PT Astra Serif"/>
              </w:rPr>
              <w:t>области/SVIE0478</w:t>
            </w:r>
          </w:p>
          <w:p w:rsidR="003D18FB" w:rsidRPr="00615A3C" w:rsidRDefault="003D18FB" w:rsidP="00904448">
            <w:pPr>
              <w:jc w:val="center"/>
              <w:rPr>
                <w:rFonts w:ascii="PT Astra Serif" w:hAnsi="PT Astra Serif"/>
              </w:rPr>
            </w:pPr>
            <w:r w:rsidRPr="00615A3C">
              <w:rPr>
                <w:rFonts w:ascii="PT Astra Serif" w:hAnsi="PT Astra Serif"/>
              </w:rPr>
              <w:t xml:space="preserve">(код ГТП </w:t>
            </w:r>
            <w:r w:rsidRPr="00615A3C">
              <w:rPr>
                <w:rFonts w:ascii="PT Astra Serif" w:hAnsi="PT Astra Serif"/>
                <w:lang w:val="en-US"/>
              </w:rPr>
              <w:t>GVIE</w:t>
            </w:r>
            <w:r w:rsidRPr="00615A3C">
              <w:rPr>
                <w:rFonts w:ascii="PT Astra Serif" w:hAnsi="PT Astra Serif"/>
              </w:rPr>
              <w:t>0478)</w:t>
            </w:r>
          </w:p>
        </w:tc>
        <w:tc>
          <w:tcPr>
            <w:tcW w:w="1276" w:type="dxa"/>
          </w:tcPr>
          <w:p w:rsidR="003D18FB" w:rsidRPr="00615A3C" w:rsidRDefault="003D18FB" w:rsidP="00904448">
            <w:pPr>
              <w:ind w:left="-107" w:right="-108"/>
              <w:jc w:val="center"/>
              <w:rPr>
                <w:rFonts w:ascii="PT Astra Serif" w:hAnsi="PT Astra Serif"/>
                <w:lang w:bidi="he-IL"/>
              </w:rPr>
            </w:pPr>
            <w:r w:rsidRPr="00615A3C">
              <w:rPr>
                <w:rFonts w:ascii="PT Astra Serif" w:hAnsi="PT Astra Serif"/>
                <w:lang w:bidi="he-IL"/>
              </w:rPr>
              <w:t>ВЭУ-</w:t>
            </w:r>
          </w:p>
          <w:p w:rsidR="003D18FB" w:rsidRPr="00615A3C" w:rsidRDefault="003D18FB" w:rsidP="00904448">
            <w:pPr>
              <w:ind w:left="-107" w:right="-108"/>
              <w:jc w:val="center"/>
              <w:rPr>
                <w:rFonts w:ascii="PT Astra Serif" w:hAnsi="PT Astra Serif"/>
                <w:lang w:bidi="he-IL"/>
              </w:rPr>
            </w:pPr>
            <w:r w:rsidRPr="00615A3C">
              <w:rPr>
                <w:rFonts w:ascii="PT Astra Serif" w:hAnsi="PT Astra Serif"/>
                <w:lang w:bidi="he-IL"/>
              </w:rPr>
              <w:t>1-14</w:t>
            </w:r>
          </w:p>
        </w:tc>
        <w:tc>
          <w:tcPr>
            <w:tcW w:w="2410" w:type="dxa"/>
            <w:noWrap/>
          </w:tcPr>
          <w:p w:rsidR="003D18FB" w:rsidRPr="00615A3C" w:rsidRDefault="003D18FB" w:rsidP="00904448">
            <w:pPr>
              <w:ind w:right="-107"/>
              <w:jc w:val="center"/>
              <w:rPr>
                <w:rFonts w:ascii="PT Astra Serif" w:hAnsi="PT Astra Serif"/>
                <w:lang w:bidi="he-IL"/>
              </w:rPr>
            </w:pPr>
            <w:r w:rsidRPr="00615A3C">
              <w:rPr>
                <w:rFonts w:ascii="PT Astra Serif" w:hAnsi="PT Astra Serif"/>
              </w:rPr>
              <w:t>DF 110-2500LT</w:t>
            </w:r>
          </w:p>
        </w:tc>
        <w:tc>
          <w:tcPr>
            <w:tcW w:w="1842" w:type="dxa"/>
            <w:noWrap/>
          </w:tcPr>
          <w:p w:rsidR="003D18FB" w:rsidRPr="00615A3C" w:rsidRDefault="003D18FB" w:rsidP="00904448">
            <w:pPr>
              <w:jc w:val="center"/>
              <w:rPr>
                <w:rFonts w:ascii="PT Astra Serif" w:hAnsi="PT Astra Serif"/>
                <w:lang w:bidi="he-IL"/>
              </w:rPr>
            </w:pPr>
            <w:r w:rsidRPr="00615A3C">
              <w:rPr>
                <w:rFonts w:ascii="PT Astra Serif" w:hAnsi="PT Astra Serif"/>
                <w:lang w:bidi="he-IL"/>
              </w:rPr>
              <w:t>35,0</w:t>
            </w:r>
          </w:p>
        </w:tc>
        <w:tc>
          <w:tcPr>
            <w:tcW w:w="1701" w:type="dxa"/>
          </w:tcPr>
          <w:p w:rsidR="003D18FB" w:rsidRPr="00615A3C" w:rsidRDefault="003D18FB" w:rsidP="00904448">
            <w:pPr>
              <w:ind w:left="-108" w:right="-109"/>
              <w:jc w:val="center"/>
              <w:rPr>
                <w:rFonts w:ascii="PT Astra Serif" w:hAnsi="PT Astra Serif"/>
                <w:lang w:bidi="he-IL"/>
              </w:rPr>
            </w:pPr>
            <w:r w:rsidRPr="00615A3C">
              <w:rPr>
                <w:rFonts w:ascii="PT Astra Serif" w:hAnsi="PT Astra Serif"/>
                <w:lang w:bidi="he-IL"/>
              </w:rPr>
              <w:t>-</w:t>
            </w:r>
          </w:p>
        </w:tc>
      </w:tr>
      <w:tr w:rsidR="00615A3C" w:rsidRPr="00615A3C" w:rsidTr="00D1470C">
        <w:tblPrEx>
          <w:tblBorders>
            <w:bottom w:val="single" w:sz="4" w:space="0" w:color="auto"/>
          </w:tblBorders>
        </w:tblPrEx>
        <w:tc>
          <w:tcPr>
            <w:tcW w:w="2410" w:type="dxa"/>
            <w:vMerge w:val="restart"/>
            <w:noWrap/>
          </w:tcPr>
          <w:p w:rsidR="00394DDC" w:rsidRPr="00615A3C" w:rsidRDefault="00394DDC" w:rsidP="00904448">
            <w:pPr>
              <w:jc w:val="center"/>
              <w:rPr>
                <w:rFonts w:ascii="PT Astra Serif" w:hAnsi="PT Astra Serif"/>
                <w:lang w:bidi="he-IL"/>
              </w:rPr>
            </w:pPr>
            <w:r w:rsidRPr="00615A3C">
              <w:rPr>
                <w:rFonts w:ascii="PT Astra Serif" w:hAnsi="PT Astra Serif"/>
                <w:lang w:bidi="he-IL"/>
              </w:rPr>
              <w:t>ТЭЦ НИИАР</w:t>
            </w:r>
          </w:p>
          <w:p w:rsidR="00394DDC" w:rsidRPr="00615A3C" w:rsidRDefault="00394DDC" w:rsidP="00904448">
            <w:pPr>
              <w:jc w:val="center"/>
              <w:rPr>
                <w:rFonts w:ascii="PT Astra Serif" w:hAnsi="PT Astra Serif"/>
                <w:lang w:bidi="he-IL"/>
              </w:rPr>
            </w:pPr>
          </w:p>
          <w:p w:rsidR="00394DDC" w:rsidRPr="00615A3C" w:rsidRDefault="00394DDC" w:rsidP="00904448">
            <w:pPr>
              <w:jc w:val="center"/>
              <w:rPr>
                <w:rFonts w:ascii="PT Astra Serif" w:hAnsi="PT Astra Serif"/>
                <w:lang w:bidi="he-IL"/>
              </w:rPr>
            </w:pPr>
          </w:p>
        </w:tc>
        <w:tc>
          <w:tcPr>
            <w:tcW w:w="1276" w:type="dxa"/>
          </w:tcPr>
          <w:p w:rsidR="00394DDC" w:rsidRPr="00615A3C" w:rsidRDefault="00394DDC" w:rsidP="00904448">
            <w:pPr>
              <w:ind w:left="-107" w:right="-108"/>
              <w:jc w:val="center"/>
              <w:rPr>
                <w:rFonts w:ascii="PT Astra Serif" w:hAnsi="PT Astra Serif"/>
                <w:lang w:bidi="he-IL"/>
              </w:rPr>
            </w:pPr>
            <w:r w:rsidRPr="00615A3C">
              <w:rPr>
                <w:rFonts w:ascii="PT Astra Serif" w:hAnsi="PT Astra Serif"/>
                <w:lang w:bidi="he-IL"/>
              </w:rPr>
              <w:t>ТГ-1</w:t>
            </w:r>
          </w:p>
        </w:tc>
        <w:tc>
          <w:tcPr>
            <w:tcW w:w="2410" w:type="dxa"/>
            <w:noWrap/>
          </w:tcPr>
          <w:p w:rsidR="00394DDC" w:rsidRPr="00615A3C" w:rsidRDefault="00394DDC" w:rsidP="00904448">
            <w:pPr>
              <w:jc w:val="center"/>
              <w:rPr>
                <w:rFonts w:ascii="PT Astra Serif" w:hAnsi="PT Astra Serif"/>
                <w:lang w:bidi="he-IL"/>
              </w:rPr>
            </w:pPr>
            <w:r w:rsidRPr="00615A3C">
              <w:rPr>
                <w:rFonts w:ascii="PT Astra Serif" w:hAnsi="PT Astra Serif"/>
                <w:lang w:bidi="he-IL"/>
              </w:rPr>
              <w:t>АР-2,5-11</w:t>
            </w:r>
          </w:p>
        </w:tc>
        <w:tc>
          <w:tcPr>
            <w:tcW w:w="1842" w:type="dxa"/>
            <w:noWrap/>
          </w:tcPr>
          <w:p w:rsidR="00394DDC" w:rsidRPr="00615A3C" w:rsidRDefault="00394DDC" w:rsidP="00904448">
            <w:pPr>
              <w:jc w:val="center"/>
              <w:rPr>
                <w:rFonts w:ascii="PT Astra Serif" w:hAnsi="PT Astra Serif"/>
                <w:lang w:bidi="he-IL"/>
              </w:rPr>
            </w:pPr>
            <w:r w:rsidRPr="00615A3C">
              <w:rPr>
                <w:rFonts w:ascii="PT Astra Serif" w:hAnsi="PT Astra Serif"/>
                <w:lang w:bidi="he-IL"/>
              </w:rPr>
              <w:t>2,5</w:t>
            </w:r>
          </w:p>
        </w:tc>
        <w:tc>
          <w:tcPr>
            <w:tcW w:w="1701" w:type="dxa"/>
          </w:tcPr>
          <w:p w:rsidR="00394DDC" w:rsidRPr="00615A3C" w:rsidRDefault="00394DDC" w:rsidP="00904448">
            <w:pPr>
              <w:ind w:left="-108" w:right="-109"/>
              <w:jc w:val="center"/>
              <w:rPr>
                <w:rFonts w:ascii="PT Astra Serif" w:hAnsi="PT Astra Serif"/>
                <w:lang w:bidi="he-IL"/>
              </w:rPr>
            </w:pPr>
            <w:r w:rsidRPr="00615A3C">
              <w:rPr>
                <w:rFonts w:ascii="PT Astra Serif" w:hAnsi="PT Astra Serif"/>
                <w:lang w:bidi="he-IL"/>
              </w:rPr>
              <w:t>-</w:t>
            </w:r>
          </w:p>
        </w:tc>
      </w:tr>
      <w:tr w:rsidR="00615A3C" w:rsidRPr="00615A3C" w:rsidTr="00D1470C">
        <w:tblPrEx>
          <w:tblBorders>
            <w:bottom w:val="single" w:sz="4" w:space="0" w:color="auto"/>
          </w:tblBorders>
        </w:tblPrEx>
        <w:tc>
          <w:tcPr>
            <w:tcW w:w="2410" w:type="dxa"/>
            <w:vMerge/>
            <w:noWrap/>
          </w:tcPr>
          <w:p w:rsidR="00394DDC" w:rsidRPr="00615A3C" w:rsidRDefault="00394DDC" w:rsidP="00904448">
            <w:pPr>
              <w:jc w:val="center"/>
              <w:rPr>
                <w:rFonts w:ascii="PT Astra Serif" w:hAnsi="PT Astra Serif"/>
                <w:lang w:bidi="he-IL"/>
              </w:rPr>
            </w:pPr>
          </w:p>
        </w:tc>
        <w:tc>
          <w:tcPr>
            <w:tcW w:w="1276" w:type="dxa"/>
          </w:tcPr>
          <w:p w:rsidR="00394DDC" w:rsidRPr="00615A3C" w:rsidRDefault="00394DDC" w:rsidP="00904448">
            <w:pPr>
              <w:ind w:left="-107" w:right="-108"/>
              <w:jc w:val="center"/>
              <w:rPr>
                <w:rFonts w:ascii="PT Astra Serif" w:hAnsi="PT Astra Serif"/>
                <w:lang w:bidi="he-IL"/>
              </w:rPr>
            </w:pPr>
            <w:r w:rsidRPr="00615A3C">
              <w:rPr>
                <w:rFonts w:ascii="PT Astra Serif" w:hAnsi="PT Astra Serif"/>
                <w:lang w:bidi="he-IL"/>
              </w:rPr>
              <w:t>ТГ-2</w:t>
            </w:r>
          </w:p>
        </w:tc>
        <w:tc>
          <w:tcPr>
            <w:tcW w:w="2410" w:type="dxa"/>
            <w:noWrap/>
          </w:tcPr>
          <w:p w:rsidR="00394DDC" w:rsidRPr="00615A3C" w:rsidRDefault="00394DDC" w:rsidP="00904448">
            <w:pPr>
              <w:jc w:val="center"/>
              <w:rPr>
                <w:rFonts w:ascii="PT Astra Serif" w:hAnsi="PT Astra Serif"/>
                <w:lang w:bidi="he-IL"/>
              </w:rPr>
            </w:pPr>
            <w:r w:rsidRPr="00615A3C">
              <w:rPr>
                <w:rFonts w:ascii="PT Astra Serif" w:hAnsi="PT Astra Serif"/>
                <w:lang w:bidi="he-IL"/>
              </w:rPr>
              <w:t>АТ-6-11</w:t>
            </w:r>
          </w:p>
        </w:tc>
        <w:tc>
          <w:tcPr>
            <w:tcW w:w="1842" w:type="dxa"/>
            <w:noWrap/>
          </w:tcPr>
          <w:p w:rsidR="00394DDC" w:rsidRPr="00615A3C" w:rsidRDefault="00394DDC" w:rsidP="00904448">
            <w:pPr>
              <w:jc w:val="center"/>
              <w:rPr>
                <w:rFonts w:ascii="PT Astra Serif" w:hAnsi="PT Astra Serif"/>
                <w:lang w:bidi="he-IL"/>
              </w:rPr>
            </w:pPr>
            <w:r w:rsidRPr="00615A3C">
              <w:rPr>
                <w:rFonts w:ascii="PT Astra Serif" w:hAnsi="PT Astra Serif"/>
                <w:lang w:bidi="he-IL"/>
              </w:rPr>
              <w:t>6</w:t>
            </w:r>
            <w:r w:rsidR="002E7271" w:rsidRPr="00615A3C">
              <w:rPr>
                <w:rFonts w:ascii="PT Astra Serif" w:hAnsi="PT Astra Serif"/>
                <w:lang w:bidi="he-IL"/>
              </w:rPr>
              <w:t>,0</w:t>
            </w:r>
          </w:p>
        </w:tc>
        <w:tc>
          <w:tcPr>
            <w:tcW w:w="1701" w:type="dxa"/>
          </w:tcPr>
          <w:p w:rsidR="00394DDC" w:rsidRPr="00615A3C" w:rsidRDefault="00394DDC" w:rsidP="00904448">
            <w:pPr>
              <w:ind w:left="-108" w:right="-109"/>
              <w:jc w:val="center"/>
              <w:rPr>
                <w:rFonts w:ascii="PT Astra Serif" w:hAnsi="PT Astra Serif"/>
                <w:lang w:bidi="he-IL"/>
              </w:rPr>
            </w:pPr>
            <w:r w:rsidRPr="00615A3C">
              <w:rPr>
                <w:rFonts w:ascii="PT Astra Serif" w:hAnsi="PT Astra Serif"/>
                <w:lang w:bidi="he-IL"/>
              </w:rPr>
              <w:t>-</w:t>
            </w:r>
          </w:p>
        </w:tc>
      </w:tr>
      <w:tr w:rsidR="00615A3C" w:rsidRPr="00615A3C" w:rsidTr="00D1470C">
        <w:tblPrEx>
          <w:tblBorders>
            <w:bottom w:val="single" w:sz="4" w:space="0" w:color="auto"/>
          </w:tblBorders>
        </w:tblPrEx>
        <w:tc>
          <w:tcPr>
            <w:tcW w:w="2410" w:type="dxa"/>
            <w:vMerge/>
            <w:noWrap/>
          </w:tcPr>
          <w:p w:rsidR="00394DDC" w:rsidRPr="00615A3C" w:rsidRDefault="00394DDC" w:rsidP="00904448">
            <w:pPr>
              <w:jc w:val="center"/>
              <w:rPr>
                <w:rFonts w:ascii="PT Astra Serif" w:hAnsi="PT Astra Serif"/>
                <w:lang w:bidi="he-IL"/>
              </w:rPr>
            </w:pPr>
          </w:p>
        </w:tc>
        <w:tc>
          <w:tcPr>
            <w:tcW w:w="1276" w:type="dxa"/>
          </w:tcPr>
          <w:p w:rsidR="00394DDC" w:rsidRPr="00615A3C" w:rsidRDefault="00394DDC" w:rsidP="00904448">
            <w:pPr>
              <w:ind w:left="-107" w:right="-108"/>
              <w:jc w:val="center"/>
              <w:rPr>
                <w:rFonts w:ascii="PT Astra Serif" w:hAnsi="PT Astra Serif"/>
                <w:lang w:bidi="he-IL"/>
              </w:rPr>
            </w:pPr>
            <w:r w:rsidRPr="00615A3C">
              <w:rPr>
                <w:rFonts w:ascii="PT Astra Serif" w:hAnsi="PT Astra Serif"/>
                <w:lang w:bidi="he-IL"/>
              </w:rPr>
              <w:t>ТГ-3</w:t>
            </w:r>
          </w:p>
        </w:tc>
        <w:tc>
          <w:tcPr>
            <w:tcW w:w="2410" w:type="dxa"/>
            <w:noWrap/>
          </w:tcPr>
          <w:p w:rsidR="00394DDC" w:rsidRPr="00615A3C" w:rsidRDefault="00394DDC" w:rsidP="00904448">
            <w:pPr>
              <w:jc w:val="center"/>
              <w:rPr>
                <w:rFonts w:ascii="PT Astra Serif" w:hAnsi="PT Astra Serif"/>
                <w:lang w:bidi="he-IL"/>
              </w:rPr>
            </w:pPr>
            <w:r w:rsidRPr="00615A3C">
              <w:rPr>
                <w:rFonts w:ascii="PT Astra Serif" w:hAnsi="PT Astra Serif"/>
                <w:lang w:bidi="he-IL"/>
              </w:rPr>
              <w:t>АТ-6-11</w:t>
            </w:r>
          </w:p>
        </w:tc>
        <w:tc>
          <w:tcPr>
            <w:tcW w:w="1842" w:type="dxa"/>
            <w:noWrap/>
          </w:tcPr>
          <w:p w:rsidR="00394DDC" w:rsidRPr="00615A3C" w:rsidRDefault="00394DDC" w:rsidP="00904448">
            <w:pPr>
              <w:jc w:val="center"/>
              <w:rPr>
                <w:rFonts w:ascii="PT Astra Serif" w:hAnsi="PT Astra Serif"/>
                <w:lang w:bidi="he-IL"/>
              </w:rPr>
            </w:pPr>
            <w:r w:rsidRPr="00615A3C">
              <w:rPr>
                <w:rFonts w:ascii="PT Astra Serif" w:hAnsi="PT Astra Serif"/>
                <w:lang w:bidi="he-IL"/>
              </w:rPr>
              <w:t>6</w:t>
            </w:r>
            <w:r w:rsidR="002E7271" w:rsidRPr="00615A3C">
              <w:rPr>
                <w:rFonts w:ascii="PT Astra Serif" w:hAnsi="PT Astra Serif"/>
                <w:lang w:bidi="he-IL"/>
              </w:rPr>
              <w:t>,0</w:t>
            </w:r>
          </w:p>
        </w:tc>
        <w:tc>
          <w:tcPr>
            <w:tcW w:w="1701" w:type="dxa"/>
          </w:tcPr>
          <w:p w:rsidR="00394DDC" w:rsidRPr="00615A3C" w:rsidRDefault="00394DDC" w:rsidP="00904448">
            <w:pPr>
              <w:ind w:left="-108" w:right="-109"/>
              <w:jc w:val="center"/>
              <w:rPr>
                <w:rFonts w:ascii="PT Astra Serif" w:hAnsi="PT Astra Serif"/>
                <w:lang w:bidi="he-IL"/>
              </w:rPr>
            </w:pPr>
            <w:r w:rsidRPr="00615A3C">
              <w:rPr>
                <w:rFonts w:ascii="PT Astra Serif" w:hAnsi="PT Astra Serif"/>
                <w:lang w:bidi="he-IL"/>
              </w:rPr>
              <w:t>-</w:t>
            </w:r>
          </w:p>
        </w:tc>
      </w:tr>
      <w:tr w:rsidR="00394DDC" w:rsidRPr="00615A3C" w:rsidTr="00D1470C">
        <w:tblPrEx>
          <w:tblBorders>
            <w:bottom w:val="single" w:sz="4" w:space="0" w:color="auto"/>
          </w:tblBorders>
        </w:tblPrEx>
        <w:tc>
          <w:tcPr>
            <w:tcW w:w="2410" w:type="dxa"/>
            <w:vMerge/>
            <w:noWrap/>
          </w:tcPr>
          <w:p w:rsidR="00394DDC" w:rsidRPr="00615A3C" w:rsidRDefault="00394DDC" w:rsidP="00904448">
            <w:pPr>
              <w:jc w:val="center"/>
              <w:rPr>
                <w:rFonts w:ascii="PT Astra Serif" w:hAnsi="PT Astra Serif"/>
                <w:lang w:bidi="he-IL"/>
              </w:rPr>
            </w:pPr>
          </w:p>
        </w:tc>
        <w:tc>
          <w:tcPr>
            <w:tcW w:w="1276" w:type="dxa"/>
          </w:tcPr>
          <w:p w:rsidR="00394DDC" w:rsidRPr="00615A3C" w:rsidRDefault="00394DDC" w:rsidP="00904448">
            <w:pPr>
              <w:ind w:left="-107" w:right="-108"/>
              <w:jc w:val="center"/>
              <w:rPr>
                <w:rFonts w:ascii="PT Astra Serif" w:hAnsi="PT Astra Serif"/>
                <w:lang w:bidi="he-IL"/>
              </w:rPr>
            </w:pPr>
            <w:r w:rsidRPr="00615A3C">
              <w:rPr>
                <w:rFonts w:ascii="PT Astra Serif" w:hAnsi="PT Astra Serif"/>
                <w:lang w:bidi="he-IL"/>
              </w:rPr>
              <w:t>ТГ-4</w:t>
            </w:r>
          </w:p>
        </w:tc>
        <w:tc>
          <w:tcPr>
            <w:tcW w:w="2410" w:type="dxa"/>
            <w:noWrap/>
          </w:tcPr>
          <w:p w:rsidR="00394DDC" w:rsidRPr="00615A3C" w:rsidRDefault="00394DDC" w:rsidP="00904448">
            <w:pPr>
              <w:ind w:right="-107"/>
              <w:jc w:val="center"/>
              <w:rPr>
                <w:rFonts w:ascii="PT Astra Serif" w:hAnsi="PT Astra Serif"/>
                <w:lang w:bidi="he-IL"/>
              </w:rPr>
            </w:pPr>
            <w:r w:rsidRPr="00615A3C">
              <w:rPr>
                <w:rFonts w:ascii="PT Astra Serif" w:hAnsi="PT Astra Serif"/>
                <w:lang w:bidi="he-IL"/>
              </w:rPr>
              <w:t>ПР-6-35/10/1,2</w:t>
            </w:r>
          </w:p>
        </w:tc>
        <w:tc>
          <w:tcPr>
            <w:tcW w:w="1842" w:type="dxa"/>
            <w:noWrap/>
          </w:tcPr>
          <w:p w:rsidR="00394DDC" w:rsidRPr="00615A3C" w:rsidRDefault="00394DDC" w:rsidP="00904448">
            <w:pPr>
              <w:jc w:val="center"/>
              <w:rPr>
                <w:rFonts w:ascii="PT Astra Serif" w:hAnsi="PT Astra Serif"/>
                <w:lang w:bidi="he-IL"/>
              </w:rPr>
            </w:pPr>
            <w:r w:rsidRPr="00615A3C">
              <w:rPr>
                <w:rFonts w:ascii="PT Astra Serif" w:hAnsi="PT Astra Serif"/>
                <w:lang w:bidi="he-IL"/>
              </w:rPr>
              <w:t>6</w:t>
            </w:r>
            <w:r w:rsidR="002E7271" w:rsidRPr="00615A3C">
              <w:rPr>
                <w:rFonts w:ascii="PT Astra Serif" w:hAnsi="PT Astra Serif"/>
                <w:lang w:bidi="he-IL"/>
              </w:rPr>
              <w:t>,0</w:t>
            </w:r>
          </w:p>
        </w:tc>
        <w:tc>
          <w:tcPr>
            <w:tcW w:w="1701" w:type="dxa"/>
          </w:tcPr>
          <w:p w:rsidR="00394DDC" w:rsidRPr="00615A3C" w:rsidRDefault="00394DDC" w:rsidP="00904448">
            <w:pPr>
              <w:ind w:left="-108" w:right="-109"/>
              <w:jc w:val="center"/>
              <w:rPr>
                <w:rFonts w:ascii="PT Astra Serif" w:hAnsi="PT Astra Serif"/>
                <w:lang w:bidi="he-IL"/>
              </w:rPr>
            </w:pPr>
            <w:r w:rsidRPr="00615A3C">
              <w:rPr>
                <w:rFonts w:ascii="PT Astra Serif" w:hAnsi="PT Astra Serif"/>
                <w:lang w:bidi="he-IL"/>
              </w:rPr>
              <w:t>-</w:t>
            </w:r>
          </w:p>
        </w:tc>
      </w:tr>
    </w:tbl>
    <w:p w:rsidR="00646D4E" w:rsidRPr="00615A3C" w:rsidRDefault="00646D4E" w:rsidP="00904448">
      <w:pPr>
        <w:tabs>
          <w:tab w:val="left" w:pos="360"/>
        </w:tabs>
        <w:suppressAutoHyphens/>
        <w:ind w:firstLine="851"/>
        <w:jc w:val="both"/>
        <w:rPr>
          <w:rFonts w:ascii="PT Astra Serif" w:hAnsi="PT Astra Serif"/>
          <w:sz w:val="28"/>
          <w:szCs w:val="28"/>
        </w:rPr>
      </w:pPr>
    </w:p>
    <w:p w:rsidR="007E4A9F" w:rsidRPr="00615A3C" w:rsidRDefault="006A77CB" w:rsidP="00904448">
      <w:pPr>
        <w:tabs>
          <w:tab w:val="left" w:pos="360"/>
        </w:tabs>
        <w:suppressAutoHyphens/>
        <w:jc w:val="center"/>
        <w:rPr>
          <w:rFonts w:ascii="PT Astra Serif" w:hAnsi="PT Astra Serif"/>
          <w:sz w:val="28"/>
          <w:szCs w:val="28"/>
          <w:lang w:bidi="he-IL"/>
        </w:rPr>
      </w:pPr>
      <w:r w:rsidRPr="00615A3C">
        <w:rPr>
          <w:rFonts w:ascii="PT Astra Serif" w:hAnsi="PT Astra Serif"/>
          <w:sz w:val="28"/>
          <w:szCs w:val="28"/>
          <w:lang w:bidi="he-IL"/>
        </w:rPr>
        <w:t>2.7</w:t>
      </w:r>
      <w:r w:rsidR="007E4A9F" w:rsidRPr="00615A3C">
        <w:rPr>
          <w:rFonts w:ascii="PT Astra Serif" w:hAnsi="PT Astra Serif"/>
          <w:sz w:val="28"/>
          <w:szCs w:val="28"/>
          <w:lang w:bidi="he-IL"/>
        </w:rPr>
        <w:t>. Выработка электроэнергии электростанциями</w:t>
      </w:r>
    </w:p>
    <w:p w:rsidR="007E4A9F" w:rsidRPr="00615A3C" w:rsidRDefault="007E4A9F" w:rsidP="00904448">
      <w:pPr>
        <w:tabs>
          <w:tab w:val="left" w:pos="360"/>
        </w:tabs>
        <w:suppressAutoHyphens/>
        <w:jc w:val="center"/>
        <w:rPr>
          <w:rFonts w:ascii="PT Astra Serif" w:hAnsi="PT Astra Serif"/>
          <w:sz w:val="28"/>
          <w:szCs w:val="28"/>
          <w:lang w:bidi="he-IL"/>
        </w:rPr>
      </w:pPr>
      <w:r w:rsidRPr="00615A3C">
        <w:rPr>
          <w:rFonts w:ascii="PT Astra Serif" w:hAnsi="PT Astra Serif"/>
          <w:sz w:val="28"/>
          <w:szCs w:val="28"/>
          <w:lang w:bidi="he-IL"/>
        </w:rPr>
        <w:t>энергосистемы Ульяновской области</w:t>
      </w:r>
    </w:p>
    <w:p w:rsidR="007E4A9F" w:rsidRPr="00615A3C" w:rsidRDefault="007E4A9F" w:rsidP="00904448">
      <w:pPr>
        <w:tabs>
          <w:tab w:val="left" w:pos="360"/>
        </w:tabs>
        <w:jc w:val="center"/>
        <w:rPr>
          <w:rFonts w:ascii="PT Astra Serif" w:hAnsi="PT Astra Serif"/>
          <w:sz w:val="28"/>
          <w:szCs w:val="28"/>
          <w:lang w:bidi="he-IL"/>
        </w:rPr>
      </w:pPr>
    </w:p>
    <w:p w:rsidR="00160071" w:rsidRPr="00615A3C" w:rsidRDefault="00160071" w:rsidP="00160071">
      <w:pPr>
        <w:tabs>
          <w:tab w:val="left" w:pos="0"/>
        </w:tabs>
        <w:suppressAutoHyphens/>
        <w:ind w:firstLine="709"/>
        <w:jc w:val="both"/>
        <w:rPr>
          <w:rFonts w:ascii="PT Astra Serif" w:hAnsi="PT Astra Serif"/>
          <w:sz w:val="28"/>
          <w:szCs w:val="28"/>
        </w:rPr>
      </w:pPr>
      <w:r w:rsidRPr="00615A3C">
        <w:rPr>
          <w:rFonts w:ascii="PT Astra Serif" w:hAnsi="PT Astra Serif"/>
          <w:sz w:val="28"/>
          <w:szCs w:val="28"/>
        </w:rPr>
        <w:t xml:space="preserve">Объём электроэнергии, выработанной в 2021 году электростанциями энергосистемы Ульяновской области, составляет 2477,4 млн кВт*час, что </w:t>
      </w:r>
      <w:r w:rsidRPr="00615A3C">
        <w:rPr>
          <w:rFonts w:ascii="PT Astra Serif" w:hAnsi="PT Astra Serif"/>
          <w:sz w:val="28"/>
          <w:szCs w:val="28"/>
        </w:rPr>
        <w:br/>
        <w:t xml:space="preserve">на 160,8 млн кВт*час, или на 6,9 %, больше, чем за аналогичный период </w:t>
      </w:r>
      <w:r w:rsidRPr="00615A3C">
        <w:rPr>
          <w:rFonts w:ascii="PT Astra Serif" w:hAnsi="PT Astra Serif"/>
          <w:sz w:val="28"/>
          <w:szCs w:val="28"/>
        </w:rPr>
        <w:br/>
      </w:r>
      <w:r w:rsidRPr="00615A3C">
        <w:rPr>
          <w:rFonts w:ascii="PT Astra Serif" w:hAnsi="PT Astra Serif"/>
          <w:spacing w:val="-4"/>
          <w:sz w:val="28"/>
          <w:szCs w:val="28"/>
        </w:rPr>
        <w:t>2020 года, в том числе объём электроэнергии, выработанной Ульяновской ТЭЦ-1</w:t>
      </w:r>
      <w:r w:rsidRPr="00615A3C">
        <w:rPr>
          <w:rFonts w:ascii="PT Astra Serif" w:hAnsi="PT Astra Serif"/>
          <w:sz w:val="28"/>
          <w:szCs w:val="28"/>
        </w:rPr>
        <w:t xml:space="preserve"> и Ульяновской ТЭЦ-2 ПАО «Т Плюс» (филиал «Ульяновский»), составляет 2060,9 млн кВт*час, что на </w:t>
      </w:r>
      <w:r w:rsidR="00894E1E" w:rsidRPr="00615A3C">
        <w:rPr>
          <w:rFonts w:ascii="PT Astra Serif" w:hAnsi="PT Astra Serif"/>
          <w:sz w:val="28"/>
          <w:szCs w:val="28"/>
        </w:rPr>
        <w:t>275,1</w:t>
      </w:r>
      <w:r w:rsidRPr="00615A3C">
        <w:rPr>
          <w:rFonts w:ascii="PT Astra Serif" w:hAnsi="PT Astra Serif"/>
          <w:sz w:val="28"/>
          <w:szCs w:val="28"/>
        </w:rPr>
        <w:t xml:space="preserve"> млн кВт*час, или на </w:t>
      </w:r>
      <w:r w:rsidR="00894E1E" w:rsidRPr="00615A3C">
        <w:rPr>
          <w:rFonts w:ascii="PT Astra Serif" w:hAnsi="PT Astra Serif"/>
          <w:sz w:val="28"/>
          <w:szCs w:val="28"/>
        </w:rPr>
        <w:t>15,4</w:t>
      </w:r>
      <w:r w:rsidRPr="00615A3C">
        <w:rPr>
          <w:rFonts w:ascii="PT Astra Serif" w:hAnsi="PT Astra Serif"/>
          <w:sz w:val="28"/>
          <w:szCs w:val="28"/>
        </w:rPr>
        <w:t xml:space="preserve"> %, </w:t>
      </w:r>
      <w:r w:rsidR="00894E1E" w:rsidRPr="00615A3C">
        <w:rPr>
          <w:rFonts w:ascii="PT Astra Serif" w:hAnsi="PT Astra Serif"/>
          <w:sz w:val="28"/>
          <w:szCs w:val="28"/>
        </w:rPr>
        <w:t>бол</w:t>
      </w:r>
      <w:r w:rsidRPr="00615A3C">
        <w:rPr>
          <w:rFonts w:ascii="PT Astra Serif" w:hAnsi="PT Astra Serif"/>
          <w:sz w:val="28"/>
          <w:szCs w:val="28"/>
        </w:rPr>
        <w:t>ьше</w:t>
      </w:r>
      <w:r w:rsidR="00894E1E" w:rsidRPr="00615A3C">
        <w:rPr>
          <w:rFonts w:ascii="PT Astra Serif" w:hAnsi="PT Astra Serif"/>
          <w:sz w:val="28"/>
          <w:szCs w:val="28"/>
        </w:rPr>
        <w:t xml:space="preserve">, чем </w:t>
      </w:r>
      <w:r w:rsidR="00894E1E" w:rsidRPr="00615A3C">
        <w:rPr>
          <w:rFonts w:ascii="PT Astra Serif" w:hAnsi="PT Astra Serif"/>
          <w:sz w:val="28"/>
          <w:szCs w:val="28"/>
        </w:rPr>
        <w:br/>
        <w:t>за аналогичный период 2020</w:t>
      </w:r>
      <w:r w:rsidRPr="00615A3C">
        <w:rPr>
          <w:rFonts w:ascii="PT Astra Serif" w:hAnsi="PT Astra Serif"/>
          <w:sz w:val="28"/>
          <w:szCs w:val="28"/>
        </w:rPr>
        <w:t xml:space="preserve"> года, объём электроэнергии, выработанной электростанциями АО «ГНЦ НИИАР», ООО «НИИАР-ГЕНЕРАЦИЯ», составляет </w:t>
      </w:r>
      <w:r w:rsidR="00894E1E" w:rsidRPr="00615A3C">
        <w:rPr>
          <w:rFonts w:ascii="PT Astra Serif" w:hAnsi="PT Astra Serif"/>
          <w:sz w:val="28"/>
          <w:szCs w:val="28"/>
        </w:rPr>
        <w:t>197,6</w:t>
      </w:r>
      <w:r w:rsidRPr="00615A3C">
        <w:rPr>
          <w:rFonts w:ascii="PT Astra Serif" w:hAnsi="PT Astra Serif"/>
          <w:sz w:val="28"/>
          <w:szCs w:val="28"/>
        </w:rPr>
        <w:t xml:space="preserve">млн кВт*час, что на </w:t>
      </w:r>
      <w:r w:rsidR="00894E1E" w:rsidRPr="00615A3C">
        <w:rPr>
          <w:rFonts w:ascii="PT Astra Serif" w:hAnsi="PT Astra Serif"/>
          <w:sz w:val="28"/>
          <w:szCs w:val="28"/>
        </w:rPr>
        <w:t>119,8 млн кВт*час, или на 37,7</w:t>
      </w:r>
      <w:r w:rsidRPr="00615A3C">
        <w:rPr>
          <w:rFonts w:ascii="PT Astra Serif" w:hAnsi="PT Astra Serif"/>
          <w:sz w:val="28"/>
          <w:szCs w:val="28"/>
        </w:rPr>
        <w:t xml:space="preserve"> %, </w:t>
      </w:r>
      <w:r w:rsidR="00894E1E" w:rsidRPr="00615A3C">
        <w:rPr>
          <w:rFonts w:ascii="PT Astra Serif" w:hAnsi="PT Astra Serif"/>
          <w:sz w:val="28"/>
          <w:szCs w:val="28"/>
        </w:rPr>
        <w:t>мень</w:t>
      </w:r>
      <w:r w:rsidRPr="00615A3C">
        <w:rPr>
          <w:rFonts w:ascii="PT Astra Serif" w:hAnsi="PT Astra Serif"/>
          <w:sz w:val="28"/>
          <w:szCs w:val="28"/>
        </w:rPr>
        <w:t>ше, чем за аналогичный период 20</w:t>
      </w:r>
      <w:r w:rsidR="00894E1E" w:rsidRPr="00615A3C">
        <w:rPr>
          <w:rFonts w:ascii="PT Astra Serif" w:hAnsi="PT Astra Serif"/>
          <w:sz w:val="28"/>
          <w:szCs w:val="28"/>
        </w:rPr>
        <w:t>20</w:t>
      </w:r>
      <w:r w:rsidRPr="00615A3C">
        <w:rPr>
          <w:rFonts w:ascii="PT Astra Serif" w:hAnsi="PT Astra Serif"/>
          <w:sz w:val="28"/>
          <w:szCs w:val="28"/>
        </w:rPr>
        <w:t xml:space="preserve"> года. Объём электроэнергии, выработанной Ульяновской ВЭС ПАО «Фортум» в 2021 году, составляет 91,7 млн кВт*час. </w:t>
      </w:r>
      <w:r w:rsidRPr="00615A3C">
        <w:rPr>
          <w:rFonts w:ascii="PT Astra Serif" w:hAnsi="PT Astra Serif"/>
          <w:sz w:val="28"/>
          <w:szCs w:val="28"/>
        </w:rPr>
        <w:lastRenderedPageBreak/>
        <w:t>Объём электроэнергии, выработанной Ульяновской ВЭС-2 ООО «Первый Ветропарк ФРВ» в 2021 году, составляет 127,1 млн кВт*час.</w:t>
      </w:r>
    </w:p>
    <w:p w:rsidR="00160071" w:rsidRPr="00615A3C" w:rsidRDefault="00160071" w:rsidP="00120C32">
      <w:pPr>
        <w:tabs>
          <w:tab w:val="left" w:pos="0"/>
        </w:tabs>
        <w:suppressAutoHyphens/>
        <w:ind w:firstLine="709"/>
        <w:jc w:val="both"/>
        <w:rPr>
          <w:rFonts w:ascii="PT Astra Serif" w:hAnsi="PT Astra Serif"/>
          <w:sz w:val="28"/>
          <w:szCs w:val="28"/>
        </w:rPr>
      </w:pPr>
    </w:p>
    <w:p w:rsidR="00710094" w:rsidRPr="00615A3C" w:rsidRDefault="000019A0" w:rsidP="00120C32">
      <w:pPr>
        <w:tabs>
          <w:tab w:val="left" w:pos="0"/>
        </w:tabs>
        <w:suppressAutoHyphens/>
        <w:ind w:firstLine="709"/>
        <w:jc w:val="both"/>
        <w:rPr>
          <w:rFonts w:ascii="PT Astra Serif" w:hAnsi="PT Astra Serif"/>
          <w:sz w:val="28"/>
          <w:szCs w:val="28"/>
          <w:lang w:bidi="he-IL"/>
        </w:rPr>
      </w:pPr>
      <w:r w:rsidRPr="00615A3C">
        <w:rPr>
          <w:rFonts w:ascii="PT Astra Serif" w:hAnsi="PT Astra Serif"/>
          <w:sz w:val="28"/>
          <w:szCs w:val="28"/>
        </w:rPr>
        <w:t>Информация о выработке электроэнергии электростанциями энергоси</w:t>
      </w:r>
      <w:r w:rsidR="00570BC6">
        <w:rPr>
          <w:rFonts w:ascii="PT Astra Serif" w:hAnsi="PT Astra Serif"/>
          <w:sz w:val="28"/>
          <w:szCs w:val="28"/>
        </w:rPr>
        <w:t>стемы Ульяновской области в 2021</w:t>
      </w:r>
      <w:r w:rsidRPr="00615A3C">
        <w:rPr>
          <w:rFonts w:ascii="PT Astra Serif" w:hAnsi="PT Astra Serif"/>
          <w:sz w:val="28"/>
          <w:szCs w:val="28"/>
        </w:rPr>
        <w:t xml:space="preserve"> году представлена в таблице 10.</w:t>
      </w:r>
    </w:p>
    <w:p w:rsidR="00904448" w:rsidRPr="00615A3C" w:rsidRDefault="00904448" w:rsidP="00904448">
      <w:pPr>
        <w:pStyle w:val="a6"/>
        <w:spacing w:after="0"/>
        <w:ind w:firstLine="0"/>
        <w:jc w:val="right"/>
        <w:rPr>
          <w:rFonts w:ascii="PT Astra Serif" w:hAnsi="PT Astra Serif"/>
          <w:sz w:val="28"/>
          <w:szCs w:val="28"/>
          <w:lang w:bidi="he-IL"/>
        </w:rPr>
      </w:pPr>
    </w:p>
    <w:p w:rsidR="007E4A9F" w:rsidRPr="00615A3C" w:rsidRDefault="007E4A9F" w:rsidP="00904448">
      <w:pPr>
        <w:pStyle w:val="a6"/>
        <w:spacing w:after="0"/>
        <w:ind w:firstLine="0"/>
        <w:jc w:val="right"/>
        <w:rPr>
          <w:rFonts w:ascii="PT Astra Serif" w:hAnsi="PT Astra Serif"/>
          <w:sz w:val="28"/>
          <w:szCs w:val="28"/>
          <w:lang w:bidi="he-IL"/>
        </w:rPr>
      </w:pPr>
      <w:r w:rsidRPr="00615A3C">
        <w:rPr>
          <w:rFonts w:ascii="PT Astra Serif" w:hAnsi="PT Astra Serif"/>
          <w:sz w:val="28"/>
          <w:szCs w:val="28"/>
          <w:lang w:bidi="he-IL"/>
        </w:rPr>
        <w:t>Таблица 1</w:t>
      </w:r>
      <w:r w:rsidR="000A5979" w:rsidRPr="00615A3C">
        <w:rPr>
          <w:rFonts w:ascii="PT Astra Serif" w:hAnsi="PT Astra Serif"/>
          <w:sz w:val="28"/>
          <w:szCs w:val="28"/>
          <w:lang w:bidi="he-IL"/>
        </w:rPr>
        <w:t>0</w:t>
      </w:r>
    </w:p>
    <w:p w:rsidR="000A5979" w:rsidRPr="00615A3C" w:rsidRDefault="000A5979" w:rsidP="00904448">
      <w:pPr>
        <w:pStyle w:val="a6"/>
        <w:spacing w:after="0"/>
        <w:ind w:firstLine="0"/>
        <w:jc w:val="right"/>
        <w:rPr>
          <w:rFonts w:ascii="PT Astra Serif" w:hAnsi="PT Astra Serif"/>
          <w:sz w:val="28"/>
          <w:szCs w:val="28"/>
          <w:lang w:bidi="he-IL"/>
        </w:rPr>
      </w:pPr>
    </w:p>
    <w:tbl>
      <w:tblPr>
        <w:tblW w:w="95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16"/>
        <w:gridCol w:w="1527"/>
        <w:gridCol w:w="2273"/>
        <w:gridCol w:w="685"/>
        <w:gridCol w:w="2075"/>
        <w:gridCol w:w="714"/>
      </w:tblGrid>
      <w:tr w:rsidR="00615A3C" w:rsidRPr="00615A3C" w:rsidTr="00381B2F">
        <w:tc>
          <w:tcPr>
            <w:tcW w:w="2316" w:type="dxa"/>
            <w:vMerge w:val="restart"/>
            <w:tcBorders>
              <w:bottom w:val="nil"/>
            </w:tcBorders>
            <w:vAlign w:val="center"/>
          </w:tcPr>
          <w:p w:rsidR="006A77CB" w:rsidRPr="00615A3C" w:rsidRDefault="007E4A9F" w:rsidP="00904448">
            <w:pPr>
              <w:pStyle w:val="a6"/>
              <w:spacing w:after="0"/>
              <w:ind w:firstLine="0"/>
              <w:jc w:val="center"/>
              <w:rPr>
                <w:rFonts w:ascii="PT Astra Serif" w:hAnsi="PT Astra Serif"/>
                <w:bCs/>
                <w:iCs/>
                <w:sz w:val="24"/>
                <w:lang w:bidi="he-IL"/>
              </w:rPr>
            </w:pPr>
            <w:r w:rsidRPr="00615A3C">
              <w:rPr>
                <w:rFonts w:ascii="PT Astra Serif" w:hAnsi="PT Astra Serif"/>
                <w:bCs/>
                <w:iCs/>
                <w:sz w:val="24"/>
                <w:lang w:bidi="he-IL"/>
              </w:rPr>
              <w:t xml:space="preserve">Наименование </w:t>
            </w:r>
          </w:p>
          <w:p w:rsidR="007E4A9F" w:rsidRPr="00615A3C" w:rsidRDefault="007E4A9F" w:rsidP="00904448">
            <w:pPr>
              <w:pStyle w:val="a6"/>
              <w:spacing w:after="0"/>
              <w:ind w:firstLine="0"/>
              <w:jc w:val="center"/>
              <w:rPr>
                <w:rFonts w:ascii="PT Astra Serif" w:hAnsi="PT Astra Serif"/>
                <w:sz w:val="24"/>
                <w:lang w:bidi="he-IL"/>
              </w:rPr>
            </w:pPr>
            <w:r w:rsidRPr="00615A3C">
              <w:rPr>
                <w:rFonts w:ascii="PT Astra Serif" w:hAnsi="PT Astra Serif"/>
                <w:bCs/>
                <w:iCs/>
                <w:sz w:val="24"/>
                <w:lang w:bidi="he-IL"/>
              </w:rPr>
              <w:t>электростанции</w:t>
            </w:r>
          </w:p>
        </w:tc>
        <w:tc>
          <w:tcPr>
            <w:tcW w:w="7274" w:type="dxa"/>
            <w:gridSpan w:val="5"/>
            <w:vAlign w:val="center"/>
          </w:tcPr>
          <w:p w:rsidR="007E4A9F" w:rsidRPr="00615A3C" w:rsidRDefault="007E4A9F" w:rsidP="00A35F03">
            <w:pPr>
              <w:pStyle w:val="a6"/>
              <w:spacing w:after="0"/>
              <w:ind w:firstLine="0"/>
              <w:jc w:val="center"/>
              <w:rPr>
                <w:rFonts w:ascii="PT Astra Serif" w:hAnsi="PT Astra Serif"/>
                <w:sz w:val="24"/>
                <w:lang w:bidi="he-IL"/>
              </w:rPr>
            </w:pPr>
            <w:r w:rsidRPr="00615A3C">
              <w:rPr>
                <w:rFonts w:ascii="PT Astra Serif" w:hAnsi="PT Astra Serif"/>
                <w:sz w:val="24"/>
                <w:lang w:bidi="he-IL"/>
              </w:rPr>
              <w:t xml:space="preserve">Объём электроэнергии, выработанной электростанциями </w:t>
            </w:r>
            <w:r w:rsidR="00BF7CEF" w:rsidRPr="00615A3C">
              <w:rPr>
                <w:rFonts w:ascii="PT Astra Serif" w:hAnsi="PT Astra Serif"/>
                <w:sz w:val="24"/>
                <w:lang w:bidi="he-IL"/>
              </w:rPr>
              <w:br/>
            </w:r>
            <w:r w:rsidRPr="00615A3C">
              <w:rPr>
                <w:rFonts w:ascii="PT Astra Serif" w:hAnsi="PT Astra Serif"/>
                <w:sz w:val="24"/>
                <w:lang w:bidi="he-IL"/>
              </w:rPr>
              <w:t>в 20</w:t>
            </w:r>
            <w:r w:rsidR="000827EF" w:rsidRPr="00615A3C">
              <w:rPr>
                <w:rFonts w:ascii="PT Astra Serif" w:hAnsi="PT Astra Serif"/>
                <w:sz w:val="24"/>
                <w:lang w:bidi="he-IL"/>
              </w:rPr>
              <w:t>2</w:t>
            </w:r>
            <w:r w:rsidR="00A35F03" w:rsidRPr="00615A3C">
              <w:rPr>
                <w:rFonts w:ascii="PT Astra Serif" w:hAnsi="PT Astra Serif"/>
                <w:sz w:val="24"/>
                <w:lang w:bidi="he-IL"/>
              </w:rPr>
              <w:t xml:space="preserve">1 </w:t>
            </w:r>
            <w:r w:rsidRPr="00615A3C">
              <w:rPr>
                <w:rFonts w:ascii="PT Astra Serif" w:hAnsi="PT Astra Serif"/>
                <w:sz w:val="24"/>
                <w:lang w:bidi="he-IL"/>
              </w:rPr>
              <w:t xml:space="preserve">году, </w:t>
            </w:r>
            <w:r w:rsidR="004B3FD7" w:rsidRPr="00615A3C">
              <w:rPr>
                <w:rFonts w:ascii="PT Astra Serif" w:hAnsi="PT Astra Serif"/>
                <w:spacing w:val="4"/>
                <w:sz w:val="24"/>
                <w:lang w:bidi="he-IL"/>
              </w:rPr>
              <w:t>млн</w:t>
            </w:r>
            <w:r w:rsidRPr="00615A3C">
              <w:rPr>
                <w:rFonts w:ascii="PT Astra Serif" w:hAnsi="PT Astra Serif"/>
                <w:spacing w:val="4"/>
                <w:sz w:val="24"/>
                <w:lang w:bidi="he-IL"/>
              </w:rPr>
              <w:t xml:space="preserve"> кВт*час</w:t>
            </w:r>
          </w:p>
        </w:tc>
      </w:tr>
      <w:tr w:rsidR="00615A3C" w:rsidRPr="00615A3C" w:rsidTr="00381B2F">
        <w:tc>
          <w:tcPr>
            <w:tcW w:w="2316" w:type="dxa"/>
            <w:vMerge/>
            <w:tcBorders>
              <w:bottom w:val="nil"/>
            </w:tcBorders>
            <w:vAlign w:val="center"/>
          </w:tcPr>
          <w:p w:rsidR="007E4A9F" w:rsidRPr="00615A3C" w:rsidRDefault="007E4A9F" w:rsidP="00904448">
            <w:pPr>
              <w:jc w:val="center"/>
              <w:rPr>
                <w:rFonts w:ascii="PT Astra Serif" w:hAnsi="PT Astra Serif"/>
                <w:bCs/>
                <w:iCs/>
                <w:lang w:bidi="he-IL"/>
              </w:rPr>
            </w:pPr>
          </w:p>
        </w:tc>
        <w:tc>
          <w:tcPr>
            <w:tcW w:w="1527" w:type="dxa"/>
            <w:vMerge w:val="restart"/>
            <w:tcBorders>
              <w:bottom w:val="nil"/>
            </w:tcBorders>
            <w:vAlign w:val="center"/>
          </w:tcPr>
          <w:p w:rsidR="007E4A9F" w:rsidRPr="00615A3C" w:rsidRDefault="007E4A9F" w:rsidP="00904448">
            <w:pPr>
              <w:jc w:val="center"/>
              <w:rPr>
                <w:rFonts w:ascii="PT Astra Serif" w:hAnsi="PT Astra Serif"/>
                <w:lang w:bidi="he-IL"/>
              </w:rPr>
            </w:pPr>
            <w:r w:rsidRPr="00615A3C">
              <w:rPr>
                <w:rFonts w:ascii="PT Astra Serif" w:hAnsi="PT Astra Serif"/>
                <w:lang w:bidi="he-IL"/>
              </w:rPr>
              <w:t>фактическое значение</w:t>
            </w:r>
          </w:p>
        </w:tc>
        <w:tc>
          <w:tcPr>
            <w:tcW w:w="5747" w:type="dxa"/>
            <w:gridSpan w:val="4"/>
            <w:tcBorders>
              <w:bottom w:val="single" w:sz="4" w:space="0" w:color="auto"/>
            </w:tcBorders>
            <w:vAlign w:val="center"/>
          </w:tcPr>
          <w:p w:rsidR="007E4A9F" w:rsidRPr="00615A3C" w:rsidRDefault="007E4A9F" w:rsidP="00904448">
            <w:pPr>
              <w:pStyle w:val="a6"/>
              <w:spacing w:after="0"/>
              <w:ind w:firstLine="0"/>
              <w:jc w:val="center"/>
              <w:rPr>
                <w:rFonts w:ascii="PT Astra Serif" w:hAnsi="PT Astra Serif"/>
                <w:sz w:val="24"/>
                <w:lang w:bidi="he-IL"/>
              </w:rPr>
            </w:pPr>
            <w:r w:rsidRPr="00615A3C">
              <w:rPr>
                <w:rFonts w:ascii="PT Astra Serif" w:hAnsi="PT Astra Serif"/>
                <w:sz w:val="24"/>
                <w:lang w:bidi="he-IL"/>
              </w:rPr>
              <w:t>в том числе</w:t>
            </w:r>
          </w:p>
        </w:tc>
      </w:tr>
      <w:tr w:rsidR="00615A3C" w:rsidRPr="00615A3C" w:rsidTr="00381B2F">
        <w:tc>
          <w:tcPr>
            <w:tcW w:w="2316" w:type="dxa"/>
            <w:vMerge/>
            <w:tcBorders>
              <w:bottom w:val="nil"/>
            </w:tcBorders>
            <w:vAlign w:val="center"/>
          </w:tcPr>
          <w:p w:rsidR="007E4A9F" w:rsidRPr="00615A3C" w:rsidRDefault="007E4A9F" w:rsidP="00904448">
            <w:pPr>
              <w:jc w:val="center"/>
              <w:rPr>
                <w:rFonts w:ascii="PT Astra Serif" w:hAnsi="PT Astra Serif"/>
                <w:bCs/>
                <w:iCs/>
                <w:lang w:bidi="he-IL"/>
              </w:rPr>
            </w:pPr>
          </w:p>
        </w:tc>
        <w:tc>
          <w:tcPr>
            <w:tcW w:w="1527" w:type="dxa"/>
            <w:vMerge/>
            <w:tcBorders>
              <w:bottom w:val="nil"/>
            </w:tcBorders>
            <w:vAlign w:val="center"/>
          </w:tcPr>
          <w:p w:rsidR="007E4A9F" w:rsidRPr="00615A3C" w:rsidRDefault="007E4A9F" w:rsidP="00904448">
            <w:pPr>
              <w:jc w:val="center"/>
              <w:rPr>
                <w:rFonts w:ascii="PT Astra Serif" w:hAnsi="PT Astra Serif"/>
                <w:lang w:bidi="he-IL"/>
              </w:rPr>
            </w:pPr>
          </w:p>
        </w:tc>
        <w:tc>
          <w:tcPr>
            <w:tcW w:w="2273" w:type="dxa"/>
            <w:tcBorders>
              <w:bottom w:val="nil"/>
            </w:tcBorders>
            <w:vAlign w:val="center"/>
          </w:tcPr>
          <w:p w:rsidR="007E4A9F" w:rsidRPr="00615A3C" w:rsidRDefault="007E4A9F" w:rsidP="00904448">
            <w:pPr>
              <w:jc w:val="center"/>
              <w:rPr>
                <w:rFonts w:ascii="PT Astra Serif" w:hAnsi="PT Astra Serif"/>
                <w:lang w:bidi="he-IL"/>
              </w:rPr>
            </w:pPr>
            <w:r w:rsidRPr="00615A3C">
              <w:rPr>
                <w:rFonts w:ascii="PT Astra Serif" w:hAnsi="PT Astra Serif"/>
                <w:lang w:bidi="he-IL"/>
              </w:rPr>
              <w:t>теплофикационный цикл</w:t>
            </w:r>
          </w:p>
        </w:tc>
        <w:tc>
          <w:tcPr>
            <w:tcW w:w="685" w:type="dxa"/>
            <w:tcBorders>
              <w:bottom w:val="nil"/>
            </w:tcBorders>
            <w:vAlign w:val="center"/>
          </w:tcPr>
          <w:p w:rsidR="007E4A9F" w:rsidRPr="00615A3C" w:rsidRDefault="007E4A9F" w:rsidP="00904448">
            <w:pPr>
              <w:jc w:val="center"/>
              <w:rPr>
                <w:rFonts w:ascii="PT Astra Serif" w:hAnsi="PT Astra Serif"/>
                <w:lang w:bidi="he-IL"/>
              </w:rPr>
            </w:pPr>
            <w:r w:rsidRPr="00615A3C">
              <w:rPr>
                <w:rFonts w:ascii="PT Astra Serif" w:hAnsi="PT Astra Serif"/>
                <w:lang w:bidi="he-IL"/>
              </w:rPr>
              <w:t>%</w:t>
            </w:r>
          </w:p>
        </w:tc>
        <w:tc>
          <w:tcPr>
            <w:tcW w:w="2075" w:type="dxa"/>
            <w:tcBorders>
              <w:bottom w:val="nil"/>
            </w:tcBorders>
            <w:vAlign w:val="center"/>
          </w:tcPr>
          <w:p w:rsidR="007E4A9F" w:rsidRPr="00615A3C" w:rsidRDefault="007E4A9F" w:rsidP="00904448">
            <w:pPr>
              <w:jc w:val="center"/>
              <w:rPr>
                <w:rFonts w:ascii="PT Astra Serif" w:hAnsi="PT Astra Serif"/>
                <w:lang w:bidi="he-IL"/>
              </w:rPr>
            </w:pPr>
            <w:r w:rsidRPr="00615A3C">
              <w:rPr>
                <w:rFonts w:ascii="PT Astra Serif" w:hAnsi="PT Astra Serif"/>
                <w:lang w:bidi="he-IL"/>
              </w:rPr>
              <w:t>конденсационный цикл</w:t>
            </w:r>
          </w:p>
        </w:tc>
        <w:tc>
          <w:tcPr>
            <w:tcW w:w="714" w:type="dxa"/>
            <w:tcBorders>
              <w:bottom w:val="nil"/>
            </w:tcBorders>
            <w:vAlign w:val="center"/>
          </w:tcPr>
          <w:p w:rsidR="007E4A9F" w:rsidRPr="00615A3C" w:rsidRDefault="007E4A9F" w:rsidP="00904448">
            <w:pPr>
              <w:jc w:val="center"/>
              <w:rPr>
                <w:rFonts w:ascii="PT Astra Serif" w:hAnsi="PT Astra Serif"/>
                <w:lang w:bidi="he-IL"/>
              </w:rPr>
            </w:pPr>
            <w:r w:rsidRPr="00615A3C">
              <w:rPr>
                <w:rFonts w:ascii="PT Astra Serif" w:hAnsi="PT Astra Serif"/>
                <w:lang w:bidi="he-IL"/>
              </w:rPr>
              <w:t>%</w:t>
            </w:r>
          </w:p>
        </w:tc>
      </w:tr>
      <w:tr w:rsidR="00615A3C" w:rsidRPr="00615A3C" w:rsidTr="00381B2F">
        <w:trPr>
          <w:trHeight w:val="77"/>
        </w:trPr>
        <w:tc>
          <w:tcPr>
            <w:tcW w:w="2316" w:type="dxa"/>
          </w:tcPr>
          <w:p w:rsidR="00D1470C" w:rsidRPr="00615A3C" w:rsidRDefault="00D1470C" w:rsidP="00904448">
            <w:pPr>
              <w:jc w:val="center"/>
              <w:rPr>
                <w:rFonts w:ascii="PT Astra Serif" w:hAnsi="PT Astra Serif"/>
                <w:bCs/>
                <w:iCs/>
                <w:lang w:bidi="he-IL"/>
              </w:rPr>
            </w:pPr>
            <w:r w:rsidRPr="00615A3C">
              <w:rPr>
                <w:rFonts w:ascii="PT Astra Serif" w:hAnsi="PT Astra Serif"/>
                <w:bCs/>
                <w:iCs/>
                <w:lang w:bidi="he-IL"/>
              </w:rPr>
              <w:t>Ульяновская ТЭЦ-1</w:t>
            </w:r>
          </w:p>
        </w:tc>
        <w:tc>
          <w:tcPr>
            <w:tcW w:w="1527" w:type="dxa"/>
            <w:vAlign w:val="center"/>
          </w:tcPr>
          <w:p w:rsidR="00D1470C" w:rsidRPr="00615A3C" w:rsidRDefault="000E6F55" w:rsidP="00904448">
            <w:pPr>
              <w:jc w:val="center"/>
              <w:rPr>
                <w:rFonts w:ascii="PT Astra Serif" w:hAnsi="PT Astra Serif" w:cs="Calibri"/>
              </w:rPr>
            </w:pPr>
            <w:r w:rsidRPr="00615A3C">
              <w:rPr>
                <w:rFonts w:ascii="PT Astra Serif" w:hAnsi="PT Astra Serif" w:cs="Calibri"/>
              </w:rPr>
              <w:t>1240,5</w:t>
            </w:r>
          </w:p>
        </w:tc>
        <w:tc>
          <w:tcPr>
            <w:tcW w:w="2273" w:type="dxa"/>
            <w:vAlign w:val="center"/>
          </w:tcPr>
          <w:p w:rsidR="00D1470C" w:rsidRPr="00615A3C" w:rsidRDefault="000E6F55" w:rsidP="00904448">
            <w:pPr>
              <w:jc w:val="center"/>
              <w:rPr>
                <w:rFonts w:ascii="PT Astra Serif" w:hAnsi="PT Astra Serif" w:cs="Calibri"/>
              </w:rPr>
            </w:pPr>
            <w:r w:rsidRPr="00615A3C">
              <w:rPr>
                <w:rFonts w:ascii="PT Astra Serif" w:hAnsi="PT Astra Serif" w:cs="Calibri"/>
              </w:rPr>
              <w:t>908,0</w:t>
            </w:r>
          </w:p>
        </w:tc>
        <w:tc>
          <w:tcPr>
            <w:tcW w:w="685" w:type="dxa"/>
            <w:vAlign w:val="center"/>
          </w:tcPr>
          <w:p w:rsidR="00D1470C" w:rsidRPr="00615A3C" w:rsidRDefault="000E6F55" w:rsidP="00904448">
            <w:pPr>
              <w:jc w:val="center"/>
              <w:rPr>
                <w:rFonts w:ascii="PT Astra Serif" w:hAnsi="PT Astra Serif" w:cs="Calibri"/>
              </w:rPr>
            </w:pPr>
            <w:r w:rsidRPr="00615A3C">
              <w:rPr>
                <w:rFonts w:ascii="PT Astra Serif" w:hAnsi="PT Astra Serif" w:cs="Calibri"/>
              </w:rPr>
              <w:t>73,2</w:t>
            </w:r>
          </w:p>
        </w:tc>
        <w:tc>
          <w:tcPr>
            <w:tcW w:w="2075" w:type="dxa"/>
            <w:vAlign w:val="center"/>
          </w:tcPr>
          <w:p w:rsidR="00D1470C" w:rsidRPr="00615A3C" w:rsidRDefault="000E6F55" w:rsidP="00904448">
            <w:pPr>
              <w:jc w:val="center"/>
              <w:rPr>
                <w:rFonts w:ascii="PT Astra Serif" w:hAnsi="PT Astra Serif" w:cs="Calibri"/>
              </w:rPr>
            </w:pPr>
            <w:r w:rsidRPr="00615A3C">
              <w:rPr>
                <w:rFonts w:ascii="PT Astra Serif" w:hAnsi="PT Astra Serif" w:cs="Calibri"/>
              </w:rPr>
              <w:t>332,5</w:t>
            </w:r>
          </w:p>
        </w:tc>
        <w:tc>
          <w:tcPr>
            <w:tcW w:w="714" w:type="dxa"/>
            <w:vAlign w:val="center"/>
          </w:tcPr>
          <w:p w:rsidR="00D1470C" w:rsidRPr="00615A3C" w:rsidRDefault="000E6F55" w:rsidP="00904448">
            <w:pPr>
              <w:jc w:val="center"/>
              <w:rPr>
                <w:rFonts w:ascii="PT Astra Serif" w:hAnsi="PT Astra Serif" w:cs="Calibri"/>
              </w:rPr>
            </w:pPr>
            <w:r w:rsidRPr="00615A3C">
              <w:rPr>
                <w:rFonts w:ascii="PT Astra Serif" w:hAnsi="PT Astra Serif" w:cs="Calibri"/>
              </w:rPr>
              <w:t>26,8</w:t>
            </w:r>
          </w:p>
        </w:tc>
      </w:tr>
      <w:tr w:rsidR="00615A3C" w:rsidRPr="00615A3C" w:rsidTr="00381B2F">
        <w:trPr>
          <w:trHeight w:val="159"/>
        </w:trPr>
        <w:tc>
          <w:tcPr>
            <w:tcW w:w="2316" w:type="dxa"/>
          </w:tcPr>
          <w:p w:rsidR="00D1470C" w:rsidRPr="00615A3C" w:rsidRDefault="00D1470C" w:rsidP="00904448">
            <w:pPr>
              <w:jc w:val="center"/>
              <w:rPr>
                <w:rFonts w:ascii="PT Astra Serif" w:hAnsi="PT Astra Serif"/>
                <w:bCs/>
                <w:iCs/>
                <w:lang w:bidi="he-IL"/>
              </w:rPr>
            </w:pPr>
            <w:r w:rsidRPr="00615A3C">
              <w:rPr>
                <w:rFonts w:ascii="PT Astra Serif" w:hAnsi="PT Astra Serif"/>
                <w:bCs/>
                <w:iCs/>
                <w:lang w:bidi="he-IL"/>
              </w:rPr>
              <w:t>Ульяновская ТЭЦ-2</w:t>
            </w:r>
          </w:p>
        </w:tc>
        <w:tc>
          <w:tcPr>
            <w:tcW w:w="1527" w:type="dxa"/>
            <w:vAlign w:val="center"/>
          </w:tcPr>
          <w:p w:rsidR="00D1470C" w:rsidRPr="00615A3C" w:rsidRDefault="000E6F55" w:rsidP="00904448">
            <w:pPr>
              <w:jc w:val="center"/>
              <w:rPr>
                <w:rFonts w:ascii="PT Astra Serif" w:hAnsi="PT Astra Serif" w:cs="Calibri"/>
              </w:rPr>
            </w:pPr>
            <w:r w:rsidRPr="00615A3C">
              <w:rPr>
                <w:rFonts w:ascii="PT Astra Serif" w:hAnsi="PT Astra Serif" w:cs="Calibri"/>
              </w:rPr>
              <w:t>820,4</w:t>
            </w:r>
          </w:p>
        </w:tc>
        <w:tc>
          <w:tcPr>
            <w:tcW w:w="2273" w:type="dxa"/>
            <w:vAlign w:val="center"/>
          </w:tcPr>
          <w:p w:rsidR="00D1470C" w:rsidRPr="00615A3C" w:rsidRDefault="000E6F55" w:rsidP="00904448">
            <w:pPr>
              <w:jc w:val="center"/>
              <w:rPr>
                <w:rFonts w:ascii="PT Astra Serif" w:hAnsi="PT Astra Serif" w:cs="Calibri"/>
              </w:rPr>
            </w:pPr>
            <w:r w:rsidRPr="00615A3C">
              <w:rPr>
                <w:rFonts w:ascii="PT Astra Serif" w:hAnsi="PT Astra Serif" w:cs="Calibri"/>
              </w:rPr>
              <w:t>540,7</w:t>
            </w:r>
          </w:p>
        </w:tc>
        <w:tc>
          <w:tcPr>
            <w:tcW w:w="685" w:type="dxa"/>
            <w:vAlign w:val="center"/>
          </w:tcPr>
          <w:p w:rsidR="00D1470C" w:rsidRPr="00615A3C" w:rsidRDefault="000E6F55" w:rsidP="00904448">
            <w:pPr>
              <w:jc w:val="center"/>
              <w:rPr>
                <w:rFonts w:ascii="PT Astra Serif" w:hAnsi="PT Astra Serif" w:cs="Calibri"/>
              </w:rPr>
            </w:pPr>
            <w:r w:rsidRPr="00615A3C">
              <w:rPr>
                <w:rFonts w:ascii="PT Astra Serif" w:hAnsi="PT Astra Serif" w:cs="Calibri"/>
              </w:rPr>
              <w:t>65,9</w:t>
            </w:r>
          </w:p>
        </w:tc>
        <w:tc>
          <w:tcPr>
            <w:tcW w:w="2075" w:type="dxa"/>
            <w:vAlign w:val="center"/>
          </w:tcPr>
          <w:p w:rsidR="00D1470C" w:rsidRPr="00615A3C" w:rsidRDefault="000E6F55" w:rsidP="00904448">
            <w:pPr>
              <w:jc w:val="center"/>
              <w:rPr>
                <w:rFonts w:ascii="PT Astra Serif" w:hAnsi="PT Astra Serif" w:cs="Calibri"/>
              </w:rPr>
            </w:pPr>
            <w:r w:rsidRPr="00615A3C">
              <w:rPr>
                <w:rFonts w:ascii="PT Astra Serif" w:hAnsi="PT Astra Serif" w:cs="Calibri"/>
              </w:rPr>
              <w:t>279,7</w:t>
            </w:r>
          </w:p>
        </w:tc>
        <w:tc>
          <w:tcPr>
            <w:tcW w:w="714" w:type="dxa"/>
            <w:vAlign w:val="center"/>
          </w:tcPr>
          <w:p w:rsidR="00D1470C" w:rsidRPr="00615A3C" w:rsidRDefault="000E6F55" w:rsidP="00904448">
            <w:pPr>
              <w:jc w:val="center"/>
              <w:rPr>
                <w:rFonts w:ascii="PT Astra Serif" w:hAnsi="PT Astra Serif" w:cs="Calibri"/>
              </w:rPr>
            </w:pPr>
            <w:r w:rsidRPr="00615A3C">
              <w:rPr>
                <w:rFonts w:ascii="PT Astra Serif" w:hAnsi="PT Astra Serif" w:cs="Calibri"/>
              </w:rPr>
              <w:t>34,1</w:t>
            </w:r>
          </w:p>
        </w:tc>
      </w:tr>
      <w:tr w:rsidR="00615A3C" w:rsidRPr="00615A3C" w:rsidTr="00381B2F">
        <w:tc>
          <w:tcPr>
            <w:tcW w:w="2316" w:type="dxa"/>
          </w:tcPr>
          <w:p w:rsidR="00EF54F0" w:rsidRPr="00615A3C" w:rsidRDefault="00EF54F0" w:rsidP="00904448">
            <w:pPr>
              <w:jc w:val="center"/>
              <w:rPr>
                <w:rFonts w:ascii="PT Astra Serif" w:hAnsi="PT Astra Serif"/>
                <w:bCs/>
                <w:iCs/>
                <w:lang w:bidi="he-IL"/>
              </w:rPr>
            </w:pPr>
            <w:r w:rsidRPr="00615A3C">
              <w:rPr>
                <w:rFonts w:ascii="PT Astra Serif" w:hAnsi="PT Astra Serif"/>
                <w:bCs/>
                <w:iCs/>
                <w:lang w:bidi="he-IL"/>
              </w:rPr>
              <w:t>ИЯУ НИИАР</w:t>
            </w:r>
          </w:p>
        </w:tc>
        <w:tc>
          <w:tcPr>
            <w:tcW w:w="1527" w:type="dxa"/>
          </w:tcPr>
          <w:p w:rsidR="00EF54F0" w:rsidRPr="00615A3C" w:rsidRDefault="00A35F03" w:rsidP="00904448">
            <w:pPr>
              <w:pStyle w:val="ad"/>
              <w:jc w:val="center"/>
              <w:rPr>
                <w:rFonts w:ascii="PT Astra Serif" w:hAnsi="PT Astra Serif"/>
              </w:rPr>
            </w:pPr>
            <w:r w:rsidRPr="00615A3C">
              <w:rPr>
                <w:rFonts w:ascii="PT Astra Serif" w:hAnsi="PT Astra Serif"/>
              </w:rPr>
              <w:t>93,1</w:t>
            </w:r>
          </w:p>
        </w:tc>
        <w:tc>
          <w:tcPr>
            <w:tcW w:w="2273" w:type="dxa"/>
          </w:tcPr>
          <w:p w:rsidR="00EF54F0" w:rsidRPr="00615A3C" w:rsidRDefault="00A35F03" w:rsidP="00904448">
            <w:pPr>
              <w:pStyle w:val="ad"/>
              <w:jc w:val="center"/>
              <w:rPr>
                <w:rFonts w:ascii="PT Astra Serif" w:hAnsi="PT Astra Serif"/>
              </w:rPr>
            </w:pPr>
            <w:r w:rsidRPr="00615A3C">
              <w:rPr>
                <w:rFonts w:ascii="PT Astra Serif" w:hAnsi="PT Astra Serif"/>
              </w:rPr>
              <w:t>84,7</w:t>
            </w:r>
          </w:p>
        </w:tc>
        <w:tc>
          <w:tcPr>
            <w:tcW w:w="685" w:type="dxa"/>
          </w:tcPr>
          <w:p w:rsidR="00EF54F0" w:rsidRPr="00615A3C" w:rsidRDefault="00A35F03" w:rsidP="00904448">
            <w:pPr>
              <w:pStyle w:val="ad"/>
              <w:jc w:val="center"/>
              <w:rPr>
                <w:rFonts w:ascii="PT Astra Serif" w:hAnsi="PT Astra Serif"/>
              </w:rPr>
            </w:pPr>
            <w:r w:rsidRPr="00615A3C">
              <w:rPr>
                <w:rFonts w:ascii="PT Astra Serif" w:hAnsi="PT Astra Serif"/>
              </w:rPr>
              <w:t>91,0</w:t>
            </w:r>
          </w:p>
        </w:tc>
        <w:tc>
          <w:tcPr>
            <w:tcW w:w="2075" w:type="dxa"/>
          </w:tcPr>
          <w:p w:rsidR="00EF54F0" w:rsidRPr="00615A3C" w:rsidRDefault="00A35F03" w:rsidP="00904448">
            <w:pPr>
              <w:pStyle w:val="ad"/>
              <w:jc w:val="center"/>
              <w:rPr>
                <w:rFonts w:ascii="PT Astra Serif" w:hAnsi="PT Astra Serif"/>
              </w:rPr>
            </w:pPr>
            <w:r w:rsidRPr="00615A3C">
              <w:rPr>
                <w:rFonts w:ascii="PT Astra Serif" w:hAnsi="PT Astra Serif"/>
              </w:rPr>
              <w:t>8,4</w:t>
            </w:r>
          </w:p>
        </w:tc>
        <w:tc>
          <w:tcPr>
            <w:tcW w:w="714" w:type="dxa"/>
          </w:tcPr>
          <w:p w:rsidR="00EF54F0" w:rsidRPr="00615A3C" w:rsidRDefault="00A35F03" w:rsidP="00904448">
            <w:pPr>
              <w:pStyle w:val="ad"/>
              <w:jc w:val="center"/>
              <w:rPr>
                <w:rFonts w:ascii="PT Astra Serif" w:hAnsi="PT Astra Serif"/>
              </w:rPr>
            </w:pPr>
            <w:r w:rsidRPr="00615A3C">
              <w:rPr>
                <w:rFonts w:ascii="PT Astra Serif" w:hAnsi="PT Astra Serif"/>
              </w:rPr>
              <w:t>9,0</w:t>
            </w:r>
          </w:p>
        </w:tc>
      </w:tr>
      <w:tr w:rsidR="00615A3C" w:rsidRPr="00615A3C" w:rsidTr="00381B2F">
        <w:tc>
          <w:tcPr>
            <w:tcW w:w="2316" w:type="dxa"/>
          </w:tcPr>
          <w:p w:rsidR="00E82B43" w:rsidRPr="00615A3C" w:rsidRDefault="00E82B43" w:rsidP="00904448">
            <w:pPr>
              <w:jc w:val="center"/>
              <w:rPr>
                <w:rFonts w:ascii="PT Astra Serif" w:hAnsi="PT Astra Serif"/>
                <w:spacing w:val="-4"/>
                <w:lang w:bidi="he-IL"/>
              </w:rPr>
            </w:pPr>
            <w:r w:rsidRPr="00615A3C">
              <w:rPr>
                <w:rFonts w:ascii="PT Astra Serif" w:hAnsi="PT Astra Serif"/>
                <w:spacing w:val="-4"/>
                <w:lang w:bidi="he-IL"/>
              </w:rPr>
              <w:t>Ульяновская ВЭС-2</w:t>
            </w:r>
          </w:p>
        </w:tc>
        <w:tc>
          <w:tcPr>
            <w:tcW w:w="1527" w:type="dxa"/>
          </w:tcPr>
          <w:p w:rsidR="00E82B43" w:rsidRPr="00615A3C" w:rsidRDefault="00E82B43" w:rsidP="008D3590">
            <w:pPr>
              <w:pStyle w:val="ad"/>
              <w:jc w:val="center"/>
              <w:rPr>
                <w:rFonts w:ascii="PT Astra Serif" w:hAnsi="PT Astra Serif"/>
              </w:rPr>
            </w:pPr>
            <w:r w:rsidRPr="00615A3C">
              <w:rPr>
                <w:rFonts w:ascii="PT Astra Serif" w:hAnsi="PT Astra Serif"/>
              </w:rPr>
              <w:t>127,1</w:t>
            </w:r>
          </w:p>
        </w:tc>
        <w:tc>
          <w:tcPr>
            <w:tcW w:w="2273" w:type="dxa"/>
          </w:tcPr>
          <w:p w:rsidR="00E82B43" w:rsidRPr="00615A3C" w:rsidRDefault="00E82B43" w:rsidP="00904448">
            <w:pPr>
              <w:pStyle w:val="ad"/>
              <w:jc w:val="center"/>
              <w:rPr>
                <w:rFonts w:ascii="PT Astra Serif" w:hAnsi="PT Astra Serif"/>
              </w:rPr>
            </w:pPr>
            <w:r w:rsidRPr="00615A3C">
              <w:rPr>
                <w:rFonts w:ascii="PT Astra Serif" w:hAnsi="PT Astra Serif"/>
              </w:rPr>
              <w:t>-</w:t>
            </w:r>
          </w:p>
        </w:tc>
        <w:tc>
          <w:tcPr>
            <w:tcW w:w="685" w:type="dxa"/>
          </w:tcPr>
          <w:p w:rsidR="00E82B43" w:rsidRPr="00615A3C" w:rsidRDefault="00E82B43" w:rsidP="00904448">
            <w:pPr>
              <w:pStyle w:val="ad"/>
              <w:jc w:val="center"/>
              <w:rPr>
                <w:rFonts w:ascii="PT Astra Serif" w:hAnsi="PT Astra Serif"/>
              </w:rPr>
            </w:pPr>
            <w:r w:rsidRPr="00615A3C">
              <w:rPr>
                <w:rFonts w:ascii="PT Astra Serif" w:hAnsi="PT Astra Serif"/>
              </w:rPr>
              <w:t>-</w:t>
            </w:r>
          </w:p>
        </w:tc>
        <w:tc>
          <w:tcPr>
            <w:tcW w:w="2075" w:type="dxa"/>
          </w:tcPr>
          <w:p w:rsidR="00E82B43" w:rsidRPr="00615A3C" w:rsidRDefault="00E82B43" w:rsidP="00904448">
            <w:pPr>
              <w:pStyle w:val="ad"/>
              <w:jc w:val="center"/>
              <w:rPr>
                <w:rFonts w:ascii="PT Astra Serif" w:hAnsi="PT Astra Serif"/>
              </w:rPr>
            </w:pPr>
            <w:r w:rsidRPr="00615A3C">
              <w:rPr>
                <w:rFonts w:ascii="PT Astra Serif" w:hAnsi="PT Astra Serif"/>
              </w:rPr>
              <w:t>-</w:t>
            </w:r>
          </w:p>
        </w:tc>
        <w:tc>
          <w:tcPr>
            <w:tcW w:w="714" w:type="dxa"/>
          </w:tcPr>
          <w:p w:rsidR="00E82B43" w:rsidRPr="00615A3C" w:rsidRDefault="00E82B43" w:rsidP="00904448">
            <w:pPr>
              <w:pStyle w:val="ad"/>
              <w:jc w:val="center"/>
              <w:rPr>
                <w:rFonts w:ascii="PT Astra Serif" w:hAnsi="PT Astra Serif"/>
              </w:rPr>
            </w:pPr>
            <w:r w:rsidRPr="00615A3C">
              <w:rPr>
                <w:rFonts w:ascii="PT Astra Serif" w:hAnsi="PT Astra Serif"/>
              </w:rPr>
              <w:t>-</w:t>
            </w:r>
          </w:p>
        </w:tc>
      </w:tr>
      <w:tr w:rsidR="00615A3C" w:rsidRPr="00615A3C" w:rsidTr="00381B2F">
        <w:tc>
          <w:tcPr>
            <w:tcW w:w="2316" w:type="dxa"/>
          </w:tcPr>
          <w:p w:rsidR="00E82B43" w:rsidRPr="00615A3C" w:rsidRDefault="00E82B43" w:rsidP="00904448">
            <w:pPr>
              <w:jc w:val="center"/>
              <w:rPr>
                <w:rFonts w:ascii="PT Astra Serif" w:hAnsi="PT Astra Serif"/>
                <w:bCs/>
                <w:iCs/>
                <w:lang w:bidi="he-IL"/>
              </w:rPr>
            </w:pPr>
            <w:r w:rsidRPr="00615A3C">
              <w:rPr>
                <w:rFonts w:ascii="PT Astra Serif" w:hAnsi="PT Astra Serif"/>
              </w:rPr>
              <w:t>Ульяновская ВЭС</w:t>
            </w:r>
          </w:p>
        </w:tc>
        <w:tc>
          <w:tcPr>
            <w:tcW w:w="1527" w:type="dxa"/>
          </w:tcPr>
          <w:p w:rsidR="00E82B43" w:rsidRPr="00615A3C" w:rsidRDefault="00E82B43" w:rsidP="008D3590">
            <w:pPr>
              <w:pStyle w:val="ad"/>
              <w:jc w:val="center"/>
              <w:rPr>
                <w:rFonts w:ascii="PT Astra Serif" w:hAnsi="PT Astra Serif"/>
              </w:rPr>
            </w:pPr>
            <w:r w:rsidRPr="00615A3C">
              <w:rPr>
                <w:rFonts w:ascii="PT Astra Serif" w:hAnsi="PT Astra Serif"/>
              </w:rPr>
              <w:t>91,7</w:t>
            </w:r>
          </w:p>
        </w:tc>
        <w:tc>
          <w:tcPr>
            <w:tcW w:w="2273" w:type="dxa"/>
          </w:tcPr>
          <w:p w:rsidR="00E82B43" w:rsidRPr="00615A3C" w:rsidRDefault="00E82B43" w:rsidP="00904448">
            <w:pPr>
              <w:pStyle w:val="ad"/>
              <w:jc w:val="center"/>
              <w:rPr>
                <w:rFonts w:ascii="PT Astra Serif" w:hAnsi="PT Astra Serif"/>
              </w:rPr>
            </w:pPr>
            <w:r w:rsidRPr="00615A3C">
              <w:rPr>
                <w:rFonts w:ascii="PT Astra Serif" w:hAnsi="PT Astra Serif"/>
              </w:rPr>
              <w:t>-</w:t>
            </w:r>
          </w:p>
        </w:tc>
        <w:tc>
          <w:tcPr>
            <w:tcW w:w="685" w:type="dxa"/>
          </w:tcPr>
          <w:p w:rsidR="00E82B43" w:rsidRPr="00615A3C" w:rsidRDefault="00E82B43" w:rsidP="00904448">
            <w:pPr>
              <w:pStyle w:val="ad"/>
              <w:jc w:val="center"/>
              <w:rPr>
                <w:rFonts w:ascii="PT Astra Serif" w:hAnsi="PT Astra Serif"/>
              </w:rPr>
            </w:pPr>
            <w:r w:rsidRPr="00615A3C">
              <w:rPr>
                <w:rFonts w:ascii="PT Astra Serif" w:hAnsi="PT Astra Serif"/>
              </w:rPr>
              <w:t>-</w:t>
            </w:r>
          </w:p>
        </w:tc>
        <w:tc>
          <w:tcPr>
            <w:tcW w:w="2075" w:type="dxa"/>
          </w:tcPr>
          <w:p w:rsidR="00E82B43" w:rsidRPr="00615A3C" w:rsidRDefault="00E82B43" w:rsidP="00904448">
            <w:pPr>
              <w:pStyle w:val="ad"/>
              <w:jc w:val="center"/>
              <w:rPr>
                <w:rFonts w:ascii="PT Astra Serif" w:hAnsi="PT Astra Serif"/>
              </w:rPr>
            </w:pPr>
            <w:r w:rsidRPr="00615A3C">
              <w:rPr>
                <w:rFonts w:ascii="PT Astra Serif" w:hAnsi="PT Astra Serif"/>
              </w:rPr>
              <w:t>-</w:t>
            </w:r>
          </w:p>
        </w:tc>
        <w:tc>
          <w:tcPr>
            <w:tcW w:w="714" w:type="dxa"/>
          </w:tcPr>
          <w:p w:rsidR="00E82B43" w:rsidRPr="00615A3C" w:rsidRDefault="00E82B43" w:rsidP="00904448">
            <w:pPr>
              <w:pStyle w:val="ad"/>
              <w:jc w:val="center"/>
              <w:rPr>
                <w:rFonts w:ascii="PT Astra Serif" w:hAnsi="PT Astra Serif"/>
              </w:rPr>
            </w:pPr>
            <w:r w:rsidRPr="00615A3C">
              <w:rPr>
                <w:rFonts w:ascii="PT Astra Serif" w:hAnsi="PT Astra Serif"/>
              </w:rPr>
              <w:t>-</w:t>
            </w:r>
          </w:p>
        </w:tc>
      </w:tr>
      <w:tr w:rsidR="00EF54F0" w:rsidRPr="00615A3C" w:rsidTr="00381B2F">
        <w:tc>
          <w:tcPr>
            <w:tcW w:w="2316" w:type="dxa"/>
          </w:tcPr>
          <w:p w:rsidR="00EF54F0" w:rsidRPr="00615A3C" w:rsidRDefault="00EF54F0" w:rsidP="00904448">
            <w:pPr>
              <w:jc w:val="center"/>
              <w:rPr>
                <w:rFonts w:ascii="PT Astra Serif" w:hAnsi="PT Astra Serif"/>
                <w:bCs/>
                <w:iCs/>
                <w:lang w:bidi="he-IL"/>
              </w:rPr>
            </w:pPr>
            <w:r w:rsidRPr="00615A3C">
              <w:rPr>
                <w:rFonts w:ascii="PT Astra Serif" w:hAnsi="PT Astra Serif"/>
                <w:bCs/>
                <w:iCs/>
                <w:lang w:bidi="he-IL"/>
              </w:rPr>
              <w:t>ТЭЦ НИИАР</w:t>
            </w:r>
          </w:p>
        </w:tc>
        <w:tc>
          <w:tcPr>
            <w:tcW w:w="1527" w:type="dxa"/>
          </w:tcPr>
          <w:p w:rsidR="00EF54F0" w:rsidRPr="00615A3C" w:rsidRDefault="00EC284B" w:rsidP="00EC284B">
            <w:pPr>
              <w:spacing w:before="39"/>
              <w:jc w:val="center"/>
              <w:rPr>
                <w:rFonts w:ascii="PT Astra Serif" w:hAnsi="PT Astra Serif"/>
              </w:rPr>
            </w:pPr>
            <w:r w:rsidRPr="00615A3C">
              <w:rPr>
                <w:rFonts w:ascii="PT Astra Serif" w:hAnsi="PT Astra Serif"/>
              </w:rPr>
              <w:t>104,5</w:t>
            </w:r>
          </w:p>
        </w:tc>
        <w:tc>
          <w:tcPr>
            <w:tcW w:w="2273" w:type="dxa"/>
          </w:tcPr>
          <w:p w:rsidR="00EF54F0" w:rsidRPr="00615A3C" w:rsidRDefault="00EC284B" w:rsidP="00904448">
            <w:pPr>
              <w:pStyle w:val="ad"/>
              <w:jc w:val="center"/>
              <w:rPr>
                <w:rFonts w:ascii="PT Astra Serif" w:hAnsi="PT Astra Serif"/>
              </w:rPr>
            </w:pPr>
            <w:r w:rsidRPr="00615A3C">
              <w:rPr>
                <w:rFonts w:ascii="PT Astra Serif" w:hAnsi="PT Astra Serif"/>
              </w:rPr>
              <w:t>32,0</w:t>
            </w:r>
          </w:p>
        </w:tc>
        <w:tc>
          <w:tcPr>
            <w:tcW w:w="685" w:type="dxa"/>
          </w:tcPr>
          <w:p w:rsidR="00EF54F0" w:rsidRPr="00615A3C" w:rsidRDefault="00EC284B" w:rsidP="00EC284B">
            <w:pPr>
              <w:pStyle w:val="ad"/>
              <w:jc w:val="center"/>
              <w:rPr>
                <w:rFonts w:ascii="PT Astra Serif" w:hAnsi="PT Astra Serif"/>
              </w:rPr>
            </w:pPr>
            <w:r w:rsidRPr="00615A3C">
              <w:rPr>
                <w:rFonts w:ascii="PT Astra Serif" w:hAnsi="PT Astra Serif"/>
              </w:rPr>
              <w:t>30,6</w:t>
            </w:r>
          </w:p>
        </w:tc>
        <w:tc>
          <w:tcPr>
            <w:tcW w:w="2075" w:type="dxa"/>
          </w:tcPr>
          <w:p w:rsidR="00EF54F0" w:rsidRPr="00615A3C" w:rsidRDefault="00EC284B" w:rsidP="00EC284B">
            <w:pPr>
              <w:pStyle w:val="ad"/>
              <w:jc w:val="center"/>
              <w:rPr>
                <w:rFonts w:ascii="PT Astra Serif" w:hAnsi="PT Astra Serif"/>
              </w:rPr>
            </w:pPr>
            <w:r w:rsidRPr="00615A3C">
              <w:rPr>
                <w:rFonts w:ascii="PT Astra Serif" w:hAnsi="PT Astra Serif"/>
              </w:rPr>
              <w:t>72,5</w:t>
            </w:r>
          </w:p>
        </w:tc>
        <w:tc>
          <w:tcPr>
            <w:tcW w:w="714" w:type="dxa"/>
          </w:tcPr>
          <w:p w:rsidR="00EF54F0" w:rsidRPr="00615A3C" w:rsidRDefault="00EC284B" w:rsidP="00904448">
            <w:pPr>
              <w:pStyle w:val="ad"/>
              <w:jc w:val="center"/>
              <w:rPr>
                <w:rFonts w:ascii="PT Astra Serif" w:hAnsi="PT Astra Serif"/>
              </w:rPr>
            </w:pPr>
            <w:r w:rsidRPr="00615A3C">
              <w:rPr>
                <w:rFonts w:ascii="PT Astra Serif" w:hAnsi="PT Astra Serif"/>
              </w:rPr>
              <w:t>69,4</w:t>
            </w:r>
          </w:p>
        </w:tc>
      </w:tr>
    </w:tbl>
    <w:p w:rsidR="00CA2845" w:rsidRPr="00615A3C" w:rsidRDefault="00CA2845" w:rsidP="00904448">
      <w:pPr>
        <w:tabs>
          <w:tab w:val="left" w:pos="360"/>
        </w:tabs>
        <w:jc w:val="center"/>
        <w:rPr>
          <w:rFonts w:ascii="PT Astra Serif" w:hAnsi="PT Astra Serif"/>
          <w:sz w:val="28"/>
          <w:szCs w:val="28"/>
          <w:lang w:bidi="he-IL"/>
        </w:rPr>
      </w:pPr>
    </w:p>
    <w:p w:rsidR="007E4A9F" w:rsidRPr="00615A3C" w:rsidRDefault="009E7BEE" w:rsidP="00904448">
      <w:pPr>
        <w:tabs>
          <w:tab w:val="left" w:pos="360"/>
        </w:tabs>
        <w:jc w:val="center"/>
        <w:rPr>
          <w:rFonts w:ascii="PT Astra Serif" w:hAnsi="PT Astra Serif"/>
          <w:sz w:val="28"/>
          <w:szCs w:val="28"/>
          <w:lang w:bidi="he-IL"/>
        </w:rPr>
      </w:pPr>
      <w:r w:rsidRPr="00615A3C">
        <w:rPr>
          <w:rFonts w:ascii="PT Astra Serif" w:hAnsi="PT Astra Serif"/>
          <w:sz w:val="28"/>
          <w:szCs w:val="28"/>
          <w:lang w:bidi="he-IL"/>
        </w:rPr>
        <w:t>2.8</w:t>
      </w:r>
      <w:r w:rsidR="007E4A9F" w:rsidRPr="00615A3C">
        <w:rPr>
          <w:rFonts w:ascii="PT Astra Serif" w:hAnsi="PT Astra Serif"/>
          <w:sz w:val="28"/>
          <w:szCs w:val="28"/>
          <w:lang w:bidi="he-IL"/>
        </w:rPr>
        <w:t>. Характеристика балансов электрической энергии и мощности</w:t>
      </w:r>
    </w:p>
    <w:p w:rsidR="007E4A9F" w:rsidRPr="00615A3C" w:rsidRDefault="007E4A9F" w:rsidP="00904448">
      <w:pPr>
        <w:tabs>
          <w:tab w:val="left" w:pos="360"/>
        </w:tabs>
        <w:jc w:val="center"/>
        <w:rPr>
          <w:rFonts w:ascii="PT Astra Serif" w:hAnsi="PT Astra Serif"/>
          <w:b/>
          <w:szCs w:val="28"/>
          <w:lang w:bidi="he-IL"/>
        </w:rPr>
      </w:pPr>
    </w:p>
    <w:p w:rsidR="009E7BEE" w:rsidRPr="00615A3C" w:rsidRDefault="00817D8C" w:rsidP="00904448">
      <w:pPr>
        <w:tabs>
          <w:tab w:val="left" w:pos="360"/>
        </w:tabs>
        <w:suppressAutoHyphens/>
        <w:ind w:firstLine="709"/>
        <w:jc w:val="both"/>
        <w:rPr>
          <w:rFonts w:ascii="PT Astra Serif" w:hAnsi="PT Astra Serif"/>
          <w:sz w:val="28"/>
          <w:szCs w:val="28"/>
        </w:rPr>
      </w:pPr>
      <w:r w:rsidRPr="00615A3C">
        <w:rPr>
          <w:rFonts w:ascii="PT Astra Serif" w:hAnsi="PT Astra Serif"/>
          <w:sz w:val="28"/>
          <w:szCs w:val="28"/>
        </w:rPr>
        <w:t>Информация о фактическом балансе электроэнергии в энергосистеме Ульяновской области за 201</w:t>
      </w:r>
      <w:r w:rsidR="00570BC6">
        <w:rPr>
          <w:rFonts w:ascii="PT Astra Serif" w:hAnsi="PT Astra Serif"/>
          <w:sz w:val="28"/>
          <w:szCs w:val="28"/>
        </w:rPr>
        <w:t>7</w:t>
      </w:r>
      <w:r w:rsidRPr="00615A3C">
        <w:rPr>
          <w:rFonts w:ascii="PT Astra Serif" w:hAnsi="PT Astra Serif"/>
          <w:sz w:val="28"/>
          <w:szCs w:val="28"/>
        </w:rPr>
        <w:t>-20</w:t>
      </w:r>
      <w:r w:rsidR="00570BC6">
        <w:rPr>
          <w:rFonts w:ascii="PT Astra Serif" w:hAnsi="PT Astra Serif"/>
          <w:sz w:val="28"/>
          <w:szCs w:val="28"/>
        </w:rPr>
        <w:t>21</w:t>
      </w:r>
      <w:r w:rsidRPr="00615A3C">
        <w:rPr>
          <w:rFonts w:ascii="PT Astra Serif" w:hAnsi="PT Astra Serif"/>
          <w:sz w:val="28"/>
          <w:szCs w:val="28"/>
        </w:rPr>
        <w:t xml:space="preserve"> годы представлена в таблице 1</w:t>
      </w:r>
      <w:r w:rsidR="000A5979" w:rsidRPr="00615A3C">
        <w:rPr>
          <w:rFonts w:ascii="PT Astra Serif" w:hAnsi="PT Astra Serif"/>
          <w:sz w:val="28"/>
          <w:szCs w:val="28"/>
        </w:rPr>
        <w:t>1</w:t>
      </w:r>
      <w:r w:rsidRPr="00615A3C">
        <w:rPr>
          <w:rFonts w:ascii="PT Astra Serif" w:hAnsi="PT Astra Serif"/>
          <w:sz w:val="28"/>
          <w:szCs w:val="28"/>
        </w:rPr>
        <w:t>.</w:t>
      </w:r>
    </w:p>
    <w:p w:rsidR="001F13BE" w:rsidRPr="00615A3C" w:rsidRDefault="001F13BE" w:rsidP="00904448">
      <w:pPr>
        <w:tabs>
          <w:tab w:val="left" w:pos="360"/>
        </w:tabs>
        <w:suppressAutoHyphens/>
        <w:ind w:firstLine="709"/>
        <w:jc w:val="both"/>
        <w:rPr>
          <w:rFonts w:ascii="PT Astra Serif" w:hAnsi="PT Astra Serif"/>
          <w:sz w:val="28"/>
          <w:szCs w:val="28"/>
        </w:rPr>
      </w:pPr>
    </w:p>
    <w:p w:rsidR="007E4A9F" w:rsidRPr="00615A3C" w:rsidRDefault="007E4A9F" w:rsidP="00904448">
      <w:pPr>
        <w:tabs>
          <w:tab w:val="left" w:pos="360"/>
        </w:tabs>
        <w:jc w:val="right"/>
        <w:rPr>
          <w:rFonts w:ascii="PT Astra Serif" w:hAnsi="PT Astra Serif"/>
          <w:sz w:val="28"/>
          <w:szCs w:val="28"/>
        </w:rPr>
      </w:pPr>
      <w:r w:rsidRPr="00615A3C">
        <w:rPr>
          <w:rFonts w:ascii="PT Astra Serif" w:hAnsi="PT Astra Serif"/>
          <w:sz w:val="28"/>
          <w:szCs w:val="28"/>
        </w:rPr>
        <w:t>Таблица 1</w:t>
      </w:r>
      <w:r w:rsidR="000A5979" w:rsidRPr="00615A3C">
        <w:rPr>
          <w:rFonts w:ascii="PT Astra Serif" w:hAnsi="PT Astra Serif"/>
          <w:sz w:val="28"/>
          <w:szCs w:val="28"/>
        </w:rPr>
        <w:t>1</w:t>
      </w:r>
    </w:p>
    <w:p w:rsidR="007E4A9F" w:rsidRPr="00615A3C" w:rsidRDefault="007E4A9F" w:rsidP="00904448">
      <w:pPr>
        <w:tabs>
          <w:tab w:val="left" w:pos="360"/>
        </w:tabs>
        <w:jc w:val="right"/>
        <w:rPr>
          <w:rFonts w:ascii="PT Astra Serif" w:hAnsi="PT Astra Serif"/>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256"/>
        <w:gridCol w:w="1134"/>
        <w:gridCol w:w="1417"/>
        <w:gridCol w:w="1276"/>
        <w:gridCol w:w="1276"/>
        <w:gridCol w:w="1269"/>
      </w:tblGrid>
      <w:tr w:rsidR="00615A3C" w:rsidRPr="00615A3C" w:rsidTr="00BF7CEF">
        <w:trPr>
          <w:trHeight w:val="451"/>
          <w:jc w:val="center"/>
        </w:trPr>
        <w:tc>
          <w:tcPr>
            <w:tcW w:w="3256" w:type="dxa"/>
            <w:vAlign w:val="center"/>
          </w:tcPr>
          <w:p w:rsidR="00A61344" w:rsidRPr="00615A3C" w:rsidRDefault="00A61344" w:rsidP="00904448">
            <w:pPr>
              <w:tabs>
                <w:tab w:val="left" w:pos="360"/>
              </w:tabs>
              <w:jc w:val="center"/>
              <w:rPr>
                <w:rFonts w:ascii="PT Astra Serif" w:hAnsi="PT Astra Serif"/>
                <w:lang w:bidi="he-IL"/>
              </w:rPr>
            </w:pPr>
            <w:r w:rsidRPr="00615A3C">
              <w:rPr>
                <w:rFonts w:ascii="PT Astra Serif" w:hAnsi="PT Astra Serif"/>
                <w:lang w:bidi="he-IL"/>
              </w:rPr>
              <w:t>Наименование показателя</w:t>
            </w:r>
          </w:p>
        </w:tc>
        <w:tc>
          <w:tcPr>
            <w:tcW w:w="1134" w:type="dxa"/>
            <w:vAlign w:val="center"/>
          </w:tcPr>
          <w:p w:rsidR="00A61344" w:rsidRPr="00615A3C" w:rsidRDefault="00A61344" w:rsidP="00C93942">
            <w:pPr>
              <w:jc w:val="center"/>
              <w:rPr>
                <w:rFonts w:ascii="PT Astra Serif" w:hAnsi="PT Astra Serif"/>
                <w:spacing w:val="-4"/>
                <w:lang w:bidi="he-IL"/>
              </w:rPr>
            </w:pPr>
            <w:r w:rsidRPr="00615A3C">
              <w:rPr>
                <w:rFonts w:ascii="PT Astra Serif" w:hAnsi="PT Astra Serif"/>
                <w:spacing w:val="-4"/>
                <w:lang w:bidi="he-IL"/>
              </w:rPr>
              <w:t>2017 год</w:t>
            </w:r>
          </w:p>
        </w:tc>
        <w:tc>
          <w:tcPr>
            <w:tcW w:w="1417" w:type="dxa"/>
            <w:vAlign w:val="center"/>
          </w:tcPr>
          <w:p w:rsidR="00A61344" w:rsidRPr="00615A3C" w:rsidRDefault="00A61344" w:rsidP="00C93942">
            <w:pPr>
              <w:jc w:val="center"/>
              <w:rPr>
                <w:rFonts w:ascii="PT Astra Serif" w:hAnsi="PT Astra Serif"/>
                <w:spacing w:val="-4"/>
                <w:lang w:bidi="he-IL"/>
              </w:rPr>
            </w:pPr>
            <w:r w:rsidRPr="00615A3C">
              <w:rPr>
                <w:rFonts w:ascii="PT Astra Serif" w:hAnsi="PT Astra Serif"/>
                <w:spacing w:val="-4"/>
                <w:lang w:bidi="he-IL"/>
              </w:rPr>
              <w:t>2018 год</w:t>
            </w:r>
          </w:p>
        </w:tc>
        <w:tc>
          <w:tcPr>
            <w:tcW w:w="1276" w:type="dxa"/>
            <w:vAlign w:val="center"/>
          </w:tcPr>
          <w:p w:rsidR="00A61344" w:rsidRPr="00615A3C" w:rsidRDefault="00A61344" w:rsidP="00C93942">
            <w:pPr>
              <w:jc w:val="center"/>
              <w:rPr>
                <w:rFonts w:ascii="PT Astra Serif" w:hAnsi="PT Astra Serif"/>
                <w:spacing w:val="-4"/>
                <w:lang w:bidi="he-IL"/>
              </w:rPr>
            </w:pPr>
            <w:r w:rsidRPr="00615A3C">
              <w:rPr>
                <w:rFonts w:ascii="PT Astra Serif" w:hAnsi="PT Astra Serif"/>
                <w:spacing w:val="-4"/>
                <w:lang w:bidi="he-IL"/>
              </w:rPr>
              <w:t>2019 год</w:t>
            </w:r>
          </w:p>
        </w:tc>
        <w:tc>
          <w:tcPr>
            <w:tcW w:w="1276" w:type="dxa"/>
            <w:vAlign w:val="center"/>
          </w:tcPr>
          <w:p w:rsidR="00A61344" w:rsidRPr="00615A3C" w:rsidRDefault="00A61344" w:rsidP="00C93942">
            <w:pPr>
              <w:jc w:val="center"/>
              <w:rPr>
                <w:rFonts w:ascii="PT Astra Serif" w:hAnsi="PT Astra Serif"/>
                <w:spacing w:val="-4"/>
                <w:lang w:bidi="he-IL"/>
              </w:rPr>
            </w:pPr>
            <w:r w:rsidRPr="00615A3C">
              <w:rPr>
                <w:rFonts w:ascii="PT Astra Serif" w:hAnsi="PT Astra Serif"/>
                <w:spacing w:val="-4"/>
                <w:lang w:bidi="he-IL"/>
              </w:rPr>
              <w:t>2020 год</w:t>
            </w:r>
          </w:p>
        </w:tc>
        <w:tc>
          <w:tcPr>
            <w:tcW w:w="1269" w:type="dxa"/>
            <w:vAlign w:val="center"/>
          </w:tcPr>
          <w:p w:rsidR="00A61344" w:rsidRPr="00615A3C" w:rsidRDefault="00A61344" w:rsidP="00904448">
            <w:pPr>
              <w:jc w:val="center"/>
              <w:rPr>
                <w:rFonts w:ascii="PT Astra Serif" w:hAnsi="PT Astra Serif"/>
                <w:spacing w:val="-4"/>
                <w:lang w:bidi="he-IL"/>
              </w:rPr>
            </w:pPr>
            <w:r w:rsidRPr="00615A3C">
              <w:rPr>
                <w:rFonts w:ascii="PT Astra Serif" w:hAnsi="PT Astra Serif"/>
                <w:spacing w:val="-4"/>
                <w:lang w:bidi="he-IL"/>
              </w:rPr>
              <w:t>2021 год</w:t>
            </w:r>
          </w:p>
        </w:tc>
      </w:tr>
      <w:tr w:rsidR="00615A3C" w:rsidRPr="00615A3C" w:rsidTr="007C2DE2">
        <w:trPr>
          <w:jc w:val="center"/>
        </w:trPr>
        <w:tc>
          <w:tcPr>
            <w:tcW w:w="3256" w:type="dxa"/>
            <w:vAlign w:val="center"/>
          </w:tcPr>
          <w:p w:rsidR="00E62A8A" w:rsidRPr="00615A3C" w:rsidRDefault="00E62A8A" w:rsidP="00904448">
            <w:pPr>
              <w:jc w:val="both"/>
              <w:rPr>
                <w:rFonts w:ascii="PT Astra Serif" w:hAnsi="PT Astra Serif"/>
                <w:spacing w:val="-4"/>
                <w:lang w:bidi="he-IL"/>
              </w:rPr>
            </w:pPr>
            <w:r w:rsidRPr="00615A3C">
              <w:rPr>
                <w:rFonts w:ascii="PT Astra Serif" w:hAnsi="PT Astra Serif"/>
                <w:spacing w:val="-4"/>
                <w:lang w:bidi="he-IL"/>
              </w:rPr>
              <w:t xml:space="preserve">Потребление электроэнергии, </w:t>
            </w:r>
            <w:r w:rsidRPr="00615A3C">
              <w:rPr>
                <w:rFonts w:ascii="PT Astra Serif" w:hAnsi="PT Astra Serif"/>
                <w:bCs/>
                <w:spacing w:val="-4"/>
              </w:rPr>
              <w:t>млн кВт*час</w:t>
            </w:r>
          </w:p>
        </w:tc>
        <w:tc>
          <w:tcPr>
            <w:tcW w:w="1134" w:type="dxa"/>
          </w:tcPr>
          <w:p w:rsidR="00E62A8A" w:rsidRPr="00615A3C" w:rsidRDefault="00E62A8A" w:rsidP="00C93942">
            <w:pPr>
              <w:jc w:val="center"/>
              <w:rPr>
                <w:rFonts w:ascii="PT Astra Serif" w:hAnsi="PT Astra Serif"/>
              </w:rPr>
            </w:pPr>
            <w:r w:rsidRPr="00615A3C">
              <w:rPr>
                <w:rFonts w:ascii="PT Astra Serif" w:hAnsi="PT Astra Serif"/>
              </w:rPr>
              <w:t>5833,3</w:t>
            </w:r>
          </w:p>
        </w:tc>
        <w:tc>
          <w:tcPr>
            <w:tcW w:w="1417" w:type="dxa"/>
          </w:tcPr>
          <w:p w:rsidR="00E62A8A" w:rsidRPr="00615A3C" w:rsidRDefault="00E62A8A" w:rsidP="00C93942">
            <w:pPr>
              <w:jc w:val="center"/>
              <w:rPr>
                <w:rFonts w:ascii="PT Astra Serif" w:hAnsi="PT Astra Serif"/>
              </w:rPr>
            </w:pPr>
            <w:r w:rsidRPr="00615A3C">
              <w:rPr>
                <w:rFonts w:ascii="PT Astra Serif" w:hAnsi="PT Astra Serif"/>
              </w:rPr>
              <w:t>5845,5</w:t>
            </w:r>
          </w:p>
        </w:tc>
        <w:tc>
          <w:tcPr>
            <w:tcW w:w="1276" w:type="dxa"/>
          </w:tcPr>
          <w:p w:rsidR="00E62A8A" w:rsidRPr="00615A3C" w:rsidRDefault="00E62A8A" w:rsidP="00C93942">
            <w:pPr>
              <w:jc w:val="center"/>
              <w:rPr>
                <w:rFonts w:ascii="PT Astra Serif" w:hAnsi="PT Astra Serif"/>
              </w:rPr>
            </w:pPr>
            <w:r w:rsidRPr="00615A3C">
              <w:rPr>
                <w:rFonts w:ascii="PT Astra Serif" w:hAnsi="PT Astra Serif"/>
              </w:rPr>
              <w:t>5611,6</w:t>
            </w:r>
          </w:p>
        </w:tc>
        <w:tc>
          <w:tcPr>
            <w:tcW w:w="1276" w:type="dxa"/>
          </w:tcPr>
          <w:p w:rsidR="00E62A8A" w:rsidRPr="00615A3C" w:rsidRDefault="00E62A8A" w:rsidP="00C93942">
            <w:pPr>
              <w:jc w:val="center"/>
              <w:rPr>
                <w:rFonts w:ascii="PT Astra Serif" w:hAnsi="PT Astra Serif"/>
              </w:rPr>
            </w:pPr>
            <w:r w:rsidRPr="00615A3C">
              <w:rPr>
                <w:rFonts w:ascii="PT Astra Serif" w:hAnsi="PT Astra Serif"/>
              </w:rPr>
              <w:t>5453,1</w:t>
            </w:r>
          </w:p>
        </w:tc>
        <w:tc>
          <w:tcPr>
            <w:tcW w:w="1269" w:type="dxa"/>
          </w:tcPr>
          <w:p w:rsidR="00E62A8A" w:rsidRPr="00615A3C" w:rsidRDefault="00570BC6" w:rsidP="008D3590">
            <w:pPr>
              <w:jc w:val="center"/>
              <w:rPr>
                <w:rFonts w:ascii="PT Astra Serif" w:hAnsi="PT Astra Serif"/>
              </w:rPr>
            </w:pPr>
            <w:r>
              <w:rPr>
                <w:rFonts w:ascii="PT Astra Serif" w:hAnsi="PT Astra Serif"/>
              </w:rPr>
              <w:t>5627</w:t>
            </w:r>
            <w:r w:rsidR="00E62A8A" w:rsidRPr="00615A3C">
              <w:rPr>
                <w:rFonts w:ascii="PT Astra Serif" w:hAnsi="PT Astra Serif"/>
              </w:rPr>
              <w:t>,</w:t>
            </w:r>
            <w:r>
              <w:rPr>
                <w:rFonts w:ascii="PT Astra Serif" w:hAnsi="PT Astra Serif"/>
              </w:rPr>
              <w:t>8</w:t>
            </w:r>
          </w:p>
        </w:tc>
      </w:tr>
      <w:tr w:rsidR="00615A3C" w:rsidRPr="00615A3C" w:rsidTr="007C2DE2">
        <w:trPr>
          <w:jc w:val="center"/>
        </w:trPr>
        <w:tc>
          <w:tcPr>
            <w:tcW w:w="3256" w:type="dxa"/>
            <w:vAlign w:val="center"/>
          </w:tcPr>
          <w:p w:rsidR="00E62A8A" w:rsidRPr="00615A3C" w:rsidRDefault="00E62A8A" w:rsidP="00904448">
            <w:pPr>
              <w:rPr>
                <w:rFonts w:ascii="PT Astra Serif" w:hAnsi="PT Astra Serif"/>
                <w:spacing w:val="-4"/>
                <w:lang w:bidi="he-IL"/>
              </w:rPr>
            </w:pPr>
            <w:r w:rsidRPr="00615A3C">
              <w:rPr>
                <w:rFonts w:ascii="PT Astra Serif" w:hAnsi="PT Astra Serif"/>
                <w:spacing w:val="-4"/>
                <w:lang w:bidi="he-IL"/>
              </w:rPr>
              <w:t xml:space="preserve">Выработка электроэнергии, </w:t>
            </w:r>
          </w:p>
          <w:p w:rsidR="00E62A8A" w:rsidRPr="00615A3C" w:rsidRDefault="00E62A8A" w:rsidP="00904448">
            <w:pPr>
              <w:rPr>
                <w:rFonts w:ascii="PT Astra Serif" w:hAnsi="PT Astra Serif"/>
                <w:spacing w:val="-4"/>
                <w:lang w:bidi="he-IL"/>
              </w:rPr>
            </w:pPr>
            <w:r w:rsidRPr="00615A3C">
              <w:rPr>
                <w:rFonts w:ascii="PT Astra Serif" w:hAnsi="PT Astra Serif"/>
                <w:bCs/>
                <w:spacing w:val="-4"/>
              </w:rPr>
              <w:t>млн кВт*час</w:t>
            </w:r>
          </w:p>
        </w:tc>
        <w:tc>
          <w:tcPr>
            <w:tcW w:w="1134" w:type="dxa"/>
          </w:tcPr>
          <w:p w:rsidR="00E62A8A" w:rsidRPr="00615A3C" w:rsidRDefault="00E62A8A" w:rsidP="00C93942">
            <w:pPr>
              <w:jc w:val="center"/>
              <w:rPr>
                <w:rFonts w:ascii="PT Astra Serif" w:hAnsi="PT Astra Serif"/>
                <w:lang w:bidi="he-IL"/>
              </w:rPr>
            </w:pPr>
            <w:r w:rsidRPr="00615A3C">
              <w:rPr>
                <w:rFonts w:ascii="PT Astra Serif" w:hAnsi="PT Astra Serif"/>
                <w:lang w:bidi="he-IL"/>
              </w:rPr>
              <w:t>2538,1</w:t>
            </w:r>
          </w:p>
        </w:tc>
        <w:tc>
          <w:tcPr>
            <w:tcW w:w="1417" w:type="dxa"/>
          </w:tcPr>
          <w:p w:rsidR="00E62A8A" w:rsidRPr="00615A3C" w:rsidRDefault="00E62A8A" w:rsidP="00C93942">
            <w:pPr>
              <w:jc w:val="center"/>
              <w:rPr>
                <w:rFonts w:ascii="PT Astra Serif" w:hAnsi="PT Astra Serif"/>
                <w:lang w:bidi="he-IL"/>
              </w:rPr>
            </w:pPr>
            <w:r w:rsidRPr="00615A3C">
              <w:rPr>
                <w:rFonts w:ascii="PT Astra Serif" w:hAnsi="PT Astra Serif"/>
                <w:lang w:bidi="he-IL"/>
              </w:rPr>
              <w:t>2692,0</w:t>
            </w:r>
          </w:p>
        </w:tc>
        <w:tc>
          <w:tcPr>
            <w:tcW w:w="1276" w:type="dxa"/>
          </w:tcPr>
          <w:p w:rsidR="00E62A8A" w:rsidRPr="00615A3C" w:rsidRDefault="00E62A8A" w:rsidP="00C93942">
            <w:pPr>
              <w:jc w:val="center"/>
              <w:rPr>
                <w:rFonts w:ascii="PT Astra Serif" w:hAnsi="PT Astra Serif"/>
              </w:rPr>
            </w:pPr>
            <w:r w:rsidRPr="00615A3C">
              <w:rPr>
                <w:rFonts w:ascii="PT Astra Serif" w:hAnsi="PT Astra Serif"/>
              </w:rPr>
              <w:t>2608,3</w:t>
            </w:r>
          </w:p>
        </w:tc>
        <w:tc>
          <w:tcPr>
            <w:tcW w:w="1276" w:type="dxa"/>
          </w:tcPr>
          <w:p w:rsidR="00E62A8A" w:rsidRPr="00615A3C" w:rsidRDefault="00E62A8A" w:rsidP="00C93942">
            <w:pPr>
              <w:jc w:val="center"/>
              <w:rPr>
                <w:rFonts w:ascii="PT Astra Serif" w:hAnsi="PT Astra Serif"/>
              </w:rPr>
            </w:pPr>
            <w:r w:rsidRPr="00615A3C">
              <w:rPr>
                <w:rFonts w:ascii="PT Astra Serif" w:hAnsi="PT Astra Serif"/>
              </w:rPr>
              <w:t>2316,6</w:t>
            </w:r>
          </w:p>
        </w:tc>
        <w:tc>
          <w:tcPr>
            <w:tcW w:w="1269" w:type="dxa"/>
          </w:tcPr>
          <w:p w:rsidR="00E62A8A" w:rsidRPr="00615A3C" w:rsidRDefault="00E62A8A" w:rsidP="008D3590">
            <w:pPr>
              <w:jc w:val="center"/>
              <w:rPr>
                <w:rFonts w:ascii="PT Astra Serif" w:hAnsi="PT Astra Serif"/>
              </w:rPr>
            </w:pPr>
            <w:r w:rsidRPr="00615A3C">
              <w:rPr>
                <w:rFonts w:ascii="PT Astra Serif" w:hAnsi="PT Astra Serif"/>
              </w:rPr>
              <w:t>2477,4</w:t>
            </w:r>
          </w:p>
        </w:tc>
      </w:tr>
      <w:tr w:rsidR="00E62A8A" w:rsidRPr="00615A3C" w:rsidTr="007C2DE2">
        <w:trPr>
          <w:jc w:val="center"/>
        </w:trPr>
        <w:tc>
          <w:tcPr>
            <w:tcW w:w="3256" w:type="dxa"/>
            <w:vAlign w:val="center"/>
          </w:tcPr>
          <w:p w:rsidR="00E62A8A" w:rsidRPr="00615A3C" w:rsidRDefault="00E62A8A" w:rsidP="00904448">
            <w:pPr>
              <w:rPr>
                <w:rFonts w:ascii="PT Astra Serif" w:hAnsi="PT Astra Serif"/>
                <w:spacing w:val="-4"/>
                <w:lang w:bidi="he-IL"/>
              </w:rPr>
            </w:pPr>
            <w:r w:rsidRPr="00615A3C">
              <w:rPr>
                <w:rFonts w:ascii="PT Astra Serif" w:hAnsi="PT Astra Serif"/>
                <w:spacing w:val="-4"/>
                <w:lang w:bidi="he-IL"/>
              </w:rPr>
              <w:t xml:space="preserve">Сальдо перетоков, </w:t>
            </w:r>
            <w:r w:rsidRPr="00615A3C">
              <w:rPr>
                <w:rFonts w:ascii="PT Astra Serif" w:hAnsi="PT Astra Serif"/>
                <w:bCs/>
                <w:spacing w:val="-4"/>
              </w:rPr>
              <w:t>млн кВт*час</w:t>
            </w:r>
          </w:p>
        </w:tc>
        <w:tc>
          <w:tcPr>
            <w:tcW w:w="1134" w:type="dxa"/>
          </w:tcPr>
          <w:p w:rsidR="00E62A8A" w:rsidRPr="00615A3C" w:rsidRDefault="00E62A8A" w:rsidP="00C93942">
            <w:pPr>
              <w:jc w:val="center"/>
              <w:rPr>
                <w:rFonts w:ascii="PT Astra Serif" w:hAnsi="PT Astra Serif"/>
                <w:lang w:bidi="he-IL"/>
              </w:rPr>
            </w:pPr>
            <w:r w:rsidRPr="00615A3C">
              <w:rPr>
                <w:rFonts w:ascii="PT Astra Serif" w:hAnsi="PT Astra Serif"/>
              </w:rPr>
              <w:t>3295,2</w:t>
            </w:r>
          </w:p>
        </w:tc>
        <w:tc>
          <w:tcPr>
            <w:tcW w:w="1417" w:type="dxa"/>
          </w:tcPr>
          <w:p w:rsidR="00E62A8A" w:rsidRPr="00615A3C" w:rsidRDefault="00E62A8A" w:rsidP="00C93942">
            <w:pPr>
              <w:jc w:val="center"/>
              <w:rPr>
                <w:rFonts w:ascii="PT Astra Serif" w:hAnsi="PT Astra Serif"/>
                <w:lang w:bidi="he-IL"/>
              </w:rPr>
            </w:pPr>
            <w:r w:rsidRPr="00615A3C">
              <w:rPr>
                <w:rFonts w:ascii="PT Astra Serif" w:hAnsi="PT Astra Serif"/>
              </w:rPr>
              <w:t>3153,5</w:t>
            </w:r>
          </w:p>
        </w:tc>
        <w:tc>
          <w:tcPr>
            <w:tcW w:w="1276" w:type="dxa"/>
          </w:tcPr>
          <w:p w:rsidR="00E62A8A" w:rsidRPr="00615A3C" w:rsidRDefault="00E62A8A" w:rsidP="00C93942">
            <w:pPr>
              <w:jc w:val="center"/>
              <w:rPr>
                <w:rFonts w:ascii="PT Astra Serif" w:hAnsi="PT Astra Serif"/>
              </w:rPr>
            </w:pPr>
            <w:r w:rsidRPr="00615A3C">
              <w:rPr>
                <w:rFonts w:ascii="PT Astra Serif" w:hAnsi="PT Astra Serif"/>
              </w:rPr>
              <w:t>3003,3</w:t>
            </w:r>
          </w:p>
        </w:tc>
        <w:tc>
          <w:tcPr>
            <w:tcW w:w="1276" w:type="dxa"/>
          </w:tcPr>
          <w:p w:rsidR="00E62A8A" w:rsidRPr="00615A3C" w:rsidRDefault="00E62A8A" w:rsidP="00C93942">
            <w:pPr>
              <w:jc w:val="center"/>
              <w:rPr>
                <w:rFonts w:ascii="PT Astra Serif" w:hAnsi="PT Astra Serif"/>
              </w:rPr>
            </w:pPr>
            <w:r w:rsidRPr="00615A3C">
              <w:rPr>
                <w:rFonts w:ascii="PT Astra Serif" w:hAnsi="PT Astra Serif"/>
              </w:rPr>
              <w:t>3136,5</w:t>
            </w:r>
          </w:p>
        </w:tc>
        <w:tc>
          <w:tcPr>
            <w:tcW w:w="1269" w:type="dxa"/>
          </w:tcPr>
          <w:p w:rsidR="00E62A8A" w:rsidRPr="00615A3C" w:rsidRDefault="00E62A8A" w:rsidP="008D3590">
            <w:pPr>
              <w:jc w:val="center"/>
              <w:rPr>
                <w:rFonts w:ascii="PT Astra Serif" w:hAnsi="PT Astra Serif"/>
              </w:rPr>
            </w:pPr>
            <w:r w:rsidRPr="00615A3C">
              <w:rPr>
                <w:rFonts w:ascii="PT Astra Serif" w:hAnsi="PT Astra Serif"/>
              </w:rPr>
              <w:t>3150,6</w:t>
            </w:r>
          </w:p>
        </w:tc>
      </w:tr>
    </w:tbl>
    <w:p w:rsidR="00300FDB" w:rsidRPr="00615A3C" w:rsidRDefault="00300FDB" w:rsidP="00904448">
      <w:pPr>
        <w:tabs>
          <w:tab w:val="left" w:pos="0"/>
        </w:tabs>
        <w:contextualSpacing/>
        <w:jc w:val="right"/>
        <w:rPr>
          <w:rFonts w:ascii="PT Astra Serif" w:hAnsi="PT Astra Serif"/>
          <w:sz w:val="28"/>
          <w:szCs w:val="28"/>
        </w:rPr>
      </w:pPr>
    </w:p>
    <w:p w:rsidR="00300FDB" w:rsidRPr="00615A3C" w:rsidRDefault="00817D8C" w:rsidP="00904448">
      <w:pPr>
        <w:tabs>
          <w:tab w:val="left" w:pos="360"/>
        </w:tabs>
        <w:suppressAutoHyphens/>
        <w:ind w:firstLine="709"/>
        <w:jc w:val="both"/>
        <w:rPr>
          <w:rFonts w:ascii="PT Astra Serif" w:hAnsi="PT Astra Serif"/>
          <w:sz w:val="28"/>
          <w:szCs w:val="28"/>
          <w:lang w:bidi="he-IL"/>
        </w:rPr>
      </w:pPr>
      <w:r w:rsidRPr="00615A3C">
        <w:rPr>
          <w:rFonts w:ascii="PT Astra Serif" w:hAnsi="PT Astra Serif"/>
          <w:sz w:val="28"/>
          <w:szCs w:val="28"/>
          <w:lang w:bidi="he-IL"/>
        </w:rPr>
        <w:t xml:space="preserve">Информация о фактическом балансе электрической мощности </w:t>
      </w:r>
      <w:r w:rsidRPr="00615A3C">
        <w:rPr>
          <w:rFonts w:ascii="PT Astra Serif" w:hAnsi="PT Astra Serif"/>
          <w:sz w:val="28"/>
          <w:szCs w:val="28"/>
          <w:lang w:bidi="he-IL"/>
        </w:rPr>
        <w:br/>
        <w:t>в энергосистеме Ульяновской области за 201</w:t>
      </w:r>
      <w:r w:rsidR="002B4CDF" w:rsidRPr="00615A3C">
        <w:rPr>
          <w:rFonts w:ascii="PT Astra Serif" w:hAnsi="PT Astra Serif"/>
          <w:sz w:val="28"/>
          <w:szCs w:val="28"/>
          <w:lang w:bidi="he-IL"/>
        </w:rPr>
        <w:t>7</w:t>
      </w:r>
      <w:r w:rsidRPr="00615A3C">
        <w:rPr>
          <w:rFonts w:ascii="PT Astra Serif" w:hAnsi="PT Astra Serif"/>
          <w:sz w:val="28"/>
          <w:szCs w:val="28"/>
          <w:lang w:bidi="he-IL"/>
        </w:rPr>
        <w:t>-20</w:t>
      </w:r>
      <w:r w:rsidR="002B4CDF" w:rsidRPr="00615A3C">
        <w:rPr>
          <w:rFonts w:ascii="PT Astra Serif" w:hAnsi="PT Astra Serif"/>
          <w:sz w:val="28"/>
          <w:szCs w:val="28"/>
          <w:lang w:bidi="he-IL"/>
        </w:rPr>
        <w:t>21</w:t>
      </w:r>
      <w:r w:rsidRPr="00615A3C">
        <w:rPr>
          <w:rFonts w:ascii="PT Astra Serif" w:hAnsi="PT Astra Serif"/>
          <w:sz w:val="28"/>
          <w:szCs w:val="28"/>
          <w:lang w:bidi="he-IL"/>
        </w:rPr>
        <w:t xml:space="preserve"> годы на час прохождения максимума потребления мощности энергосистемы представлена в </w:t>
      </w:r>
      <w:r w:rsidR="000A5979" w:rsidRPr="00615A3C">
        <w:rPr>
          <w:rFonts w:ascii="PT Astra Serif" w:hAnsi="PT Astra Serif"/>
          <w:sz w:val="28"/>
          <w:szCs w:val="28"/>
          <w:lang w:bidi="he-IL"/>
        </w:rPr>
        <w:t>таблице 12</w:t>
      </w:r>
      <w:r w:rsidR="00300FDB" w:rsidRPr="00615A3C">
        <w:rPr>
          <w:rFonts w:ascii="PT Astra Serif" w:hAnsi="PT Astra Serif"/>
          <w:sz w:val="28"/>
          <w:szCs w:val="28"/>
        </w:rPr>
        <w:t>.</w:t>
      </w:r>
    </w:p>
    <w:p w:rsidR="002B4CDF" w:rsidRPr="00615A3C" w:rsidRDefault="002B4CDF" w:rsidP="00904448">
      <w:pPr>
        <w:tabs>
          <w:tab w:val="left" w:pos="360"/>
        </w:tabs>
        <w:suppressAutoHyphens/>
        <w:ind w:firstLine="709"/>
        <w:jc w:val="right"/>
        <w:rPr>
          <w:rFonts w:ascii="PT Astra Serif" w:hAnsi="PT Astra Serif"/>
          <w:sz w:val="28"/>
          <w:szCs w:val="28"/>
        </w:rPr>
      </w:pPr>
    </w:p>
    <w:p w:rsidR="00300FDB" w:rsidRPr="00615A3C" w:rsidRDefault="00300FDB" w:rsidP="00904448">
      <w:pPr>
        <w:tabs>
          <w:tab w:val="left" w:pos="360"/>
        </w:tabs>
        <w:suppressAutoHyphens/>
        <w:ind w:firstLine="709"/>
        <w:jc w:val="right"/>
        <w:rPr>
          <w:rFonts w:ascii="PT Astra Serif" w:hAnsi="PT Astra Serif"/>
          <w:sz w:val="28"/>
          <w:szCs w:val="28"/>
        </w:rPr>
      </w:pPr>
      <w:r w:rsidRPr="00615A3C">
        <w:rPr>
          <w:rFonts w:ascii="PT Astra Serif" w:hAnsi="PT Astra Serif"/>
          <w:sz w:val="28"/>
          <w:szCs w:val="28"/>
        </w:rPr>
        <w:t>Таблица 1</w:t>
      </w:r>
      <w:r w:rsidR="000A5979" w:rsidRPr="00615A3C">
        <w:rPr>
          <w:rFonts w:ascii="PT Astra Serif" w:hAnsi="PT Astra Serif"/>
          <w:sz w:val="28"/>
          <w:szCs w:val="28"/>
        </w:rPr>
        <w:t>2</w:t>
      </w:r>
    </w:p>
    <w:p w:rsidR="000A5979" w:rsidRPr="00615A3C" w:rsidRDefault="000A5979" w:rsidP="00904448">
      <w:pPr>
        <w:tabs>
          <w:tab w:val="left" w:pos="360"/>
        </w:tabs>
        <w:suppressAutoHyphens/>
        <w:ind w:firstLine="709"/>
        <w:jc w:val="right"/>
        <w:rPr>
          <w:rFonts w:ascii="PT Astra Serif" w:hAnsi="PT Astra Serif"/>
          <w:sz w:val="28"/>
          <w:szCs w:val="28"/>
        </w:rPr>
      </w:pPr>
    </w:p>
    <w:tbl>
      <w:tblPr>
        <w:tblStyle w:val="a3"/>
        <w:tblW w:w="9777" w:type="dxa"/>
        <w:jc w:val="center"/>
        <w:tblBorders>
          <w:bottom w:val="none" w:sz="0" w:space="0" w:color="auto"/>
        </w:tblBorders>
        <w:tblLayout w:type="fixed"/>
        <w:tblLook w:val="04A0"/>
      </w:tblPr>
      <w:tblGrid>
        <w:gridCol w:w="3756"/>
        <w:gridCol w:w="1129"/>
        <w:gridCol w:w="1223"/>
        <w:gridCol w:w="1223"/>
        <w:gridCol w:w="1244"/>
        <w:gridCol w:w="1202"/>
      </w:tblGrid>
      <w:tr w:rsidR="000A5979" w:rsidRPr="00615A3C" w:rsidTr="000A5979">
        <w:trPr>
          <w:trHeight w:val="281"/>
          <w:jc w:val="center"/>
        </w:trPr>
        <w:tc>
          <w:tcPr>
            <w:tcW w:w="3756" w:type="dxa"/>
            <w:vAlign w:val="center"/>
          </w:tcPr>
          <w:p w:rsidR="000A5979" w:rsidRPr="00615A3C" w:rsidRDefault="000A5979" w:rsidP="00904448">
            <w:pPr>
              <w:tabs>
                <w:tab w:val="left" w:pos="993"/>
              </w:tabs>
              <w:jc w:val="center"/>
              <w:rPr>
                <w:rFonts w:ascii="PT Astra Serif" w:hAnsi="PT Astra Serif"/>
                <w:lang w:bidi="he-IL"/>
              </w:rPr>
            </w:pPr>
            <w:r w:rsidRPr="00615A3C">
              <w:rPr>
                <w:rFonts w:ascii="PT Astra Serif" w:hAnsi="PT Astra Serif"/>
                <w:lang w:bidi="he-IL"/>
              </w:rPr>
              <w:t>Наименование показателя</w:t>
            </w:r>
          </w:p>
        </w:tc>
        <w:tc>
          <w:tcPr>
            <w:tcW w:w="1129" w:type="dxa"/>
            <w:vAlign w:val="center"/>
          </w:tcPr>
          <w:p w:rsidR="000A5979" w:rsidRPr="00615A3C" w:rsidRDefault="002B4CDF" w:rsidP="00904448">
            <w:pPr>
              <w:tabs>
                <w:tab w:val="left" w:pos="993"/>
              </w:tabs>
              <w:jc w:val="center"/>
              <w:rPr>
                <w:rFonts w:ascii="PT Astra Serif" w:hAnsi="PT Astra Serif"/>
                <w:lang w:bidi="he-IL"/>
              </w:rPr>
            </w:pPr>
            <w:r w:rsidRPr="00615A3C">
              <w:rPr>
                <w:rFonts w:ascii="PT Astra Serif" w:hAnsi="PT Astra Serif"/>
                <w:lang w:bidi="he-IL"/>
              </w:rPr>
              <w:t>2017 год</w:t>
            </w:r>
          </w:p>
        </w:tc>
        <w:tc>
          <w:tcPr>
            <w:tcW w:w="1223" w:type="dxa"/>
            <w:vAlign w:val="center"/>
          </w:tcPr>
          <w:p w:rsidR="000A5979" w:rsidRPr="00615A3C" w:rsidRDefault="002B4CDF" w:rsidP="00904448">
            <w:pPr>
              <w:tabs>
                <w:tab w:val="left" w:pos="993"/>
              </w:tabs>
              <w:jc w:val="center"/>
              <w:rPr>
                <w:rFonts w:ascii="PT Astra Serif" w:hAnsi="PT Astra Serif"/>
                <w:lang w:bidi="he-IL"/>
              </w:rPr>
            </w:pPr>
            <w:r w:rsidRPr="00615A3C">
              <w:rPr>
                <w:rFonts w:ascii="PT Astra Serif" w:hAnsi="PT Astra Serif"/>
                <w:lang w:bidi="he-IL"/>
              </w:rPr>
              <w:t>2018 год</w:t>
            </w:r>
          </w:p>
        </w:tc>
        <w:tc>
          <w:tcPr>
            <w:tcW w:w="1223" w:type="dxa"/>
            <w:vAlign w:val="center"/>
          </w:tcPr>
          <w:p w:rsidR="000A5979" w:rsidRPr="00615A3C" w:rsidRDefault="002B4CDF" w:rsidP="00904448">
            <w:pPr>
              <w:tabs>
                <w:tab w:val="left" w:pos="993"/>
              </w:tabs>
              <w:jc w:val="center"/>
              <w:rPr>
                <w:rFonts w:ascii="PT Astra Serif" w:hAnsi="PT Astra Serif"/>
                <w:lang w:bidi="he-IL"/>
              </w:rPr>
            </w:pPr>
            <w:r w:rsidRPr="00615A3C">
              <w:rPr>
                <w:rFonts w:ascii="PT Astra Serif" w:hAnsi="PT Astra Serif"/>
                <w:lang w:bidi="he-IL"/>
              </w:rPr>
              <w:t>2019 год</w:t>
            </w:r>
          </w:p>
        </w:tc>
        <w:tc>
          <w:tcPr>
            <w:tcW w:w="1244" w:type="dxa"/>
            <w:vAlign w:val="center"/>
          </w:tcPr>
          <w:p w:rsidR="000A5979" w:rsidRPr="00615A3C" w:rsidRDefault="002B4CDF" w:rsidP="00904448">
            <w:pPr>
              <w:tabs>
                <w:tab w:val="left" w:pos="993"/>
              </w:tabs>
              <w:jc w:val="center"/>
              <w:rPr>
                <w:rFonts w:ascii="PT Astra Serif" w:hAnsi="PT Astra Serif"/>
                <w:lang w:bidi="he-IL"/>
              </w:rPr>
            </w:pPr>
            <w:r w:rsidRPr="00615A3C">
              <w:rPr>
                <w:rFonts w:ascii="PT Astra Serif" w:hAnsi="PT Astra Serif"/>
                <w:lang w:bidi="he-IL"/>
              </w:rPr>
              <w:t>2020 год</w:t>
            </w:r>
          </w:p>
        </w:tc>
        <w:tc>
          <w:tcPr>
            <w:tcW w:w="1202" w:type="dxa"/>
            <w:vAlign w:val="center"/>
          </w:tcPr>
          <w:p w:rsidR="000A5979" w:rsidRPr="00615A3C" w:rsidRDefault="000A5979" w:rsidP="00904448">
            <w:pPr>
              <w:tabs>
                <w:tab w:val="left" w:pos="993"/>
              </w:tabs>
              <w:jc w:val="center"/>
              <w:rPr>
                <w:rFonts w:ascii="PT Astra Serif" w:hAnsi="PT Astra Serif"/>
                <w:lang w:bidi="he-IL"/>
              </w:rPr>
            </w:pPr>
            <w:r w:rsidRPr="00615A3C">
              <w:rPr>
                <w:rFonts w:ascii="PT Astra Serif" w:hAnsi="PT Astra Serif"/>
                <w:lang w:bidi="he-IL"/>
              </w:rPr>
              <w:t>20</w:t>
            </w:r>
            <w:r w:rsidR="002B4CDF" w:rsidRPr="00615A3C">
              <w:rPr>
                <w:rFonts w:ascii="PT Astra Serif" w:hAnsi="PT Astra Serif"/>
                <w:lang w:bidi="he-IL"/>
              </w:rPr>
              <w:t>21</w:t>
            </w:r>
            <w:r w:rsidRPr="00615A3C">
              <w:rPr>
                <w:rFonts w:ascii="PT Astra Serif" w:hAnsi="PT Astra Serif"/>
                <w:lang w:bidi="he-IL"/>
              </w:rPr>
              <w:t xml:space="preserve"> год</w:t>
            </w:r>
          </w:p>
        </w:tc>
      </w:tr>
    </w:tbl>
    <w:p w:rsidR="007E4A9F" w:rsidRPr="00615A3C" w:rsidRDefault="007E4A9F" w:rsidP="00904448">
      <w:pPr>
        <w:tabs>
          <w:tab w:val="left" w:pos="0"/>
        </w:tabs>
        <w:contextualSpacing/>
        <w:jc w:val="right"/>
        <w:rPr>
          <w:rFonts w:ascii="PT Astra Serif" w:hAnsi="PT Astra Serif"/>
          <w:sz w:val="2"/>
          <w:szCs w:val="2"/>
        </w:rPr>
      </w:pPr>
    </w:p>
    <w:tbl>
      <w:tblPr>
        <w:tblStyle w:val="a3"/>
        <w:tblW w:w="9777" w:type="dxa"/>
        <w:jc w:val="center"/>
        <w:tblLayout w:type="fixed"/>
        <w:tblLook w:val="04A0"/>
      </w:tblPr>
      <w:tblGrid>
        <w:gridCol w:w="3756"/>
        <w:gridCol w:w="1129"/>
        <w:gridCol w:w="1223"/>
        <w:gridCol w:w="1223"/>
        <w:gridCol w:w="1244"/>
        <w:gridCol w:w="1202"/>
      </w:tblGrid>
      <w:tr w:rsidR="00615A3C" w:rsidRPr="00615A3C" w:rsidTr="000A5979">
        <w:trPr>
          <w:trHeight w:val="281"/>
          <w:tblHeader/>
          <w:jc w:val="center"/>
        </w:trPr>
        <w:tc>
          <w:tcPr>
            <w:tcW w:w="3756" w:type="dxa"/>
            <w:vAlign w:val="center"/>
          </w:tcPr>
          <w:p w:rsidR="00DC4ECD" w:rsidRPr="00615A3C" w:rsidRDefault="000A5979" w:rsidP="00904448">
            <w:pPr>
              <w:tabs>
                <w:tab w:val="left" w:pos="993"/>
              </w:tabs>
              <w:jc w:val="center"/>
              <w:rPr>
                <w:rFonts w:ascii="PT Astra Serif" w:hAnsi="PT Astra Serif"/>
                <w:lang w:bidi="he-IL"/>
              </w:rPr>
            </w:pPr>
            <w:r w:rsidRPr="00615A3C">
              <w:rPr>
                <w:rFonts w:ascii="PT Astra Serif" w:hAnsi="PT Astra Serif"/>
                <w:lang w:bidi="he-IL"/>
              </w:rPr>
              <w:t>1</w:t>
            </w:r>
          </w:p>
        </w:tc>
        <w:tc>
          <w:tcPr>
            <w:tcW w:w="1129" w:type="dxa"/>
            <w:vAlign w:val="center"/>
          </w:tcPr>
          <w:p w:rsidR="00DC4ECD" w:rsidRPr="00615A3C" w:rsidRDefault="000A5979" w:rsidP="00904448">
            <w:pPr>
              <w:tabs>
                <w:tab w:val="left" w:pos="993"/>
              </w:tabs>
              <w:jc w:val="center"/>
              <w:rPr>
                <w:rFonts w:ascii="PT Astra Serif" w:hAnsi="PT Astra Serif"/>
                <w:lang w:bidi="he-IL"/>
              </w:rPr>
            </w:pPr>
            <w:r w:rsidRPr="00615A3C">
              <w:rPr>
                <w:rFonts w:ascii="PT Astra Serif" w:hAnsi="PT Astra Serif"/>
                <w:lang w:bidi="he-IL"/>
              </w:rPr>
              <w:t>2</w:t>
            </w:r>
          </w:p>
        </w:tc>
        <w:tc>
          <w:tcPr>
            <w:tcW w:w="1223" w:type="dxa"/>
            <w:vAlign w:val="center"/>
          </w:tcPr>
          <w:p w:rsidR="00DC4ECD" w:rsidRPr="00615A3C" w:rsidRDefault="000A5979" w:rsidP="00904448">
            <w:pPr>
              <w:tabs>
                <w:tab w:val="left" w:pos="993"/>
              </w:tabs>
              <w:jc w:val="center"/>
              <w:rPr>
                <w:rFonts w:ascii="PT Astra Serif" w:hAnsi="PT Astra Serif"/>
                <w:lang w:bidi="he-IL"/>
              </w:rPr>
            </w:pPr>
            <w:r w:rsidRPr="00615A3C">
              <w:rPr>
                <w:rFonts w:ascii="PT Astra Serif" w:hAnsi="PT Astra Serif"/>
                <w:lang w:bidi="he-IL"/>
              </w:rPr>
              <w:t>3</w:t>
            </w:r>
          </w:p>
        </w:tc>
        <w:tc>
          <w:tcPr>
            <w:tcW w:w="1223" w:type="dxa"/>
            <w:vAlign w:val="center"/>
          </w:tcPr>
          <w:p w:rsidR="00DC4ECD" w:rsidRPr="00615A3C" w:rsidRDefault="000A5979" w:rsidP="00904448">
            <w:pPr>
              <w:tabs>
                <w:tab w:val="left" w:pos="993"/>
              </w:tabs>
              <w:jc w:val="center"/>
              <w:rPr>
                <w:rFonts w:ascii="PT Astra Serif" w:hAnsi="PT Astra Serif"/>
                <w:lang w:bidi="he-IL"/>
              </w:rPr>
            </w:pPr>
            <w:r w:rsidRPr="00615A3C">
              <w:rPr>
                <w:rFonts w:ascii="PT Astra Serif" w:hAnsi="PT Astra Serif"/>
                <w:lang w:bidi="he-IL"/>
              </w:rPr>
              <w:t>4</w:t>
            </w:r>
          </w:p>
        </w:tc>
        <w:tc>
          <w:tcPr>
            <w:tcW w:w="1244" w:type="dxa"/>
            <w:vAlign w:val="center"/>
          </w:tcPr>
          <w:p w:rsidR="00DC4ECD" w:rsidRPr="00615A3C" w:rsidRDefault="000A5979" w:rsidP="00904448">
            <w:pPr>
              <w:tabs>
                <w:tab w:val="left" w:pos="993"/>
              </w:tabs>
              <w:jc w:val="center"/>
              <w:rPr>
                <w:rFonts w:ascii="PT Astra Serif" w:hAnsi="PT Astra Serif"/>
                <w:lang w:bidi="he-IL"/>
              </w:rPr>
            </w:pPr>
            <w:r w:rsidRPr="00615A3C">
              <w:rPr>
                <w:rFonts w:ascii="PT Astra Serif" w:hAnsi="PT Astra Serif"/>
                <w:lang w:bidi="he-IL"/>
              </w:rPr>
              <w:t>5</w:t>
            </w:r>
          </w:p>
        </w:tc>
        <w:tc>
          <w:tcPr>
            <w:tcW w:w="1202" w:type="dxa"/>
            <w:vAlign w:val="center"/>
          </w:tcPr>
          <w:p w:rsidR="00DC4ECD" w:rsidRPr="00615A3C" w:rsidRDefault="000A5979" w:rsidP="00904448">
            <w:pPr>
              <w:tabs>
                <w:tab w:val="left" w:pos="993"/>
              </w:tabs>
              <w:jc w:val="center"/>
              <w:rPr>
                <w:rFonts w:ascii="PT Astra Serif" w:hAnsi="PT Astra Serif"/>
                <w:lang w:bidi="he-IL"/>
              </w:rPr>
            </w:pPr>
            <w:r w:rsidRPr="00615A3C">
              <w:rPr>
                <w:rFonts w:ascii="PT Astra Serif" w:hAnsi="PT Astra Serif"/>
                <w:lang w:bidi="he-IL"/>
              </w:rPr>
              <w:t>6</w:t>
            </w:r>
          </w:p>
        </w:tc>
      </w:tr>
      <w:tr w:rsidR="00615A3C" w:rsidRPr="00615A3C" w:rsidTr="007C2DE2">
        <w:trPr>
          <w:trHeight w:val="855"/>
          <w:jc w:val="center"/>
        </w:trPr>
        <w:tc>
          <w:tcPr>
            <w:tcW w:w="3756" w:type="dxa"/>
            <w:vAlign w:val="center"/>
          </w:tcPr>
          <w:p w:rsidR="00E62A8A" w:rsidRPr="00615A3C" w:rsidRDefault="00E62A8A" w:rsidP="00904448">
            <w:pPr>
              <w:tabs>
                <w:tab w:val="left" w:pos="993"/>
              </w:tabs>
              <w:rPr>
                <w:rFonts w:ascii="PT Astra Serif" w:hAnsi="PT Astra Serif"/>
                <w:b/>
                <w:lang w:bidi="he-IL"/>
              </w:rPr>
            </w:pPr>
            <w:r w:rsidRPr="00615A3C">
              <w:rPr>
                <w:rFonts w:ascii="PT Astra Serif" w:hAnsi="PT Astra Serif"/>
                <w:b/>
                <w:bCs/>
                <w:spacing w:val="-4"/>
                <w:lang w:bidi="he-IL"/>
              </w:rPr>
              <w:t xml:space="preserve">Максимум потребления </w:t>
            </w:r>
            <w:r w:rsidRPr="00615A3C">
              <w:rPr>
                <w:rFonts w:ascii="PT Astra Serif" w:hAnsi="PT Astra Serif"/>
                <w:b/>
                <w:bCs/>
                <w:spacing w:val="-4"/>
                <w:lang w:bidi="he-IL"/>
              </w:rPr>
              <w:br/>
              <w:t xml:space="preserve">энергосистемы Ульяновской </w:t>
            </w:r>
            <w:r w:rsidRPr="00615A3C">
              <w:rPr>
                <w:rFonts w:ascii="PT Astra Serif" w:hAnsi="PT Astra Serif"/>
                <w:b/>
                <w:bCs/>
                <w:spacing w:val="-4"/>
                <w:lang w:bidi="he-IL"/>
              </w:rPr>
              <w:br/>
              <w:t>области, МВт</w:t>
            </w:r>
          </w:p>
        </w:tc>
        <w:tc>
          <w:tcPr>
            <w:tcW w:w="1129" w:type="dxa"/>
          </w:tcPr>
          <w:p w:rsidR="00E62A8A" w:rsidRPr="00615A3C" w:rsidRDefault="00E62A8A" w:rsidP="00C93942">
            <w:pPr>
              <w:tabs>
                <w:tab w:val="left" w:pos="993"/>
              </w:tabs>
              <w:jc w:val="center"/>
              <w:rPr>
                <w:rFonts w:ascii="PT Astra Serif" w:hAnsi="PT Astra Serif"/>
                <w:lang w:bidi="he-IL"/>
              </w:rPr>
            </w:pPr>
            <w:r w:rsidRPr="00615A3C">
              <w:rPr>
                <w:rFonts w:ascii="PT Astra Serif" w:hAnsi="PT Astra Serif"/>
              </w:rPr>
              <w:t>1037,2</w:t>
            </w:r>
          </w:p>
        </w:tc>
        <w:tc>
          <w:tcPr>
            <w:tcW w:w="1223" w:type="dxa"/>
          </w:tcPr>
          <w:p w:rsidR="00E62A8A" w:rsidRPr="00615A3C" w:rsidRDefault="00E62A8A" w:rsidP="00C93942">
            <w:pPr>
              <w:tabs>
                <w:tab w:val="left" w:pos="993"/>
              </w:tabs>
              <w:jc w:val="center"/>
              <w:rPr>
                <w:rFonts w:ascii="PT Astra Serif" w:hAnsi="PT Astra Serif"/>
                <w:lang w:bidi="he-IL"/>
              </w:rPr>
            </w:pPr>
            <w:r w:rsidRPr="00615A3C">
              <w:rPr>
                <w:rFonts w:ascii="PT Astra Serif" w:hAnsi="PT Astra Serif"/>
                <w:lang w:bidi="he-IL"/>
              </w:rPr>
              <w:t>985,9</w:t>
            </w:r>
          </w:p>
        </w:tc>
        <w:tc>
          <w:tcPr>
            <w:tcW w:w="1223" w:type="dxa"/>
          </w:tcPr>
          <w:p w:rsidR="00E62A8A" w:rsidRPr="00615A3C" w:rsidRDefault="00E62A8A" w:rsidP="00C93942">
            <w:pPr>
              <w:tabs>
                <w:tab w:val="left" w:pos="993"/>
              </w:tabs>
              <w:jc w:val="center"/>
              <w:rPr>
                <w:rFonts w:ascii="PT Astra Serif" w:hAnsi="PT Astra Serif"/>
                <w:lang w:bidi="he-IL"/>
              </w:rPr>
            </w:pPr>
            <w:r w:rsidRPr="00615A3C">
              <w:rPr>
                <w:rFonts w:ascii="PT Astra Serif" w:hAnsi="PT Astra Serif"/>
                <w:lang w:bidi="he-IL"/>
              </w:rPr>
              <w:t>962,4</w:t>
            </w:r>
          </w:p>
        </w:tc>
        <w:tc>
          <w:tcPr>
            <w:tcW w:w="1244" w:type="dxa"/>
          </w:tcPr>
          <w:p w:rsidR="00E62A8A" w:rsidRPr="00615A3C" w:rsidRDefault="00E62A8A" w:rsidP="00C93942">
            <w:pPr>
              <w:tabs>
                <w:tab w:val="left" w:pos="993"/>
              </w:tabs>
              <w:jc w:val="center"/>
              <w:rPr>
                <w:rFonts w:ascii="PT Astra Serif" w:hAnsi="PT Astra Serif"/>
                <w:lang w:bidi="he-IL"/>
              </w:rPr>
            </w:pPr>
            <w:r w:rsidRPr="00615A3C">
              <w:rPr>
                <w:rFonts w:ascii="PT Astra Serif" w:hAnsi="PT Astra Serif"/>
                <w:lang w:bidi="he-IL"/>
              </w:rPr>
              <w:t>959,5</w:t>
            </w:r>
          </w:p>
          <w:p w:rsidR="00E62A8A" w:rsidRPr="00615A3C" w:rsidRDefault="00E62A8A" w:rsidP="00C93942">
            <w:pPr>
              <w:tabs>
                <w:tab w:val="left" w:pos="993"/>
              </w:tabs>
              <w:rPr>
                <w:rFonts w:ascii="PT Astra Serif" w:hAnsi="PT Astra Serif"/>
                <w:lang w:bidi="he-IL"/>
              </w:rPr>
            </w:pPr>
          </w:p>
        </w:tc>
        <w:tc>
          <w:tcPr>
            <w:tcW w:w="1202" w:type="dxa"/>
          </w:tcPr>
          <w:p w:rsidR="00E62A8A" w:rsidRPr="00615A3C" w:rsidRDefault="00E62A8A" w:rsidP="00E62A8A">
            <w:pPr>
              <w:tabs>
                <w:tab w:val="left" w:pos="993"/>
              </w:tabs>
              <w:jc w:val="center"/>
              <w:rPr>
                <w:rFonts w:ascii="PT Astra Serif" w:hAnsi="PT Astra Serif"/>
                <w:lang w:bidi="he-IL"/>
              </w:rPr>
            </w:pPr>
            <w:r w:rsidRPr="00615A3C">
              <w:rPr>
                <w:rFonts w:ascii="PT Astra Serif" w:hAnsi="PT Astra Serif"/>
                <w:lang w:bidi="he-IL"/>
              </w:rPr>
              <w:t>1004,2</w:t>
            </w:r>
          </w:p>
        </w:tc>
      </w:tr>
      <w:tr w:rsidR="00615A3C" w:rsidRPr="00615A3C" w:rsidTr="007C2DE2">
        <w:trPr>
          <w:trHeight w:val="281"/>
          <w:jc w:val="center"/>
        </w:trPr>
        <w:tc>
          <w:tcPr>
            <w:tcW w:w="3756" w:type="dxa"/>
            <w:vAlign w:val="center"/>
          </w:tcPr>
          <w:p w:rsidR="00E62A8A" w:rsidRPr="00615A3C" w:rsidRDefault="00E62A8A" w:rsidP="00904448">
            <w:pPr>
              <w:tabs>
                <w:tab w:val="left" w:pos="993"/>
              </w:tabs>
              <w:rPr>
                <w:rFonts w:ascii="PT Astra Serif" w:hAnsi="PT Astra Serif"/>
                <w:b/>
                <w:lang w:bidi="he-IL"/>
              </w:rPr>
            </w:pPr>
            <w:r w:rsidRPr="00615A3C">
              <w:rPr>
                <w:rFonts w:ascii="PT Astra Serif" w:hAnsi="PT Astra Serif"/>
                <w:b/>
                <w:lang w:bidi="he-IL"/>
              </w:rPr>
              <w:lastRenderedPageBreak/>
              <w:t>Установленная мощность, МВт</w:t>
            </w:r>
          </w:p>
        </w:tc>
        <w:tc>
          <w:tcPr>
            <w:tcW w:w="1129" w:type="dxa"/>
          </w:tcPr>
          <w:p w:rsidR="00E62A8A" w:rsidRPr="00615A3C" w:rsidRDefault="00E62A8A" w:rsidP="00C93942">
            <w:pPr>
              <w:jc w:val="center"/>
              <w:rPr>
                <w:rFonts w:ascii="PT Astra Serif" w:hAnsi="PT Astra Serif"/>
              </w:rPr>
            </w:pPr>
            <w:r w:rsidRPr="00615A3C">
              <w:rPr>
                <w:rFonts w:ascii="PT Astra Serif" w:hAnsi="PT Astra Serif"/>
              </w:rPr>
              <w:t>944,5</w:t>
            </w:r>
          </w:p>
        </w:tc>
        <w:tc>
          <w:tcPr>
            <w:tcW w:w="1223" w:type="dxa"/>
          </w:tcPr>
          <w:p w:rsidR="00E62A8A" w:rsidRPr="00615A3C" w:rsidRDefault="00E62A8A" w:rsidP="00C93942">
            <w:pPr>
              <w:jc w:val="center"/>
              <w:rPr>
                <w:rFonts w:ascii="PT Astra Serif" w:hAnsi="PT Astra Serif"/>
              </w:rPr>
            </w:pPr>
            <w:r w:rsidRPr="00615A3C">
              <w:rPr>
                <w:rFonts w:ascii="PT Astra Serif" w:hAnsi="PT Astra Serif"/>
              </w:rPr>
              <w:t>979,5</w:t>
            </w:r>
          </w:p>
        </w:tc>
        <w:tc>
          <w:tcPr>
            <w:tcW w:w="1223" w:type="dxa"/>
          </w:tcPr>
          <w:p w:rsidR="00E62A8A" w:rsidRPr="00615A3C" w:rsidRDefault="00E62A8A" w:rsidP="00C93942">
            <w:pPr>
              <w:jc w:val="center"/>
              <w:rPr>
                <w:rFonts w:ascii="PT Astra Serif" w:hAnsi="PT Astra Serif"/>
              </w:rPr>
            </w:pPr>
            <w:r w:rsidRPr="00615A3C">
              <w:rPr>
                <w:rFonts w:ascii="PT Astra Serif" w:hAnsi="PT Astra Serif"/>
              </w:rPr>
              <w:t>1029,5</w:t>
            </w:r>
          </w:p>
        </w:tc>
        <w:tc>
          <w:tcPr>
            <w:tcW w:w="1244" w:type="dxa"/>
          </w:tcPr>
          <w:p w:rsidR="00E62A8A" w:rsidRPr="00615A3C" w:rsidRDefault="00E62A8A" w:rsidP="00C93942">
            <w:pPr>
              <w:jc w:val="center"/>
              <w:rPr>
                <w:rFonts w:ascii="PT Astra Serif" w:hAnsi="PT Astra Serif"/>
              </w:rPr>
            </w:pPr>
            <w:r w:rsidRPr="00615A3C">
              <w:rPr>
                <w:rFonts w:ascii="PT Astra Serif" w:hAnsi="PT Astra Serif"/>
              </w:rPr>
              <w:t>1029,9</w:t>
            </w:r>
          </w:p>
        </w:tc>
        <w:tc>
          <w:tcPr>
            <w:tcW w:w="1202" w:type="dxa"/>
          </w:tcPr>
          <w:p w:rsidR="00E62A8A" w:rsidRPr="00615A3C" w:rsidRDefault="00E62A8A" w:rsidP="008D3590">
            <w:pPr>
              <w:jc w:val="center"/>
              <w:rPr>
                <w:rFonts w:ascii="PT Astra Serif" w:hAnsi="PT Astra Serif"/>
              </w:rPr>
            </w:pPr>
            <w:r w:rsidRPr="00615A3C">
              <w:rPr>
                <w:rFonts w:ascii="PT Astra Serif" w:hAnsi="PT Astra Serif"/>
              </w:rPr>
              <w:t>1029,9</w:t>
            </w:r>
          </w:p>
        </w:tc>
      </w:tr>
      <w:tr w:rsidR="00615A3C" w:rsidRPr="00615A3C" w:rsidTr="007C2DE2">
        <w:trPr>
          <w:trHeight w:val="281"/>
          <w:jc w:val="center"/>
        </w:trPr>
        <w:tc>
          <w:tcPr>
            <w:tcW w:w="3756" w:type="dxa"/>
            <w:vAlign w:val="center"/>
          </w:tcPr>
          <w:p w:rsidR="00E62A8A" w:rsidRPr="00615A3C" w:rsidRDefault="00E62A8A" w:rsidP="00904448">
            <w:pPr>
              <w:tabs>
                <w:tab w:val="left" w:pos="993"/>
              </w:tabs>
              <w:jc w:val="both"/>
              <w:rPr>
                <w:rFonts w:ascii="PT Astra Serif" w:hAnsi="PT Astra Serif"/>
                <w:lang w:bidi="he-IL"/>
              </w:rPr>
            </w:pPr>
            <w:r w:rsidRPr="00615A3C">
              <w:rPr>
                <w:rFonts w:ascii="PT Astra Serif" w:hAnsi="PT Astra Serif"/>
                <w:lang w:bidi="he-IL"/>
              </w:rPr>
              <w:t>в том числе:</w:t>
            </w:r>
          </w:p>
        </w:tc>
        <w:tc>
          <w:tcPr>
            <w:tcW w:w="1129" w:type="dxa"/>
          </w:tcPr>
          <w:p w:rsidR="00E62A8A" w:rsidRPr="00615A3C" w:rsidRDefault="00E62A8A" w:rsidP="00C93942">
            <w:pPr>
              <w:tabs>
                <w:tab w:val="left" w:pos="993"/>
              </w:tabs>
              <w:jc w:val="center"/>
              <w:rPr>
                <w:rFonts w:ascii="PT Astra Serif" w:hAnsi="PT Astra Serif"/>
                <w:lang w:bidi="he-IL"/>
              </w:rPr>
            </w:pPr>
          </w:p>
        </w:tc>
        <w:tc>
          <w:tcPr>
            <w:tcW w:w="1223" w:type="dxa"/>
          </w:tcPr>
          <w:p w:rsidR="00E62A8A" w:rsidRPr="00615A3C" w:rsidRDefault="00E62A8A" w:rsidP="00C93942">
            <w:pPr>
              <w:tabs>
                <w:tab w:val="left" w:pos="993"/>
              </w:tabs>
              <w:jc w:val="center"/>
              <w:rPr>
                <w:rFonts w:ascii="PT Astra Serif" w:hAnsi="PT Astra Serif"/>
                <w:lang w:bidi="he-IL"/>
              </w:rPr>
            </w:pPr>
          </w:p>
        </w:tc>
        <w:tc>
          <w:tcPr>
            <w:tcW w:w="1223" w:type="dxa"/>
          </w:tcPr>
          <w:p w:rsidR="00E62A8A" w:rsidRPr="00615A3C" w:rsidRDefault="00E62A8A" w:rsidP="00C93942">
            <w:pPr>
              <w:tabs>
                <w:tab w:val="left" w:pos="993"/>
              </w:tabs>
              <w:jc w:val="center"/>
              <w:rPr>
                <w:rFonts w:ascii="PT Astra Serif" w:hAnsi="PT Astra Serif"/>
                <w:lang w:bidi="he-IL"/>
              </w:rPr>
            </w:pPr>
          </w:p>
        </w:tc>
        <w:tc>
          <w:tcPr>
            <w:tcW w:w="1244" w:type="dxa"/>
          </w:tcPr>
          <w:p w:rsidR="00E62A8A" w:rsidRPr="00615A3C" w:rsidRDefault="00E62A8A" w:rsidP="00C93942">
            <w:pPr>
              <w:tabs>
                <w:tab w:val="left" w:pos="993"/>
              </w:tabs>
              <w:jc w:val="center"/>
              <w:rPr>
                <w:rFonts w:ascii="PT Astra Serif" w:hAnsi="PT Astra Serif"/>
                <w:lang w:bidi="he-IL"/>
              </w:rPr>
            </w:pPr>
          </w:p>
        </w:tc>
        <w:tc>
          <w:tcPr>
            <w:tcW w:w="1202" w:type="dxa"/>
          </w:tcPr>
          <w:p w:rsidR="00E62A8A" w:rsidRPr="00615A3C" w:rsidRDefault="00E62A8A" w:rsidP="008D3590">
            <w:pPr>
              <w:tabs>
                <w:tab w:val="left" w:pos="993"/>
              </w:tabs>
              <w:jc w:val="center"/>
              <w:rPr>
                <w:rFonts w:ascii="PT Astra Serif" w:hAnsi="PT Astra Serif"/>
                <w:lang w:bidi="he-IL"/>
              </w:rPr>
            </w:pPr>
          </w:p>
        </w:tc>
      </w:tr>
      <w:tr w:rsidR="00615A3C" w:rsidRPr="00615A3C" w:rsidTr="007C2DE2">
        <w:trPr>
          <w:trHeight w:val="281"/>
          <w:jc w:val="center"/>
        </w:trPr>
        <w:tc>
          <w:tcPr>
            <w:tcW w:w="3756" w:type="dxa"/>
            <w:vAlign w:val="center"/>
          </w:tcPr>
          <w:p w:rsidR="00E62A8A" w:rsidRPr="00615A3C" w:rsidRDefault="00E62A8A" w:rsidP="00904448">
            <w:pPr>
              <w:tabs>
                <w:tab w:val="left" w:pos="993"/>
              </w:tabs>
              <w:jc w:val="both"/>
              <w:rPr>
                <w:rFonts w:ascii="PT Astra Serif" w:hAnsi="PT Astra Serif"/>
                <w:lang w:bidi="he-IL"/>
              </w:rPr>
            </w:pPr>
            <w:r w:rsidRPr="00615A3C">
              <w:rPr>
                <w:rFonts w:ascii="PT Astra Serif" w:hAnsi="PT Astra Serif"/>
                <w:lang w:bidi="he-IL"/>
              </w:rPr>
              <w:t>атомные электростанции (далее – АЭС)</w:t>
            </w:r>
          </w:p>
        </w:tc>
        <w:tc>
          <w:tcPr>
            <w:tcW w:w="1129" w:type="dxa"/>
          </w:tcPr>
          <w:p w:rsidR="00E62A8A" w:rsidRPr="00615A3C" w:rsidRDefault="00E62A8A" w:rsidP="00C93942">
            <w:pPr>
              <w:tabs>
                <w:tab w:val="left" w:pos="993"/>
              </w:tabs>
              <w:jc w:val="center"/>
              <w:rPr>
                <w:rFonts w:ascii="PT Astra Serif" w:hAnsi="PT Astra Serif"/>
                <w:lang w:bidi="he-IL"/>
              </w:rPr>
            </w:pPr>
            <w:r w:rsidRPr="00615A3C">
              <w:rPr>
                <w:rFonts w:ascii="PT Astra Serif" w:hAnsi="PT Astra Serif"/>
                <w:lang w:bidi="he-IL"/>
              </w:rPr>
              <w:t>72,0</w:t>
            </w:r>
          </w:p>
        </w:tc>
        <w:tc>
          <w:tcPr>
            <w:tcW w:w="1223" w:type="dxa"/>
          </w:tcPr>
          <w:p w:rsidR="00E62A8A" w:rsidRPr="00615A3C" w:rsidRDefault="00E62A8A" w:rsidP="00C93942">
            <w:pPr>
              <w:tabs>
                <w:tab w:val="left" w:pos="993"/>
              </w:tabs>
              <w:jc w:val="center"/>
              <w:rPr>
                <w:rFonts w:ascii="PT Astra Serif" w:hAnsi="PT Astra Serif"/>
                <w:lang w:bidi="he-IL"/>
              </w:rPr>
            </w:pPr>
            <w:r w:rsidRPr="00615A3C">
              <w:rPr>
                <w:rFonts w:ascii="PT Astra Serif" w:hAnsi="PT Astra Serif"/>
                <w:lang w:bidi="he-IL"/>
              </w:rPr>
              <w:t>72,0</w:t>
            </w:r>
          </w:p>
        </w:tc>
        <w:tc>
          <w:tcPr>
            <w:tcW w:w="1223" w:type="dxa"/>
          </w:tcPr>
          <w:p w:rsidR="00E62A8A" w:rsidRPr="00615A3C" w:rsidRDefault="00E62A8A" w:rsidP="00C93942">
            <w:pPr>
              <w:tabs>
                <w:tab w:val="left" w:pos="993"/>
              </w:tabs>
              <w:jc w:val="center"/>
              <w:rPr>
                <w:rFonts w:ascii="PT Astra Serif" w:hAnsi="PT Astra Serif"/>
                <w:lang w:bidi="he-IL"/>
              </w:rPr>
            </w:pPr>
            <w:r w:rsidRPr="00615A3C">
              <w:rPr>
                <w:rFonts w:ascii="PT Astra Serif" w:hAnsi="PT Astra Serif"/>
                <w:lang w:bidi="he-IL"/>
              </w:rPr>
              <w:t>72,0</w:t>
            </w:r>
          </w:p>
        </w:tc>
        <w:tc>
          <w:tcPr>
            <w:tcW w:w="1244" w:type="dxa"/>
          </w:tcPr>
          <w:p w:rsidR="00E62A8A" w:rsidRPr="00615A3C" w:rsidRDefault="00E62A8A" w:rsidP="00C93942">
            <w:pPr>
              <w:tabs>
                <w:tab w:val="left" w:pos="993"/>
              </w:tabs>
              <w:jc w:val="center"/>
              <w:rPr>
                <w:rFonts w:ascii="PT Astra Serif" w:hAnsi="PT Astra Serif"/>
                <w:lang w:bidi="he-IL"/>
              </w:rPr>
            </w:pPr>
            <w:r w:rsidRPr="00615A3C">
              <w:rPr>
                <w:rFonts w:ascii="PT Astra Serif" w:hAnsi="PT Astra Serif"/>
                <w:lang w:bidi="he-IL"/>
              </w:rPr>
              <w:t>72,0</w:t>
            </w:r>
          </w:p>
        </w:tc>
        <w:tc>
          <w:tcPr>
            <w:tcW w:w="1202" w:type="dxa"/>
          </w:tcPr>
          <w:p w:rsidR="00E62A8A" w:rsidRPr="00615A3C" w:rsidRDefault="00E62A8A" w:rsidP="008D3590">
            <w:pPr>
              <w:tabs>
                <w:tab w:val="left" w:pos="993"/>
              </w:tabs>
              <w:jc w:val="center"/>
              <w:rPr>
                <w:rFonts w:ascii="PT Astra Serif" w:hAnsi="PT Astra Serif"/>
                <w:lang w:bidi="he-IL"/>
              </w:rPr>
            </w:pPr>
            <w:r w:rsidRPr="00615A3C">
              <w:rPr>
                <w:rFonts w:ascii="PT Astra Serif" w:hAnsi="PT Astra Serif"/>
                <w:lang w:bidi="he-IL"/>
              </w:rPr>
              <w:t>72,0</w:t>
            </w:r>
          </w:p>
        </w:tc>
      </w:tr>
      <w:tr w:rsidR="00615A3C" w:rsidRPr="00615A3C" w:rsidTr="007C2DE2">
        <w:trPr>
          <w:trHeight w:val="281"/>
          <w:jc w:val="center"/>
        </w:trPr>
        <w:tc>
          <w:tcPr>
            <w:tcW w:w="3756" w:type="dxa"/>
            <w:vAlign w:val="center"/>
          </w:tcPr>
          <w:p w:rsidR="00E62A8A" w:rsidRPr="00615A3C" w:rsidRDefault="00E62A8A" w:rsidP="00904448">
            <w:pPr>
              <w:tabs>
                <w:tab w:val="left" w:pos="993"/>
              </w:tabs>
              <w:jc w:val="both"/>
              <w:rPr>
                <w:rFonts w:ascii="PT Astra Serif" w:hAnsi="PT Astra Serif"/>
                <w:lang w:bidi="he-IL"/>
              </w:rPr>
            </w:pPr>
            <w:r w:rsidRPr="00615A3C">
              <w:rPr>
                <w:rFonts w:ascii="PT Astra Serif" w:hAnsi="PT Astra Serif"/>
                <w:lang w:bidi="he-IL"/>
              </w:rPr>
              <w:t>тепловые электростанции (далее – ТЭС)</w:t>
            </w:r>
          </w:p>
        </w:tc>
        <w:tc>
          <w:tcPr>
            <w:tcW w:w="1129" w:type="dxa"/>
          </w:tcPr>
          <w:p w:rsidR="00E62A8A" w:rsidRPr="00615A3C" w:rsidRDefault="00E62A8A" w:rsidP="00C93942">
            <w:pPr>
              <w:tabs>
                <w:tab w:val="left" w:pos="993"/>
              </w:tabs>
              <w:jc w:val="center"/>
              <w:rPr>
                <w:rFonts w:ascii="PT Astra Serif" w:hAnsi="PT Astra Serif"/>
                <w:lang w:bidi="he-IL"/>
              </w:rPr>
            </w:pPr>
            <w:r w:rsidRPr="00615A3C">
              <w:rPr>
                <w:rFonts w:ascii="PT Astra Serif" w:hAnsi="PT Astra Serif"/>
                <w:lang w:bidi="he-IL"/>
              </w:rPr>
              <w:t>872,5</w:t>
            </w:r>
          </w:p>
        </w:tc>
        <w:tc>
          <w:tcPr>
            <w:tcW w:w="1223" w:type="dxa"/>
          </w:tcPr>
          <w:p w:rsidR="00E62A8A" w:rsidRPr="00615A3C" w:rsidRDefault="00E62A8A" w:rsidP="00C93942">
            <w:pPr>
              <w:tabs>
                <w:tab w:val="left" w:pos="993"/>
              </w:tabs>
              <w:jc w:val="center"/>
              <w:rPr>
                <w:rFonts w:ascii="PT Astra Serif" w:hAnsi="PT Astra Serif"/>
                <w:lang w:bidi="he-IL"/>
              </w:rPr>
            </w:pPr>
            <w:r w:rsidRPr="00615A3C">
              <w:rPr>
                <w:rFonts w:ascii="PT Astra Serif" w:hAnsi="PT Astra Serif"/>
                <w:lang w:bidi="he-IL"/>
              </w:rPr>
              <w:t>872,5</w:t>
            </w:r>
          </w:p>
        </w:tc>
        <w:tc>
          <w:tcPr>
            <w:tcW w:w="1223" w:type="dxa"/>
          </w:tcPr>
          <w:p w:rsidR="00E62A8A" w:rsidRPr="00615A3C" w:rsidRDefault="00E62A8A" w:rsidP="00C93942">
            <w:pPr>
              <w:tabs>
                <w:tab w:val="left" w:pos="993"/>
              </w:tabs>
              <w:jc w:val="center"/>
              <w:rPr>
                <w:rFonts w:ascii="PT Astra Serif" w:hAnsi="PT Astra Serif"/>
                <w:lang w:bidi="he-IL"/>
              </w:rPr>
            </w:pPr>
            <w:r w:rsidRPr="00615A3C">
              <w:rPr>
                <w:rFonts w:ascii="PT Astra Serif" w:hAnsi="PT Astra Serif"/>
                <w:lang w:bidi="he-IL"/>
              </w:rPr>
              <w:t>872,5</w:t>
            </w:r>
          </w:p>
        </w:tc>
        <w:tc>
          <w:tcPr>
            <w:tcW w:w="1244" w:type="dxa"/>
          </w:tcPr>
          <w:p w:rsidR="00E62A8A" w:rsidRPr="00615A3C" w:rsidRDefault="00E62A8A" w:rsidP="00C93942">
            <w:pPr>
              <w:tabs>
                <w:tab w:val="left" w:pos="993"/>
              </w:tabs>
              <w:jc w:val="center"/>
              <w:rPr>
                <w:rFonts w:ascii="PT Astra Serif" w:hAnsi="PT Astra Serif"/>
                <w:lang w:bidi="he-IL"/>
              </w:rPr>
            </w:pPr>
            <w:r w:rsidRPr="00615A3C">
              <w:rPr>
                <w:rFonts w:ascii="PT Astra Serif" w:hAnsi="PT Astra Serif"/>
                <w:lang w:bidi="he-IL"/>
              </w:rPr>
              <w:t>872,5</w:t>
            </w:r>
          </w:p>
        </w:tc>
        <w:tc>
          <w:tcPr>
            <w:tcW w:w="1202" w:type="dxa"/>
          </w:tcPr>
          <w:p w:rsidR="00E62A8A" w:rsidRPr="00615A3C" w:rsidRDefault="00E62A8A" w:rsidP="008D3590">
            <w:pPr>
              <w:tabs>
                <w:tab w:val="left" w:pos="993"/>
              </w:tabs>
              <w:jc w:val="center"/>
              <w:rPr>
                <w:rFonts w:ascii="PT Astra Serif" w:hAnsi="PT Astra Serif"/>
                <w:lang w:bidi="he-IL"/>
              </w:rPr>
            </w:pPr>
            <w:r w:rsidRPr="00615A3C">
              <w:rPr>
                <w:rFonts w:ascii="PT Astra Serif" w:hAnsi="PT Astra Serif"/>
                <w:lang w:bidi="he-IL"/>
              </w:rPr>
              <w:t>872,5</w:t>
            </w:r>
          </w:p>
        </w:tc>
      </w:tr>
      <w:tr w:rsidR="00615A3C" w:rsidRPr="00615A3C" w:rsidTr="007C2DE2">
        <w:trPr>
          <w:trHeight w:val="281"/>
          <w:jc w:val="center"/>
        </w:trPr>
        <w:tc>
          <w:tcPr>
            <w:tcW w:w="3756" w:type="dxa"/>
            <w:vAlign w:val="center"/>
          </w:tcPr>
          <w:p w:rsidR="00E62A8A" w:rsidRPr="00615A3C" w:rsidRDefault="00E62A8A" w:rsidP="00904448">
            <w:pPr>
              <w:tabs>
                <w:tab w:val="left" w:pos="993"/>
              </w:tabs>
              <w:jc w:val="both"/>
              <w:rPr>
                <w:rFonts w:ascii="PT Astra Serif" w:hAnsi="PT Astra Serif"/>
                <w:lang w:bidi="he-IL"/>
              </w:rPr>
            </w:pPr>
            <w:r w:rsidRPr="00615A3C">
              <w:rPr>
                <w:rFonts w:ascii="PT Astra Serif" w:hAnsi="PT Astra Serif"/>
                <w:lang w:bidi="he-IL"/>
              </w:rPr>
              <w:t>ВЭС</w:t>
            </w:r>
          </w:p>
        </w:tc>
        <w:tc>
          <w:tcPr>
            <w:tcW w:w="1129" w:type="dxa"/>
          </w:tcPr>
          <w:p w:rsidR="00E62A8A" w:rsidRPr="00615A3C" w:rsidRDefault="00E62A8A" w:rsidP="00C93942">
            <w:pPr>
              <w:tabs>
                <w:tab w:val="left" w:pos="993"/>
              </w:tabs>
              <w:jc w:val="center"/>
              <w:rPr>
                <w:rFonts w:ascii="PT Astra Serif" w:hAnsi="PT Astra Serif"/>
                <w:lang w:bidi="he-IL"/>
              </w:rPr>
            </w:pPr>
            <w:r w:rsidRPr="00615A3C">
              <w:rPr>
                <w:rFonts w:ascii="PT Astra Serif" w:hAnsi="PT Astra Serif"/>
                <w:lang w:bidi="he-IL"/>
              </w:rPr>
              <w:t>-</w:t>
            </w:r>
          </w:p>
        </w:tc>
        <w:tc>
          <w:tcPr>
            <w:tcW w:w="1223" w:type="dxa"/>
          </w:tcPr>
          <w:p w:rsidR="00E62A8A" w:rsidRPr="00615A3C" w:rsidRDefault="00E62A8A" w:rsidP="00C93942">
            <w:pPr>
              <w:tabs>
                <w:tab w:val="left" w:pos="993"/>
              </w:tabs>
              <w:jc w:val="center"/>
              <w:rPr>
                <w:rFonts w:ascii="PT Astra Serif" w:hAnsi="PT Astra Serif"/>
                <w:lang w:bidi="he-IL"/>
              </w:rPr>
            </w:pPr>
            <w:r w:rsidRPr="00615A3C">
              <w:rPr>
                <w:rFonts w:ascii="PT Astra Serif" w:hAnsi="PT Astra Serif"/>
                <w:lang w:bidi="he-IL"/>
              </w:rPr>
              <w:t>35</w:t>
            </w:r>
          </w:p>
        </w:tc>
        <w:tc>
          <w:tcPr>
            <w:tcW w:w="1223" w:type="dxa"/>
          </w:tcPr>
          <w:p w:rsidR="00E62A8A" w:rsidRPr="00615A3C" w:rsidRDefault="00E62A8A" w:rsidP="00C93942">
            <w:pPr>
              <w:tabs>
                <w:tab w:val="left" w:pos="993"/>
              </w:tabs>
              <w:jc w:val="center"/>
              <w:rPr>
                <w:rFonts w:ascii="PT Astra Serif" w:hAnsi="PT Astra Serif"/>
                <w:lang w:bidi="he-IL"/>
              </w:rPr>
            </w:pPr>
            <w:r w:rsidRPr="00615A3C">
              <w:rPr>
                <w:rFonts w:ascii="PT Astra Serif" w:hAnsi="PT Astra Serif"/>
                <w:lang w:bidi="he-IL"/>
              </w:rPr>
              <w:t>85,0</w:t>
            </w:r>
          </w:p>
        </w:tc>
        <w:tc>
          <w:tcPr>
            <w:tcW w:w="1244" w:type="dxa"/>
          </w:tcPr>
          <w:p w:rsidR="00E62A8A" w:rsidRPr="00615A3C" w:rsidRDefault="00E62A8A" w:rsidP="00C93942">
            <w:pPr>
              <w:tabs>
                <w:tab w:val="left" w:pos="993"/>
              </w:tabs>
              <w:jc w:val="center"/>
              <w:rPr>
                <w:rFonts w:ascii="PT Astra Serif" w:hAnsi="PT Astra Serif"/>
                <w:lang w:bidi="he-IL"/>
              </w:rPr>
            </w:pPr>
            <w:r w:rsidRPr="00615A3C">
              <w:rPr>
                <w:rFonts w:ascii="PT Astra Serif" w:hAnsi="PT Astra Serif"/>
                <w:lang w:bidi="he-IL"/>
              </w:rPr>
              <w:t>85,4</w:t>
            </w:r>
          </w:p>
        </w:tc>
        <w:tc>
          <w:tcPr>
            <w:tcW w:w="1202" w:type="dxa"/>
          </w:tcPr>
          <w:p w:rsidR="00E62A8A" w:rsidRPr="00615A3C" w:rsidRDefault="00E62A8A" w:rsidP="008D3590">
            <w:pPr>
              <w:tabs>
                <w:tab w:val="left" w:pos="993"/>
              </w:tabs>
              <w:jc w:val="center"/>
              <w:rPr>
                <w:rFonts w:ascii="PT Astra Serif" w:hAnsi="PT Astra Serif"/>
                <w:lang w:bidi="he-IL"/>
              </w:rPr>
            </w:pPr>
            <w:r w:rsidRPr="00615A3C">
              <w:rPr>
                <w:rFonts w:ascii="PT Astra Serif" w:hAnsi="PT Astra Serif"/>
                <w:lang w:bidi="he-IL"/>
              </w:rPr>
              <w:t>85,4</w:t>
            </w:r>
          </w:p>
        </w:tc>
      </w:tr>
      <w:tr w:rsidR="00615A3C" w:rsidRPr="00615A3C" w:rsidTr="007C2DE2">
        <w:trPr>
          <w:trHeight w:val="281"/>
          <w:jc w:val="center"/>
        </w:trPr>
        <w:tc>
          <w:tcPr>
            <w:tcW w:w="3756" w:type="dxa"/>
            <w:vAlign w:val="center"/>
          </w:tcPr>
          <w:p w:rsidR="00E62A8A" w:rsidRPr="00615A3C" w:rsidRDefault="00E62A8A" w:rsidP="00904448">
            <w:pPr>
              <w:tabs>
                <w:tab w:val="left" w:pos="993"/>
              </w:tabs>
              <w:jc w:val="both"/>
              <w:rPr>
                <w:rFonts w:ascii="PT Astra Serif" w:hAnsi="PT Astra Serif"/>
                <w:b/>
                <w:lang w:bidi="he-IL"/>
              </w:rPr>
            </w:pPr>
            <w:r w:rsidRPr="00615A3C">
              <w:rPr>
                <w:rFonts w:ascii="PT Astra Serif" w:hAnsi="PT Astra Serif"/>
                <w:b/>
                <w:bCs/>
              </w:rPr>
              <w:t>Нагрузка электростанций, МВт</w:t>
            </w:r>
          </w:p>
        </w:tc>
        <w:tc>
          <w:tcPr>
            <w:tcW w:w="1129" w:type="dxa"/>
          </w:tcPr>
          <w:p w:rsidR="00E62A8A" w:rsidRPr="00615A3C" w:rsidRDefault="00E62A8A" w:rsidP="00C93942">
            <w:pPr>
              <w:jc w:val="center"/>
              <w:rPr>
                <w:rFonts w:ascii="PT Astra Serif" w:hAnsi="PT Astra Serif"/>
              </w:rPr>
            </w:pPr>
            <w:r w:rsidRPr="00615A3C">
              <w:rPr>
                <w:rFonts w:ascii="PT Astra Serif" w:hAnsi="PT Astra Serif"/>
              </w:rPr>
              <w:t>481,1</w:t>
            </w:r>
          </w:p>
        </w:tc>
        <w:tc>
          <w:tcPr>
            <w:tcW w:w="1223" w:type="dxa"/>
          </w:tcPr>
          <w:p w:rsidR="00E62A8A" w:rsidRPr="00615A3C" w:rsidRDefault="00E62A8A" w:rsidP="00C93942">
            <w:pPr>
              <w:jc w:val="center"/>
              <w:rPr>
                <w:rFonts w:ascii="PT Astra Serif" w:hAnsi="PT Astra Serif"/>
              </w:rPr>
            </w:pPr>
            <w:r w:rsidRPr="00615A3C">
              <w:rPr>
                <w:rFonts w:ascii="PT Astra Serif" w:hAnsi="PT Astra Serif"/>
              </w:rPr>
              <w:t>484,1</w:t>
            </w:r>
          </w:p>
        </w:tc>
        <w:tc>
          <w:tcPr>
            <w:tcW w:w="1223" w:type="dxa"/>
          </w:tcPr>
          <w:p w:rsidR="00E62A8A" w:rsidRPr="00615A3C" w:rsidRDefault="00E62A8A" w:rsidP="00C93942">
            <w:pPr>
              <w:jc w:val="center"/>
              <w:rPr>
                <w:rFonts w:ascii="PT Astra Serif" w:hAnsi="PT Astra Serif"/>
              </w:rPr>
            </w:pPr>
            <w:r w:rsidRPr="00615A3C">
              <w:rPr>
                <w:rFonts w:ascii="PT Astra Serif" w:hAnsi="PT Astra Serif"/>
              </w:rPr>
              <w:t>551,6</w:t>
            </w:r>
          </w:p>
        </w:tc>
        <w:tc>
          <w:tcPr>
            <w:tcW w:w="1244" w:type="dxa"/>
          </w:tcPr>
          <w:p w:rsidR="00E62A8A" w:rsidRPr="00615A3C" w:rsidRDefault="00E62A8A" w:rsidP="00C93942">
            <w:pPr>
              <w:jc w:val="center"/>
              <w:rPr>
                <w:rFonts w:ascii="PT Astra Serif" w:hAnsi="PT Astra Serif"/>
              </w:rPr>
            </w:pPr>
            <w:r w:rsidRPr="00615A3C">
              <w:rPr>
                <w:rFonts w:ascii="PT Astra Serif" w:hAnsi="PT Astra Serif"/>
              </w:rPr>
              <w:t>471,3</w:t>
            </w:r>
          </w:p>
        </w:tc>
        <w:tc>
          <w:tcPr>
            <w:tcW w:w="1202" w:type="dxa"/>
          </w:tcPr>
          <w:p w:rsidR="00E62A8A" w:rsidRPr="00615A3C" w:rsidRDefault="00E62A8A" w:rsidP="008D3590">
            <w:pPr>
              <w:jc w:val="center"/>
              <w:rPr>
                <w:rFonts w:ascii="PT Astra Serif" w:hAnsi="PT Astra Serif"/>
              </w:rPr>
            </w:pPr>
            <w:r w:rsidRPr="00615A3C">
              <w:rPr>
                <w:rFonts w:ascii="PT Astra Serif" w:hAnsi="PT Astra Serif"/>
              </w:rPr>
              <w:t>473,9</w:t>
            </w:r>
          </w:p>
        </w:tc>
      </w:tr>
      <w:tr w:rsidR="00615A3C" w:rsidRPr="00615A3C" w:rsidTr="007C2DE2">
        <w:trPr>
          <w:trHeight w:val="281"/>
          <w:jc w:val="center"/>
        </w:trPr>
        <w:tc>
          <w:tcPr>
            <w:tcW w:w="3756" w:type="dxa"/>
            <w:vAlign w:val="center"/>
          </w:tcPr>
          <w:p w:rsidR="00E62A8A" w:rsidRPr="00615A3C" w:rsidRDefault="00E62A8A" w:rsidP="00904448">
            <w:pPr>
              <w:tabs>
                <w:tab w:val="left" w:pos="993"/>
              </w:tabs>
              <w:jc w:val="both"/>
              <w:rPr>
                <w:rFonts w:ascii="PT Astra Serif" w:hAnsi="PT Astra Serif"/>
                <w:b/>
                <w:bCs/>
              </w:rPr>
            </w:pPr>
            <w:r w:rsidRPr="00615A3C">
              <w:rPr>
                <w:rFonts w:ascii="PT Astra Serif" w:hAnsi="PT Astra Serif"/>
                <w:lang w:bidi="he-IL"/>
              </w:rPr>
              <w:t>в том числе:</w:t>
            </w:r>
          </w:p>
        </w:tc>
        <w:tc>
          <w:tcPr>
            <w:tcW w:w="1129" w:type="dxa"/>
          </w:tcPr>
          <w:p w:rsidR="00E62A8A" w:rsidRPr="00615A3C" w:rsidRDefault="00E62A8A" w:rsidP="00C93942">
            <w:pPr>
              <w:jc w:val="center"/>
              <w:rPr>
                <w:rFonts w:ascii="PT Astra Serif" w:hAnsi="PT Astra Serif"/>
              </w:rPr>
            </w:pPr>
          </w:p>
        </w:tc>
        <w:tc>
          <w:tcPr>
            <w:tcW w:w="1223" w:type="dxa"/>
          </w:tcPr>
          <w:p w:rsidR="00E62A8A" w:rsidRPr="00615A3C" w:rsidRDefault="00E62A8A" w:rsidP="00C93942">
            <w:pPr>
              <w:jc w:val="center"/>
              <w:rPr>
                <w:rFonts w:ascii="PT Astra Serif" w:hAnsi="PT Astra Serif"/>
              </w:rPr>
            </w:pPr>
          </w:p>
        </w:tc>
        <w:tc>
          <w:tcPr>
            <w:tcW w:w="1223" w:type="dxa"/>
          </w:tcPr>
          <w:p w:rsidR="00E62A8A" w:rsidRPr="00615A3C" w:rsidRDefault="00E62A8A" w:rsidP="00C93942">
            <w:pPr>
              <w:jc w:val="center"/>
              <w:rPr>
                <w:rFonts w:ascii="PT Astra Serif" w:hAnsi="PT Astra Serif"/>
              </w:rPr>
            </w:pPr>
          </w:p>
        </w:tc>
        <w:tc>
          <w:tcPr>
            <w:tcW w:w="1244" w:type="dxa"/>
          </w:tcPr>
          <w:p w:rsidR="00E62A8A" w:rsidRPr="00615A3C" w:rsidRDefault="00E62A8A" w:rsidP="00C93942">
            <w:pPr>
              <w:jc w:val="center"/>
              <w:rPr>
                <w:rFonts w:ascii="PT Astra Serif" w:hAnsi="PT Astra Serif"/>
              </w:rPr>
            </w:pPr>
          </w:p>
        </w:tc>
        <w:tc>
          <w:tcPr>
            <w:tcW w:w="1202" w:type="dxa"/>
          </w:tcPr>
          <w:p w:rsidR="00E62A8A" w:rsidRPr="00615A3C" w:rsidRDefault="00E62A8A" w:rsidP="008D3590">
            <w:pPr>
              <w:jc w:val="center"/>
              <w:rPr>
                <w:rFonts w:ascii="PT Astra Serif" w:hAnsi="PT Astra Serif"/>
              </w:rPr>
            </w:pPr>
          </w:p>
        </w:tc>
      </w:tr>
      <w:tr w:rsidR="00615A3C" w:rsidRPr="00615A3C" w:rsidTr="007C2DE2">
        <w:trPr>
          <w:trHeight w:val="281"/>
          <w:jc w:val="center"/>
        </w:trPr>
        <w:tc>
          <w:tcPr>
            <w:tcW w:w="3756" w:type="dxa"/>
            <w:vAlign w:val="center"/>
          </w:tcPr>
          <w:p w:rsidR="00E62A8A" w:rsidRPr="00615A3C" w:rsidRDefault="00E62A8A" w:rsidP="00904448">
            <w:pPr>
              <w:tabs>
                <w:tab w:val="left" w:pos="993"/>
              </w:tabs>
              <w:jc w:val="both"/>
              <w:rPr>
                <w:rFonts w:ascii="PT Astra Serif" w:hAnsi="PT Astra Serif"/>
                <w:lang w:bidi="he-IL"/>
              </w:rPr>
            </w:pPr>
            <w:r w:rsidRPr="00615A3C">
              <w:rPr>
                <w:rFonts w:ascii="PT Astra Serif" w:hAnsi="PT Astra Serif"/>
                <w:lang w:bidi="he-IL"/>
              </w:rPr>
              <w:t>АЭС</w:t>
            </w:r>
          </w:p>
        </w:tc>
        <w:tc>
          <w:tcPr>
            <w:tcW w:w="1129" w:type="dxa"/>
          </w:tcPr>
          <w:p w:rsidR="00E62A8A" w:rsidRPr="00615A3C" w:rsidRDefault="00E62A8A" w:rsidP="00C93942">
            <w:pPr>
              <w:jc w:val="center"/>
              <w:rPr>
                <w:rFonts w:ascii="PT Astra Serif" w:hAnsi="PT Astra Serif"/>
              </w:rPr>
            </w:pPr>
            <w:r w:rsidRPr="00615A3C">
              <w:rPr>
                <w:rFonts w:ascii="PT Astra Serif" w:hAnsi="PT Astra Serif"/>
              </w:rPr>
              <w:t>51,5</w:t>
            </w:r>
          </w:p>
        </w:tc>
        <w:tc>
          <w:tcPr>
            <w:tcW w:w="1223" w:type="dxa"/>
          </w:tcPr>
          <w:p w:rsidR="00E62A8A" w:rsidRPr="00615A3C" w:rsidRDefault="00E62A8A" w:rsidP="00C93942">
            <w:pPr>
              <w:jc w:val="center"/>
              <w:rPr>
                <w:rFonts w:ascii="PT Astra Serif" w:hAnsi="PT Astra Serif"/>
              </w:rPr>
            </w:pPr>
            <w:r w:rsidRPr="00615A3C">
              <w:rPr>
                <w:rFonts w:ascii="PT Astra Serif" w:hAnsi="PT Astra Serif"/>
              </w:rPr>
              <w:t>46,0</w:t>
            </w:r>
          </w:p>
        </w:tc>
        <w:tc>
          <w:tcPr>
            <w:tcW w:w="1223" w:type="dxa"/>
          </w:tcPr>
          <w:p w:rsidR="00E62A8A" w:rsidRPr="00615A3C" w:rsidRDefault="00E62A8A" w:rsidP="00C93942">
            <w:pPr>
              <w:jc w:val="center"/>
              <w:rPr>
                <w:rFonts w:ascii="PT Astra Serif" w:hAnsi="PT Astra Serif"/>
              </w:rPr>
            </w:pPr>
            <w:r w:rsidRPr="00615A3C">
              <w:rPr>
                <w:rFonts w:ascii="PT Astra Serif" w:hAnsi="PT Astra Serif"/>
              </w:rPr>
              <w:t>36,1</w:t>
            </w:r>
          </w:p>
        </w:tc>
        <w:tc>
          <w:tcPr>
            <w:tcW w:w="1244" w:type="dxa"/>
          </w:tcPr>
          <w:p w:rsidR="00E62A8A" w:rsidRPr="00615A3C" w:rsidRDefault="00E62A8A" w:rsidP="00C93942">
            <w:pPr>
              <w:jc w:val="center"/>
              <w:rPr>
                <w:rFonts w:ascii="PT Astra Serif" w:hAnsi="PT Astra Serif"/>
              </w:rPr>
            </w:pPr>
            <w:r w:rsidRPr="00615A3C">
              <w:rPr>
                <w:rFonts w:ascii="PT Astra Serif" w:hAnsi="PT Astra Serif"/>
              </w:rPr>
              <w:t>38,0</w:t>
            </w:r>
          </w:p>
        </w:tc>
        <w:tc>
          <w:tcPr>
            <w:tcW w:w="1202" w:type="dxa"/>
          </w:tcPr>
          <w:p w:rsidR="00E62A8A" w:rsidRPr="00615A3C" w:rsidRDefault="00E62A8A" w:rsidP="008D3590">
            <w:pPr>
              <w:jc w:val="center"/>
              <w:rPr>
                <w:rFonts w:ascii="PT Astra Serif" w:hAnsi="PT Astra Serif"/>
              </w:rPr>
            </w:pPr>
            <w:r w:rsidRPr="00615A3C">
              <w:rPr>
                <w:rFonts w:ascii="PT Astra Serif" w:hAnsi="PT Astra Serif"/>
              </w:rPr>
              <w:t>28,0</w:t>
            </w:r>
          </w:p>
        </w:tc>
      </w:tr>
      <w:tr w:rsidR="00615A3C" w:rsidRPr="00615A3C" w:rsidTr="007C2DE2">
        <w:trPr>
          <w:trHeight w:val="281"/>
          <w:jc w:val="center"/>
        </w:trPr>
        <w:tc>
          <w:tcPr>
            <w:tcW w:w="3756" w:type="dxa"/>
            <w:vAlign w:val="center"/>
          </w:tcPr>
          <w:p w:rsidR="00E62A8A" w:rsidRPr="00615A3C" w:rsidRDefault="00E62A8A" w:rsidP="00904448">
            <w:pPr>
              <w:tabs>
                <w:tab w:val="left" w:pos="993"/>
              </w:tabs>
              <w:jc w:val="both"/>
              <w:rPr>
                <w:rFonts w:ascii="PT Astra Serif" w:hAnsi="PT Astra Serif"/>
                <w:lang w:bidi="he-IL"/>
              </w:rPr>
            </w:pPr>
            <w:r w:rsidRPr="00615A3C">
              <w:rPr>
                <w:rFonts w:ascii="PT Astra Serif" w:hAnsi="PT Astra Serif"/>
                <w:lang w:bidi="he-IL"/>
              </w:rPr>
              <w:t>ТЭС</w:t>
            </w:r>
          </w:p>
        </w:tc>
        <w:tc>
          <w:tcPr>
            <w:tcW w:w="1129" w:type="dxa"/>
          </w:tcPr>
          <w:p w:rsidR="00E62A8A" w:rsidRPr="00615A3C" w:rsidRDefault="00E62A8A" w:rsidP="00C93942">
            <w:pPr>
              <w:jc w:val="center"/>
              <w:rPr>
                <w:rFonts w:ascii="PT Astra Serif" w:hAnsi="PT Astra Serif"/>
              </w:rPr>
            </w:pPr>
            <w:r w:rsidRPr="00615A3C">
              <w:rPr>
                <w:rFonts w:ascii="PT Astra Serif" w:hAnsi="PT Astra Serif"/>
              </w:rPr>
              <w:t>429,6</w:t>
            </w:r>
          </w:p>
        </w:tc>
        <w:tc>
          <w:tcPr>
            <w:tcW w:w="1223" w:type="dxa"/>
          </w:tcPr>
          <w:p w:rsidR="00E62A8A" w:rsidRPr="00615A3C" w:rsidRDefault="00E62A8A" w:rsidP="00C93942">
            <w:pPr>
              <w:jc w:val="center"/>
              <w:rPr>
                <w:rFonts w:ascii="PT Astra Serif" w:hAnsi="PT Astra Serif"/>
              </w:rPr>
            </w:pPr>
            <w:r w:rsidRPr="00615A3C">
              <w:rPr>
                <w:rFonts w:ascii="PT Astra Serif" w:hAnsi="PT Astra Serif"/>
              </w:rPr>
              <w:t>438,1</w:t>
            </w:r>
          </w:p>
        </w:tc>
        <w:tc>
          <w:tcPr>
            <w:tcW w:w="1223" w:type="dxa"/>
          </w:tcPr>
          <w:p w:rsidR="00E62A8A" w:rsidRPr="00615A3C" w:rsidRDefault="00E62A8A" w:rsidP="00C93942">
            <w:pPr>
              <w:jc w:val="center"/>
              <w:rPr>
                <w:rFonts w:ascii="PT Astra Serif" w:hAnsi="PT Astra Serif"/>
              </w:rPr>
            </w:pPr>
            <w:r w:rsidRPr="00615A3C">
              <w:rPr>
                <w:rFonts w:ascii="PT Astra Serif" w:hAnsi="PT Astra Serif"/>
              </w:rPr>
              <w:t>440,4</w:t>
            </w:r>
          </w:p>
        </w:tc>
        <w:tc>
          <w:tcPr>
            <w:tcW w:w="1244" w:type="dxa"/>
          </w:tcPr>
          <w:p w:rsidR="00E62A8A" w:rsidRPr="00615A3C" w:rsidRDefault="00E62A8A" w:rsidP="00C93942">
            <w:pPr>
              <w:jc w:val="center"/>
              <w:rPr>
                <w:rFonts w:ascii="PT Astra Serif" w:hAnsi="PT Astra Serif"/>
              </w:rPr>
            </w:pPr>
            <w:r w:rsidRPr="00615A3C">
              <w:rPr>
                <w:rFonts w:ascii="PT Astra Serif" w:hAnsi="PT Astra Serif"/>
              </w:rPr>
              <w:t>433,3</w:t>
            </w:r>
          </w:p>
        </w:tc>
        <w:tc>
          <w:tcPr>
            <w:tcW w:w="1202" w:type="dxa"/>
          </w:tcPr>
          <w:p w:rsidR="00E62A8A" w:rsidRPr="00615A3C" w:rsidRDefault="00E62A8A" w:rsidP="008D3590">
            <w:pPr>
              <w:jc w:val="center"/>
              <w:rPr>
                <w:rFonts w:ascii="PT Astra Serif" w:hAnsi="PT Astra Serif"/>
              </w:rPr>
            </w:pPr>
            <w:r w:rsidRPr="00615A3C">
              <w:rPr>
                <w:rFonts w:ascii="PT Astra Serif" w:hAnsi="PT Astra Serif"/>
              </w:rPr>
              <w:t>435,2</w:t>
            </w:r>
          </w:p>
        </w:tc>
      </w:tr>
      <w:tr w:rsidR="00615A3C" w:rsidRPr="00615A3C" w:rsidTr="007C2DE2">
        <w:trPr>
          <w:trHeight w:val="281"/>
          <w:jc w:val="center"/>
        </w:trPr>
        <w:tc>
          <w:tcPr>
            <w:tcW w:w="3756" w:type="dxa"/>
            <w:vAlign w:val="center"/>
          </w:tcPr>
          <w:p w:rsidR="00E62A8A" w:rsidRPr="00615A3C" w:rsidRDefault="00E62A8A" w:rsidP="00904448">
            <w:pPr>
              <w:tabs>
                <w:tab w:val="left" w:pos="993"/>
              </w:tabs>
              <w:jc w:val="both"/>
              <w:rPr>
                <w:rFonts w:ascii="PT Astra Serif" w:hAnsi="PT Astra Serif"/>
                <w:lang w:bidi="he-IL"/>
              </w:rPr>
            </w:pPr>
            <w:r w:rsidRPr="00615A3C">
              <w:rPr>
                <w:rFonts w:ascii="PT Astra Serif" w:hAnsi="PT Astra Serif"/>
                <w:lang w:bidi="he-IL"/>
              </w:rPr>
              <w:t>ВЭС</w:t>
            </w:r>
          </w:p>
        </w:tc>
        <w:tc>
          <w:tcPr>
            <w:tcW w:w="1129" w:type="dxa"/>
          </w:tcPr>
          <w:p w:rsidR="00E62A8A" w:rsidRPr="00615A3C" w:rsidRDefault="00E62A8A" w:rsidP="00C93942">
            <w:pPr>
              <w:jc w:val="center"/>
              <w:rPr>
                <w:rFonts w:ascii="PT Astra Serif" w:hAnsi="PT Astra Serif"/>
              </w:rPr>
            </w:pPr>
            <w:r w:rsidRPr="00615A3C">
              <w:rPr>
                <w:rFonts w:ascii="PT Astra Serif" w:hAnsi="PT Astra Serif"/>
              </w:rPr>
              <w:t>-</w:t>
            </w:r>
          </w:p>
        </w:tc>
        <w:tc>
          <w:tcPr>
            <w:tcW w:w="1223" w:type="dxa"/>
          </w:tcPr>
          <w:p w:rsidR="00E62A8A" w:rsidRPr="00615A3C" w:rsidRDefault="00E62A8A" w:rsidP="00C93942">
            <w:pPr>
              <w:jc w:val="center"/>
              <w:rPr>
                <w:rFonts w:ascii="PT Astra Serif" w:hAnsi="PT Astra Serif"/>
              </w:rPr>
            </w:pPr>
            <w:r w:rsidRPr="00615A3C">
              <w:rPr>
                <w:rFonts w:ascii="PT Astra Serif" w:hAnsi="PT Astra Serif"/>
              </w:rPr>
              <w:t>0,0</w:t>
            </w:r>
          </w:p>
        </w:tc>
        <w:tc>
          <w:tcPr>
            <w:tcW w:w="1223" w:type="dxa"/>
          </w:tcPr>
          <w:p w:rsidR="00E62A8A" w:rsidRPr="00615A3C" w:rsidRDefault="00E62A8A" w:rsidP="00C93942">
            <w:pPr>
              <w:jc w:val="center"/>
              <w:rPr>
                <w:rFonts w:ascii="PT Astra Serif" w:hAnsi="PT Astra Serif"/>
              </w:rPr>
            </w:pPr>
            <w:r w:rsidRPr="00615A3C">
              <w:rPr>
                <w:rFonts w:ascii="PT Astra Serif" w:hAnsi="PT Astra Serif"/>
              </w:rPr>
              <w:t>75,1</w:t>
            </w:r>
          </w:p>
        </w:tc>
        <w:tc>
          <w:tcPr>
            <w:tcW w:w="1244" w:type="dxa"/>
          </w:tcPr>
          <w:p w:rsidR="00E62A8A" w:rsidRPr="00615A3C" w:rsidRDefault="00E62A8A" w:rsidP="00C93942">
            <w:pPr>
              <w:jc w:val="center"/>
              <w:rPr>
                <w:rFonts w:ascii="PT Astra Serif" w:hAnsi="PT Astra Serif"/>
              </w:rPr>
            </w:pPr>
            <w:r w:rsidRPr="00615A3C">
              <w:rPr>
                <w:rFonts w:ascii="PT Astra Serif" w:hAnsi="PT Astra Serif"/>
              </w:rPr>
              <w:t>0,0</w:t>
            </w:r>
          </w:p>
        </w:tc>
        <w:tc>
          <w:tcPr>
            <w:tcW w:w="1202" w:type="dxa"/>
          </w:tcPr>
          <w:p w:rsidR="00E62A8A" w:rsidRPr="00615A3C" w:rsidRDefault="00E62A8A" w:rsidP="008D3590">
            <w:pPr>
              <w:jc w:val="center"/>
              <w:rPr>
                <w:rFonts w:ascii="PT Astra Serif" w:hAnsi="PT Astra Serif"/>
              </w:rPr>
            </w:pPr>
            <w:r w:rsidRPr="00615A3C">
              <w:rPr>
                <w:rFonts w:ascii="PT Astra Serif" w:hAnsi="PT Astra Serif"/>
              </w:rPr>
              <w:t>10,7</w:t>
            </w:r>
          </w:p>
        </w:tc>
      </w:tr>
      <w:tr w:rsidR="00E62A8A" w:rsidRPr="00615A3C" w:rsidTr="007C2DE2">
        <w:trPr>
          <w:trHeight w:val="294"/>
          <w:jc w:val="center"/>
        </w:trPr>
        <w:tc>
          <w:tcPr>
            <w:tcW w:w="3756" w:type="dxa"/>
            <w:vAlign w:val="center"/>
          </w:tcPr>
          <w:p w:rsidR="00E62A8A" w:rsidRPr="00615A3C" w:rsidRDefault="00E62A8A" w:rsidP="00904448">
            <w:pPr>
              <w:tabs>
                <w:tab w:val="left" w:pos="993"/>
              </w:tabs>
              <w:jc w:val="both"/>
              <w:rPr>
                <w:rFonts w:ascii="PT Astra Serif" w:hAnsi="PT Astra Serif"/>
                <w:b/>
                <w:lang w:bidi="he-IL"/>
              </w:rPr>
            </w:pPr>
            <w:r w:rsidRPr="00615A3C">
              <w:rPr>
                <w:rFonts w:ascii="PT Astra Serif" w:hAnsi="PT Astra Serif"/>
                <w:b/>
                <w:lang w:bidi="he-IL"/>
              </w:rPr>
              <w:t>Сальдо перетоков</w:t>
            </w:r>
          </w:p>
        </w:tc>
        <w:tc>
          <w:tcPr>
            <w:tcW w:w="1129" w:type="dxa"/>
          </w:tcPr>
          <w:p w:rsidR="00E62A8A" w:rsidRPr="00615A3C" w:rsidRDefault="00E62A8A" w:rsidP="00C93942">
            <w:pPr>
              <w:jc w:val="center"/>
              <w:rPr>
                <w:rFonts w:ascii="PT Astra Serif" w:hAnsi="PT Astra Serif"/>
              </w:rPr>
            </w:pPr>
            <w:r w:rsidRPr="00615A3C">
              <w:rPr>
                <w:rFonts w:ascii="PT Astra Serif" w:hAnsi="PT Astra Serif"/>
              </w:rPr>
              <w:t>556,1</w:t>
            </w:r>
          </w:p>
        </w:tc>
        <w:tc>
          <w:tcPr>
            <w:tcW w:w="1223" w:type="dxa"/>
          </w:tcPr>
          <w:p w:rsidR="00E62A8A" w:rsidRPr="00615A3C" w:rsidRDefault="00E62A8A" w:rsidP="00C93942">
            <w:pPr>
              <w:jc w:val="center"/>
              <w:rPr>
                <w:rFonts w:ascii="PT Astra Serif" w:hAnsi="PT Astra Serif"/>
              </w:rPr>
            </w:pPr>
            <w:r w:rsidRPr="00615A3C">
              <w:rPr>
                <w:rFonts w:ascii="PT Astra Serif" w:hAnsi="PT Astra Serif"/>
              </w:rPr>
              <w:t>501,8</w:t>
            </w:r>
          </w:p>
        </w:tc>
        <w:tc>
          <w:tcPr>
            <w:tcW w:w="1223" w:type="dxa"/>
          </w:tcPr>
          <w:p w:rsidR="00E62A8A" w:rsidRPr="00615A3C" w:rsidRDefault="00E62A8A" w:rsidP="00C93942">
            <w:pPr>
              <w:jc w:val="center"/>
              <w:rPr>
                <w:rFonts w:ascii="PT Astra Serif" w:hAnsi="PT Astra Serif"/>
              </w:rPr>
            </w:pPr>
            <w:r w:rsidRPr="00615A3C">
              <w:rPr>
                <w:rFonts w:ascii="PT Astra Serif" w:hAnsi="PT Astra Serif"/>
              </w:rPr>
              <w:t>410,8</w:t>
            </w:r>
          </w:p>
        </w:tc>
        <w:tc>
          <w:tcPr>
            <w:tcW w:w="1244" w:type="dxa"/>
          </w:tcPr>
          <w:p w:rsidR="00E62A8A" w:rsidRPr="00615A3C" w:rsidRDefault="00E62A8A" w:rsidP="00C93942">
            <w:pPr>
              <w:jc w:val="center"/>
              <w:rPr>
                <w:rFonts w:ascii="PT Astra Serif" w:hAnsi="PT Astra Serif"/>
              </w:rPr>
            </w:pPr>
            <w:r w:rsidRPr="00615A3C">
              <w:rPr>
                <w:rFonts w:ascii="PT Astra Serif" w:hAnsi="PT Astra Serif"/>
              </w:rPr>
              <w:t>488,2</w:t>
            </w:r>
          </w:p>
        </w:tc>
        <w:tc>
          <w:tcPr>
            <w:tcW w:w="1202" w:type="dxa"/>
          </w:tcPr>
          <w:p w:rsidR="00E62A8A" w:rsidRPr="00615A3C" w:rsidRDefault="00E62A8A" w:rsidP="008D3590">
            <w:pPr>
              <w:jc w:val="center"/>
              <w:rPr>
                <w:rFonts w:ascii="PT Astra Serif" w:hAnsi="PT Astra Serif"/>
              </w:rPr>
            </w:pPr>
            <w:r w:rsidRPr="00615A3C">
              <w:rPr>
                <w:rFonts w:ascii="PT Astra Serif" w:hAnsi="PT Astra Serif"/>
              </w:rPr>
              <w:t>530,3</w:t>
            </w:r>
          </w:p>
        </w:tc>
      </w:tr>
    </w:tbl>
    <w:p w:rsidR="00C137EC" w:rsidRPr="00615A3C" w:rsidRDefault="00C137EC" w:rsidP="00904448">
      <w:pPr>
        <w:suppressAutoHyphens/>
        <w:jc w:val="center"/>
        <w:rPr>
          <w:rFonts w:ascii="PT Astra Serif" w:hAnsi="PT Astra Serif"/>
          <w:sz w:val="28"/>
          <w:szCs w:val="28"/>
          <w:lang w:bidi="he-IL"/>
        </w:rPr>
      </w:pPr>
    </w:p>
    <w:p w:rsidR="007E4A9F" w:rsidRPr="00615A3C" w:rsidRDefault="009E7BEE" w:rsidP="00904448">
      <w:pPr>
        <w:suppressAutoHyphens/>
        <w:jc w:val="center"/>
        <w:rPr>
          <w:rFonts w:ascii="PT Astra Serif" w:hAnsi="PT Astra Serif"/>
          <w:sz w:val="28"/>
          <w:szCs w:val="28"/>
          <w:lang w:bidi="he-IL"/>
        </w:rPr>
      </w:pPr>
      <w:r w:rsidRPr="00615A3C">
        <w:rPr>
          <w:rFonts w:ascii="PT Astra Serif" w:hAnsi="PT Astra Serif"/>
          <w:sz w:val="28"/>
          <w:szCs w:val="28"/>
          <w:lang w:bidi="he-IL"/>
        </w:rPr>
        <w:t>2.9</w:t>
      </w:r>
      <w:r w:rsidR="007E4A9F" w:rsidRPr="00615A3C">
        <w:rPr>
          <w:rFonts w:ascii="PT Astra Serif" w:hAnsi="PT Astra Serif"/>
          <w:sz w:val="28"/>
          <w:szCs w:val="28"/>
          <w:lang w:bidi="he-IL"/>
        </w:rPr>
        <w:t xml:space="preserve">. Основные характеристики электросетевого хозяйства </w:t>
      </w:r>
    </w:p>
    <w:p w:rsidR="009173E3" w:rsidRPr="00615A3C" w:rsidRDefault="007E4A9F" w:rsidP="00904448">
      <w:pPr>
        <w:suppressAutoHyphens/>
        <w:jc w:val="center"/>
        <w:rPr>
          <w:rFonts w:ascii="PT Astra Serif" w:hAnsi="PT Astra Serif"/>
          <w:sz w:val="28"/>
          <w:szCs w:val="28"/>
          <w:lang w:bidi="he-IL"/>
        </w:rPr>
      </w:pPr>
      <w:r w:rsidRPr="00615A3C">
        <w:rPr>
          <w:rFonts w:ascii="PT Astra Serif" w:hAnsi="PT Astra Serif"/>
          <w:sz w:val="28"/>
          <w:szCs w:val="28"/>
          <w:lang w:bidi="he-IL"/>
        </w:rPr>
        <w:t xml:space="preserve">энергосистемы Ульяновской области классом напряжения 110 кВ и выше, включая перечень существующих </w:t>
      </w:r>
      <w:r w:rsidR="005D1748" w:rsidRPr="00615A3C">
        <w:rPr>
          <w:rFonts w:ascii="PT Astra Serif" w:hAnsi="PT Astra Serif"/>
          <w:sz w:val="28"/>
          <w:szCs w:val="28"/>
          <w:lang w:bidi="he-IL"/>
        </w:rPr>
        <w:t>воздушных линий и подстанций</w:t>
      </w:r>
    </w:p>
    <w:p w:rsidR="009E7BEE" w:rsidRPr="00615A3C" w:rsidRDefault="009E7BEE" w:rsidP="00904448">
      <w:pPr>
        <w:suppressAutoHyphens/>
        <w:jc w:val="center"/>
        <w:rPr>
          <w:rFonts w:ascii="PT Astra Serif" w:hAnsi="PT Astra Serif"/>
          <w:sz w:val="28"/>
          <w:szCs w:val="28"/>
          <w:lang w:bidi="he-IL"/>
        </w:rPr>
      </w:pPr>
    </w:p>
    <w:p w:rsidR="007E4A9F" w:rsidRPr="00615A3C" w:rsidRDefault="007E4A9F" w:rsidP="00904448">
      <w:pPr>
        <w:suppressAutoHyphens/>
        <w:ind w:firstLine="709"/>
        <w:jc w:val="both"/>
        <w:rPr>
          <w:rFonts w:ascii="PT Astra Serif" w:hAnsi="PT Astra Serif"/>
          <w:sz w:val="28"/>
          <w:szCs w:val="28"/>
          <w:lang w:bidi="he-IL"/>
        </w:rPr>
      </w:pPr>
      <w:r w:rsidRPr="00615A3C">
        <w:rPr>
          <w:rFonts w:ascii="PT Astra Serif" w:hAnsi="PT Astra Serif"/>
          <w:sz w:val="28"/>
          <w:szCs w:val="28"/>
          <w:lang w:bidi="he-IL"/>
        </w:rPr>
        <w:t xml:space="preserve">На территории энергосистемы Ульяновской области проходит </w:t>
      </w:r>
      <w:r w:rsidRPr="00615A3C">
        <w:rPr>
          <w:rFonts w:ascii="PT Astra Serif" w:hAnsi="PT Astra Serif"/>
          <w:sz w:val="28"/>
          <w:szCs w:val="28"/>
          <w:lang w:bidi="he-IL"/>
        </w:rPr>
        <w:br/>
        <w:t xml:space="preserve">131 </w:t>
      </w:r>
      <w:r w:rsidR="009E7BEE" w:rsidRPr="00615A3C">
        <w:rPr>
          <w:rFonts w:ascii="PT Astra Serif" w:hAnsi="PT Astra Serif"/>
          <w:sz w:val="28"/>
          <w:szCs w:val="28"/>
          <w:lang w:bidi="he-IL"/>
        </w:rPr>
        <w:t>воздушная линия (далее – ВЛ)</w:t>
      </w:r>
      <w:r w:rsidRPr="00615A3C">
        <w:rPr>
          <w:rFonts w:ascii="PT Astra Serif" w:hAnsi="PT Astra Serif"/>
          <w:sz w:val="28"/>
          <w:szCs w:val="28"/>
          <w:lang w:bidi="he-IL"/>
        </w:rPr>
        <w:t xml:space="preserve"> классом напряжения 500/220/110 кВ.</w:t>
      </w:r>
    </w:p>
    <w:p w:rsidR="009E7BEE" w:rsidRPr="00615A3C" w:rsidRDefault="007E4A9F" w:rsidP="00904448">
      <w:pPr>
        <w:suppressAutoHyphens/>
        <w:ind w:firstLine="709"/>
        <w:jc w:val="both"/>
        <w:rPr>
          <w:rFonts w:ascii="PT Astra Serif" w:hAnsi="PT Astra Serif"/>
          <w:sz w:val="28"/>
          <w:szCs w:val="28"/>
          <w:lang w:bidi="he-IL"/>
        </w:rPr>
      </w:pPr>
      <w:r w:rsidRPr="00615A3C">
        <w:rPr>
          <w:rFonts w:ascii="PT Astra Serif" w:hAnsi="PT Astra Serif"/>
          <w:sz w:val="28"/>
          <w:szCs w:val="28"/>
          <w:lang w:bidi="he-IL"/>
        </w:rPr>
        <w:t xml:space="preserve">Перечень ВЛ классом напряжения 500/220/110 кВ представлен </w:t>
      </w:r>
      <w:r w:rsidRPr="00615A3C">
        <w:rPr>
          <w:rFonts w:ascii="PT Astra Serif" w:hAnsi="PT Astra Serif"/>
          <w:sz w:val="28"/>
          <w:szCs w:val="28"/>
          <w:lang w:bidi="he-IL"/>
        </w:rPr>
        <w:br/>
        <w:t>в таблице 1</w:t>
      </w:r>
      <w:r w:rsidR="000A5979" w:rsidRPr="00615A3C">
        <w:rPr>
          <w:rFonts w:ascii="PT Astra Serif" w:hAnsi="PT Astra Serif"/>
          <w:sz w:val="28"/>
          <w:szCs w:val="28"/>
          <w:lang w:bidi="he-IL"/>
        </w:rPr>
        <w:t>3</w:t>
      </w:r>
      <w:r w:rsidRPr="00615A3C">
        <w:rPr>
          <w:rFonts w:ascii="PT Astra Serif" w:hAnsi="PT Astra Serif"/>
          <w:sz w:val="28"/>
          <w:szCs w:val="28"/>
          <w:lang w:bidi="he-IL"/>
        </w:rPr>
        <w:t>.</w:t>
      </w:r>
    </w:p>
    <w:p w:rsidR="005D1748" w:rsidRPr="00615A3C" w:rsidRDefault="005D1748" w:rsidP="00904448">
      <w:pPr>
        <w:suppressAutoHyphens/>
        <w:ind w:firstLine="709"/>
        <w:jc w:val="both"/>
        <w:rPr>
          <w:rFonts w:ascii="PT Astra Serif" w:hAnsi="PT Astra Serif"/>
          <w:sz w:val="28"/>
          <w:szCs w:val="28"/>
          <w:lang w:bidi="he-IL"/>
        </w:rPr>
      </w:pPr>
    </w:p>
    <w:p w:rsidR="007E4A9F" w:rsidRPr="00615A3C" w:rsidRDefault="007E4A9F" w:rsidP="00904448">
      <w:pPr>
        <w:jc w:val="right"/>
        <w:rPr>
          <w:rFonts w:ascii="PT Astra Serif" w:hAnsi="PT Astra Serif"/>
          <w:spacing w:val="4"/>
          <w:sz w:val="28"/>
          <w:szCs w:val="28"/>
          <w:lang w:bidi="he-IL"/>
        </w:rPr>
      </w:pPr>
      <w:r w:rsidRPr="00615A3C">
        <w:rPr>
          <w:rFonts w:ascii="PT Astra Serif" w:hAnsi="PT Astra Serif"/>
          <w:spacing w:val="4"/>
          <w:sz w:val="28"/>
          <w:szCs w:val="28"/>
          <w:lang w:bidi="he-IL"/>
        </w:rPr>
        <w:t>Таблица 1</w:t>
      </w:r>
      <w:r w:rsidR="000A5979" w:rsidRPr="00615A3C">
        <w:rPr>
          <w:rFonts w:ascii="PT Astra Serif" w:hAnsi="PT Astra Serif"/>
          <w:spacing w:val="4"/>
          <w:sz w:val="28"/>
          <w:szCs w:val="28"/>
          <w:lang w:bidi="he-IL"/>
        </w:rPr>
        <w:t>3</w:t>
      </w:r>
    </w:p>
    <w:p w:rsidR="00F70592" w:rsidRPr="00615A3C" w:rsidRDefault="00F70592" w:rsidP="00904448">
      <w:pPr>
        <w:jc w:val="right"/>
        <w:rPr>
          <w:rFonts w:ascii="PT Astra Serif" w:hAnsi="PT Astra Serif"/>
          <w:spacing w:val="4"/>
          <w:sz w:val="28"/>
          <w:szCs w:val="28"/>
          <w:lang w:bidi="he-IL"/>
        </w:rPr>
      </w:pPr>
    </w:p>
    <w:p w:rsidR="007E4A9F" w:rsidRPr="00615A3C" w:rsidRDefault="007E4A9F" w:rsidP="00904448">
      <w:pPr>
        <w:jc w:val="right"/>
        <w:rPr>
          <w:rFonts w:ascii="PT Astra Serif" w:hAnsi="PT Astra Serif"/>
          <w:spacing w:val="4"/>
          <w:sz w:val="2"/>
          <w:szCs w:val="2"/>
          <w:lang w:bidi="he-IL"/>
        </w:rPr>
      </w:pPr>
    </w:p>
    <w:p w:rsidR="007E4A9F" w:rsidRPr="00615A3C" w:rsidRDefault="007E4A9F" w:rsidP="00904448">
      <w:pPr>
        <w:rPr>
          <w:rFonts w:ascii="PT Astra Serif" w:hAnsi="PT Astra Serif"/>
          <w:spacing w:val="4"/>
          <w:sz w:val="2"/>
          <w:szCs w:val="2"/>
        </w:rPr>
      </w:pPr>
    </w:p>
    <w:tbl>
      <w:tblPr>
        <w:tblW w:w="9795"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A0"/>
      </w:tblPr>
      <w:tblGrid>
        <w:gridCol w:w="643"/>
        <w:gridCol w:w="7234"/>
        <w:gridCol w:w="1918"/>
      </w:tblGrid>
      <w:tr w:rsidR="007E4A9F" w:rsidRPr="00615A3C" w:rsidTr="008B00E3">
        <w:trPr>
          <w:cantSplit/>
          <w:jc w:val="center"/>
        </w:trPr>
        <w:tc>
          <w:tcPr>
            <w:tcW w:w="643" w:type="dxa"/>
            <w:tcBorders>
              <w:bottom w:val="nil"/>
            </w:tcBorders>
            <w:vAlign w:val="center"/>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w:t>
            </w:r>
          </w:p>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п/п</w:t>
            </w:r>
          </w:p>
        </w:tc>
        <w:tc>
          <w:tcPr>
            <w:tcW w:w="7230" w:type="dxa"/>
            <w:tcBorders>
              <w:bottom w:val="nil"/>
            </w:tcBorders>
            <w:vAlign w:val="center"/>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Наименование ВЛ</w:t>
            </w:r>
          </w:p>
        </w:tc>
        <w:tc>
          <w:tcPr>
            <w:tcW w:w="1917" w:type="dxa"/>
            <w:tcBorders>
              <w:bottom w:val="nil"/>
            </w:tcBorders>
            <w:vAlign w:val="center"/>
          </w:tcPr>
          <w:p w:rsidR="00FF71F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 xml:space="preserve">Класс </w:t>
            </w:r>
          </w:p>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напряжения, кВ</w:t>
            </w:r>
          </w:p>
        </w:tc>
      </w:tr>
    </w:tbl>
    <w:p w:rsidR="007E4A9F" w:rsidRPr="00615A3C" w:rsidRDefault="007E4A9F" w:rsidP="00904448">
      <w:pPr>
        <w:rPr>
          <w:rFonts w:ascii="PT Astra Serif" w:hAnsi="PT Astra Serif"/>
          <w:spacing w:val="4"/>
          <w:sz w:val="2"/>
          <w:szCs w:val="2"/>
        </w:rPr>
      </w:pPr>
    </w:p>
    <w:tbl>
      <w:tblPr>
        <w:tblW w:w="9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43"/>
        <w:gridCol w:w="7234"/>
        <w:gridCol w:w="1918"/>
      </w:tblGrid>
      <w:tr w:rsidR="00615A3C" w:rsidRPr="00615A3C" w:rsidTr="006D40C7">
        <w:trPr>
          <w:cantSplit/>
          <w:tblHeader/>
          <w:jc w:val="center"/>
        </w:trPr>
        <w:tc>
          <w:tcPr>
            <w:tcW w:w="643" w:type="dxa"/>
            <w:vAlign w:val="center"/>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1</w:t>
            </w:r>
          </w:p>
        </w:tc>
        <w:tc>
          <w:tcPr>
            <w:tcW w:w="7230" w:type="dxa"/>
            <w:vAlign w:val="center"/>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2</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3</w:t>
            </w:r>
          </w:p>
        </w:tc>
      </w:tr>
      <w:tr w:rsidR="00615A3C" w:rsidRPr="00615A3C" w:rsidTr="006D40C7">
        <w:trPr>
          <w:cantSplit/>
          <w:jc w:val="center"/>
        </w:trPr>
        <w:tc>
          <w:tcPr>
            <w:tcW w:w="643" w:type="dxa"/>
          </w:tcPr>
          <w:p w:rsidR="007E4A9F" w:rsidRPr="00615A3C" w:rsidRDefault="007E4A9F" w:rsidP="00904448">
            <w:pPr>
              <w:numPr>
                <w:ilvl w:val="0"/>
                <w:numId w:val="26"/>
              </w:numPr>
              <w:ind w:left="0" w:right="-111" w:firstLine="0"/>
              <w:jc w:val="center"/>
              <w:rPr>
                <w:rFonts w:ascii="PT Astra Serif" w:hAnsi="PT Astra Serif"/>
                <w:spacing w:val="4"/>
                <w:lang w:eastAsia="en-US" w:bidi="he-IL"/>
              </w:rPr>
            </w:pPr>
          </w:p>
        </w:tc>
        <w:tc>
          <w:tcPr>
            <w:tcW w:w="7230" w:type="dxa"/>
          </w:tcPr>
          <w:p w:rsidR="007E4A9F" w:rsidRPr="00615A3C" w:rsidRDefault="007E4A9F" w:rsidP="00904448">
            <w:pPr>
              <w:jc w:val="both"/>
              <w:rPr>
                <w:rFonts w:ascii="PT Astra Serif" w:hAnsi="PT Astra Serif"/>
                <w:spacing w:val="4"/>
                <w:lang w:eastAsia="en-US" w:bidi="he-IL"/>
              </w:rPr>
            </w:pPr>
            <w:r w:rsidRPr="00615A3C">
              <w:rPr>
                <w:rFonts w:ascii="PT Astra Serif" w:hAnsi="PT Astra Serif"/>
                <w:spacing w:val="4"/>
                <w:lang w:eastAsia="en-US" w:bidi="he-IL"/>
              </w:rPr>
              <w:t>ВЛ 500 кВ Вешкайма – Ключики</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500</w:t>
            </w:r>
          </w:p>
        </w:tc>
      </w:tr>
      <w:tr w:rsidR="00615A3C" w:rsidRPr="00615A3C" w:rsidTr="006D40C7">
        <w:trPr>
          <w:cantSplit/>
          <w:jc w:val="center"/>
        </w:trPr>
        <w:tc>
          <w:tcPr>
            <w:tcW w:w="643" w:type="dxa"/>
          </w:tcPr>
          <w:p w:rsidR="007E4A9F" w:rsidRPr="00615A3C" w:rsidRDefault="007E4A9F" w:rsidP="00904448">
            <w:pPr>
              <w:numPr>
                <w:ilvl w:val="0"/>
                <w:numId w:val="26"/>
              </w:numPr>
              <w:ind w:left="0" w:right="-111" w:firstLine="0"/>
              <w:jc w:val="center"/>
              <w:rPr>
                <w:rFonts w:ascii="PT Astra Serif" w:hAnsi="PT Astra Serif"/>
                <w:spacing w:val="4"/>
                <w:lang w:eastAsia="en-US" w:bidi="he-IL"/>
              </w:rPr>
            </w:pPr>
          </w:p>
        </w:tc>
        <w:tc>
          <w:tcPr>
            <w:tcW w:w="7230" w:type="dxa"/>
          </w:tcPr>
          <w:p w:rsidR="007E4A9F" w:rsidRPr="00615A3C" w:rsidRDefault="007E4A9F" w:rsidP="00904448">
            <w:pPr>
              <w:jc w:val="both"/>
              <w:rPr>
                <w:rFonts w:ascii="PT Astra Serif" w:hAnsi="PT Astra Serif"/>
                <w:spacing w:val="4"/>
                <w:lang w:eastAsia="en-US" w:bidi="he-IL"/>
              </w:rPr>
            </w:pPr>
            <w:r w:rsidRPr="00615A3C">
              <w:rPr>
                <w:rFonts w:ascii="PT Astra Serif" w:hAnsi="PT Astra Serif"/>
                <w:spacing w:val="4"/>
                <w:lang w:eastAsia="en-US" w:bidi="he-IL"/>
              </w:rPr>
              <w:t>ВЛ 500 кВ Балаковская АЭС – Ключики</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500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spacing w:val="4"/>
                <w:lang w:eastAsia="en-US" w:bidi="he-IL"/>
              </w:rPr>
            </w:pPr>
          </w:p>
        </w:tc>
        <w:tc>
          <w:tcPr>
            <w:tcW w:w="7230" w:type="dxa"/>
          </w:tcPr>
          <w:p w:rsidR="007E4A9F" w:rsidRPr="00615A3C" w:rsidRDefault="007E4A9F" w:rsidP="00904448">
            <w:pPr>
              <w:jc w:val="both"/>
              <w:rPr>
                <w:rFonts w:ascii="PT Astra Serif" w:hAnsi="PT Astra Serif"/>
                <w:spacing w:val="4"/>
                <w:lang w:eastAsia="en-US" w:bidi="he-IL"/>
              </w:rPr>
            </w:pPr>
            <w:r w:rsidRPr="00615A3C">
              <w:rPr>
                <w:rFonts w:ascii="PT Astra Serif" w:hAnsi="PT Astra Serif"/>
                <w:spacing w:val="4"/>
                <w:lang w:eastAsia="en-US" w:bidi="he-IL"/>
              </w:rPr>
              <w:t>ВЛ 500 кВ Вешкайма – Осиновка</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500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spacing w:val="4"/>
                <w:lang w:eastAsia="en-US" w:bidi="he-IL"/>
              </w:rPr>
            </w:pPr>
          </w:p>
        </w:tc>
        <w:tc>
          <w:tcPr>
            <w:tcW w:w="7230" w:type="dxa"/>
          </w:tcPr>
          <w:p w:rsidR="007E4A9F" w:rsidRPr="00615A3C" w:rsidRDefault="007E4A9F" w:rsidP="00904448">
            <w:pPr>
              <w:jc w:val="both"/>
              <w:rPr>
                <w:rFonts w:ascii="PT Astra Serif" w:hAnsi="PT Astra Serif"/>
                <w:spacing w:val="4"/>
                <w:lang w:eastAsia="en-US" w:bidi="he-IL"/>
              </w:rPr>
            </w:pPr>
            <w:r w:rsidRPr="00615A3C">
              <w:rPr>
                <w:rFonts w:ascii="PT Astra Serif" w:hAnsi="PT Astra Serif"/>
                <w:spacing w:val="4"/>
                <w:lang w:eastAsia="en-US" w:bidi="he-IL"/>
              </w:rPr>
              <w:t>ВЛ 500 кВ Вешкайма – Арзамасская</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500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spacing w:val="4"/>
                <w:lang w:eastAsia="en-US" w:bidi="he-IL"/>
              </w:rPr>
            </w:pPr>
          </w:p>
        </w:tc>
        <w:tc>
          <w:tcPr>
            <w:tcW w:w="7230" w:type="dxa"/>
            <w:vAlign w:val="center"/>
          </w:tcPr>
          <w:p w:rsidR="007E4A9F" w:rsidRPr="00615A3C" w:rsidRDefault="007E4A9F" w:rsidP="00904448">
            <w:pPr>
              <w:jc w:val="both"/>
              <w:rPr>
                <w:rFonts w:ascii="PT Astra Serif" w:hAnsi="PT Astra Serif"/>
                <w:spacing w:val="4"/>
                <w:lang w:eastAsia="en-US" w:bidi="he-IL"/>
              </w:rPr>
            </w:pPr>
            <w:r w:rsidRPr="00615A3C">
              <w:rPr>
                <w:rFonts w:ascii="PT Astra Serif" w:hAnsi="PT Astra Serif"/>
                <w:spacing w:val="4"/>
                <w:lang w:eastAsia="en-US" w:bidi="he-IL"/>
              </w:rPr>
              <w:t>ВЛ 500 кВ Вешкайма – Пенза-2</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500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spacing w:val="4"/>
                <w:lang w:eastAsia="en-US" w:bidi="he-IL"/>
              </w:rPr>
            </w:pPr>
          </w:p>
        </w:tc>
        <w:tc>
          <w:tcPr>
            <w:tcW w:w="7230" w:type="dxa"/>
          </w:tcPr>
          <w:p w:rsidR="007E4A9F" w:rsidRPr="00615A3C" w:rsidRDefault="007E4A9F" w:rsidP="00904448">
            <w:pPr>
              <w:suppressAutoHyphens/>
              <w:jc w:val="both"/>
              <w:rPr>
                <w:rFonts w:ascii="PT Astra Serif" w:hAnsi="PT Astra Serif"/>
                <w:spacing w:val="4"/>
                <w:lang w:eastAsia="en-US" w:bidi="he-IL"/>
              </w:rPr>
            </w:pPr>
            <w:r w:rsidRPr="00615A3C">
              <w:rPr>
                <w:rFonts w:ascii="PT Astra Serif" w:hAnsi="PT Astra Serif"/>
                <w:spacing w:val="4"/>
                <w:lang w:eastAsia="en-US" w:bidi="he-IL"/>
              </w:rPr>
              <w:t>ВЛ 500 кВ Жигулёвская ГЭС – Вешкайма Северная</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500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spacing w:val="4"/>
                <w:lang w:eastAsia="en-US" w:bidi="he-IL"/>
              </w:rPr>
            </w:pPr>
          </w:p>
        </w:tc>
        <w:tc>
          <w:tcPr>
            <w:tcW w:w="7230" w:type="dxa"/>
          </w:tcPr>
          <w:p w:rsidR="007E4A9F" w:rsidRPr="00615A3C" w:rsidRDefault="007E4A9F" w:rsidP="00904448">
            <w:pPr>
              <w:jc w:val="both"/>
              <w:rPr>
                <w:rFonts w:ascii="PT Astra Serif" w:hAnsi="PT Astra Serif"/>
                <w:spacing w:val="4"/>
                <w:lang w:eastAsia="en-US" w:bidi="he-IL"/>
              </w:rPr>
            </w:pPr>
            <w:r w:rsidRPr="00615A3C">
              <w:rPr>
                <w:rFonts w:ascii="PT Astra Serif" w:hAnsi="PT Astra Serif"/>
                <w:spacing w:val="4"/>
                <w:lang w:eastAsia="en-US" w:bidi="he-IL"/>
              </w:rPr>
              <w:t>ВЛ 500 кВ Жигулёвская ГЭС – Вешкайма Южная</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500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spacing w:val="4"/>
                <w:lang w:eastAsia="en-US" w:bidi="he-IL"/>
              </w:rPr>
            </w:pPr>
          </w:p>
        </w:tc>
        <w:tc>
          <w:tcPr>
            <w:tcW w:w="7230" w:type="dxa"/>
            <w:vAlign w:val="center"/>
          </w:tcPr>
          <w:p w:rsidR="007E4A9F" w:rsidRPr="00615A3C" w:rsidRDefault="007E4A9F" w:rsidP="00904448">
            <w:pPr>
              <w:rPr>
                <w:rFonts w:ascii="PT Astra Serif" w:hAnsi="PT Astra Serif"/>
                <w:lang w:eastAsia="en-US"/>
              </w:rPr>
            </w:pPr>
            <w:r w:rsidRPr="00615A3C">
              <w:rPr>
                <w:rFonts w:ascii="PT Astra Serif" w:hAnsi="PT Astra Serif"/>
                <w:lang w:eastAsia="en-US"/>
              </w:rPr>
              <w:t>ВЛ 220 кВ Ключики – Ульяновская</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220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spacing w:val="4"/>
                <w:lang w:eastAsia="en-US" w:bidi="he-IL"/>
              </w:rPr>
            </w:pPr>
          </w:p>
        </w:tc>
        <w:tc>
          <w:tcPr>
            <w:tcW w:w="7230" w:type="dxa"/>
            <w:vAlign w:val="center"/>
          </w:tcPr>
          <w:p w:rsidR="007E4A9F" w:rsidRPr="00615A3C" w:rsidRDefault="007E4A9F" w:rsidP="00904448">
            <w:pPr>
              <w:jc w:val="both"/>
              <w:rPr>
                <w:rFonts w:ascii="PT Astra Serif" w:hAnsi="PT Astra Serif"/>
                <w:spacing w:val="4"/>
                <w:lang w:eastAsia="en-US" w:bidi="he-IL"/>
              </w:rPr>
            </w:pPr>
            <w:r w:rsidRPr="00615A3C">
              <w:rPr>
                <w:rFonts w:ascii="PT Astra Serif" w:hAnsi="PT Astra Serif"/>
                <w:spacing w:val="4"/>
                <w:lang w:eastAsia="en-US" w:bidi="he-IL"/>
              </w:rPr>
              <w:t>ВЛ 220 кВ Ключики – Барыш</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220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spacing w:val="4"/>
                <w:lang w:eastAsia="en-US" w:bidi="he-IL"/>
              </w:rPr>
            </w:pPr>
          </w:p>
        </w:tc>
        <w:tc>
          <w:tcPr>
            <w:tcW w:w="7230" w:type="dxa"/>
            <w:vAlign w:val="center"/>
          </w:tcPr>
          <w:p w:rsidR="007E4A9F" w:rsidRPr="00615A3C" w:rsidRDefault="00A33655" w:rsidP="00904448">
            <w:pPr>
              <w:jc w:val="both"/>
              <w:rPr>
                <w:rFonts w:ascii="PT Astra Serif" w:hAnsi="PT Astra Serif"/>
                <w:spacing w:val="4"/>
                <w:lang w:eastAsia="en-US" w:bidi="he-IL"/>
              </w:rPr>
            </w:pPr>
            <w:r w:rsidRPr="00615A3C">
              <w:rPr>
                <w:rFonts w:ascii="PT Astra Serif" w:hAnsi="PT Astra Serif"/>
                <w:spacing w:val="4"/>
                <w:lang w:eastAsia="en-US" w:bidi="he-IL"/>
              </w:rPr>
              <w:t>ВЛ 220 кВ Сызрань – Креме</w:t>
            </w:r>
            <w:r w:rsidR="007E4A9F" w:rsidRPr="00615A3C">
              <w:rPr>
                <w:rFonts w:ascii="PT Astra Serif" w:hAnsi="PT Astra Serif"/>
                <w:spacing w:val="4"/>
                <w:lang w:eastAsia="en-US" w:bidi="he-IL"/>
              </w:rPr>
              <w:t>нки</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220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spacing w:val="4"/>
                <w:lang w:eastAsia="en-US" w:bidi="he-IL"/>
              </w:rPr>
            </w:pPr>
          </w:p>
        </w:tc>
        <w:tc>
          <w:tcPr>
            <w:tcW w:w="7230" w:type="dxa"/>
            <w:vAlign w:val="center"/>
          </w:tcPr>
          <w:p w:rsidR="007E4A9F" w:rsidRPr="00615A3C" w:rsidRDefault="00A33655" w:rsidP="00904448">
            <w:pPr>
              <w:jc w:val="both"/>
              <w:rPr>
                <w:rFonts w:ascii="PT Astra Serif" w:hAnsi="PT Astra Serif"/>
                <w:spacing w:val="4"/>
                <w:lang w:eastAsia="en-US" w:bidi="he-IL"/>
              </w:rPr>
            </w:pPr>
            <w:r w:rsidRPr="00615A3C">
              <w:rPr>
                <w:rFonts w:ascii="PT Astra Serif" w:hAnsi="PT Astra Serif"/>
                <w:spacing w:val="4"/>
                <w:lang w:eastAsia="en-US" w:bidi="he-IL"/>
              </w:rPr>
              <w:t>ВЛ 220 кВ Креме</w:t>
            </w:r>
            <w:r w:rsidR="007E4A9F" w:rsidRPr="00615A3C">
              <w:rPr>
                <w:rFonts w:ascii="PT Astra Serif" w:hAnsi="PT Astra Serif"/>
                <w:spacing w:val="4"/>
                <w:lang w:eastAsia="en-US" w:bidi="he-IL"/>
              </w:rPr>
              <w:t>нки – Ульяновская</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220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spacing w:val="4"/>
                <w:lang w:eastAsia="en-US" w:bidi="he-IL"/>
              </w:rPr>
            </w:pPr>
          </w:p>
        </w:tc>
        <w:tc>
          <w:tcPr>
            <w:tcW w:w="7230" w:type="dxa"/>
            <w:vAlign w:val="center"/>
          </w:tcPr>
          <w:p w:rsidR="007E4A9F" w:rsidRPr="00615A3C" w:rsidRDefault="007E4A9F" w:rsidP="00904448">
            <w:pPr>
              <w:jc w:val="both"/>
              <w:rPr>
                <w:rFonts w:ascii="PT Astra Serif" w:hAnsi="PT Astra Serif"/>
                <w:spacing w:val="4"/>
                <w:lang w:eastAsia="en-US" w:bidi="he-IL"/>
              </w:rPr>
            </w:pPr>
            <w:r w:rsidRPr="00615A3C">
              <w:rPr>
                <w:rFonts w:ascii="PT Astra Serif" w:hAnsi="PT Astra Serif"/>
                <w:spacing w:val="4"/>
                <w:lang w:eastAsia="en-US" w:bidi="he-IL"/>
              </w:rPr>
              <w:t>ВЛ 220 кВ Азот – Черемшанская</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220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spacing w:val="4"/>
                <w:lang w:eastAsia="en-US" w:bidi="he-IL"/>
              </w:rPr>
            </w:pPr>
          </w:p>
        </w:tc>
        <w:tc>
          <w:tcPr>
            <w:tcW w:w="7230" w:type="dxa"/>
            <w:vAlign w:val="center"/>
          </w:tcPr>
          <w:p w:rsidR="007E4A9F" w:rsidRPr="00615A3C" w:rsidRDefault="007E4A9F" w:rsidP="00904448">
            <w:pPr>
              <w:jc w:val="both"/>
              <w:rPr>
                <w:rFonts w:ascii="PT Astra Serif" w:hAnsi="PT Astra Serif"/>
                <w:spacing w:val="4"/>
                <w:lang w:eastAsia="en-US" w:bidi="he-IL"/>
              </w:rPr>
            </w:pPr>
            <w:r w:rsidRPr="00615A3C">
              <w:rPr>
                <w:rFonts w:ascii="PT Astra Serif" w:hAnsi="PT Astra Serif"/>
                <w:spacing w:val="4"/>
                <w:lang w:eastAsia="en-US" w:bidi="he-IL"/>
              </w:rPr>
              <w:t>ВЛ 220 кВ ТЭЦ ВАЗа – Черемшанская</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220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spacing w:val="4"/>
                <w:lang w:eastAsia="en-US" w:bidi="he-IL"/>
              </w:rPr>
            </w:pPr>
          </w:p>
        </w:tc>
        <w:tc>
          <w:tcPr>
            <w:tcW w:w="7230" w:type="dxa"/>
            <w:vAlign w:val="center"/>
          </w:tcPr>
          <w:p w:rsidR="007E4A9F" w:rsidRPr="00615A3C" w:rsidRDefault="007E4A9F" w:rsidP="00904448">
            <w:pPr>
              <w:jc w:val="both"/>
              <w:rPr>
                <w:rFonts w:ascii="PT Astra Serif" w:hAnsi="PT Astra Serif"/>
                <w:spacing w:val="4"/>
                <w:lang w:eastAsia="en-US" w:bidi="he-IL"/>
              </w:rPr>
            </w:pPr>
            <w:r w:rsidRPr="00615A3C">
              <w:rPr>
                <w:rFonts w:ascii="PT Astra Serif" w:hAnsi="PT Astra Serif"/>
                <w:spacing w:val="4"/>
                <w:lang w:eastAsia="en-US" w:bidi="he-IL"/>
              </w:rPr>
              <w:t>ВЛ 220 кВ Черемшанская – 1М</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220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spacing w:val="4"/>
                <w:lang w:eastAsia="en-US" w:bidi="he-IL"/>
              </w:rPr>
            </w:pPr>
          </w:p>
        </w:tc>
        <w:tc>
          <w:tcPr>
            <w:tcW w:w="7230" w:type="dxa"/>
            <w:vAlign w:val="center"/>
          </w:tcPr>
          <w:p w:rsidR="007E4A9F" w:rsidRPr="00615A3C" w:rsidRDefault="007E4A9F" w:rsidP="00904448">
            <w:pPr>
              <w:jc w:val="both"/>
              <w:rPr>
                <w:rFonts w:ascii="PT Astra Serif" w:hAnsi="PT Astra Serif"/>
                <w:spacing w:val="4"/>
                <w:lang w:eastAsia="en-US" w:bidi="he-IL"/>
              </w:rPr>
            </w:pPr>
            <w:r w:rsidRPr="00615A3C">
              <w:rPr>
                <w:rFonts w:ascii="PT Astra Serif" w:hAnsi="PT Astra Serif"/>
                <w:spacing w:val="4"/>
                <w:lang w:eastAsia="en-US" w:bidi="he-IL"/>
              </w:rPr>
              <w:t>ВЛ 220 кВ Ульяновская ТЭЦ-2 – Черемшанская</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220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spacing w:val="4"/>
                <w:lang w:eastAsia="en-US" w:bidi="he-IL"/>
              </w:rPr>
            </w:pPr>
          </w:p>
        </w:tc>
        <w:tc>
          <w:tcPr>
            <w:tcW w:w="7230" w:type="dxa"/>
            <w:vAlign w:val="center"/>
          </w:tcPr>
          <w:p w:rsidR="007E4A9F" w:rsidRPr="00615A3C" w:rsidRDefault="007E4A9F" w:rsidP="00904448">
            <w:pPr>
              <w:ind w:right="-242"/>
              <w:rPr>
                <w:rFonts w:ascii="PT Astra Serif" w:hAnsi="PT Astra Serif"/>
                <w:spacing w:val="4"/>
                <w:lang w:eastAsia="en-US" w:bidi="he-IL"/>
              </w:rPr>
            </w:pPr>
            <w:r w:rsidRPr="00615A3C">
              <w:rPr>
                <w:rFonts w:ascii="PT Astra Serif" w:hAnsi="PT Astra Serif"/>
                <w:spacing w:val="4"/>
                <w:lang w:eastAsia="en-US" w:bidi="he-IL"/>
              </w:rPr>
              <w:t>ВЛ 220 кВ Ключики – Пенза-1 с отпайкой на ПС Кузнецк</w:t>
            </w:r>
            <w:r w:rsidR="005A13C8" w:rsidRPr="00615A3C">
              <w:rPr>
                <w:rFonts w:ascii="PT Astra Serif" w:hAnsi="PT Astra Serif"/>
                <w:spacing w:val="4"/>
                <w:lang w:eastAsia="en-US" w:bidi="he-IL"/>
              </w:rPr>
              <w:t>,</w:t>
            </w:r>
            <w:r w:rsidRPr="00615A3C">
              <w:rPr>
                <w:rFonts w:ascii="PT Astra Serif" w:hAnsi="PT Astra Serif"/>
                <w:spacing w:val="4"/>
                <w:lang w:eastAsia="en-US" w:bidi="he-IL"/>
              </w:rPr>
              <w:t xml:space="preserve"> I цепь</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220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spacing w:val="4"/>
                <w:lang w:eastAsia="en-US" w:bidi="he-IL"/>
              </w:rPr>
            </w:pPr>
          </w:p>
        </w:tc>
        <w:tc>
          <w:tcPr>
            <w:tcW w:w="7230" w:type="dxa"/>
            <w:vAlign w:val="center"/>
          </w:tcPr>
          <w:p w:rsidR="007E4A9F" w:rsidRPr="00615A3C" w:rsidRDefault="007E4A9F" w:rsidP="00904448">
            <w:pPr>
              <w:ind w:right="-384"/>
              <w:rPr>
                <w:rFonts w:ascii="PT Astra Serif" w:hAnsi="PT Astra Serif"/>
                <w:spacing w:val="4"/>
                <w:lang w:eastAsia="en-US" w:bidi="he-IL"/>
              </w:rPr>
            </w:pPr>
            <w:r w:rsidRPr="00615A3C">
              <w:rPr>
                <w:rFonts w:ascii="PT Astra Serif" w:hAnsi="PT Astra Serif"/>
                <w:spacing w:val="4"/>
                <w:lang w:eastAsia="en-US" w:bidi="he-IL"/>
              </w:rPr>
              <w:t>ВЛ 220 кВ Ключики – Пенза-1 с отпайкой на ПС Кузнецк</w:t>
            </w:r>
            <w:r w:rsidR="005A13C8" w:rsidRPr="00615A3C">
              <w:rPr>
                <w:rFonts w:ascii="PT Astra Serif" w:hAnsi="PT Astra Serif"/>
                <w:spacing w:val="4"/>
                <w:lang w:eastAsia="en-US" w:bidi="he-IL"/>
              </w:rPr>
              <w:t>,</w:t>
            </w:r>
            <w:r w:rsidRPr="00615A3C">
              <w:rPr>
                <w:rFonts w:ascii="PT Astra Serif" w:hAnsi="PT Astra Serif"/>
                <w:spacing w:val="4"/>
                <w:lang w:eastAsia="en-US" w:bidi="he-IL"/>
              </w:rPr>
              <w:t xml:space="preserve"> II цепь </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220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spacing w:val="4"/>
                <w:lang w:eastAsia="en-US" w:bidi="he-IL"/>
              </w:rPr>
            </w:pPr>
          </w:p>
        </w:tc>
        <w:tc>
          <w:tcPr>
            <w:tcW w:w="7230" w:type="dxa"/>
            <w:vAlign w:val="center"/>
          </w:tcPr>
          <w:p w:rsidR="007E4A9F" w:rsidRPr="00615A3C" w:rsidRDefault="007E4A9F" w:rsidP="00904448">
            <w:pPr>
              <w:jc w:val="both"/>
              <w:rPr>
                <w:rFonts w:ascii="PT Astra Serif" w:hAnsi="PT Astra Serif"/>
                <w:spacing w:val="4"/>
                <w:lang w:eastAsia="en-US" w:bidi="he-IL"/>
              </w:rPr>
            </w:pPr>
            <w:r w:rsidRPr="00615A3C">
              <w:rPr>
                <w:rFonts w:ascii="PT Astra Serif" w:hAnsi="PT Astra Serif"/>
                <w:spacing w:val="4"/>
                <w:lang w:eastAsia="en-US" w:bidi="he-IL"/>
              </w:rPr>
              <w:t>ВЛ 110 кВ Ульяновская ТЭЦ-2 – Центральная</w:t>
            </w:r>
            <w:r w:rsidR="005A13C8" w:rsidRPr="00615A3C">
              <w:rPr>
                <w:rFonts w:ascii="PT Astra Serif" w:hAnsi="PT Astra Serif"/>
                <w:spacing w:val="4"/>
                <w:lang w:eastAsia="en-US" w:bidi="he-IL"/>
              </w:rPr>
              <w:t>,</w:t>
            </w:r>
            <w:r w:rsidRPr="00615A3C">
              <w:rPr>
                <w:rFonts w:ascii="PT Astra Serif" w:hAnsi="PT Astra Serif"/>
                <w:spacing w:val="4"/>
                <w:lang w:eastAsia="en-US" w:bidi="he-IL"/>
              </w:rPr>
              <w:t xml:space="preserve"> I цепь (ВЛ 110 кВ Восточная-1)</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spacing w:val="4"/>
                <w:lang w:eastAsia="en-US" w:bidi="he-IL"/>
              </w:rPr>
            </w:pPr>
          </w:p>
        </w:tc>
        <w:tc>
          <w:tcPr>
            <w:tcW w:w="7230" w:type="dxa"/>
            <w:vAlign w:val="center"/>
          </w:tcPr>
          <w:p w:rsidR="007E4A9F" w:rsidRPr="00615A3C" w:rsidRDefault="007E4A9F" w:rsidP="00904448">
            <w:pPr>
              <w:jc w:val="both"/>
              <w:rPr>
                <w:rFonts w:ascii="PT Astra Serif" w:hAnsi="PT Astra Serif"/>
                <w:spacing w:val="4"/>
                <w:lang w:eastAsia="en-US" w:bidi="he-IL"/>
              </w:rPr>
            </w:pPr>
            <w:r w:rsidRPr="00615A3C">
              <w:rPr>
                <w:rFonts w:ascii="PT Astra Serif" w:hAnsi="PT Astra Serif"/>
                <w:spacing w:val="4"/>
                <w:lang w:eastAsia="en-US" w:bidi="he-IL"/>
              </w:rPr>
              <w:t xml:space="preserve">ВЛ 110 кВ Ульяновская ТЭЦ-2 – Центральная с отпайкой </w:t>
            </w:r>
            <w:r w:rsidRPr="00615A3C">
              <w:rPr>
                <w:rFonts w:ascii="PT Astra Serif" w:hAnsi="PT Astra Serif"/>
                <w:spacing w:val="4"/>
                <w:lang w:eastAsia="en-US" w:bidi="he-IL"/>
              </w:rPr>
              <w:br/>
              <w:t>на ГПП Заволжская, II цепь (ВЛ 110 кВ Восточная-2)</w:t>
            </w:r>
          </w:p>
        </w:tc>
        <w:tc>
          <w:tcPr>
            <w:tcW w:w="1917" w:type="dxa"/>
          </w:tcPr>
          <w:p w:rsidR="007E4A9F" w:rsidRPr="00615A3C" w:rsidRDefault="007E4A9F" w:rsidP="00904448">
            <w:pPr>
              <w:jc w:val="center"/>
              <w:rPr>
                <w:rFonts w:ascii="PT Astra Serif" w:hAnsi="PT Astra Serif"/>
                <w:spacing w:val="4"/>
                <w:lang w:eastAsia="en-US" w:bidi="he-IL"/>
              </w:rPr>
            </w:pPr>
            <w:r w:rsidRPr="00615A3C">
              <w:rPr>
                <w:rFonts w:ascii="PT Astra Serif" w:hAnsi="PT Astra Serif"/>
                <w:spacing w:val="4"/>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spacing w:val="4"/>
                <w:lang w:eastAsia="en-US" w:bidi="he-IL"/>
              </w:rPr>
            </w:pPr>
          </w:p>
        </w:tc>
        <w:tc>
          <w:tcPr>
            <w:tcW w:w="7230" w:type="dxa"/>
            <w:vAlign w:val="center"/>
          </w:tcPr>
          <w:p w:rsidR="007E4A9F" w:rsidRPr="00615A3C" w:rsidRDefault="007E4A9F" w:rsidP="000E7A3B">
            <w:pPr>
              <w:spacing w:line="245" w:lineRule="auto"/>
              <w:jc w:val="both"/>
              <w:rPr>
                <w:rFonts w:ascii="PT Astra Serif" w:hAnsi="PT Astra Serif"/>
                <w:spacing w:val="4"/>
                <w:lang w:eastAsia="en-US" w:bidi="he-IL"/>
              </w:rPr>
            </w:pPr>
            <w:r w:rsidRPr="00615A3C">
              <w:rPr>
                <w:rFonts w:ascii="PT Astra Serif" w:hAnsi="PT Astra Serif"/>
                <w:spacing w:val="4"/>
                <w:lang w:eastAsia="en-US" w:bidi="he-IL"/>
              </w:rPr>
              <w:t>ВЛ 110 кВ Ульяновская – Центральная с отпайками</w:t>
            </w:r>
            <w:r w:rsidR="005A13C8" w:rsidRPr="00615A3C">
              <w:rPr>
                <w:rFonts w:ascii="PT Astra Serif" w:hAnsi="PT Astra Serif"/>
                <w:spacing w:val="4"/>
                <w:lang w:eastAsia="en-US" w:bidi="he-IL"/>
              </w:rPr>
              <w:t>,</w:t>
            </w:r>
            <w:r w:rsidRPr="00615A3C">
              <w:rPr>
                <w:rFonts w:ascii="PT Astra Serif" w:hAnsi="PT Astra Serif"/>
                <w:spacing w:val="4"/>
                <w:lang w:eastAsia="en-US" w:bidi="he-IL"/>
              </w:rPr>
              <w:t xml:space="preserve"> I цепь</w:t>
            </w:r>
            <w:r w:rsidRPr="00615A3C">
              <w:rPr>
                <w:rFonts w:ascii="PT Astra Serif" w:hAnsi="PT Astra Serif"/>
                <w:spacing w:val="4"/>
                <w:lang w:eastAsia="en-US" w:bidi="he-IL"/>
              </w:rPr>
              <w:br/>
              <w:t>(ВЛ 110 кВ Центральная-1)</w:t>
            </w:r>
          </w:p>
        </w:tc>
        <w:tc>
          <w:tcPr>
            <w:tcW w:w="1917" w:type="dxa"/>
          </w:tcPr>
          <w:p w:rsidR="007E4A9F" w:rsidRPr="00615A3C" w:rsidRDefault="007E4A9F" w:rsidP="000E7A3B">
            <w:pPr>
              <w:spacing w:line="245" w:lineRule="auto"/>
              <w:jc w:val="center"/>
              <w:rPr>
                <w:rFonts w:ascii="PT Astra Serif" w:hAnsi="PT Astra Serif"/>
                <w:spacing w:val="4"/>
                <w:lang w:eastAsia="en-US" w:bidi="he-IL"/>
              </w:rPr>
            </w:pPr>
            <w:r w:rsidRPr="00615A3C">
              <w:rPr>
                <w:rFonts w:ascii="PT Astra Serif" w:hAnsi="PT Astra Serif"/>
                <w:spacing w:val="4"/>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spacing w:val="4"/>
                <w:lang w:eastAsia="en-US" w:bidi="he-IL"/>
              </w:rPr>
            </w:pPr>
          </w:p>
        </w:tc>
        <w:tc>
          <w:tcPr>
            <w:tcW w:w="7230" w:type="dxa"/>
            <w:vAlign w:val="center"/>
          </w:tcPr>
          <w:p w:rsidR="007E4A9F" w:rsidRPr="00615A3C" w:rsidRDefault="007E4A9F" w:rsidP="000E7A3B">
            <w:pPr>
              <w:spacing w:line="245" w:lineRule="auto"/>
              <w:jc w:val="both"/>
              <w:rPr>
                <w:rFonts w:ascii="PT Astra Serif" w:hAnsi="PT Astra Serif"/>
                <w:spacing w:val="4"/>
                <w:lang w:eastAsia="en-US" w:bidi="he-IL"/>
              </w:rPr>
            </w:pPr>
            <w:r w:rsidRPr="00615A3C">
              <w:rPr>
                <w:rFonts w:ascii="PT Astra Serif" w:hAnsi="PT Astra Serif"/>
                <w:spacing w:val="4"/>
                <w:lang w:eastAsia="en-US" w:bidi="he-IL"/>
              </w:rPr>
              <w:t>ВЛ 110 кВ Ульяно</w:t>
            </w:r>
            <w:r w:rsidR="00F45D4C" w:rsidRPr="00615A3C">
              <w:rPr>
                <w:rFonts w:ascii="PT Astra Serif" w:hAnsi="PT Astra Serif"/>
                <w:spacing w:val="4"/>
                <w:lang w:eastAsia="en-US" w:bidi="he-IL"/>
              </w:rPr>
              <w:t>вская – Центральная с отпайками</w:t>
            </w:r>
            <w:r w:rsidR="005A13C8" w:rsidRPr="00615A3C">
              <w:rPr>
                <w:rFonts w:ascii="PT Astra Serif" w:hAnsi="PT Astra Serif"/>
                <w:spacing w:val="4"/>
                <w:lang w:eastAsia="en-US" w:bidi="he-IL"/>
              </w:rPr>
              <w:t>,</w:t>
            </w:r>
            <w:r w:rsidRPr="00615A3C">
              <w:rPr>
                <w:rFonts w:ascii="PT Astra Serif" w:hAnsi="PT Astra Serif"/>
                <w:spacing w:val="4"/>
                <w:lang w:eastAsia="en-US" w:bidi="he-IL"/>
              </w:rPr>
              <w:t xml:space="preserve"> II цепь</w:t>
            </w:r>
            <w:r w:rsidRPr="00615A3C">
              <w:rPr>
                <w:rFonts w:ascii="PT Astra Serif" w:hAnsi="PT Astra Serif"/>
                <w:spacing w:val="4"/>
                <w:lang w:eastAsia="en-US" w:bidi="he-IL"/>
              </w:rPr>
              <w:br/>
              <w:t>(ВЛ 110 кВ Центральная-2)</w:t>
            </w:r>
          </w:p>
        </w:tc>
        <w:tc>
          <w:tcPr>
            <w:tcW w:w="1917" w:type="dxa"/>
          </w:tcPr>
          <w:p w:rsidR="007E4A9F" w:rsidRPr="00615A3C" w:rsidRDefault="007E4A9F" w:rsidP="000E7A3B">
            <w:pPr>
              <w:spacing w:line="245" w:lineRule="auto"/>
              <w:jc w:val="center"/>
              <w:rPr>
                <w:rFonts w:ascii="PT Astra Serif" w:hAnsi="PT Astra Serif"/>
                <w:spacing w:val="4"/>
                <w:lang w:eastAsia="en-US" w:bidi="he-IL"/>
              </w:rPr>
            </w:pPr>
            <w:r w:rsidRPr="00615A3C">
              <w:rPr>
                <w:rFonts w:ascii="PT Astra Serif" w:hAnsi="PT Astra Serif"/>
                <w:spacing w:val="4"/>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spacing w:val="4"/>
                <w:lang w:eastAsia="en-US" w:bidi="he-IL"/>
              </w:rPr>
            </w:pPr>
          </w:p>
        </w:tc>
        <w:tc>
          <w:tcPr>
            <w:tcW w:w="7230" w:type="dxa"/>
          </w:tcPr>
          <w:p w:rsidR="007E4A9F" w:rsidRPr="00615A3C" w:rsidRDefault="007E4A9F" w:rsidP="000E7A3B">
            <w:pPr>
              <w:spacing w:line="245" w:lineRule="auto"/>
              <w:jc w:val="both"/>
              <w:rPr>
                <w:rFonts w:ascii="PT Astra Serif" w:hAnsi="PT Astra Serif"/>
                <w:spacing w:val="4"/>
                <w:lang w:eastAsia="en-US" w:bidi="he-IL"/>
              </w:rPr>
            </w:pPr>
            <w:r w:rsidRPr="00615A3C">
              <w:rPr>
                <w:rFonts w:ascii="PT Astra Serif" w:hAnsi="PT Astra Serif"/>
                <w:spacing w:val="4"/>
                <w:lang w:eastAsia="en-US" w:bidi="he-IL"/>
              </w:rPr>
              <w:t xml:space="preserve">ВЛ 110 кВ Ульяновская ТЭЦ-1 – Центральная с отпайкой </w:t>
            </w:r>
            <w:r w:rsidRPr="00615A3C">
              <w:rPr>
                <w:rFonts w:ascii="PT Astra Serif" w:hAnsi="PT Astra Serif"/>
                <w:spacing w:val="4"/>
                <w:lang w:eastAsia="en-US" w:bidi="he-IL"/>
              </w:rPr>
              <w:br/>
              <w:t>на АЗЧ</w:t>
            </w:r>
            <w:r w:rsidR="005A13C8" w:rsidRPr="00615A3C">
              <w:rPr>
                <w:rFonts w:ascii="PT Astra Serif" w:hAnsi="PT Astra Serif"/>
                <w:spacing w:val="4"/>
                <w:lang w:eastAsia="en-US" w:bidi="he-IL"/>
              </w:rPr>
              <w:t>,</w:t>
            </w:r>
            <w:r w:rsidRPr="00615A3C">
              <w:rPr>
                <w:rFonts w:ascii="PT Astra Serif" w:hAnsi="PT Astra Serif"/>
                <w:spacing w:val="4"/>
                <w:lang w:eastAsia="en-US" w:bidi="he-IL"/>
              </w:rPr>
              <w:t xml:space="preserve"> I цепь (ВЛ 110 кВ Центральная-3)</w:t>
            </w:r>
          </w:p>
        </w:tc>
        <w:tc>
          <w:tcPr>
            <w:tcW w:w="1917" w:type="dxa"/>
          </w:tcPr>
          <w:p w:rsidR="007E4A9F" w:rsidRPr="00615A3C" w:rsidRDefault="007E4A9F" w:rsidP="000E7A3B">
            <w:pPr>
              <w:spacing w:line="245" w:lineRule="auto"/>
              <w:jc w:val="center"/>
              <w:rPr>
                <w:rFonts w:ascii="PT Astra Serif" w:hAnsi="PT Astra Serif"/>
                <w:spacing w:val="4"/>
                <w:lang w:eastAsia="en-US" w:bidi="he-IL"/>
              </w:rPr>
            </w:pPr>
            <w:r w:rsidRPr="00615A3C">
              <w:rPr>
                <w:rFonts w:ascii="PT Astra Serif" w:hAnsi="PT Astra Serif"/>
                <w:spacing w:val="4"/>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spacing w:val="4"/>
                <w:lang w:eastAsia="en-US" w:bidi="he-IL"/>
              </w:rPr>
            </w:pPr>
          </w:p>
        </w:tc>
        <w:tc>
          <w:tcPr>
            <w:tcW w:w="7230" w:type="dxa"/>
          </w:tcPr>
          <w:p w:rsidR="007E4A9F" w:rsidRPr="00615A3C" w:rsidRDefault="007E4A9F" w:rsidP="000E7A3B">
            <w:pPr>
              <w:spacing w:line="245" w:lineRule="auto"/>
              <w:jc w:val="both"/>
              <w:rPr>
                <w:rFonts w:ascii="PT Astra Serif" w:hAnsi="PT Astra Serif"/>
                <w:spacing w:val="4"/>
                <w:lang w:eastAsia="en-US" w:bidi="he-IL"/>
              </w:rPr>
            </w:pPr>
            <w:r w:rsidRPr="00615A3C">
              <w:rPr>
                <w:rFonts w:ascii="PT Astra Serif" w:hAnsi="PT Astra Serif"/>
                <w:spacing w:val="4"/>
                <w:lang w:eastAsia="en-US" w:bidi="he-IL"/>
              </w:rPr>
              <w:t xml:space="preserve">ВЛ 110 кВ Ульяновская ТЭЦ-1 – Центральная с отпайкой </w:t>
            </w:r>
            <w:r w:rsidRPr="00615A3C">
              <w:rPr>
                <w:rFonts w:ascii="PT Astra Serif" w:hAnsi="PT Astra Serif"/>
                <w:spacing w:val="4"/>
                <w:lang w:eastAsia="en-US" w:bidi="he-IL"/>
              </w:rPr>
              <w:br/>
              <w:t>на АЗЧ</w:t>
            </w:r>
            <w:r w:rsidR="005A13C8" w:rsidRPr="00615A3C">
              <w:rPr>
                <w:rFonts w:ascii="PT Astra Serif" w:hAnsi="PT Astra Serif"/>
                <w:spacing w:val="4"/>
                <w:lang w:eastAsia="en-US" w:bidi="he-IL"/>
              </w:rPr>
              <w:t>,</w:t>
            </w:r>
            <w:r w:rsidRPr="00615A3C">
              <w:rPr>
                <w:rFonts w:ascii="PT Astra Serif" w:hAnsi="PT Astra Serif"/>
                <w:spacing w:val="4"/>
                <w:lang w:eastAsia="en-US" w:bidi="he-IL"/>
              </w:rPr>
              <w:t xml:space="preserve"> II цепь (ВЛ 110 кВ Центральная-4)</w:t>
            </w:r>
          </w:p>
        </w:tc>
        <w:tc>
          <w:tcPr>
            <w:tcW w:w="1917" w:type="dxa"/>
          </w:tcPr>
          <w:p w:rsidR="007E4A9F" w:rsidRPr="00615A3C" w:rsidRDefault="007E4A9F" w:rsidP="000E7A3B">
            <w:pPr>
              <w:spacing w:line="245" w:lineRule="auto"/>
              <w:jc w:val="center"/>
              <w:rPr>
                <w:rFonts w:ascii="PT Astra Serif" w:hAnsi="PT Astra Serif"/>
                <w:spacing w:val="4"/>
                <w:lang w:eastAsia="en-US" w:bidi="he-IL"/>
              </w:rPr>
            </w:pPr>
            <w:r w:rsidRPr="00615A3C">
              <w:rPr>
                <w:rFonts w:ascii="PT Astra Serif" w:hAnsi="PT Astra Serif"/>
                <w:spacing w:val="4"/>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spacing w:val="4"/>
                <w:lang w:eastAsia="en-US" w:bidi="he-IL"/>
              </w:rPr>
            </w:pPr>
          </w:p>
        </w:tc>
        <w:tc>
          <w:tcPr>
            <w:tcW w:w="7230" w:type="dxa"/>
          </w:tcPr>
          <w:p w:rsidR="007E4A9F" w:rsidRPr="00615A3C" w:rsidRDefault="007E4A9F" w:rsidP="000E7A3B">
            <w:pPr>
              <w:spacing w:line="245" w:lineRule="auto"/>
              <w:jc w:val="both"/>
              <w:rPr>
                <w:rFonts w:ascii="PT Astra Serif" w:hAnsi="PT Astra Serif"/>
                <w:spacing w:val="4"/>
                <w:lang w:eastAsia="en-US" w:bidi="he-IL"/>
              </w:rPr>
            </w:pPr>
            <w:r w:rsidRPr="00615A3C">
              <w:rPr>
                <w:rFonts w:ascii="PT Astra Serif" w:hAnsi="PT Astra Serif"/>
                <w:spacing w:val="4"/>
                <w:lang w:eastAsia="en-US" w:bidi="he-IL"/>
              </w:rPr>
              <w:t>ВЛ 110 кВ Ульяновская – Северная с отпайкой на ПС УАЗ</w:t>
            </w:r>
            <w:r w:rsidRPr="00615A3C">
              <w:rPr>
                <w:rFonts w:ascii="PT Astra Serif" w:hAnsi="PT Astra Serif"/>
                <w:spacing w:val="4"/>
                <w:lang w:eastAsia="en-US" w:bidi="he-IL"/>
              </w:rPr>
              <w:br/>
              <w:t>(ВЛ 110 кВ Северная-1)</w:t>
            </w:r>
          </w:p>
        </w:tc>
        <w:tc>
          <w:tcPr>
            <w:tcW w:w="1917" w:type="dxa"/>
          </w:tcPr>
          <w:p w:rsidR="007E4A9F" w:rsidRPr="00615A3C" w:rsidRDefault="007E4A9F" w:rsidP="000E7A3B">
            <w:pPr>
              <w:spacing w:line="245" w:lineRule="auto"/>
              <w:jc w:val="center"/>
              <w:rPr>
                <w:rFonts w:ascii="PT Astra Serif" w:hAnsi="PT Astra Serif"/>
                <w:spacing w:val="4"/>
                <w:lang w:eastAsia="en-US" w:bidi="he-IL"/>
              </w:rPr>
            </w:pPr>
            <w:r w:rsidRPr="00615A3C">
              <w:rPr>
                <w:rFonts w:ascii="PT Astra Serif" w:hAnsi="PT Astra Serif"/>
                <w:spacing w:val="4"/>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spacing w:val="4"/>
                <w:lang w:eastAsia="en-US" w:bidi="he-IL"/>
              </w:rPr>
            </w:pPr>
          </w:p>
        </w:tc>
        <w:tc>
          <w:tcPr>
            <w:tcW w:w="7230" w:type="dxa"/>
          </w:tcPr>
          <w:p w:rsidR="007E4A9F" w:rsidRPr="00615A3C" w:rsidRDefault="007E4A9F" w:rsidP="000E7A3B">
            <w:pPr>
              <w:spacing w:line="245" w:lineRule="auto"/>
              <w:jc w:val="both"/>
              <w:rPr>
                <w:rFonts w:ascii="PT Astra Serif" w:hAnsi="PT Astra Serif"/>
                <w:spacing w:val="4"/>
                <w:lang w:eastAsia="en-US" w:bidi="he-IL"/>
              </w:rPr>
            </w:pPr>
            <w:r w:rsidRPr="00615A3C">
              <w:rPr>
                <w:rFonts w:ascii="PT Astra Serif" w:hAnsi="PT Astra Serif"/>
                <w:spacing w:val="4"/>
                <w:lang w:eastAsia="en-US" w:bidi="he-IL"/>
              </w:rPr>
              <w:t>ВЛ 110 кВ Ульяновская ТЭЦ-1 – Ульяновская с отпайками</w:t>
            </w:r>
            <w:r w:rsidRPr="00615A3C">
              <w:rPr>
                <w:rFonts w:ascii="PT Astra Serif" w:hAnsi="PT Astra Serif"/>
                <w:spacing w:val="4"/>
                <w:lang w:eastAsia="en-US" w:bidi="he-IL"/>
              </w:rPr>
              <w:br/>
              <w:t>(ВЛ 110 кВ Северная-3)</w:t>
            </w:r>
          </w:p>
        </w:tc>
        <w:tc>
          <w:tcPr>
            <w:tcW w:w="1917" w:type="dxa"/>
          </w:tcPr>
          <w:p w:rsidR="007E4A9F" w:rsidRPr="00615A3C" w:rsidRDefault="007E4A9F" w:rsidP="000E7A3B">
            <w:pPr>
              <w:spacing w:line="245" w:lineRule="auto"/>
              <w:jc w:val="center"/>
              <w:rPr>
                <w:rFonts w:ascii="PT Astra Serif" w:hAnsi="PT Astra Serif"/>
                <w:spacing w:val="4"/>
                <w:lang w:eastAsia="en-US" w:bidi="he-IL"/>
              </w:rPr>
            </w:pPr>
            <w:r w:rsidRPr="00615A3C">
              <w:rPr>
                <w:rFonts w:ascii="PT Astra Serif" w:hAnsi="PT Astra Serif"/>
                <w:spacing w:val="4"/>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spacing w:val="4"/>
                <w:lang w:eastAsia="en-US" w:bidi="he-IL"/>
              </w:rPr>
            </w:pPr>
          </w:p>
        </w:tc>
        <w:tc>
          <w:tcPr>
            <w:tcW w:w="7230" w:type="dxa"/>
          </w:tcPr>
          <w:p w:rsidR="007E4A9F" w:rsidRPr="00615A3C" w:rsidRDefault="007E4A9F" w:rsidP="000E7A3B">
            <w:pPr>
              <w:spacing w:line="245" w:lineRule="auto"/>
              <w:jc w:val="both"/>
              <w:rPr>
                <w:rFonts w:ascii="PT Astra Serif" w:hAnsi="PT Astra Serif"/>
                <w:spacing w:val="4"/>
                <w:lang w:eastAsia="en-US" w:bidi="he-IL"/>
              </w:rPr>
            </w:pPr>
            <w:r w:rsidRPr="00615A3C">
              <w:rPr>
                <w:rFonts w:ascii="PT Astra Serif" w:hAnsi="PT Astra Serif"/>
                <w:spacing w:val="4"/>
                <w:lang w:eastAsia="en-US" w:bidi="he-IL"/>
              </w:rPr>
              <w:t>ВЛ 110 кВ Ульяновская ТЭЦ-1 – Северная</w:t>
            </w:r>
            <w:r w:rsidR="005A13C8" w:rsidRPr="00615A3C">
              <w:rPr>
                <w:rFonts w:ascii="PT Astra Serif" w:hAnsi="PT Astra Serif"/>
                <w:spacing w:val="4"/>
                <w:lang w:eastAsia="en-US" w:bidi="he-IL"/>
              </w:rPr>
              <w:t>,</w:t>
            </w:r>
            <w:r w:rsidRPr="00615A3C">
              <w:rPr>
                <w:rFonts w:ascii="PT Astra Serif" w:hAnsi="PT Astra Serif"/>
                <w:spacing w:val="4"/>
                <w:lang w:eastAsia="en-US" w:bidi="he-IL"/>
              </w:rPr>
              <w:t xml:space="preserve"> I цепь (ВЛ 110 кВ С</w:t>
            </w:r>
            <w:r w:rsidRPr="00615A3C">
              <w:rPr>
                <w:rFonts w:ascii="PT Astra Serif" w:hAnsi="PT Astra Serif"/>
                <w:spacing w:val="4"/>
                <w:lang w:eastAsia="en-US" w:bidi="he-IL"/>
              </w:rPr>
              <w:t>е</w:t>
            </w:r>
            <w:r w:rsidRPr="00615A3C">
              <w:rPr>
                <w:rFonts w:ascii="PT Astra Serif" w:hAnsi="PT Astra Serif"/>
                <w:spacing w:val="4"/>
                <w:lang w:eastAsia="en-US" w:bidi="he-IL"/>
              </w:rPr>
              <w:t>верная-4)</w:t>
            </w:r>
          </w:p>
        </w:tc>
        <w:tc>
          <w:tcPr>
            <w:tcW w:w="1917" w:type="dxa"/>
          </w:tcPr>
          <w:p w:rsidR="007E4A9F" w:rsidRPr="00615A3C" w:rsidRDefault="007E4A9F" w:rsidP="000E7A3B">
            <w:pPr>
              <w:spacing w:line="245" w:lineRule="auto"/>
              <w:jc w:val="center"/>
              <w:rPr>
                <w:rFonts w:ascii="PT Astra Serif" w:hAnsi="PT Astra Serif"/>
                <w:spacing w:val="4"/>
                <w:lang w:eastAsia="en-US" w:bidi="he-IL"/>
              </w:rPr>
            </w:pPr>
            <w:r w:rsidRPr="00615A3C">
              <w:rPr>
                <w:rFonts w:ascii="PT Astra Serif" w:hAnsi="PT Astra Serif"/>
                <w:spacing w:val="4"/>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spacing w:val="4"/>
                <w:lang w:eastAsia="en-US" w:bidi="he-IL"/>
              </w:rPr>
            </w:pPr>
          </w:p>
        </w:tc>
        <w:tc>
          <w:tcPr>
            <w:tcW w:w="7230" w:type="dxa"/>
          </w:tcPr>
          <w:p w:rsidR="007E4A9F" w:rsidRPr="00615A3C" w:rsidRDefault="007E4A9F" w:rsidP="000E7A3B">
            <w:pPr>
              <w:spacing w:line="245" w:lineRule="auto"/>
              <w:jc w:val="both"/>
              <w:rPr>
                <w:rFonts w:ascii="PT Astra Serif" w:hAnsi="PT Astra Serif"/>
                <w:spacing w:val="4"/>
                <w:lang w:eastAsia="en-US" w:bidi="he-IL"/>
              </w:rPr>
            </w:pPr>
            <w:r w:rsidRPr="00615A3C">
              <w:rPr>
                <w:rFonts w:ascii="PT Astra Serif" w:hAnsi="PT Astra Serif"/>
                <w:spacing w:val="4"/>
                <w:lang w:eastAsia="en-US" w:bidi="he-IL"/>
              </w:rPr>
              <w:t xml:space="preserve">ВЛ 110 </w:t>
            </w:r>
            <w:r w:rsidR="00F45D4C" w:rsidRPr="00615A3C">
              <w:rPr>
                <w:rFonts w:ascii="PT Astra Serif" w:hAnsi="PT Astra Serif"/>
                <w:spacing w:val="4"/>
                <w:lang w:eastAsia="en-US" w:bidi="he-IL"/>
              </w:rPr>
              <w:t>кВ Ульяновская ТЭЦ-1 – Северная</w:t>
            </w:r>
            <w:r w:rsidR="005A13C8" w:rsidRPr="00615A3C">
              <w:rPr>
                <w:rFonts w:ascii="PT Astra Serif" w:hAnsi="PT Astra Serif"/>
                <w:spacing w:val="4"/>
                <w:lang w:eastAsia="en-US" w:bidi="he-IL"/>
              </w:rPr>
              <w:t>,</w:t>
            </w:r>
            <w:r w:rsidRPr="00615A3C">
              <w:rPr>
                <w:rFonts w:ascii="PT Astra Serif" w:hAnsi="PT Astra Serif"/>
                <w:spacing w:val="4"/>
                <w:lang w:eastAsia="en-US" w:bidi="he-IL"/>
              </w:rPr>
              <w:t xml:space="preserve"> II цепь (ВЛ 110 кВ Северная-5)</w:t>
            </w:r>
          </w:p>
        </w:tc>
        <w:tc>
          <w:tcPr>
            <w:tcW w:w="1917" w:type="dxa"/>
          </w:tcPr>
          <w:p w:rsidR="007E4A9F" w:rsidRPr="00615A3C" w:rsidRDefault="007E4A9F" w:rsidP="000E7A3B">
            <w:pPr>
              <w:spacing w:line="245" w:lineRule="auto"/>
              <w:jc w:val="center"/>
              <w:rPr>
                <w:rFonts w:ascii="PT Astra Serif" w:hAnsi="PT Astra Serif"/>
                <w:spacing w:val="4"/>
                <w:lang w:eastAsia="en-US" w:bidi="he-IL"/>
              </w:rPr>
            </w:pPr>
            <w:r w:rsidRPr="00615A3C">
              <w:rPr>
                <w:rFonts w:ascii="PT Astra Serif" w:hAnsi="PT Astra Serif"/>
                <w:spacing w:val="4"/>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spacing w:val="4"/>
                <w:lang w:eastAsia="en-US" w:bidi="he-IL"/>
              </w:rPr>
            </w:pPr>
          </w:p>
        </w:tc>
        <w:tc>
          <w:tcPr>
            <w:tcW w:w="7230" w:type="dxa"/>
          </w:tcPr>
          <w:p w:rsidR="007E4A9F" w:rsidRPr="00615A3C" w:rsidRDefault="007E4A9F" w:rsidP="000E7A3B">
            <w:pPr>
              <w:spacing w:line="245" w:lineRule="auto"/>
              <w:jc w:val="both"/>
              <w:rPr>
                <w:rFonts w:ascii="PT Astra Serif" w:hAnsi="PT Astra Serif"/>
                <w:spacing w:val="4"/>
                <w:lang w:eastAsia="en-US" w:bidi="he-IL"/>
              </w:rPr>
            </w:pPr>
            <w:r w:rsidRPr="00615A3C">
              <w:rPr>
                <w:rFonts w:ascii="PT Astra Serif" w:hAnsi="PT Astra Serif"/>
                <w:spacing w:val="4"/>
                <w:lang w:eastAsia="en-US" w:bidi="he-IL"/>
              </w:rPr>
              <w:t>ВЛ 110 кВ Ульяновская ТЭЦ-2 – Восточная</w:t>
            </w:r>
            <w:r w:rsidR="005A13C8" w:rsidRPr="00615A3C">
              <w:rPr>
                <w:rFonts w:ascii="PT Astra Serif" w:hAnsi="PT Astra Serif"/>
                <w:spacing w:val="4"/>
                <w:lang w:eastAsia="en-US" w:bidi="he-IL"/>
              </w:rPr>
              <w:t>,</w:t>
            </w:r>
            <w:r w:rsidRPr="00615A3C">
              <w:rPr>
                <w:rFonts w:ascii="PT Astra Serif" w:hAnsi="PT Astra Serif"/>
                <w:spacing w:val="4"/>
                <w:lang w:eastAsia="en-US" w:bidi="he-IL"/>
              </w:rPr>
              <w:t xml:space="preserve"> I цепь (ВЛ 110 кВ Восточная-3)</w:t>
            </w:r>
          </w:p>
        </w:tc>
        <w:tc>
          <w:tcPr>
            <w:tcW w:w="1917" w:type="dxa"/>
          </w:tcPr>
          <w:p w:rsidR="007E4A9F" w:rsidRPr="00615A3C" w:rsidRDefault="007E4A9F" w:rsidP="000E7A3B">
            <w:pPr>
              <w:spacing w:line="245" w:lineRule="auto"/>
              <w:jc w:val="center"/>
              <w:rPr>
                <w:rFonts w:ascii="PT Astra Serif" w:hAnsi="PT Astra Serif"/>
                <w:spacing w:val="4"/>
                <w:lang w:eastAsia="en-US" w:bidi="he-IL"/>
              </w:rPr>
            </w:pPr>
            <w:r w:rsidRPr="00615A3C">
              <w:rPr>
                <w:rFonts w:ascii="PT Astra Serif" w:hAnsi="PT Astra Serif"/>
                <w:spacing w:val="4"/>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spacing w:val="4"/>
                <w:lang w:eastAsia="en-US" w:bidi="he-IL"/>
              </w:rPr>
            </w:pPr>
          </w:p>
        </w:tc>
        <w:tc>
          <w:tcPr>
            <w:tcW w:w="7230" w:type="dxa"/>
          </w:tcPr>
          <w:p w:rsidR="007E4A9F" w:rsidRPr="00615A3C" w:rsidRDefault="007E4A9F" w:rsidP="000E7A3B">
            <w:pPr>
              <w:spacing w:line="245" w:lineRule="auto"/>
              <w:jc w:val="both"/>
              <w:rPr>
                <w:rFonts w:ascii="PT Astra Serif" w:hAnsi="PT Astra Serif"/>
                <w:spacing w:val="4"/>
                <w:lang w:eastAsia="en-US" w:bidi="he-IL"/>
              </w:rPr>
            </w:pPr>
            <w:r w:rsidRPr="00615A3C">
              <w:rPr>
                <w:rFonts w:ascii="PT Astra Serif" w:hAnsi="PT Astra Serif"/>
                <w:spacing w:val="4"/>
                <w:lang w:eastAsia="en-US" w:bidi="he-IL"/>
              </w:rPr>
              <w:t>ВЛ 110 к</w:t>
            </w:r>
            <w:r w:rsidR="00F45D4C" w:rsidRPr="00615A3C">
              <w:rPr>
                <w:rFonts w:ascii="PT Astra Serif" w:hAnsi="PT Astra Serif"/>
                <w:spacing w:val="4"/>
                <w:lang w:eastAsia="en-US" w:bidi="he-IL"/>
              </w:rPr>
              <w:t>В Ульяновская ТЭЦ-2 – Восточная</w:t>
            </w:r>
            <w:r w:rsidR="005A13C8" w:rsidRPr="00615A3C">
              <w:rPr>
                <w:rFonts w:ascii="PT Astra Serif" w:hAnsi="PT Astra Serif"/>
                <w:spacing w:val="4"/>
                <w:lang w:eastAsia="en-US" w:bidi="he-IL"/>
              </w:rPr>
              <w:t>,</w:t>
            </w:r>
            <w:r w:rsidRPr="00615A3C">
              <w:rPr>
                <w:rFonts w:ascii="PT Astra Serif" w:hAnsi="PT Astra Serif"/>
                <w:spacing w:val="4"/>
                <w:lang w:eastAsia="en-US" w:bidi="he-IL"/>
              </w:rPr>
              <w:t xml:space="preserve"> II цепь (ВЛ 110 кВ Восточная-4)</w:t>
            </w:r>
          </w:p>
        </w:tc>
        <w:tc>
          <w:tcPr>
            <w:tcW w:w="1917" w:type="dxa"/>
          </w:tcPr>
          <w:p w:rsidR="007E4A9F" w:rsidRPr="00615A3C" w:rsidRDefault="007E4A9F" w:rsidP="000E7A3B">
            <w:pPr>
              <w:spacing w:line="245" w:lineRule="auto"/>
              <w:jc w:val="center"/>
              <w:rPr>
                <w:rFonts w:ascii="PT Astra Serif" w:hAnsi="PT Astra Serif"/>
                <w:spacing w:val="4"/>
                <w:lang w:eastAsia="en-US" w:bidi="he-IL"/>
              </w:rPr>
            </w:pPr>
            <w:r w:rsidRPr="00615A3C">
              <w:rPr>
                <w:rFonts w:ascii="PT Astra Serif" w:hAnsi="PT Astra Serif"/>
                <w:spacing w:val="4"/>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lang w:eastAsia="en-US" w:bidi="he-IL"/>
              </w:rPr>
            </w:pPr>
          </w:p>
        </w:tc>
        <w:tc>
          <w:tcPr>
            <w:tcW w:w="7230" w:type="dxa"/>
          </w:tcPr>
          <w:p w:rsidR="007E4A9F" w:rsidRPr="00615A3C" w:rsidRDefault="00A33655" w:rsidP="000E7A3B">
            <w:pPr>
              <w:spacing w:line="245" w:lineRule="auto"/>
              <w:jc w:val="both"/>
              <w:rPr>
                <w:rFonts w:ascii="PT Astra Serif" w:hAnsi="PT Astra Serif"/>
                <w:spacing w:val="-4"/>
                <w:lang w:eastAsia="en-US" w:bidi="he-IL"/>
              </w:rPr>
            </w:pPr>
            <w:r w:rsidRPr="00615A3C">
              <w:rPr>
                <w:rFonts w:ascii="PT Astra Serif" w:hAnsi="PT Astra Serif"/>
                <w:spacing w:val="-4"/>
                <w:lang w:eastAsia="en-US" w:bidi="he-IL"/>
              </w:rPr>
              <w:t>ВЛ 110 кВ Ульяновская – Креме</w:t>
            </w:r>
            <w:r w:rsidR="007E4A9F" w:rsidRPr="00615A3C">
              <w:rPr>
                <w:rFonts w:ascii="PT Astra Serif" w:hAnsi="PT Astra Serif"/>
                <w:spacing w:val="-4"/>
                <w:lang w:eastAsia="en-US" w:bidi="he-IL"/>
              </w:rPr>
              <w:t>нки с отпайками</w:t>
            </w:r>
            <w:r w:rsidR="005A13C8" w:rsidRPr="00615A3C">
              <w:rPr>
                <w:rFonts w:ascii="PT Astra Serif" w:hAnsi="PT Astra Serif"/>
                <w:spacing w:val="-4"/>
                <w:lang w:eastAsia="en-US" w:bidi="he-IL"/>
              </w:rPr>
              <w:t>,</w:t>
            </w:r>
            <w:r w:rsidR="007E4A9F" w:rsidRPr="00615A3C">
              <w:rPr>
                <w:rFonts w:ascii="PT Astra Serif" w:hAnsi="PT Astra Serif"/>
                <w:spacing w:val="-4"/>
                <w:lang w:eastAsia="en-US" w:bidi="he-IL"/>
              </w:rPr>
              <w:t xml:space="preserve"> I цеп</w:t>
            </w:r>
            <w:r w:rsidR="00374482" w:rsidRPr="00615A3C">
              <w:rPr>
                <w:rFonts w:ascii="PT Astra Serif" w:hAnsi="PT Astra Serif"/>
                <w:spacing w:val="-4"/>
                <w:lang w:eastAsia="en-US" w:bidi="he-IL"/>
              </w:rPr>
              <w:t>ь (ВЛ 110 кВ Ульяновская – Креме</w:t>
            </w:r>
            <w:r w:rsidR="007E4A9F" w:rsidRPr="00615A3C">
              <w:rPr>
                <w:rFonts w:ascii="PT Astra Serif" w:hAnsi="PT Astra Serif"/>
                <w:spacing w:val="-4"/>
                <w:lang w:eastAsia="en-US" w:bidi="he-IL"/>
              </w:rPr>
              <w:t>нки-1)</w:t>
            </w:r>
          </w:p>
        </w:tc>
        <w:tc>
          <w:tcPr>
            <w:tcW w:w="1917" w:type="dxa"/>
          </w:tcPr>
          <w:p w:rsidR="007E4A9F" w:rsidRPr="00615A3C" w:rsidRDefault="007E4A9F" w:rsidP="000E7A3B">
            <w:pPr>
              <w:spacing w:line="245" w:lineRule="auto"/>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lang w:eastAsia="en-US" w:bidi="he-IL"/>
              </w:rPr>
            </w:pPr>
          </w:p>
        </w:tc>
        <w:tc>
          <w:tcPr>
            <w:tcW w:w="7230" w:type="dxa"/>
          </w:tcPr>
          <w:p w:rsidR="007E4A9F" w:rsidRPr="00615A3C" w:rsidRDefault="007E4A9F" w:rsidP="000E7A3B">
            <w:pPr>
              <w:spacing w:line="245" w:lineRule="auto"/>
              <w:jc w:val="both"/>
              <w:rPr>
                <w:rFonts w:ascii="PT Astra Serif" w:hAnsi="PT Astra Serif"/>
                <w:spacing w:val="-6"/>
                <w:lang w:eastAsia="en-US" w:bidi="he-IL"/>
              </w:rPr>
            </w:pPr>
            <w:r w:rsidRPr="00615A3C">
              <w:rPr>
                <w:rFonts w:ascii="PT Astra Serif" w:hAnsi="PT Astra Serif"/>
                <w:spacing w:val="-6"/>
                <w:lang w:eastAsia="en-US" w:bidi="he-IL"/>
              </w:rPr>
              <w:t>ВЛ 110 кВ Уль</w:t>
            </w:r>
            <w:r w:rsidR="00A33655" w:rsidRPr="00615A3C">
              <w:rPr>
                <w:rFonts w:ascii="PT Astra Serif" w:hAnsi="PT Astra Serif"/>
                <w:spacing w:val="-6"/>
                <w:lang w:eastAsia="en-US" w:bidi="he-IL"/>
              </w:rPr>
              <w:t>яновская – Креме</w:t>
            </w:r>
            <w:r w:rsidR="00F45D4C" w:rsidRPr="00615A3C">
              <w:rPr>
                <w:rFonts w:ascii="PT Astra Serif" w:hAnsi="PT Astra Serif"/>
                <w:spacing w:val="-6"/>
                <w:lang w:eastAsia="en-US" w:bidi="he-IL"/>
              </w:rPr>
              <w:t>нки с отпайками</w:t>
            </w:r>
            <w:r w:rsidR="005A13C8" w:rsidRPr="00615A3C">
              <w:rPr>
                <w:rFonts w:ascii="PT Astra Serif" w:hAnsi="PT Astra Serif"/>
                <w:spacing w:val="-6"/>
                <w:lang w:eastAsia="en-US" w:bidi="he-IL"/>
              </w:rPr>
              <w:t>,</w:t>
            </w:r>
            <w:r w:rsidRPr="00615A3C">
              <w:rPr>
                <w:rFonts w:ascii="PT Astra Serif" w:hAnsi="PT Astra Serif"/>
                <w:spacing w:val="-6"/>
                <w:lang w:eastAsia="en-US" w:bidi="he-IL"/>
              </w:rPr>
              <w:t xml:space="preserve"> II цеп</w:t>
            </w:r>
            <w:r w:rsidR="00374482" w:rsidRPr="00615A3C">
              <w:rPr>
                <w:rFonts w:ascii="PT Astra Serif" w:hAnsi="PT Astra Serif"/>
                <w:spacing w:val="-6"/>
                <w:lang w:eastAsia="en-US" w:bidi="he-IL"/>
              </w:rPr>
              <w:t>ь (ВЛ 110 кВ Ульяновская – Креме</w:t>
            </w:r>
            <w:r w:rsidRPr="00615A3C">
              <w:rPr>
                <w:rFonts w:ascii="PT Astra Serif" w:hAnsi="PT Astra Serif"/>
                <w:spacing w:val="-6"/>
                <w:lang w:eastAsia="en-US" w:bidi="he-IL"/>
              </w:rPr>
              <w:t>нки-2)</w:t>
            </w:r>
          </w:p>
        </w:tc>
        <w:tc>
          <w:tcPr>
            <w:tcW w:w="1917" w:type="dxa"/>
          </w:tcPr>
          <w:p w:rsidR="007E4A9F" w:rsidRPr="00615A3C" w:rsidRDefault="007E4A9F" w:rsidP="000E7A3B">
            <w:pPr>
              <w:spacing w:line="245" w:lineRule="auto"/>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lang w:eastAsia="en-US" w:bidi="he-IL"/>
              </w:rPr>
            </w:pPr>
          </w:p>
        </w:tc>
        <w:tc>
          <w:tcPr>
            <w:tcW w:w="7230" w:type="dxa"/>
            <w:vAlign w:val="center"/>
          </w:tcPr>
          <w:p w:rsidR="007E4A9F" w:rsidRPr="00615A3C" w:rsidRDefault="007E4A9F" w:rsidP="000E7A3B">
            <w:pPr>
              <w:spacing w:line="245" w:lineRule="auto"/>
              <w:jc w:val="both"/>
              <w:rPr>
                <w:rFonts w:ascii="PT Astra Serif" w:hAnsi="PT Astra Serif"/>
                <w:lang w:eastAsia="en-US" w:bidi="he-IL"/>
              </w:rPr>
            </w:pPr>
            <w:r w:rsidRPr="00615A3C">
              <w:rPr>
                <w:rFonts w:ascii="PT Astra Serif" w:hAnsi="PT Astra Serif"/>
                <w:lang w:eastAsia="en-US" w:bidi="he-IL"/>
              </w:rPr>
              <w:t>ВЛ 110 кВ Вешкайма – Карсун</w:t>
            </w:r>
          </w:p>
        </w:tc>
        <w:tc>
          <w:tcPr>
            <w:tcW w:w="1917" w:type="dxa"/>
          </w:tcPr>
          <w:p w:rsidR="007E4A9F" w:rsidRPr="00615A3C" w:rsidRDefault="007E4A9F" w:rsidP="000E7A3B">
            <w:pPr>
              <w:spacing w:line="245" w:lineRule="auto"/>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trHeight w:val="77"/>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lang w:eastAsia="en-US" w:bidi="he-IL"/>
              </w:rPr>
            </w:pPr>
          </w:p>
        </w:tc>
        <w:tc>
          <w:tcPr>
            <w:tcW w:w="7230" w:type="dxa"/>
            <w:vAlign w:val="center"/>
          </w:tcPr>
          <w:p w:rsidR="007E4A9F" w:rsidRPr="00615A3C" w:rsidRDefault="007E4A9F" w:rsidP="000E7A3B">
            <w:pPr>
              <w:spacing w:line="245" w:lineRule="auto"/>
              <w:jc w:val="both"/>
              <w:rPr>
                <w:rFonts w:ascii="PT Astra Serif" w:hAnsi="PT Astra Serif"/>
                <w:lang w:eastAsia="en-US" w:bidi="he-IL"/>
              </w:rPr>
            </w:pPr>
            <w:r w:rsidRPr="00615A3C">
              <w:rPr>
                <w:rFonts w:ascii="PT Astra Serif" w:hAnsi="PT Astra Serif"/>
                <w:lang w:eastAsia="en-US" w:bidi="he-IL"/>
              </w:rPr>
              <w:t>ВЛ 110 кВ Майна – Языково c отпайкой на ПС Чуфарово</w:t>
            </w:r>
            <w:r w:rsidRPr="00615A3C">
              <w:rPr>
                <w:rFonts w:ascii="PT Astra Serif" w:hAnsi="PT Astra Serif"/>
                <w:lang w:eastAsia="en-US" w:bidi="he-IL"/>
              </w:rPr>
              <w:br/>
              <w:t>(ВЛ 110 кВ Майна – Языково)</w:t>
            </w:r>
          </w:p>
        </w:tc>
        <w:tc>
          <w:tcPr>
            <w:tcW w:w="1917" w:type="dxa"/>
          </w:tcPr>
          <w:p w:rsidR="007E4A9F" w:rsidRPr="00615A3C" w:rsidRDefault="007E4A9F" w:rsidP="000E7A3B">
            <w:pPr>
              <w:spacing w:line="245" w:lineRule="auto"/>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lang w:eastAsia="en-US" w:bidi="he-IL"/>
              </w:rPr>
            </w:pPr>
          </w:p>
        </w:tc>
        <w:tc>
          <w:tcPr>
            <w:tcW w:w="7230" w:type="dxa"/>
            <w:vAlign w:val="center"/>
          </w:tcPr>
          <w:p w:rsidR="007E4A9F" w:rsidRPr="00615A3C" w:rsidRDefault="007E4A9F" w:rsidP="000E7A3B">
            <w:pPr>
              <w:spacing w:line="245" w:lineRule="auto"/>
              <w:jc w:val="both"/>
              <w:rPr>
                <w:rFonts w:ascii="PT Astra Serif" w:hAnsi="PT Astra Serif"/>
                <w:lang w:eastAsia="en-US" w:bidi="he-IL"/>
              </w:rPr>
            </w:pPr>
            <w:r w:rsidRPr="00615A3C">
              <w:rPr>
                <w:rFonts w:ascii="PT Astra Serif" w:hAnsi="PT Astra Serif"/>
                <w:lang w:eastAsia="en-US" w:bidi="he-IL"/>
              </w:rPr>
              <w:t>ВЛ 110 кВ Майна – Игнатовка</w:t>
            </w:r>
          </w:p>
        </w:tc>
        <w:tc>
          <w:tcPr>
            <w:tcW w:w="1917" w:type="dxa"/>
          </w:tcPr>
          <w:p w:rsidR="007E4A9F" w:rsidRPr="00615A3C" w:rsidRDefault="007E4A9F" w:rsidP="000E7A3B">
            <w:pPr>
              <w:spacing w:line="245" w:lineRule="auto"/>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lang w:eastAsia="en-US" w:bidi="he-IL"/>
              </w:rPr>
            </w:pPr>
          </w:p>
        </w:tc>
        <w:tc>
          <w:tcPr>
            <w:tcW w:w="7230" w:type="dxa"/>
            <w:vAlign w:val="center"/>
          </w:tcPr>
          <w:p w:rsidR="007E4A9F" w:rsidRPr="00615A3C" w:rsidRDefault="007E4A9F" w:rsidP="000E7A3B">
            <w:pPr>
              <w:spacing w:line="245" w:lineRule="auto"/>
              <w:jc w:val="both"/>
              <w:rPr>
                <w:rFonts w:ascii="PT Astra Serif" w:hAnsi="PT Astra Serif"/>
                <w:lang w:eastAsia="en-US" w:bidi="he-IL"/>
              </w:rPr>
            </w:pPr>
            <w:r w:rsidRPr="00615A3C">
              <w:rPr>
                <w:rFonts w:ascii="PT Astra Serif" w:hAnsi="PT Astra Serif"/>
                <w:lang w:eastAsia="en-US" w:bidi="he-IL"/>
              </w:rPr>
              <w:t>ВЛ 110 кВ Майна – Чуфарово</w:t>
            </w:r>
          </w:p>
        </w:tc>
        <w:tc>
          <w:tcPr>
            <w:tcW w:w="1917" w:type="dxa"/>
          </w:tcPr>
          <w:p w:rsidR="007E4A9F" w:rsidRPr="00615A3C" w:rsidRDefault="007E4A9F" w:rsidP="000E7A3B">
            <w:pPr>
              <w:spacing w:line="245" w:lineRule="auto"/>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lang w:eastAsia="en-US" w:bidi="he-IL"/>
              </w:rPr>
            </w:pPr>
          </w:p>
        </w:tc>
        <w:tc>
          <w:tcPr>
            <w:tcW w:w="7230" w:type="dxa"/>
            <w:vAlign w:val="center"/>
          </w:tcPr>
          <w:p w:rsidR="007E4A9F" w:rsidRPr="00615A3C" w:rsidRDefault="007E4A9F" w:rsidP="000E7A3B">
            <w:pPr>
              <w:spacing w:line="245" w:lineRule="auto"/>
              <w:jc w:val="both"/>
              <w:rPr>
                <w:rFonts w:ascii="PT Astra Serif" w:hAnsi="PT Astra Serif"/>
                <w:spacing w:val="-4"/>
                <w:lang w:eastAsia="en-US" w:bidi="he-IL"/>
              </w:rPr>
            </w:pPr>
            <w:r w:rsidRPr="00615A3C">
              <w:rPr>
                <w:rFonts w:ascii="PT Astra Serif" w:hAnsi="PT Astra Serif"/>
                <w:spacing w:val="-4"/>
                <w:lang w:eastAsia="en-US" w:bidi="he-IL"/>
              </w:rPr>
              <w:t>ВЛ 110 кВ Уль</w:t>
            </w:r>
            <w:r w:rsidR="00F45D4C" w:rsidRPr="00615A3C">
              <w:rPr>
                <w:rFonts w:ascii="PT Astra Serif" w:hAnsi="PT Astra Serif"/>
                <w:spacing w:val="-4"/>
                <w:lang w:eastAsia="en-US" w:bidi="he-IL"/>
              </w:rPr>
              <w:t>яновская ТЭЦ-2 – 1М с отпайками</w:t>
            </w:r>
            <w:r w:rsidR="005A13C8" w:rsidRPr="00615A3C">
              <w:rPr>
                <w:rFonts w:ascii="PT Astra Serif" w:hAnsi="PT Astra Serif"/>
                <w:spacing w:val="-4"/>
                <w:lang w:eastAsia="en-US" w:bidi="he-IL"/>
              </w:rPr>
              <w:t>,</w:t>
            </w:r>
            <w:r w:rsidRPr="00615A3C">
              <w:rPr>
                <w:rFonts w:ascii="PT Astra Serif" w:hAnsi="PT Astra Serif"/>
                <w:spacing w:val="-4"/>
                <w:lang w:eastAsia="en-US" w:bidi="he-IL"/>
              </w:rPr>
              <w:t xml:space="preserve"> I цепь (ВЛ 110 кВ Димитровградская-1)</w:t>
            </w:r>
          </w:p>
        </w:tc>
        <w:tc>
          <w:tcPr>
            <w:tcW w:w="1917" w:type="dxa"/>
          </w:tcPr>
          <w:p w:rsidR="007E4A9F" w:rsidRPr="00615A3C" w:rsidRDefault="007E4A9F" w:rsidP="000E7A3B">
            <w:pPr>
              <w:spacing w:line="245" w:lineRule="auto"/>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lang w:eastAsia="en-US" w:bidi="he-IL"/>
              </w:rPr>
            </w:pPr>
          </w:p>
        </w:tc>
        <w:tc>
          <w:tcPr>
            <w:tcW w:w="7230" w:type="dxa"/>
            <w:vAlign w:val="center"/>
          </w:tcPr>
          <w:p w:rsidR="007E4A9F" w:rsidRPr="00615A3C" w:rsidRDefault="007E4A9F" w:rsidP="000E7A3B">
            <w:pPr>
              <w:spacing w:line="245" w:lineRule="auto"/>
              <w:jc w:val="both"/>
              <w:rPr>
                <w:rFonts w:ascii="PT Astra Serif" w:hAnsi="PT Astra Serif"/>
                <w:spacing w:val="-6"/>
                <w:lang w:eastAsia="en-US" w:bidi="he-IL"/>
              </w:rPr>
            </w:pPr>
            <w:r w:rsidRPr="00615A3C">
              <w:rPr>
                <w:rFonts w:ascii="PT Astra Serif" w:hAnsi="PT Astra Serif"/>
                <w:spacing w:val="-6"/>
                <w:lang w:eastAsia="en-US" w:bidi="he-IL"/>
              </w:rPr>
              <w:t>ВЛ 110 кВ Уль</w:t>
            </w:r>
            <w:r w:rsidR="00F45D4C" w:rsidRPr="00615A3C">
              <w:rPr>
                <w:rFonts w:ascii="PT Astra Serif" w:hAnsi="PT Astra Serif"/>
                <w:spacing w:val="-6"/>
                <w:lang w:eastAsia="en-US" w:bidi="he-IL"/>
              </w:rPr>
              <w:t>яновская ТЭЦ-2 – 1М с отпайками</w:t>
            </w:r>
            <w:r w:rsidR="005A13C8" w:rsidRPr="00615A3C">
              <w:rPr>
                <w:rFonts w:ascii="PT Astra Serif" w:hAnsi="PT Astra Serif"/>
                <w:spacing w:val="-6"/>
                <w:lang w:eastAsia="en-US" w:bidi="he-IL"/>
              </w:rPr>
              <w:t>,</w:t>
            </w:r>
            <w:r w:rsidRPr="00615A3C">
              <w:rPr>
                <w:rFonts w:ascii="PT Astra Serif" w:hAnsi="PT Astra Serif"/>
                <w:spacing w:val="-6"/>
                <w:lang w:eastAsia="en-US" w:bidi="he-IL"/>
              </w:rPr>
              <w:t xml:space="preserve"> II цепь (ВЛ 110 кВ Димитровградская-2)</w:t>
            </w:r>
          </w:p>
        </w:tc>
        <w:tc>
          <w:tcPr>
            <w:tcW w:w="1917" w:type="dxa"/>
          </w:tcPr>
          <w:p w:rsidR="007E4A9F" w:rsidRPr="00615A3C" w:rsidRDefault="007E4A9F" w:rsidP="000E7A3B">
            <w:pPr>
              <w:spacing w:line="245" w:lineRule="auto"/>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trHeight w:val="479"/>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lang w:eastAsia="en-US" w:bidi="he-IL"/>
              </w:rPr>
            </w:pPr>
          </w:p>
        </w:tc>
        <w:tc>
          <w:tcPr>
            <w:tcW w:w="7230" w:type="dxa"/>
            <w:vAlign w:val="center"/>
          </w:tcPr>
          <w:p w:rsidR="007E4A9F" w:rsidRPr="00615A3C" w:rsidRDefault="007E4A9F" w:rsidP="000E7A3B">
            <w:pPr>
              <w:spacing w:line="245" w:lineRule="auto"/>
              <w:jc w:val="both"/>
              <w:rPr>
                <w:rFonts w:ascii="PT Astra Serif" w:hAnsi="PT Astra Serif"/>
                <w:spacing w:val="-6"/>
                <w:lang w:eastAsia="en-US" w:bidi="he-IL"/>
              </w:rPr>
            </w:pPr>
            <w:r w:rsidRPr="00615A3C">
              <w:rPr>
                <w:rFonts w:ascii="PT Astra Serif" w:hAnsi="PT Astra Serif"/>
                <w:spacing w:val="-6"/>
                <w:lang w:eastAsia="en-US" w:bidi="he-IL"/>
              </w:rPr>
              <w:t>ВЛ 110 кВ Мелекесс городская – 1М с отпайками</w:t>
            </w:r>
            <w:r w:rsidR="005A13C8" w:rsidRPr="00615A3C">
              <w:rPr>
                <w:rFonts w:ascii="PT Astra Serif" w:hAnsi="PT Astra Serif"/>
                <w:spacing w:val="-6"/>
                <w:lang w:eastAsia="en-US" w:bidi="he-IL"/>
              </w:rPr>
              <w:t>,</w:t>
            </w:r>
            <w:r w:rsidRPr="00615A3C">
              <w:rPr>
                <w:rFonts w:ascii="PT Astra Serif" w:hAnsi="PT Astra Serif"/>
                <w:spacing w:val="-6"/>
                <w:lang w:eastAsia="en-US" w:bidi="he-IL"/>
              </w:rPr>
              <w:t xml:space="preserve"> I цепь (ВЛ 110 кВ Мелекесс городская-1)</w:t>
            </w:r>
          </w:p>
        </w:tc>
        <w:tc>
          <w:tcPr>
            <w:tcW w:w="1917" w:type="dxa"/>
          </w:tcPr>
          <w:p w:rsidR="007E4A9F" w:rsidRPr="00615A3C" w:rsidRDefault="007E4A9F" w:rsidP="000E7A3B">
            <w:pPr>
              <w:spacing w:line="245" w:lineRule="auto"/>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lang w:eastAsia="en-US" w:bidi="he-IL"/>
              </w:rPr>
            </w:pPr>
          </w:p>
        </w:tc>
        <w:tc>
          <w:tcPr>
            <w:tcW w:w="7230" w:type="dxa"/>
            <w:vAlign w:val="center"/>
          </w:tcPr>
          <w:p w:rsidR="007E4A9F" w:rsidRPr="00615A3C" w:rsidRDefault="007E4A9F" w:rsidP="000E7A3B">
            <w:pPr>
              <w:spacing w:line="245" w:lineRule="auto"/>
              <w:jc w:val="both"/>
              <w:rPr>
                <w:rFonts w:ascii="PT Astra Serif" w:hAnsi="PT Astra Serif"/>
                <w:lang w:eastAsia="en-US" w:bidi="he-IL"/>
              </w:rPr>
            </w:pPr>
            <w:r w:rsidRPr="00615A3C">
              <w:rPr>
                <w:rFonts w:ascii="PT Astra Serif" w:hAnsi="PT Astra Serif"/>
                <w:lang w:eastAsia="en-US" w:bidi="he-IL"/>
              </w:rPr>
              <w:t>ВЛ 110 кВ Меле</w:t>
            </w:r>
            <w:r w:rsidR="00F45D4C" w:rsidRPr="00615A3C">
              <w:rPr>
                <w:rFonts w:ascii="PT Astra Serif" w:hAnsi="PT Astra Serif"/>
                <w:lang w:eastAsia="en-US" w:bidi="he-IL"/>
              </w:rPr>
              <w:t>кесс городская – 1М с отпайками</w:t>
            </w:r>
            <w:r w:rsidR="005A13C8" w:rsidRPr="00615A3C">
              <w:rPr>
                <w:rFonts w:ascii="PT Astra Serif" w:hAnsi="PT Astra Serif"/>
                <w:lang w:eastAsia="en-US" w:bidi="he-IL"/>
              </w:rPr>
              <w:t>,</w:t>
            </w:r>
            <w:r w:rsidRPr="00615A3C">
              <w:rPr>
                <w:rFonts w:ascii="PT Astra Serif" w:hAnsi="PT Astra Serif"/>
                <w:lang w:eastAsia="en-US" w:bidi="he-IL"/>
              </w:rPr>
              <w:t xml:space="preserve"> II цепь</w:t>
            </w:r>
            <w:r w:rsidRPr="00615A3C">
              <w:rPr>
                <w:rFonts w:ascii="PT Astra Serif" w:hAnsi="PT Astra Serif"/>
                <w:lang w:eastAsia="en-US" w:bidi="he-IL"/>
              </w:rPr>
              <w:br/>
              <w:t>(ВЛ 110 кВ Мелекесс городская-2)</w:t>
            </w:r>
          </w:p>
        </w:tc>
        <w:tc>
          <w:tcPr>
            <w:tcW w:w="1917" w:type="dxa"/>
          </w:tcPr>
          <w:p w:rsidR="007E4A9F" w:rsidRPr="00615A3C" w:rsidRDefault="007E4A9F" w:rsidP="000E7A3B">
            <w:pPr>
              <w:spacing w:line="245" w:lineRule="auto"/>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lang w:eastAsia="en-US" w:bidi="he-IL"/>
              </w:rPr>
            </w:pPr>
          </w:p>
        </w:tc>
        <w:tc>
          <w:tcPr>
            <w:tcW w:w="7230" w:type="dxa"/>
            <w:vAlign w:val="center"/>
          </w:tcPr>
          <w:p w:rsidR="007E4A9F" w:rsidRPr="00615A3C" w:rsidRDefault="007E4A9F" w:rsidP="000E7A3B">
            <w:pPr>
              <w:spacing w:line="245" w:lineRule="auto"/>
              <w:jc w:val="both"/>
              <w:rPr>
                <w:rFonts w:ascii="PT Astra Serif" w:hAnsi="PT Astra Serif"/>
                <w:spacing w:val="-4"/>
                <w:lang w:eastAsia="en-US" w:bidi="he-IL"/>
              </w:rPr>
            </w:pPr>
            <w:r w:rsidRPr="00615A3C">
              <w:rPr>
                <w:rFonts w:ascii="PT Astra Serif" w:hAnsi="PT Astra Serif"/>
                <w:spacing w:val="-4"/>
                <w:lang w:eastAsia="en-US" w:bidi="he-IL"/>
              </w:rPr>
              <w:t>ВЛ 110 кВ Че</w:t>
            </w:r>
            <w:r w:rsidR="00F45D4C" w:rsidRPr="00615A3C">
              <w:rPr>
                <w:rFonts w:ascii="PT Astra Serif" w:hAnsi="PT Astra Serif"/>
                <w:spacing w:val="-4"/>
                <w:lang w:eastAsia="en-US" w:bidi="he-IL"/>
              </w:rPr>
              <w:t>ремшанская – Мелекесс городская</w:t>
            </w:r>
            <w:r w:rsidR="005A13C8" w:rsidRPr="00615A3C">
              <w:rPr>
                <w:rFonts w:ascii="PT Astra Serif" w:hAnsi="PT Astra Serif"/>
                <w:spacing w:val="-4"/>
                <w:lang w:eastAsia="en-US" w:bidi="he-IL"/>
              </w:rPr>
              <w:t>,</w:t>
            </w:r>
            <w:r w:rsidRPr="00615A3C">
              <w:rPr>
                <w:rFonts w:ascii="PT Astra Serif" w:hAnsi="PT Astra Serif"/>
                <w:spacing w:val="-4"/>
                <w:lang w:eastAsia="en-US" w:bidi="he-IL"/>
              </w:rPr>
              <w:t xml:space="preserve"> I цепь (ВЛ 110 кВ </w:t>
            </w:r>
            <w:r w:rsidR="00F45D4C" w:rsidRPr="00615A3C">
              <w:rPr>
                <w:rFonts w:ascii="PT Astra Serif" w:hAnsi="PT Astra Serif"/>
                <w:spacing w:val="-4"/>
                <w:lang w:eastAsia="en-US" w:bidi="he-IL"/>
              </w:rPr>
              <w:br/>
            </w:r>
            <w:r w:rsidRPr="00615A3C">
              <w:rPr>
                <w:rFonts w:ascii="PT Astra Serif" w:hAnsi="PT Astra Serif"/>
                <w:spacing w:val="-4"/>
                <w:lang w:eastAsia="en-US" w:bidi="he-IL"/>
              </w:rPr>
              <w:t>Черемшанская-1)</w:t>
            </w:r>
          </w:p>
        </w:tc>
        <w:tc>
          <w:tcPr>
            <w:tcW w:w="1917" w:type="dxa"/>
          </w:tcPr>
          <w:p w:rsidR="007E4A9F" w:rsidRPr="00615A3C" w:rsidRDefault="007E4A9F" w:rsidP="000E7A3B">
            <w:pPr>
              <w:spacing w:line="245" w:lineRule="auto"/>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lang w:eastAsia="en-US" w:bidi="he-IL"/>
              </w:rPr>
            </w:pPr>
          </w:p>
        </w:tc>
        <w:tc>
          <w:tcPr>
            <w:tcW w:w="7230" w:type="dxa"/>
            <w:vAlign w:val="center"/>
          </w:tcPr>
          <w:p w:rsidR="007E4A9F" w:rsidRPr="00615A3C" w:rsidRDefault="007E4A9F" w:rsidP="000E7A3B">
            <w:pPr>
              <w:spacing w:line="245" w:lineRule="auto"/>
              <w:jc w:val="both"/>
              <w:rPr>
                <w:rFonts w:ascii="PT Astra Serif" w:hAnsi="PT Astra Serif"/>
                <w:spacing w:val="-4"/>
                <w:lang w:eastAsia="en-US" w:bidi="he-IL"/>
              </w:rPr>
            </w:pPr>
            <w:r w:rsidRPr="00615A3C">
              <w:rPr>
                <w:rFonts w:ascii="PT Astra Serif" w:hAnsi="PT Astra Serif"/>
                <w:spacing w:val="-4"/>
                <w:lang w:eastAsia="en-US" w:bidi="he-IL"/>
              </w:rPr>
              <w:t>ВЛ 110 кВ Черемшанская – Мелекесс городская</w:t>
            </w:r>
            <w:r w:rsidR="005A13C8" w:rsidRPr="00615A3C">
              <w:rPr>
                <w:rFonts w:ascii="PT Astra Serif" w:hAnsi="PT Astra Serif"/>
                <w:spacing w:val="-4"/>
                <w:lang w:eastAsia="en-US" w:bidi="he-IL"/>
              </w:rPr>
              <w:t>,</w:t>
            </w:r>
            <w:r w:rsidRPr="00615A3C">
              <w:rPr>
                <w:rFonts w:ascii="PT Astra Serif" w:hAnsi="PT Astra Serif"/>
                <w:spacing w:val="-4"/>
                <w:lang w:eastAsia="en-US" w:bidi="he-IL"/>
              </w:rPr>
              <w:t xml:space="preserve"> II цепь (ВЛ 110 кВ Черемшанская-2)</w:t>
            </w:r>
          </w:p>
        </w:tc>
        <w:tc>
          <w:tcPr>
            <w:tcW w:w="1917" w:type="dxa"/>
          </w:tcPr>
          <w:p w:rsidR="007E4A9F" w:rsidRPr="00615A3C" w:rsidRDefault="007E4A9F" w:rsidP="000E7A3B">
            <w:pPr>
              <w:spacing w:line="245" w:lineRule="auto"/>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lang w:eastAsia="en-US" w:bidi="he-IL"/>
              </w:rPr>
            </w:pPr>
          </w:p>
        </w:tc>
        <w:tc>
          <w:tcPr>
            <w:tcW w:w="7230" w:type="dxa"/>
            <w:vAlign w:val="center"/>
          </w:tcPr>
          <w:p w:rsidR="007E4A9F" w:rsidRPr="00615A3C" w:rsidRDefault="007E4A9F" w:rsidP="000E7A3B">
            <w:pPr>
              <w:spacing w:line="245" w:lineRule="auto"/>
              <w:jc w:val="both"/>
              <w:rPr>
                <w:rFonts w:ascii="PT Astra Serif" w:hAnsi="PT Astra Serif"/>
                <w:lang w:eastAsia="en-US" w:bidi="he-IL"/>
              </w:rPr>
            </w:pPr>
            <w:r w:rsidRPr="00615A3C">
              <w:rPr>
                <w:rFonts w:ascii="PT Astra Serif" w:hAnsi="PT Astra Serif"/>
                <w:lang w:eastAsia="en-US" w:bidi="he-IL"/>
              </w:rPr>
              <w:t>ВЛ 110 кВ Рачейка тяговая – Налейка тяговая (ВЛ 110 кВ Рачейка – Налейка)</w:t>
            </w:r>
          </w:p>
        </w:tc>
        <w:tc>
          <w:tcPr>
            <w:tcW w:w="1917" w:type="dxa"/>
          </w:tcPr>
          <w:p w:rsidR="007E4A9F" w:rsidRPr="00615A3C" w:rsidRDefault="007E4A9F" w:rsidP="000E7A3B">
            <w:pPr>
              <w:spacing w:line="245" w:lineRule="auto"/>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lang w:eastAsia="en-US" w:bidi="he-IL"/>
              </w:rPr>
            </w:pPr>
          </w:p>
        </w:tc>
        <w:tc>
          <w:tcPr>
            <w:tcW w:w="7230" w:type="dxa"/>
            <w:vAlign w:val="center"/>
          </w:tcPr>
          <w:p w:rsidR="007E4A9F" w:rsidRPr="00615A3C" w:rsidRDefault="007E4A9F" w:rsidP="000E7A3B">
            <w:pPr>
              <w:spacing w:line="245" w:lineRule="auto"/>
              <w:jc w:val="both"/>
              <w:rPr>
                <w:rFonts w:ascii="PT Astra Serif" w:hAnsi="PT Astra Serif"/>
                <w:lang w:eastAsia="en-US" w:bidi="he-IL"/>
              </w:rPr>
            </w:pPr>
            <w:r w:rsidRPr="00615A3C">
              <w:rPr>
                <w:rFonts w:ascii="PT Astra Serif" w:hAnsi="PT Astra Serif"/>
                <w:lang w:eastAsia="en-US" w:bidi="he-IL"/>
              </w:rPr>
              <w:t xml:space="preserve">ВЛ 110 кВ Рачейка тяговая – Коромысловка тяговая с отпайкой </w:t>
            </w:r>
            <w:r w:rsidR="009173E3" w:rsidRPr="00615A3C">
              <w:rPr>
                <w:rFonts w:ascii="PT Astra Serif" w:hAnsi="PT Astra Serif"/>
                <w:lang w:eastAsia="en-US" w:bidi="he-IL"/>
              </w:rPr>
              <w:br/>
            </w:r>
            <w:r w:rsidRPr="00615A3C">
              <w:rPr>
                <w:rFonts w:ascii="PT Astra Serif" w:hAnsi="PT Astra Serif"/>
                <w:lang w:eastAsia="en-US" w:bidi="he-IL"/>
              </w:rPr>
              <w:t>на ПС Безводовка (ВЛ 110 кВ Рачейка – Коромысловка)</w:t>
            </w:r>
          </w:p>
        </w:tc>
        <w:tc>
          <w:tcPr>
            <w:tcW w:w="1917" w:type="dxa"/>
          </w:tcPr>
          <w:p w:rsidR="007E4A9F" w:rsidRPr="00615A3C" w:rsidRDefault="007E4A9F" w:rsidP="000E7A3B">
            <w:pPr>
              <w:spacing w:line="245" w:lineRule="auto"/>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lang w:eastAsia="en-US" w:bidi="he-IL"/>
              </w:rPr>
            </w:pPr>
          </w:p>
        </w:tc>
        <w:tc>
          <w:tcPr>
            <w:tcW w:w="7230" w:type="dxa"/>
            <w:vAlign w:val="center"/>
          </w:tcPr>
          <w:p w:rsidR="007E4A9F" w:rsidRPr="00615A3C" w:rsidRDefault="007E4A9F" w:rsidP="000E7A3B">
            <w:pPr>
              <w:spacing w:line="245" w:lineRule="auto"/>
              <w:jc w:val="both"/>
              <w:rPr>
                <w:rFonts w:ascii="PT Astra Serif" w:hAnsi="PT Astra Serif"/>
                <w:lang w:eastAsia="en-US" w:bidi="he-IL"/>
              </w:rPr>
            </w:pPr>
            <w:r w:rsidRPr="00615A3C">
              <w:rPr>
                <w:rFonts w:ascii="PT Astra Serif" w:hAnsi="PT Astra Serif"/>
                <w:lang w:eastAsia="en-US" w:bidi="he-IL"/>
              </w:rPr>
              <w:t>ВЛ 110 кВ Барыш – Налейка тяговая (ВЛ 110 кВ Барыш – Налейка)</w:t>
            </w:r>
          </w:p>
        </w:tc>
        <w:tc>
          <w:tcPr>
            <w:tcW w:w="1917" w:type="dxa"/>
          </w:tcPr>
          <w:p w:rsidR="007E4A9F" w:rsidRPr="00615A3C" w:rsidRDefault="007E4A9F" w:rsidP="000E7A3B">
            <w:pPr>
              <w:spacing w:line="245" w:lineRule="auto"/>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lang w:eastAsia="en-US" w:bidi="he-IL"/>
              </w:rPr>
            </w:pPr>
          </w:p>
        </w:tc>
        <w:tc>
          <w:tcPr>
            <w:tcW w:w="7230" w:type="dxa"/>
            <w:vAlign w:val="center"/>
          </w:tcPr>
          <w:p w:rsidR="007E4A9F" w:rsidRPr="00615A3C" w:rsidRDefault="007E4A9F" w:rsidP="000E7A3B">
            <w:pPr>
              <w:spacing w:line="245" w:lineRule="auto"/>
              <w:jc w:val="both"/>
              <w:rPr>
                <w:rFonts w:ascii="PT Astra Serif" w:hAnsi="PT Astra Serif"/>
                <w:lang w:eastAsia="en-US" w:bidi="he-IL"/>
              </w:rPr>
            </w:pPr>
            <w:r w:rsidRPr="00615A3C">
              <w:rPr>
                <w:rFonts w:ascii="PT Astra Serif" w:hAnsi="PT Astra Serif"/>
                <w:lang w:eastAsia="en-US" w:bidi="he-IL"/>
              </w:rPr>
              <w:t>ВЛ 110 кВ Барыш – Коромысловка тяговая (ВЛ 110 кВ Барыш – Коромысловка)</w:t>
            </w:r>
          </w:p>
        </w:tc>
        <w:tc>
          <w:tcPr>
            <w:tcW w:w="1917" w:type="dxa"/>
          </w:tcPr>
          <w:p w:rsidR="007E4A9F" w:rsidRPr="00615A3C" w:rsidRDefault="007E4A9F" w:rsidP="000E7A3B">
            <w:pPr>
              <w:spacing w:line="245" w:lineRule="auto"/>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0E7A3B">
            <w:pPr>
              <w:numPr>
                <w:ilvl w:val="0"/>
                <w:numId w:val="26"/>
              </w:numPr>
              <w:spacing w:line="245" w:lineRule="auto"/>
              <w:ind w:left="-29" w:right="-111" w:firstLine="0"/>
              <w:jc w:val="center"/>
              <w:rPr>
                <w:rFonts w:ascii="PT Astra Serif" w:hAnsi="PT Astra Serif"/>
                <w:lang w:eastAsia="en-US" w:bidi="he-IL"/>
              </w:rPr>
            </w:pPr>
          </w:p>
        </w:tc>
        <w:tc>
          <w:tcPr>
            <w:tcW w:w="7230" w:type="dxa"/>
            <w:vAlign w:val="center"/>
          </w:tcPr>
          <w:p w:rsidR="007E4A9F" w:rsidRPr="00615A3C" w:rsidRDefault="007E4A9F" w:rsidP="000E7A3B">
            <w:pPr>
              <w:spacing w:line="245" w:lineRule="auto"/>
              <w:jc w:val="both"/>
              <w:rPr>
                <w:rFonts w:ascii="PT Astra Serif" w:hAnsi="PT Astra Serif"/>
                <w:lang w:eastAsia="en-US" w:bidi="he-IL"/>
              </w:rPr>
            </w:pPr>
            <w:r w:rsidRPr="00615A3C">
              <w:rPr>
                <w:rFonts w:ascii="PT Astra Serif" w:hAnsi="PT Astra Serif"/>
                <w:lang w:eastAsia="en-US" w:bidi="he-IL"/>
              </w:rPr>
              <w:t>ВЛ 110 кВ Барыш – Редуктор</w:t>
            </w:r>
          </w:p>
        </w:tc>
        <w:tc>
          <w:tcPr>
            <w:tcW w:w="1917" w:type="dxa"/>
          </w:tcPr>
          <w:p w:rsidR="007E4A9F" w:rsidRPr="00615A3C" w:rsidRDefault="007E4A9F" w:rsidP="000E7A3B">
            <w:pPr>
              <w:spacing w:line="245" w:lineRule="auto"/>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Барыш – Патрикеево тяговая (ВЛ 110 кВ Барыш – Па</w:t>
            </w:r>
            <w:r w:rsidRPr="00615A3C">
              <w:rPr>
                <w:rFonts w:ascii="PT Astra Serif" w:hAnsi="PT Astra Serif"/>
                <w:lang w:eastAsia="en-US" w:bidi="he-IL"/>
              </w:rPr>
              <w:t>т</w:t>
            </w:r>
            <w:r w:rsidRPr="00615A3C">
              <w:rPr>
                <w:rFonts w:ascii="PT Astra Serif" w:hAnsi="PT Astra Serif"/>
                <w:lang w:eastAsia="en-US" w:bidi="he-IL"/>
              </w:rPr>
              <w:t>рикеево)</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 xml:space="preserve">ВЛ 110 кВ Редуктор – Должниково тяговая с отпайкой на ПС </w:t>
            </w:r>
            <w:r w:rsidR="009173E3" w:rsidRPr="00615A3C">
              <w:rPr>
                <w:rFonts w:ascii="PT Astra Serif" w:hAnsi="PT Astra Serif"/>
                <w:lang w:eastAsia="en-US" w:bidi="he-IL"/>
              </w:rPr>
              <w:br/>
            </w:r>
            <w:r w:rsidRPr="00615A3C">
              <w:rPr>
                <w:rFonts w:ascii="PT Astra Serif" w:hAnsi="PT Astra Serif"/>
                <w:lang w:eastAsia="en-US" w:bidi="he-IL"/>
              </w:rPr>
              <w:t>Базарный Сызган (ВЛ 110 кВ Редуктор – Должниково)</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Инза тяговая – Патрикеево тяговая с отпайкой</w:t>
            </w:r>
            <w:r w:rsidRPr="00615A3C">
              <w:rPr>
                <w:rFonts w:ascii="PT Astra Serif" w:hAnsi="PT Astra Serif"/>
                <w:lang w:eastAsia="en-US" w:bidi="he-IL"/>
              </w:rPr>
              <w:br/>
              <w:t>на ПС Базарный Сызган (ВЛ 110 кВ Инза – Патрикеево)</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Инза тяговая – Должниково тяговая (ВЛ 110 кВ Инза – Должниково)</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Инза тяговая – Ночка тяговая с отпайкой на ПС ПОШ (ВЛ 110 кВ Инза – Ночка)</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trHeight w:val="609"/>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 xml:space="preserve">ВЛ 110 кВ Инза тяговая – Сура тяговая с отпайкой на ПС ПОШ </w:t>
            </w:r>
            <w:r w:rsidR="00C865B5" w:rsidRPr="00615A3C">
              <w:rPr>
                <w:rFonts w:ascii="PT Astra Serif" w:hAnsi="PT Astra Serif"/>
                <w:lang w:eastAsia="en-US" w:bidi="he-IL"/>
              </w:rPr>
              <w:br/>
            </w:r>
            <w:r w:rsidRPr="00615A3C">
              <w:rPr>
                <w:rFonts w:ascii="PT Astra Serif" w:hAnsi="PT Astra Serif"/>
                <w:lang w:eastAsia="en-US" w:bidi="he-IL"/>
              </w:rPr>
              <w:t>(ВЛ 110 кВ Инза – Сура)</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Умыс тяговая – Ночка тяговая (ВЛ 110 кВ Умыс – Но</w:t>
            </w:r>
            <w:r w:rsidRPr="00615A3C">
              <w:rPr>
                <w:rFonts w:ascii="PT Astra Serif" w:hAnsi="PT Astra Serif"/>
                <w:lang w:eastAsia="en-US" w:bidi="he-IL"/>
              </w:rPr>
              <w:t>ч</w:t>
            </w:r>
            <w:r w:rsidRPr="00615A3C">
              <w:rPr>
                <w:rFonts w:ascii="PT Astra Serif" w:hAnsi="PT Astra Serif"/>
                <w:lang w:eastAsia="en-US" w:bidi="he-IL"/>
              </w:rPr>
              <w:t>ка)</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Умыс тяговая – Сура тяговая (ВЛ 110 кВ Умыс – Сура)</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Вешкайма – Чуфарово</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Вешкайма – Вешкайма-110</w:t>
            </w:r>
            <w:r w:rsidR="005A13C8" w:rsidRPr="00615A3C">
              <w:rPr>
                <w:rFonts w:ascii="PT Astra Serif" w:hAnsi="PT Astra Serif"/>
                <w:lang w:eastAsia="en-US" w:bidi="he-IL"/>
              </w:rPr>
              <w:t>,</w:t>
            </w:r>
            <w:r w:rsidRPr="00615A3C">
              <w:rPr>
                <w:rFonts w:ascii="PT Astra Serif" w:hAnsi="PT Astra Serif"/>
                <w:lang w:eastAsia="en-US" w:bidi="he-IL"/>
              </w:rPr>
              <w:t xml:space="preserve"> I цепь (ВЛ 110 кВ Вешка</w:t>
            </w:r>
            <w:r w:rsidRPr="00615A3C">
              <w:rPr>
                <w:rFonts w:ascii="PT Astra Serif" w:hAnsi="PT Astra Serif"/>
                <w:lang w:eastAsia="en-US" w:bidi="he-IL"/>
              </w:rPr>
              <w:t>й</w:t>
            </w:r>
            <w:r w:rsidRPr="00615A3C">
              <w:rPr>
                <w:rFonts w:ascii="PT Astra Serif" w:hAnsi="PT Astra Serif"/>
                <w:lang w:eastAsia="en-US" w:bidi="he-IL"/>
              </w:rPr>
              <w:t>ма-1)</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w:t>
            </w:r>
            <w:r w:rsidR="00F45D4C" w:rsidRPr="00615A3C">
              <w:rPr>
                <w:rFonts w:ascii="PT Astra Serif" w:hAnsi="PT Astra Serif"/>
                <w:lang w:eastAsia="en-US" w:bidi="he-IL"/>
              </w:rPr>
              <w:t xml:space="preserve"> 110 кВ Вешкайма – Вешкайма-110</w:t>
            </w:r>
            <w:r w:rsidR="005A13C8" w:rsidRPr="00615A3C">
              <w:rPr>
                <w:rFonts w:ascii="PT Astra Serif" w:hAnsi="PT Astra Serif"/>
                <w:lang w:eastAsia="en-US" w:bidi="he-IL"/>
              </w:rPr>
              <w:t>,</w:t>
            </w:r>
            <w:r w:rsidRPr="00615A3C">
              <w:rPr>
                <w:rFonts w:ascii="PT Astra Serif" w:hAnsi="PT Astra Serif"/>
                <w:lang w:eastAsia="en-US" w:bidi="he-IL"/>
              </w:rPr>
              <w:t xml:space="preserve"> II цепь (ВЛ 110 кВ Вешка</w:t>
            </w:r>
            <w:r w:rsidRPr="00615A3C">
              <w:rPr>
                <w:rFonts w:ascii="PT Astra Serif" w:hAnsi="PT Astra Serif"/>
                <w:lang w:eastAsia="en-US" w:bidi="he-IL"/>
              </w:rPr>
              <w:t>й</w:t>
            </w:r>
            <w:r w:rsidRPr="00615A3C">
              <w:rPr>
                <w:rFonts w:ascii="PT Astra Serif" w:hAnsi="PT Astra Serif"/>
                <w:lang w:eastAsia="en-US" w:bidi="he-IL"/>
              </w:rPr>
              <w:t>ма-2)</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Тимошкино – Игнатовка</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 xml:space="preserve">ВЛ 110 кВ Сызрань – Новообразцовая тяговая </w:t>
            </w:r>
            <w:r w:rsidRPr="00615A3C">
              <w:rPr>
                <w:rFonts w:ascii="PT Astra Serif" w:hAnsi="PT Astra Serif"/>
              </w:rPr>
              <w:t>(ВЛ 110 кВ Сызрань – Новообразцовая)</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Сызрань – Коптевка тяговая с отпайками</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spacing w:val="-6"/>
                <w:lang w:eastAsia="en-US" w:bidi="he-IL"/>
              </w:rPr>
            </w:pPr>
            <w:r w:rsidRPr="00615A3C">
              <w:rPr>
                <w:rFonts w:ascii="PT Astra Serif" w:hAnsi="PT Astra Serif"/>
                <w:spacing w:val="-6"/>
                <w:lang w:eastAsia="en-US" w:bidi="he-IL"/>
              </w:rPr>
              <w:t>ВЛ 110 кВ Новообразцовая тяговая – Клин с отпайками (ВЛ 110 кВ Клин – Новообразцовая)</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Коптевка тяговая – Клин с отпайкой на ПС Нагорная (ВЛ 110 кВ Коптевка – Клин)</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w:t>
            </w:r>
            <w:r w:rsidR="00F45D4C" w:rsidRPr="00615A3C">
              <w:rPr>
                <w:rFonts w:ascii="PT Astra Serif" w:hAnsi="PT Astra Serif"/>
                <w:lang w:eastAsia="en-US" w:bidi="he-IL"/>
              </w:rPr>
              <w:t>0 кВ Ключики – Клин с отпайками</w:t>
            </w:r>
            <w:r w:rsidR="005A13C8" w:rsidRPr="00615A3C">
              <w:rPr>
                <w:rFonts w:ascii="PT Astra Serif" w:hAnsi="PT Astra Serif"/>
                <w:lang w:eastAsia="en-US" w:bidi="he-IL"/>
              </w:rPr>
              <w:t>,</w:t>
            </w:r>
            <w:r w:rsidRPr="00615A3C">
              <w:rPr>
                <w:rFonts w:ascii="PT Astra Serif" w:hAnsi="PT Astra Serif"/>
                <w:lang w:eastAsia="en-US" w:bidi="he-IL"/>
              </w:rPr>
              <w:t xml:space="preserve"> I цепь (ВЛ 110 кВ Кл</w:t>
            </w:r>
            <w:r w:rsidRPr="00615A3C">
              <w:rPr>
                <w:rFonts w:ascii="PT Astra Serif" w:hAnsi="PT Astra Serif"/>
                <w:lang w:eastAsia="en-US" w:bidi="he-IL"/>
              </w:rPr>
              <w:t>ю</w:t>
            </w:r>
            <w:r w:rsidRPr="00615A3C">
              <w:rPr>
                <w:rFonts w:ascii="PT Astra Serif" w:hAnsi="PT Astra Serif"/>
                <w:lang w:eastAsia="en-US" w:bidi="he-IL"/>
              </w:rPr>
              <w:t>чики – Клин-1)</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Ключики – Клин с отпайкой на ПС Куроедово</w:t>
            </w:r>
            <w:r w:rsidR="005A13C8" w:rsidRPr="00615A3C">
              <w:rPr>
                <w:rFonts w:ascii="PT Astra Serif" w:hAnsi="PT Astra Serif"/>
                <w:lang w:eastAsia="en-US" w:bidi="he-IL"/>
              </w:rPr>
              <w:t>,</w:t>
            </w:r>
            <w:r w:rsidRPr="00615A3C">
              <w:rPr>
                <w:rFonts w:ascii="PT Astra Serif" w:hAnsi="PT Astra Serif"/>
                <w:lang w:eastAsia="en-US" w:bidi="he-IL"/>
              </w:rPr>
              <w:br/>
              <w:t>II цепь (ВЛ 110 кВ Ключики – Клин-2)</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Ульяновская – Майна с отпайками (ВЛ 110 кВ Ульяно</w:t>
            </w:r>
            <w:r w:rsidRPr="00615A3C">
              <w:rPr>
                <w:rFonts w:ascii="PT Astra Serif" w:hAnsi="PT Astra Serif"/>
                <w:lang w:eastAsia="en-US" w:bidi="he-IL"/>
              </w:rPr>
              <w:t>в</w:t>
            </w:r>
            <w:r w:rsidRPr="00615A3C">
              <w:rPr>
                <w:rFonts w:ascii="PT Astra Serif" w:hAnsi="PT Astra Serif"/>
                <w:lang w:eastAsia="en-US" w:bidi="he-IL"/>
              </w:rPr>
              <w:t>ская – Майна)</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Ульяновская – Языково c отпайками (ВЛ 110 кВ Уль</w:t>
            </w:r>
            <w:r w:rsidRPr="00615A3C">
              <w:rPr>
                <w:rFonts w:ascii="PT Astra Serif" w:hAnsi="PT Astra Serif"/>
                <w:lang w:eastAsia="en-US" w:bidi="he-IL"/>
              </w:rPr>
              <w:t>я</w:t>
            </w:r>
            <w:r w:rsidRPr="00615A3C">
              <w:rPr>
                <w:rFonts w:ascii="PT Astra Serif" w:hAnsi="PT Astra Serif"/>
                <w:lang w:eastAsia="en-US" w:bidi="he-IL"/>
              </w:rPr>
              <w:t>новская – Языково)</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spacing w:val="-6"/>
                <w:lang w:eastAsia="en-US" w:bidi="he-IL"/>
              </w:rPr>
            </w:pPr>
            <w:r w:rsidRPr="00615A3C">
              <w:rPr>
                <w:rFonts w:ascii="PT Astra Serif" w:hAnsi="PT Astra Serif"/>
                <w:spacing w:val="-6"/>
                <w:lang w:eastAsia="en-US" w:bidi="he-IL"/>
              </w:rPr>
              <w:t>ВЛ 110 кВ Ульяновская – Ишеевка с отпайкой на ПС Мелькомбинат (ВЛ 110 кВ Ульяновская – Ишеевка)</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Языково – Карсун</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 xml:space="preserve">ВЛ 110 кВ Северная – Ишеевка с отпайкой на ПС Лесная, </w:t>
            </w:r>
            <w:r w:rsidRPr="00615A3C">
              <w:rPr>
                <w:rFonts w:ascii="PT Astra Serif" w:hAnsi="PT Astra Serif"/>
                <w:lang w:eastAsia="en-US" w:bidi="he-IL"/>
              </w:rPr>
              <w:br/>
              <w:t>I цепь (ВЛ 110 кВ Лесная-1)</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 xml:space="preserve">ВЛ 110 кВ Северная – Ишеевка с отпайкой на ПС Лесная, </w:t>
            </w:r>
            <w:r w:rsidRPr="00615A3C">
              <w:rPr>
                <w:rFonts w:ascii="PT Astra Serif" w:hAnsi="PT Astra Serif"/>
                <w:lang w:eastAsia="en-US" w:bidi="he-IL"/>
              </w:rPr>
              <w:br/>
              <w:t>II цепь (ВЛ 110 кВ Лесная-2)</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Барыш – Вешкайма-110 (ВЛ 110 кВ Барыш – Вешкайма)</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Барыш – Тимошкино</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Жихаревка тяговая – Рачейка тяговая (ВЛ 110 кВ Раче</w:t>
            </w:r>
            <w:r w:rsidRPr="00615A3C">
              <w:rPr>
                <w:rFonts w:ascii="PT Astra Serif" w:hAnsi="PT Astra Serif"/>
                <w:lang w:eastAsia="en-US" w:bidi="he-IL"/>
              </w:rPr>
              <w:t>й</w:t>
            </w:r>
            <w:r w:rsidRPr="00615A3C">
              <w:rPr>
                <w:rFonts w:ascii="PT Astra Serif" w:hAnsi="PT Astra Serif"/>
                <w:lang w:eastAsia="en-US" w:bidi="he-IL"/>
              </w:rPr>
              <w:t>ка-2, участок ПС Жихаревка – ПС Рачейка)</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Сызрань – Рачейка тяговая (ВЛ 110 кВ Рачейка-1)</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Сызрань – Жихаревка (ВЛ 110 кВ Рачейка-2,</w:t>
            </w:r>
            <w:r w:rsidRPr="00615A3C">
              <w:rPr>
                <w:rFonts w:ascii="PT Astra Serif" w:hAnsi="PT Astra Serif"/>
                <w:lang w:eastAsia="en-US" w:bidi="he-IL"/>
              </w:rPr>
              <w:br/>
              <w:t>2 участок ПС Сызрань – ПС Жихаревка)</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Черемшанская – Новая Майна-1</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Черемшанская – Новая Майна-2</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Новая Майна – Новая Малыкла</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Новая Малыкла – Александровка</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Александровка – Садовая</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9173E3">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Чердаклы – Дмитриево</w:t>
            </w:r>
            <w:r w:rsidR="00FA6C0B" w:rsidRPr="00615A3C">
              <w:rPr>
                <w:rFonts w:ascii="PT Astra Serif" w:hAnsi="PT Astra Serif"/>
                <w:lang w:eastAsia="en-US" w:bidi="he-IL"/>
              </w:rPr>
              <w:t>-</w:t>
            </w:r>
            <w:r w:rsidRPr="00615A3C">
              <w:rPr>
                <w:rFonts w:ascii="PT Astra Serif" w:hAnsi="PT Astra Serif"/>
                <w:lang w:eastAsia="en-US" w:bidi="he-IL"/>
              </w:rPr>
              <w:t>Помряскино</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w:t>
            </w:r>
            <w:r w:rsidR="00FA6C0B" w:rsidRPr="00615A3C">
              <w:rPr>
                <w:rFonts w:ascii="PT Astra Serif" w:hAnsi="PT Astra Serif"/>
                <w:lang w:eastAsia="en-US" w:bidi="he-IL"/>
              </w:rPr>
              <w:t>В Дмитриево-</w:t>
            </w:r>
            <w:r w:rsidRPr="00615A3C">
              <w:rPr>
                <w:rFonts w:ascii="PT Astra Serif" w:hAnsi="PT Astra Serif"/>
                <w:lang w:eastAsia="en-US" w:bidi="he-IL"/>
              </w:rPr>
              <w:t>Помряскино – Красная Река</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Димитровград – Тиинск</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Красная Река – Прибрежная</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Красная Река – Матвеевка</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273BA4" w:rsidP="00273BA4">
            <w:pPr>
              <w:jc w:val="both"/>
              <w:rPr>
                <w:rFonts w:ascii="PT Astra Serif" w:hAnsi="PT Astra Serif"/>
                <w:lang w:eastAsia="en-US" w:bidi="he-IL"/>
              </w:rPr>
            </w:pPr>
            <w:r w:rsidRPr="00615A3C">
              <w:rPr>
                <w:rFonts w:ascii="PT Astra Serif" w:hAnsi="PT Astra Serif"/>
                <w:lang w:eastAsia="en-US" w:bidi="he-IL"/>
              </w:rPr>
              <w:t>ВЛ 110 кВ Озе</w:t>
            </w:r>
            <w:r w:rsidR="007E4A9F" w:rsidRPr="00615A3C">
              <w:rPr>
                <w:rFonts w:ascii="PT Astra Serif" w:hAnsi="PT Astra Serif"/>
                <w:lang w:eastAsia="en-US" w:bidi="he-IL"/>
              </w:rPr>
              <w:t>рки – Старое Матюшкино</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Старое Матюшкино – Красная Река</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Матвеевка – Болгары</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Новочеремшанск – Кармала</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Связь-1</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Связь-2</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Ишеевка – Раково</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Ульяновская – Цильна</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Заволжская-1</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Заволжская-2</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Карсун – Сосновка</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Сосновка – Чамзинка</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Белый Ключ-1</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Белый Ключ-2</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Сурская-1</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Сурская-2</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Кротково – Елаур</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273BA4" w:rsidP="00273BA4">
            <w:pPr>
              <w:jc w:val="both"/>
              <w:rPr>
                <w:rFonts w:ascii="PT Astra Serif" w:hAnsi="PT Astra Serif"/>
                <w:lang w:eastAsia="en-US" w:bidi="he-IL"/>
              </w:rPr>
            </w:pPr>
            <w:r w:rsidRPr="00615A3C">
              <w:rPr>
                <w:rFonts w:ascii="PT Astra Serif" w:hAnsi="PT Astra Serif"/>
                <w:lang w:eastAsia="en-US" w:bidi="he-IL"/>
              </w:rPr>
              <w:t>ВЛ 110 кВ Креме</w:t>
            </w:r>
            <w:r w:rsidR="007E4A9F" w:rsidRPr="00615A3C">
              <w:rPr>
                <w:rFonts w:ascii="PT Astra Serif" w:hAnsi="PT Astra Serif"/>
                <w:lang w:eastAsia="en-US" w:bidi="he-IL"/>
              </w:rPr>
              <w:t>нки – Сенгилей город</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ЗСК-1</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ЗСК-2</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ЗСК – Тереньга</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Тереньга – Кротково</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Сенгилей город – Елаур</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Ключики – Евлашево</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spacing w:val="-4"/>
                <w:lang w:eastAsia="en-US" w:bidi="he-IL"/>
              </w:rPr>
            </w:pPr>
            <w:r w:rsidRPr="00615A3C">
              <w:rPr>
                <w:rFonts w:ascii="PT Astra Serif" w:hAnsi="PT Astra Serif"/>
                <w:spacing w:val="-4"/>
                <w:lang w:eastAsia="en-US" w:bidi="he-IL"/>
              </w:rPr>
              <w:t>ВЛ 110 кВ Ключики – Никулино с отпайкой на ПС Никулино тяговая</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Ключики-1</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Ключики-2</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Ключики – Павловка</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Коптевка тяговая – Радищево</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Радищево – Старая Кулатка</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Клин – Старая Кулатка</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Старая Кулатка – Павловка</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Барыш-1</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Барыш-2</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Стройбаза-1</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Стройбаза-2</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Промплошадка-1</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Промплошадка-2</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273BA4">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273BA4">
            <w:pPr>
              <w:jc w:val="both"/>
              <w:rPr>
                <w:rFonts w:ascii="PT Astra Serif" w:hAnsi="PT Astra Serif"/>
                <w:lang w:eastAsia="en-US" w:bidi="he-IL"/>
              </w:rPr>
            </w:pPr>
            <w:r w:rsidRPr="00615A3C">
              <w:rPr>
                <w:rFonts w:ascii="PT Astra Serif" w:hAnsi="PT Astra Serif"/>
                <w:lang w:eastAsia="en-US" w:bidi="he-IL"/>
              </w:rPr>
              <w:t>ВЛ 110 кВ Водозабор-1</w:t>
            </w:r>
          </w:p>
        </w:tc>
        <w:tc>
          <w:tcPr>
            <w:tcW w:w="1917" w:type="dxa"/>
          </w:tcPr>
          <w:p w:rsidR="007E4A9F" w:rsidRPr="00615A3C" w:rsidRDefault="007E4A9F" w:rsidP="00273BA4">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Водозабор-2</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ОСК-1</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ОСК-2</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Новый город-1</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Новый город-2</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615A3C"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Новый город-3</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r w:rsidR="00F119AD" w:rsidRPr="00615A3C" w:rsidTr="006D40C7">
        <w:trPr>
          <w:cantSplit/>
          <w:jc w:val="center"/>
        </w:trPr>
        <w:tc>
          <w:tcPr>
            <w:tcW w:w="643" w:type="dxa"/>
          </w:tcPr>
          <w:p w:rsidR="007E4A9F" w:rsidRPr="00615A3C" w:rsidRDefault="007E4A9F" w:rsidP="00904448">
            <w:pPr>
              <w:numPr>
                <w:ilvl w:val="0"/>
                <w:numId w:val="26"/>
              </w:numPr>
              <w:ind w:left="-29" w:right="-111" w:firstLine="0"/>
              <w:jc w:val="center"/>
              <w:rPr>
                <w:rFonts w:ascii="PT Astra Serif" w:hAnsi="PT Astra Serif"/>
                <w:lang w:eastAsia="en-US" w:bidi="he-IL"/>
              </w:rPr>
            </w:pPr>
          </w:p>
        </w:tc>
        <w:tc>
          <w:tcPr>
            <w:tcW w:w="7230" w:type="dxa"/>
            <w:vAlign w:val="center"/>
          </w:tcPr>
          <w:p w:rsidR="007E4A9F" w:rsidRPr="00615A3C" w:rsidRDefault="007E4A9F" w:rsidP="00904448">
            <w:pPr>
              <w:jc w:val="both"/>
              <w:rPr>
                <w:rFonts w:ascii="PT Astra Serif" w:hAnsi="PT Astra Serif"/>
                <w:lang w:eastAsia="en-US" w:bidi="he-IL"/>
              </w:rPr>
            </w:pPr>
            <w:r w:rsidRPr="00615A3C">
              <w:rPr>
                <w:rFonts w:ascii="PT Astra Serif" w:hAnsi="PT Astra Serif"/>
                <w:lang w:eastAsia="en-US" w:bidi="he-IL"/>
              </w:rPr>
              <w:t>ВЛ 110 кВ Новый город-4</w:t>
            </w:r>
          </w:p>
        </w:tc>
        <w:tc>
          <w:tcPr>
            <w:tcW w:w="1917" w:type="dxa"/>
          </w:tcPr>
          <w:p w:rsidR="007E4A9F" w:rsidRPr="00615A3C" w:rsidRDefault="007E4A9F" w:rsidP="00904448">
            <w:pPr>
              <w:jc w:val="center"/>
              <w:rPr>
                <w:rFonts w:ascii="PT Astra Serif" w:hAnsi="PT Astra Serif"/>
                <w:lang w:eastAsia="en-US" w:bidi="he-IL"/>
              </w:rPr>
            </w:pPr>
            <w:r w:rsidRPr="00615A3C">
              <w:rPr>
                <w:rFonts w:ascii="PT Astra Serif" w:hAnsi="PT Astra Serif"/>
                <w:lang w:eastAsia="en-US" w:bidi="he-IL"/>
              </w:rPr>
              <w:t>110</w:t>
            </w:r>
          </w:p>
        </w:tc>
      </w:tr>
    </w:tbl>
    <w:p w:rsidR="000241E4" w:rsidRPr="00615A3C" w:rsidRDefault="000241E4" w:rsidP="00904448">
      <w:pPr>
        <w:suppressAutoHyphens/>
        <w:ind w:firstLine="709"/>
        <w:jc w:val="both"/>
        <w:rPr>
          <w:rFonts w:ascii="PT Astra Serif" w:hAnsi="PT Astra Serif"/>
          <w:sz w:val="28"/>
          <w:szCs w:val="28"/>
          <w:lang w:bidi="he-IL"/>
        </w:rPr>
      </w:pPr>
    </w:p>
    <w:p w:rsidR="007E4A9F" w:rsidRPr="00615A3C" w:rsidRDefault="007E4A9F" w:rsidP="00904448">
      <w:pPr>
        <w:suppressAutoHyphens/>
        <w:ind w:firstLine="709"/>
        <w:jc w:val="both"/>
        <w:rPr>
          <w:rFonts w:ascii="PT Astra Serif" w:hAnsi="PT Astra Serif"/>
          <w:sz w:val="28"/>
          <w:szCs w:val="28"/>
          <w:lang w:bidi="he-IL"/>
        </w:rPr>
      </w:pPr>
      <w:r w:rsidRPr="00615A3C">
        <w:rPr>
          <w:rFonts w:ascii="PT Astra Serif" w:hAnsi="PT Astra Serif"/>
          <w:sz w:val="28"/>
          <w:szCs w:val="28"/>
          <w:lang w:bidi="he-IL"/>
        </w:rPr>
        <w:t>На территории энергосистемы Ульяновской области наход</w:t>
      </w:r>
      <w:r w:rsidR="009E7BEE" w:rsidRPr="00615A3C">
        <w:rPr>
          <w:rFonts w:ascii="PT Astra Serif" w:hAnsi="PT Astra Serif"/>
          <w:sz w:val="28"/>
          <w:szCs w:val="28"/>
          <w:lang w:bidi="he-IL"/>
        </w:rPr>
        <w:t>я</w:t>
      </w:r>
      <w:r w:rsidRPr="00615A3C">
        <w:rPr>
          <w:rFonts w:ascii="PT Astra Serif" w:hAnsi="PT Astra Serif"/>
          <w:sz w:val="28"/>
          <w:szCs w:val="28"/>
          <w:lang w:bidi="he-IL"/>
        </w:rPr>
        <w:t xml:space="preserve">тся </w:t>
      </w:r>
      <w:r w:rsidRPr="00615A3C">
        <w:rPr>
          <w:rFonts w:ascii="PT Astra Serif" w:hAnsi="PT Astra Serif"/>
          <w:sz w:val="28"/>
          <w:szCs w:val="28"/>
          <w:lang w:bidi="he-IL"/>
        </w:rPr>
        <w:br/>
        <w:t>12</w:t>
      </w:r>
      <w:r w:rsidR="00933D70" w:rsidRPr="00615A3C">
        <w:rPr>
          <w:rFonts w:ascii="PT Astra Serif" w:hAnsi="PT Astra Serif"/>
          <w:sz w:val="28"/>
          <w:szCs w:val="28"/>
          <w:lang w:bidi="he-IL"/>
        </w:rPr>
        <w:t>3</w:t>
      </w:r>
      <w:r w:rsidR="009E7BEE" w:rsidRPr="00615A3C">
        <w:rPr>
          <w:rFonts w:ascii="PT Astra Serif" w:hAnsi="PT Astra Serif"/>
          <w:sz w:val="28"/>
          <w:szCs w:val="28"/>
          <w:lang w:bidi="he-IL"/>
        </w:rPr>
        <w:t>ПС</w:t>
      </w:r>
      <w:r w:rsidRPr="00615A3C">
        <w:rPr>
          <w:rFonts w:ascii="PT Astra Serif" w:hAnsi="PT Astra Serif"/>
          <w:sz w:val="28"/>
          <w:szCs w:val="28"/>
          <w:lang w:bidi="he-IL"/>
        </w:rPr>
        <w:t xml:space="preserve"> классом напряжения 110 кВ и выше.</w:t>
      </w:r>
    </w:p>
    <w:p w:rsidR="005A1E91" w:rsidRPr="00615A3C" w:rsidRDefault="007E4A9F" w:rsidP="00904448">
      <w:pPr>
        <w:suppressAutoHyphens/>
        <w:ind w:firstLine="709"/>
        <w:jc w:val="both"/>
        <w:rPr>
          <w:rFonts w:ascii="PT Astra Serif" w:hAnsi="PT Astra Serif"/>
          <w:bCs/>
          <w:sz w:val="28"/>
          <w:szCs w:val="28"/>
        </w:rPr>
      </w:pPr>
      <w:r w:rsidRPr="00615A3C">
        <w:rPr>
          <w:rFonts w:ascii="PT Astra Serif" w:hAnsi="PT Astra Serif"/>
          <w:sz w:val="28"/>
          <w:szCs w:val="28"/>
          <w:lang w:bidi="he-IL"/>
        </w:rPr>
        <w:t>Перечень ПС и установленная мощность трансформаторного оборудования ПС представлены в таблице 1</w:t>
      </w:r>
      <w:r w:rsidR="000A5979" w:rsidRPr="00615A3C">
        <w:rPr>
          <w:rFonts w:ascii="PT Astra Serif" w:hAnsi="PT Astra Serif"/>
          <w:sz w:val="28"/>
          <w:szCs w:val="28"/>
          <w:lang w:bidi="he-IL"/>
        </w:rPr>
        <w:t>4</w:t>
      </w:r>
      <w:r w:rsidRPr="00615A3C">
        <w:rPr>
          <w:rFonts w:ascii="PT Astra Serif" w:hAnsi="PT Astra Serif"/>
          <w:sz w:val="28"/>
          <w:szCs w:val="28"/>
          <w:lang w:bidi="he-IL"/>
        </w:rPr>
        <w:t>.</w:t>
      </w:r>
    </w:p>
    <w:p w:rsidR="004423BA" w:rsidRPr="00615A3C" w:rsidRDefault="004423BA" w:rsidP="00904448">
      <w:pPr>
        <w:pStyle w:val="af6"/>
        <w:jc w:val="right"/>
        <w:rPr>
          <w:rFonts w:ascii="PT Astra Serif" w:hAnsi="PT Astra Serif"/>
          <w:bCs/>
          <w:sz w:val="28"/>
          <w:szCs w:val="28"/>
        </w:rPr>
      </w:pPr>
    </w:p>
    <w:p w:rsidR="007E4A9F" w:rsidRPr="00615A3C" w:rsidRDefault="007E4A9F" w:rsidP="00904448">
      <w:pPr>
        <w:pStyle w:val="af6"/>
        <w:jc w:val="right"/>
        <w:rPr>
          <w:rFonts w:ascii="PT Astra Serif" w:hAnsi="PT Astra Serif"/>
          <w:bCs/>
          <w:sz w:val="28"/>
          <w:szCs w:val="28"/>
        </w:rPr>
      </w:pPr>
      <w:r w:rsidRPr="00615A3C">
        <w:rPr>
          <w:rFonts w:ascii="PT Astra Serif" w:hAnsi="PT Astra Serif"/>
          <w:bCs/>
          <w:sz w:val="28"/>
          <w:szCs w:val="28"/>
        </w:rPr>
        <w:t>Таблиц</w:t>
      </w:r>
      <w:r w:rsidR="00723B35" w:rsidRPr="00615A3C">
        <w:rPr>
          <w:rFonts w:ascii="PT Astra Serif" w:hAnsi="PT Astra Serif"/>
          <w:bCs/>
          <w:sz w:val="28"/>
          <w:szCs w:val="28"/>
        </w:rPr>
        <w:t>а 1</w:t>
      </w:r>
      <w:r w:rsidR="000A5979" w:rsidRPr="00615A3C">
        <w:rPr>
          <w:rFonts w:ascii="PT Astra Serif" w:hAnsi="PT Astra Serif"/>
          <w:bCs/>
          <w:sz w:val="28"/>
          <w:szCs w:val="28"/>
        </w:rPr>
        <w:t>4</w:t>
      </w:r>
    </w:p>
    <w:p w:rsidR="00F70592" w:rsidRPr="00615A3C" w:rsidRDefault="00F70592" w:rsidP="00904448">
      <w:pPr>
        <w:pStyle w:val="af6"/>
        <w:jc w:val="right"/>
        <w:rPr>
          <w:rFonts w:ascii="PT Astra Serif" w:hAnsi="PT Astra Serif"/>
          <w:bCs/>
          <w:sz w:val="28"/>
          <w:szCs w:val="28"/>
        </w:rPr>
      </w:pPr>
    </w:p>
    <w:tbl>
      <w:tblPr>
        <w:tblW w:w="9708" w:type="dxa"/>
        <w:tblBorders>
          <w:top w:val="single" w:sz="4" w:space="0" w:color="auto"/>
          <w:left w:val="single" w:sz="4" w:space="0" w:color="auto"/>
          <w:right w:val="single" w:sz="4" w:space="0" w:color="auto"/>
          <w:insideH w:val="single" w:sz="4" w:space="0" w:color="auto"/>
          <w:insideV w:val="single" w:sz="4" w:space="0" w:color="auto"/>
        </w:tblBorders>
        <w:tblLook w:val="01E0"/>
      </w:tblPr>
      <w:tblGrid>
        <w:gridCol w:w="828"/>
        <w:gridCol w:w="6240"/>
        <w:gridCol w:w="2640"/>
      </w:tblGrid>
      <w:tr w:rsidR="007E4A9F" w:rsidRPr="00615A3C" w:rsidTr="001C7BFC">
        <w:tc>
          <w:tcPr>
            <w:tcW w:w="828" w:type="dxa"/>
            <w:tcBorders>
              <w:bottom w:val="nil"/>
            </w:tcBorders>
            <w:vAlign w:val="center"/>
          </w:tcPr>
          <w:p w:rsidR="007E4A9F" w:rsidRPr="00615A3C" w:rsidRDefault="007E4A9F" w:rsidP="00904448">
            <w:pPr>
              <w:pStyle w:val="af6"/>
              <w:jc w:val="center"/>
              <w:rPr>
                <w:rFonts w:ascii="PT Astra Serif" w:hAnsi="PT Astra Serif"/>
                <w:bCs/>
              </w:rPr>
            </w:pPr>
            <w:r w:rsidRPr="00615A3C">
              <w:rPr>
                <w:rFonts w:ascii="PT Astra Serif" w:hAnsi="PT Astra Serif"/>
                <w:bCs/>
              </w:rPr>
              <w:t>№ п/п</w:t>
            </w:r>
          </w:p>
        </w:tc>
        <w:tc>
          <w:tcPr>
            <w:tcW w:w="6240" w:type="dxa"/>
            <w:tcBorders>
              <w:bottom w:val="nil"/>
            </w:tcBorders>
            <w:vAlign w:val="center"/>
          </w:tcPr>
          <w:p w:rsidR="007E4A9F" w:rsidRPr="00615A3C" w:rsidRDefault="007E4A9F" w:rsidP="00904448">
            <w:pPr>
              <w:pStyle w:val="af6"/>
              <w:jc w:val="center"/>
              <w:rPr>
                <w:rFonts w:ascii="PT Astra Serif" w:hAnsi="PT Astra Serif"/>
                <w:bCs/>
              </w:rPr>
            </w:pPr>
            <w:r w:rsidRPr="00615A3C">
              <w:rPr>
                <w:rFonts w:ascii="PT Astra Serif" w:hAnsi="PT Astra Serif"/>
                <w:bCs/>
              </w:rPr>
              <w:t>Наименование ПС</w:t>
            </w:r>
          </w:p>
        </w:tc>
        <w:tc>
          <w:tcPr>
            <w:tcW w:w="2640" w:type="dxa"/>
            <w:tcBorders>
              <w:bottom w:val="nil"/>
            </w:tcBorders>
            <w:vAlign w:val="center"/>
          </w:tcPr>
          <w:p w:rsidR="007E4A9F" w:rsidRPr="00615A3C" w:rsidRDefault="007E4A9F" w:rsidP="00904448">
            <w:pPr>
              <w:pStyle w:val="af6"/>
              <w:jc w:val="center"/>
              <w:rPr>
                <w:rFonts w:ascii="PT Astra Serif" w:hAnsi="PT Astra Serif"/>
                <w:bCs/>
              </w:rPr>
            </w:pPr>
            <w:r w:rsidRPr="00615A3C">
              <w:rPr>
                <w:rFonts w:ascii="PT Astra Serif" w:hAnsi="PT Astra Serif"/>
              </w:rPr>
              <w:t>Трансформаторная мощность, МВА</w:t>
            </w:r>
          </w:p>
        </w:tc>
      </w:tr>
    </w:tbl>
    <w:p w:rsidR="007E4A9F" w:rsidRPr="00615A3C" w:rsidRDefault="007E4A9F" w:rsidP="00904448">
      <w:pPr>
        <w:rPr>
          <w:rFonts w:ascii="PT Astra Serif" w:hAnsi="PT Astra Serif"/>
          <w:sz w:val="2"/>
          <w:szCs w:val="2"/>
        </w:rPr>
      </w:pPr>
    </w:p>
    <w:tbl>
      <w:tblPr>
        <w:tblW w:w="96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6226"/>
        <w:gridCol w:w="2640"/>
      </w:tblGrid>
      <w:tr w:rsidR="00615A3C" w:rsidRPr="00615A3C" w:rsidTr="00B106C9">
        <w:trPr>
          <w:tblHeader/>
        </w:trPr>
        <w:tc>
          <w:tcPr>
            <w:tcW w:w="828"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w:t>
            </w:r>
          </w:p>
        </w:tc>
        <w:tc>
          <w:tcPr>
            <w:tcW w:w="6226"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w:t>
            </w:r>
          </w:p>
        </w:tc>
        <w:tc>
          <w:tcPr>
            <w:tcW w:w="2640" w:type="dxa"/>
          </w:tcPr>
          <w:p w:rsidR="007E4A9F" w:rsidRPr="00615A3C" w:rsidRDefault="007E4A9F" w:rsidP="00904448">
            <w:pPr>
              <w:pStyle w:val="af6"/>
              <w:jc w:val="center"/>
              <w:rPr>
                <w:rFonts w:ascii="PT Astra Serif" w:hAnsi="PT Astra Serif"/>
              </w:rPr>
            </w:pPr>
            <w:r w:rsidRPr="00615A3C">
              <w:rPr>
                <w:rFonts w:ascii="PT Astra Serif" w:hAnsi="PT Astra Serif"/>
              </w:rPr>
              <w:t>3</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rPr>
              <w:t>ПС 500 кВ Вешкайма</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265,71</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500 кВ Ключики</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1255,78</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220 кВ Ульяновская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377,26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273BA4" w:rsidP="00904448">
            <w:pPr>
              <w:pStyle w:val="af6"/>
              <w:jc w:val="both"/>
              <w:rPr>
                <w:rFonts w:ascii="PT Astra Serif" w:hAnsi="PT Astra Serif"/>
                <w:bCs/>
              </w:rPr>
            </w:pPr>
            <w:r w:rsidRPr="00615A3C">
              <w:rPr>
                <w:rFonts w:ascii="PT Astra Serif" w:hAnsi="PT Astra Serif"/>
                <w:lang w:bidi="he-IL"/>
              </w:rPr>
              <w:t>ПС 220 кВ Креме</w:t>
            </w:r>
            <w:r w:rsidR="007E4A9F" w:rsidRPr="00615A3C">
              <w:rPr>
                <w:rFonts w:ascii="PT Astra Serif" w:hAnsi="PT Astra Serif"/>
                <w:lang w:bidi="he-IL"/>
              </w:rPr>
              <w:t>нки</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431,51</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220 кВ Черемшанская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332,06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220 кВ Барыш</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142,3</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220 кВ 1М (АТ-1, Т-1, Т-2)</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246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2М</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30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3М</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50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lang w:bidi="he-IL"/>
              </w:rPr>
            </w:pPr>
            <w:r w:rsidRPr="00615A3C">
              <w:rPr>
                <w:rFonts w:ascii="PT Astra Serif" w:hAnsi="PT Astra Serif"/>
                <w:lang w:bidi="he-IL"/>
              </w:rPr>
              <w:t>ПС 110 кВ 3М/1</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Центральная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206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Лесная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50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УАЗ</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50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УРЛЗ</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50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УМЗ</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64</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АЗЧ</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50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Северная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100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Ишеевка</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50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Свияга</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126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Южная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56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Большие Ключищи</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16,3</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Восточная</w:t>
            </w:r>
          </w:p>
        </w:tc>
        <w:tc>
          <w:tcPr>
            <w:tcW w:w="2640" w:type="dxa"/>
          </w:tcPr>
          <w:p w:rsidR="007E4A9F" w:rsidRPr="00615A3C" w:rsidRDefault="0001343C" w:rsidP="00904448">
            <w:pPr>
              <w:pStyle w:val="af6"/>
              <w:jc w:val="center"/>
              <w:rPr>
                <w:rFonts w:ascii="PT Astra Serif" w:hAnsi="PT Astra Serif"/>
                <w:bCs/>
              </w:rPr>
            </w:pPr>
            <w:r w:rsidRPr="00615A3C">
              <w:rPr>
                <w:rFonts w:ascii="PT Astra Serif" w:hAnsi="PT Astra Serif"/>
                <w:bCs/>
              </w:rPr>
              <w:t>80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Тепличная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12,6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Отрада</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16,3</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Уржумская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12,6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Тагай</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6,3</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Чуфарово</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12,6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Россия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12,6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Выры</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8,8</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Луговая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12,6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Карсун</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41</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Языково</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Майна</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16,3</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Игнатовка</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12,6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Тимошкино</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Александровка</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12,6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Мулловка</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F7170E" w:rsidP="00904448">
            <w:pPr>
              <w:pStyle w:val="af6"/>
              <w:jc w:val="both"/>
              <w:rPr>
                <w:rFonts w:ascii="PT Astra Serif" w:hAnsi="PT Astra Serif"/>
                <w:bCs/>
              </w:rPr>
            </w:pPr>
            <w:r w:rsidRPr="00615A3C">
              <w:rPr>
                <w:rFonts w:ascii="PT Astra Serif" w:hAnsi="PT Astra Serif"/>
                <w:lang w:bidi="he-IL"/>
              </w:rPr>
              <w:t>ПС 110 кВ Озе</w:t>
            </w:r>
            <w:r w:rsidR="007E4A9F" w:rsidRPr="00615A3C">
              <w:rPr>
                <w:rFonts w:ascii="PT Astra Serif" w:hAnsi="PT Astra Serif"/>
                <w:lang w:bidi="he-IL"/>
              </w:rPr>
              <w:t>рки</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16,3</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Чердаклы</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50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Мирная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Матвеевка</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16,3</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Мелекесс городская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80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tabs>
                <w:tab w:val="left" w:pos="1473"/>
              </w:tabs>
              <w:jc w:val="both"/>
              <w:rPr>
                <w:rFonts w:ascii="PT Astra Serif" w:hAnsi="PT Astra Serif"/>
                <w:bCs/>
              </w:rPr>
            </w:pPr>
            <w:r w:rsidRPr="00615A3C">
              <w:rPr>
                <w:rFonts w:ascii="PT Astra Serif" w:hAnsi="PT Astra Serif"/>
                <w:lang w:bidi="he-IL"/>
              </w:rPr>
              <w:t>ПС 110 кВ Вешкайма</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Инза тяговая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50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Налейка тяговая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31</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Безводовка</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Коромысловка тяговая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25</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tabs>
                <w:tab w:val="left" w:pos="2078"/>
              </w:tabs>
              <w:jc w:val="both"/>
              <w:rPr>
                <w:rFonts w:ascii="PT Astra Serif" w:hAnsi="PT Astra Serif"/>
                <w:bCs/>
              </w:rPr>
            </w:pPr>
            <w:r w:rsidRPr="00615A3C">
              <w:rPr>
                <w:rFonts w:ascii="PT Astra Serif" w:hAnsi="PT Astra Serif"/>
                <w:lang w:bidi="he-IL"/>
              </w:rPr>
              <w:t>ПС 110 кВ Патрикеево тяговая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25</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Редуктор</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16,3</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Должниково тяговая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35</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Ночка тяговая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30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ПОШ</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Сура</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31</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Клин</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80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Коптевка тяговая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35</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Старая Кулатка</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12,6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Павловка</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Радищево</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Канадей тяговая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Новообразцовая тяговая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32</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Журавлинская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12,6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Репьёвка тяговая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30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Нагорная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Куроедово</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6,3</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Ключики тяговая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30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Рачейка тяговая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30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Никулино</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7,5</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Лебяжье</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6,3</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Рязаново</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Новая Майна</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32</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Новая Малыкла</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12,6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rPr>
                <w:rFonts w:ascii="PT Astra Serif" w:hAnsi="PT Astra Serif"/>
                <w:bCs/>
              </w:rPr>
            </w:pPr>
            <w:r w:rsidRPr="00615A3C">
              <w:rPr>
                <w:rFonts w:ascii="PT Astra Serif" w:hAnsi="PT Astra Serif"/>
                <w:lang w:bidi="he-IL"/>
              </w:rPr>
              <w:t>ПС 110 кВ Новочеремшанск</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10</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Русский Мелекесс</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2,5</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tabs>
                <w:tab w:val="left" w:pos="1931"/>
              </w:tabs>
              <w:jc w:val="both"/>
              <w:rPr>
                <w:rFonts w:ascii="PT Astra Serif" w:hAnsi="PT Astra Serif"/>
                <w:bCs/>
              </w:rPr>
            </w:pPr>
            <w:r w:rsidRPr="00615A3C">
              <w:rPr>
                <w:rFonts w:ascii="PT Astra Serif" w:hAnsi="PT Astra Serif"/>
                <w:lang w:bidi="he-IL"/>
              </w:rPr>
              <w:t>ПС 110 кВ Тиинск</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26</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tabs>
                <w:tab w:val="left" w:pos="720"/>
              </w:tabs>
              <w:jc w:val="both"/>
              <w:rPr>
                <w:rFonts w:ascii="PT Astra Serif" w:hAnsi="PT Astra Serif"/>
                <w:bCs/>
              </w:rPr>
            </w:pPr>
            <w:r w:rsidRPr="00615A3C">
              <w:rPr>
                <w:rFonts w:ascii="PT Astra Serif" w:hAnsi="PT Astra Serif"/>
                <w:lang w:bidi="he-IL"/>
              </w:rPr>
              <w:t>ПС 110 кВ Жедяевка</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2,5</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Красная Река</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22,3</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Прибрежная</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32</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Старое Матюшкино</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6,3</w:t>
            </w:r>
          </w:p>
        </w:tc>
      </w:tr>
      <w:tr w:rsidR="00615A3C" w:rsidRPr="00615A3C" w:rsidTr="007D41AF">
        <w:tc>
          <w:tcPr>
            <w:tcW w:w="828" w:type="dxa"/>
          </w:tcPr>
          <w:p w:rsidR="007E4A9F" w:rsidRPr="00615A3C" w:rsidRDefault="007E4A9F" w:rsidP="00904448">
            <w:pPr>
              <w:pStyle w:val="af6"/>
              <w:numPr>
                <w:ilvl w:val="0"/>
                <w:numId w:val="27"/>
              </w:numPr>
              <w:ind w:left="0" w:firstLine="0"/>
              <w:jc w:val="center"/>
              <w:rPr>
                <w:rFonts w:ascii="PT Astra Serif" w:hAnsi="PT Astra Serif"/>
                <w:bCs/>
              </w:rPr>
            </w:pPr>
          </w:p>
        </w:tc>
        <w:tc>
          <w:tcPr>
            <w:tcW w:w="6226" w:type="dxa"/>
          </w:tcPr>
          <w:p w:rsidR="007E4A9F" w:rsidRPr="00615A3C" w:rsidRDefault="007E4A9F" w:rsidP="00904448">
            <w:pPr>
              <w:pStyle w:val="af6"/>
              <w:jc w:val="both"/>
              <w:rPr>
                <w:rFonts w:ascii="PT Astra Serif" w:hAnsi="PT Astra Serif"/>
                <w:bCs/>
              </w:rPr>
            </w:pPr>
            <w:r w:rsidRPr="00615A3C">
              <w:rPr>
                <w:rFonts w:ascii="PT Astra Serif" w:hAnsi="PT Astra Serif"/>
                <w:lang w:bidi="he-IL"/>
              </w:rPr>
              <w:t>ПС 110 кВ Дмитриево</w:t>
            </w:r>
            <w:r w:rsidR="00B777DB" w:rsidRPr="00615A3C">
              <w:rPr>
                <w:rFonts w:ascii="PT Astra Serif" w:hAnsi="PT Astra Serif"/>
                <w:lang w:bidi="he-IL"/>
              </w:rPr>
              <w:t>-</w:t>
            </w:r>
            <w:r w:rsidRPr="00615A3C">
              <w:rPr>
                <w:rFonts w:ascii="PT Astra Serif" w:hAnsi="PT Astra Serif"/>
                <w:lang w:bidi="he-IL"/>
              </w:rPr>
              <w:t>Помряскино</w:t>
            </w:r>
          </w:p>
        </w:tc>
        <w:tc>
          <w:tcPr>
            <w:tcW w:w="2640" w:type="dxa"/>
          </w:tcPr>
          <w:p w:rsidR="007E4A9F" w:rsidRPr="00615A3C" w:rsidRDefault="007E4A9F" w:rsidP="00904448">
            <w:pPr>
              <w:pStyle w:val="af6"/>
              <w:jc w:val="center"/>
              <w:rPr>
                <w:rFonts w:ascii="PT Astra Serif" w:hAnsi="PT Astra Serif"/>
                <w:bCs/>
              </w:rPr>
            </w:pPr>
            <w:r w:rsidRPr="00615A3C">
              <w:rPr>
                <w:rFonts w:ascii="PT Astra Serif" w:hAnsi="PT Astra Serif"/>
                <w:bCs/>
              </w:rPr>
              <w:t>2,5</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Водозабор</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20</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Зенит</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12,6</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ГПП 110 кВ Площадка А</w:t>
            </w:r>
          </w:p>
        </w:tc>
        <w:tc>
          <w:tcPr>
            <w:tcW w:w="2640" w:type="dxa"/>
          </w:tcPr>
          <w:p w:rsidR="007E4A9F" w:rsidRPr="00615A3C" w:rsidRDefault="00895EEE" w:rsidP="004F0971">
            <w:pPr>
              <w:pStyle w:val="af6"/>
              <w:spacing w:line="245" w:lineRule="auto"/>
              <w:jc w:val="center"/>
              <w:rPr>
                <w:rFonts w:ascii="PT Astra Serif" w:hAnsi="PT Astra Serif"/>
                <w:bCs/>
              </w:rPr>
            </w:pPr>
            <w:r w:rsidRPr="00615A3C">
              <w:rPr>
                <w:rFonts w:ascii="PT Astra Serif" w:hAnsi="PT Astra Serif"/>
                <w:bCs/>
              </w:rPr>
              <w:t>80</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СОРВ</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32</w:t>
            </w:r>
          </w:p>
        </w:tc>
      </w:tr>
      <w:tr w:rsidR="00615A3C" w:rsidRPr="00615A3C" w:rsidTr="00EA3B53">
        <w:trPr>
          <w:trHeight w:val="64"/>
        </w:trPr>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Промплощадка-1</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126</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Промплощадка-2</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80</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Стройбаза</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50</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Главная понизительная подстанция (далее – ГПП) Площадка-3</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32</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rPr>
                <w:rFonts w:ascii="PT Astra Serif" w:hAnsi="PT Astra Serif"/>
                <w:bCs/>
              </w:rPr>
            </w:pPr>
            <w:r w:rsidRPr="00615A3C">
              <w:rPr>
                <w:rFonts w:ascii="PT Astra Serif" w:hAnsi="PT Astra Serif"/>
                <w:lang w:bidi="he-IL"/>
              </w:rPr>
              <w:t>ПС 110 кВ Станкозавод</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32</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Новый город-1</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126</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Новый город-2</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80</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ОСК</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20</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ГНС-2</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32</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tabs>
                <w:tab w:val="left" w:pos="1489"/>
              </w:tabs>
              <w:spacing w:line="245" w:lineRule="auto"/>
              <w:jc w:val="both"/>
              <w:rPr>
                <w:rFonts w:ascii="PT Astra Serif" w:hAnsi="PT Astra Serif"/>
                <w:bCs/>
              </w:rPr>
            </w:pPr>
            <w:r w:rsidRPr="00615A3C">
              <w:rPr>
                <w:rFonts w:ascii="PT Astra Serif" w:hAnsi="PT Astra Serif"/>
                <w:lang w:bidi="he-IL"/>
              </w:rPr>
              <w:t>ПС 110 кВ Заволжская</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75</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МИЗ</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10</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tabs>
                <w:tab w:val="left" w:pos="1800"/>
              </w:tabs>
              <w:spacing w:line="245" w:lineRule="auto"/>
              <w:jc w:val="both"/>
              <w:rPr>
                <w:rFonts w:ascii="PT Astra Serif" w:hAnsi="PT Astra Serif"/>
                <w:bCs/>
              </w:rPr>
            </w:pPr>
            <w:r w:rsidRPr="00615A3C">
              <w:rPr>
                <w:rFonts w:ascii="PT Astra Serif" w:hAnsi="PT Astra Serif"/>
                <w:lang w:bidi="he-IL"/>
              </w:rPr>
              <w:t>ПС 110 кВ Криуши</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12,6</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Тушна</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6,3</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rPr>
                <w:rFonts w:ascii="PT Astra Serif" w:hAnsi="PT Astra Serif"/>
                <w:bCs/>
              </w:rPr>
            </w:pPr>
            <w:r w:rsidRPr="00615A3C">
              <w:rPr>
                <w:rFonts w:ascii="PT Astra Serif" w:hAnsi="PT Astra Serif"/>
                <w:lang w:bidi="he-IL"/>
              </w:rPr>
              <w:t>ПС 110 кВ Сенгилей цемзавод</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25</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Сенгилей город</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12,6</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Елаур</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12,6</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Кротково</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6,3</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tabs>
                <w:tab w:val="left" w:pos="2471"/>
              </w:tabs>
              <w:spacing w:line="245" w:lineRule="auto"/>
              <w:jc w:val="both"/>
              <w:rPr>
                <w:rFonts w:ascii="PT Astra Serif" w:hAnsi="PT Astra Serif"/>
                <w:bCs/>
              </w:rPr>
            </w:pPr>
            <w:r w:rsidRPr="00615A3C">
              <w:rPr>
                <w:rFonts w:ascii="PT Astra Serif" w:hAnsi="PT Astra Serif"/>
                <w:lang w:bidi="he-IL"/>
              </w:rPr>
              <w:t>ПС 110 кВ ЗСК</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41</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rPr>
                <w:rFonts w:ascii="PT Astra Serif" w:hAnsi="PT Astra Serif"/>
                <w:bCs/>
              </w:rPr>
            </w:pPr>
            <w:r w:rsidRPr="00615A3C">
              <w:rPr>
                <w:rFonts w:ascii="PT Astra Serif" w:hAnsi="PT Astra Serif"/>
                <w:lang w:bidi="he-IL"/>
              </w:rPr>
              <w:t>ПС 110 кВ Скугареевка</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10</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tabs>
                <w:tab w:val="left" w:pos="2373"/>
              </w:tabs>
              <w:spacing w:line="245" w:lineRule="auto"/>
              <w:jc w:val="both"/>
              <w:rPr>
                <w:rFonts w:ascii="PT Astra Serif" w:hAnsi="PT Astra Serif"/>
                <w:bCs/>
              </w:rPr>
            </w:pPr>
            <w:r w:rsidRPr="00615A3C">
              <w:rPr>
                <w:rFonts w:ascii="PT Astra Serif" w:hAnsi="PT Astra Serif"/>
                <w:lang w:bidi="he-IL"/>
              </w:rPr>
              <w:t>ПС 110 кВ Тереньга</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20</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Юбилейная</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32</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tabs>
                <w:tab w:val="left" w:pos="1178"/>
              </w:tabs>
              <w:spacing w:line="245" w:lineRule="auto"/>
              <w:jc w:val="both"/>
              <w:rPr>
                <w:rFonts w:ascii="PT Astra Serif" w:hAnsi="PT Astra Serif"/>
                <w:bCs/>
              </w:rPr>
            </w:pPr>
            <w:r w:rsidRPr="00615A3C">
              <w:rPr>
                <w:rFonts w:ascii="PT Astra Serif" w:hAnsi="PT Astra Serif"/>
                <w:lang w:bidi="he-IL"/>
              </w:rPr>
              <w:t>ПС 110 кВ Белый Ключ</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32</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Мелькомбинат</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12,6</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Гидронамыв</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10</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Бирючевская</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6,3</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Цильна</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40</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Большое Нагаткино</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32</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rPr>
                <w:rFonts w:ascii="PT Astra Serif" w:hAnsi="PT Astra Serif"/>
                <w:bCs/>
              </w:rPr>
            </w:pPr>
            <w:r w:rsidRPr="00615A3C">
              <w:rPr>
                <w:rFonts w:ascii="PT Astra Serif" w:hAnsi="PT Astra Serif"/>
                <w:lang w:bidi="he-IL"/>
              </w:rPr>
              <w:t>ПС 110 кВ Сурская</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32</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Чамзинка</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10</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Сосновка</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6,3</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rPr>
                <w:rFonts w:ascii="PT Astra Serif" w:hAnsi="PT Astra Serif"/>
                <w:bCs/>
              </w:rPr>
            </w:pPr>
            <w:r w:rsidRPr="00615A3C">
              <w:rPr>
                <w:rFonts w:ascii="PT Astra Serif" w:hAnsi="PT Astra Serif"/>
                <w:lang w:bidi="he-IL"/>
              </w:rPr>
              <w:t>ПС 110 кВ Белозерье</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6,3</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Большая Кандарать</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16,3</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tabs>
                <w:tab w:val="left" w:pos="1424"/>
              </w:tabs>
              <w:spacing w:line="245" w:lineRule="auto"/>
              <w:jc w:val="both"/>
              <w:rPr>
                <w:rFonts w:ascii="PT Astra Serif" w:hAnsi="PT Astra Serif"/>
                <w:bCs/>
              </w:rPr>
            </w:pPr>
            <w:r w:rsidRPr="00615A3C">
              <w:rPr>
                <w:rFonts w:ascii="PT Astra Serif" w:hAnsi="PT Astra Serif"/>
                <w:lang w:bidi="he-IL"/>
              </w:rPr>
              <w:t>ПС 110 кВ Горенки</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6,3</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Глотовка</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10</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rPr>
                <w:rFonts w:ascii="PT Astra Serif" w:hAnsi="PT Astra Serif"/>
                <w:bCs/>
              </w:rPr>
            </w:pPr>
            <w:r w:rsidRPr="00615A3C">
              <w:rPr>
                <w:rFonts w:ascii="PT Astra Serif" w:hAnsi="PT Astra Serif"/>
                <w:lang w:bidi="he-IL"/>
              </w:rPr>
              <w:t>ПС 110 кВ Барыш тяговая</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50</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Октябрьская</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5,7</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Шаховская</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6,3</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Барановка</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22,3</w:t>
            </w:r>
          </w:p>
        </w:tc>
      </w:tr>
      <w:tr w:rsidR="00615A3C" w:rsidRPr="00615A3C" w:rsidTr="007D41AF">
        <w:tc>
          <w:tcPr>
            <w:tcW w:w="828" w:type="dxa"/>
          </w:tcPr>
          <w:p w:rsidR="007E4A9F" w:rsidRPr="00615A3C" w:rsidRDefault="007E4A9F" w:rsidP="004F0971">
            <w:pPr>
              <w:pStyle w:val="af6"/>
              <w:numPr>
                <w:ilvl w:val="0"/>
                <w:numId w:val="27"/>
              </w:numPr>
              <w:spacing w:line="245" w:lineRule="auto"/>
              <w:ind w:left="0" w:firstLine="0"/>
              <w:jc w:val="center"/>
              <w:rPr>
                <w:rFonts w:ascii="PT Astra Serif" w:hAnsi="PT Astra Serif"/>
                <w:bCs/>
              </w:rPr>
            </w:pPr>
          </w:p>
        </w:tc>
        <w:tc>
          <w:tcPr>
            <w:tcW w:w="6226" w:type="dxa"/>
          </w:tcPr>
          <w:p w:rsidR="007E4A9F" w:rsidRPr="00615A3C" w:rsidRDefault="007E4A9F" w:rsidP="004F0971">
            <w:pPr>
              <w:pStyle w:val="af6"/>
              <w:spacing w:line="245" w:lineRule="auto"/>
              <w:jc w:val="both"/>
              <w:rPr>
                <w:rFonts w:ascii="PT Astra Serif" w:hAnsi="PT Astra Serif"/>
                <w:bCs/>
              </w:rPr>
            </w:pPr>
            <w:r w:rsidRPr="00615A3C">
              <w:rPr>
                <w:rFonts w:ascii="PT Astra Serif" w:hAnsi="PT Astra Serif"/>
                <w:lang w:bidi="he-IL"/>
              </w:rPr>
              <w:t>ПС 110 кВ Базарный Сызган</w:t>
            </w:r>
          </w:p>
        </w:tc>
        <w:tc>
          <w:tcPr>
            <w:tcW w:w="2640" w:type="dxa"/>
          </w:tcPr>
          <w:p w:rsidR="007E4A9F" w:rsidRPr="00615A3C" w:rsidRDefault="007E4A9F" w:rsidP="004F0971">
            <w:pPr>
              <w:pStyle w:val="af6"/>
              <w:spacing w:line="245" w:lineRule="auto"/>
              <w:jc w:val="center"/>
              <w:rPr>
                <w:rFonts w:ascii="PT Astra Serif" w:hAnsi="PT Astra Serif"/>
                <w:bCs/>
              </w:rPr>
            </w:pPr>
            <w:r w:rsidRPr="00615A3C">
              <w:rPr>
                <w:rFonts w:ascii="PT Astra Serif" w:hAnsi="PT Astra Serif"/>
                <w:bCs/>
              </w:rPr>
              <w:t>6,3</w:t>
            </w:r>
          </w:p>
        </w:tc>
      </w:tr>
      <w:tr w:rsidR="00615A3C" w:rsidRPr="00615A3C" w:rsidTr="007D41AF">
        <w:tc>
          <w:tcPr>
            <w:tcW w:w="828" w:type="dxa"/>
          </w:tcPr>
          <w:p w:rsidR="00933D70" w:rsidRPr="00615A3C" w:rsidRDefault="00933D70" w:rsidP="004F0971">
            <w:pPr>
              <w:pStyle w:val="af6"/>
              <w:numPr>
                <w:ilvl w:val="0"/>
                <w:numId w:val="27"/>
              </w:numPr>
              <w:spacing w:line="245" w:lineRule="auto"/>
              <w:ind w:left="0" w:firstLine="0"/>
              <w:jc w:val="center"/>
              <w:rPr>
                <w:rFonts w:ascii="PT Astra Serif" w:hAnsi="PT Astra Serif"/>
                <w:bCs/>
              </w:rPr>
            </w:pPr>
          </w:p>
        </w:tc>
        <w:tc>
          <w:tcPr>
            <w:tcW w:w="6226" w:type="dxa"/>
          </w:tcPr>
          <w:p w:rsidR="00933D70" w:rsidRPr="00615A3C" w:rsidRDefault="00933D70" w:rsidP="004F0971">
            <w:pPr>
              <w:pStyle w:val="af6"/>
              <w:spacing w:line="245" w:lineRule="auto"/>
              <w:jc w:val="both"/>
              <w:rPr>
                <w:rFonts w:ascii="PT Astra Serif" w:hAnsi="PT Astra Serif"/>
                <w:lang w:bidi="he-IL"/>
              </w:rPr>
            </w:pPr>
            <w:r w:rsidRPr="00615A3C">
              <w:rPr>
                <w:rFonts w:ascii="PT Astra Serif" w:hAnsi="PT Astra Serif"/>
                <w:lang w:bidi="he-IL"/>
              </w:rPr>
              <w:t>ПС 110 кВ Новая</w:t>
            </w:r>
          </w:p>
        </w:tc>
        <w:tc>
          <w:tcPr>
            <w:tcW w:w="2640" w:type="dxa"/>
          </w:tcPr>
          <w:p w:rsidR="00933D70" w:rsidRPr="00615A3C" w:rsidRDefault="00933D70" w:rsidP="004F0971">
            <w:pPr>
              <w:pStyle w:val="af6"/>
              <w:spacing w:line="245" w:lineRule="auto"/>
              <w:jc w:val="center"/>
              <w:rPr>
                <w:rFonts w:ascii="PT Astra Serif" w:hAnsi="PT Astra Serif"/>
                <w:bCs/>
              </w:rPr>
            </w:pPr>
            <w:r w:rsidRPr="00615A3C">
              <w:rPr>
                <w:rFonts w:ascii="PT Astra Serif" w:hAnsi="PT Astra Serif"/>
                <w:bCs/>
              </w:rPr>
              <w:t>32</w:t>
            </w:r>
          </w:p>
        </w:tc>
      </w:tr>
      <w:tr w:rsidR="007E4A9F" w:rsidRPr="00615A3C" w:rsidTr="00B106C9">
        <w:tc>
          <w:tcPr>
            <w:tcW w:w="7054" w:type="dxa"/>
            <w:gridSpan w:val="2"/>
          </w:tcPr>
          <w:p w:rsidR="007E4A9F" w:rsidRPr="00615A3C" w:rsidRDefault="007E4A9F" w:rsidP="004F0971">
            <w:pPr>
              <w:pStyle w:val="af6"/>
              <w:spacing w:line="245" w:lineRule="auto"/>
              <w:jc w:val="both"/>
              <w:rPr>
                <w:rFonts w:ascii="PT Astra Serif" w:hAnsi="PT Astra Serif"/>
                <w:b/>
                <w:lang w:bidi="he-IL"/>
              </w:rPr>
            </w:pPr>
            <w:r w:rsidRPr="00615A3C">
              <w:rPr>
                <w:rFonts w:ascii="PT Astra Serif" w:hAnsi="PT Astra Serif"/>
                <w:b/>
                <w:lang w:bidi="he-IL"/>
              </w:rPr>
              <w:t>Итого</w:t>
            </w:r>
          </w:p>
        </w:tc>
        <w:tc>
          <w:tcPr>
            <w:tcW w:w="2640" w:type="dxa"/>
          </w:tcPr>
          <w:p w:rsidR="007E4A9F" w:rsidRPr="00615A3C" w:rsidRDefault="0001343C" w:rsidP="004F0971">
            <w:pPr>
              <w:pStyle w:val="af6"/>
              <w:spacing w:line="245" w:lineRule="auto"/>
              <w:jc w:val="center"/>
              <w:rPr>
                <w:rFonts w:ascii="PT Astra Serif" w:hAnsi="PT Astra Serif"/>
                <w:b/>
                <w:bCs/>
              </w:rPr>
            </w:pPr>
            <w:r w:rsidRPr="00615A3C">
              <w:rPr>
                <w:rFonts w:ascii="PT Astra Serif" w:hAnsi="PT Astra Serif"/>
                <w:b/>
                <w:bCs/>
              </w:rPr>
              <w:t>6635</w:t>
            </w:r>
            <w:r w:rsidR="00933D70" w:rsidRPr="00615A3C">
              <w:rPr>
                <w:rFonts w:ascii="PT Astra Serif" w:hAnsi="PT Astra Serif"/>
                <w:b/>
                <w:bCs/>
              </w:rPr>
              <w:t>,42</w:t>
            </w:r>
          </w:p>
        </w:tc>
      </w:tr>
    </w:tbl>
    <w:p w:rsidR="004E772B" w:rsidRPr="00615A3C" w:rsidRDefault="003C775E" w:rsidP="00904448">
      <w:pPr>
        <w:pStyle w:val="af6"/>
        <w:suppressAutoHyphens/>
        <w:jc w:val="center"/>
        <w:rPr>
          <w:rFonts w:ascii="PT Astra Serif" w:hAnsi="PT Astra Serif"/>
          <w:sz w:val="28"/>
          <w:szCs w:val="28"/>
        </w:rPr>
      </w:pPr>
      <w:r w:rsidRPr="00615A3C">
        <w:rPr>
          <w:rFonts w:ascii="PT Astra Serif" w:hAnsi="PT Astra Serif"/>
          <w:sz w:val="28"/>
          <w:szCs w:val="28"/>
        </w:rPr>
        <w:t>2.10</w:t>
      </w:r>
      <w:r w:rsidR="007E4A9F" w:rsidRPr="00615A3C">
        <w:rPr>
          <w:rFonts w:ascii="PT Astra Serif" w:hAnsi="PT Astra Serif"/>
          <w:sz w:val="28"/>
          <w:szCs w:val="28"/>
        </w:rPr>
        <w:t xml:space="preserve">. Действующие </w:t>
      </w:r>
      <w:r w:rsidR="003A3926" w:rsidRPr="00615A3C">
        <w:rPr>
          <w:rFonts w:ascii="PT Astra Serif" w:hAnsi="PT Astra Serif"/>
          <w:sz w:val="28"/>
          <w:szCs w:val="28"/>
        </w:rPr>
        <w:t>сетевыеорганизации</w:t>
      </w:r>
    </w:p>
    <w:p w:rsidR="007E4A9F" w:rsidRPr="00615A3C" w:rsidRDefault="007E4A9F" w:rsidP="00904448">
      <w:pPr>
        <w:pStyle w:val="af6"/>
        <w:suppressAutoHyphens/>
        <w:jc w:val="center"/>
        <w:rPr>
          <w:rFonts w:ascii="PT Astra Serif" w:hAnsi="PT Astra Serif"/>
          <w:sz w:val="28"/>
          <w:szCs w:val="28"/>
        </w:rPr>
      </w:pPr>
      <w:r w:rsidRPr="00615A3C">
        <w:rPr>
          <w:rFonts w:ascii="PT Astra Serif" w:hAnsi="PT Astra Serif"/>
          <w:sz w:val="28"/>
          <w:szCs w:val="28"/>
        </w:rPr>
        <w:t>на территории Ульяновской области</w:t>
      </w:r>
    </w:p>
    <w:p w:rsidR="007E4A9F" w:rsidRPr="00615A3C" w:rsidRDefault="007E4A9F" w:rsidP="00904448">
      <w:pPr>
        <w:pStyle w:val="af6"/>
        <w:suppressAutoHyphens/>
        <w:jc w:val="center"/>
        <w:rPr>
          <w:rFonts w:ascii="PT Astra Serif" w:hAnsi="PT Astra Serif"/>
          <w:bCs/>
          <w:sz w:val="28"/>
          <w:szCs w:val="28"/>
        </w:rPr>
      </w:pPr>
    </w:p>
    <w:p w:rsidR="00C67D5C" w:rsidRPr="00615A3C" w:rsidRDefault="007E4A9F" w:rsidP="00904448">
      <w:pPr>
        <w:pStyle w:val="af6"/>
        <w:suppressAutoHyphens/>
        <w:ind w:firstLine="709"/>
        <w:jc w:val="both"/>
        <w:rPr>
          <w:rFonts w:ascii="PT Astra Serif" w:hAnsi="PT Astra Serif"/>
          <w:bCs/>
          <w:sz w:val="28"/>
          <w:szCs w:val="28"/>
        </w:rPr>
      </w:pPr>
      <w:r w:rsidRPr="00615A3C">
        <w:rPr>
          <w:rFonts w:ascii="PT Astra Serif" w:hAnsi="PT Astra Serif"/>
          <w:sz w:val="28"/>
          <w:szCs w:val="28"/>
        </w:rPr>
        <w:t xml:space="preserve">Действующие </w:t>
      </w:r>
      <w:r w:rsidR="003A3926" w:rsidRPr="00615A3C">
        <w:rPr>
          <w:rFonts w:ascii="PT Astra Serif" w:hAnsi="PT Astra Serif"/>
          <w:sz w:val="28"/>
          <w:szCs w:val="28"/>
        </w:rPr>
        <w:t>сетевые организации</w:t>
      </w:r>
      <w:r w:rsidRPr="00615A3C">
        <w:rPr>
          <w:rFonts w:ascii="PT Astra Serif" w:hAnsi="PT Astra Serif"/>
          <w:sz w:val="28"/>
          <w:szCs w:val="28"/>
        </w:rPr>
        <w:t xml:space="preserve"> на территории Ульяновской области </w:t>
      </w:r>
      <w:r w:rsidRPr="00615A3C">
        <w:rPr>
          <w:rFonts w:ascii="PT Astra Serif" w:hAnsi="PT Astra Serif"/>
          <w:bCs/>
          <w:sz w:val="28"/>
          <w:szCs w:val="28"/>
        </w:rPr>
        <w:t xml:space="preserve">по состоянию на 1 </w:t>
      </w:r>
      <w:r w:rsidR="00460909" w:rsidRPr="00615A3C">
        <w:rPr>
          <w:rFonts w:ascii="PT Astra Serif" w:hAnsi="PT Astra Serif"/>
          <w:bCs/>
          <w:sz w:val="28"/>
          <w:szCs w:val="28"/>
        </w:rPr>
        <w:t>февраля</w:t>
      </w:r>
      <w:r w:rsidR="002B4CDF" w:rsidRPr="00615A3C">
        <w:rPr>
          <w:rFonts w:ascii="PT Astra Serif" w:hAnsi="PT Astra Serif"/>
          <w:bCs/>
          <w:sz w:val="28"/>
          <w:szCs w:val="28"/>
        </w:rPr>
        <w:t xml:space="preserve"> 2022</w:t>
      </w:r>
      <w:r w:rsidRPr="00615A3C">
        <w:rPr>
          <w:rFonts w:ascii="PT Astra Serif" w:hAnsi="PT Astra Serif"/>
          <w:bCs/>
          <w:sz w:val="28"/>
          <w:szCs w:val="28"/>
        </w:rPr>
        <w:t xml:space="preserve"> года представлены в таблице 1</w:t>
      </w:r>
      <w:r w:rsidR="000A5979" w:rsidRPr="00615A3C">
        <w:rPr>
          <w:rFonts w:ascii="PT Astra Serif" w:hAnsi="PT Astra Serif"/>
          <w:bCs/>
          <w:sz w:val="28"/>
          <w:szCs w:val="28"/>
        </w:rPr>
        <w:t>5</w:t>
      </w:r>
      <w:r w:rsidRPr="00615A3C">
        <w:rPr>
          <w:rFonts w:ascii="PT Astra Serif" w:hAnsi="PT Astra Serif"/>
          <w:bCs/>
          <w:sz w:val="28"/>
          <w:szCs w:val="28"/>
        </w:rPr>
        <w:t>.</w:t>
      </w:r>
    </w:p>
    <w:p w:rsidR="00C67D5C" w:rsidRPr="00615A3C" w:rsidRDefault="00C67D5C" w:rsidP="00904448">
      <w:pPr>
        <w:pStyle w:val="af6"/>
        <w:ind w:firstLine="709"/>
        <w:jc w:val="both"/>
        <w:rPr>
          <w:rFonts w:ascii="PT Astra Serif" w:hAnsi="PT Astra Serif"/>
          <w:bCs/>
          <w:sz w:val="28"/>
          <w:szCs w:val="28"/>
        </w:rPr>
      </w:pPr>
    </w:p>
    <w:p w:rsidR="00C67D5C" w:rsidRPr="00615A3C" w:rsidRDefault="00C67D5C" w:rsidP="00904448">
      <w:pPr>
        <w:pStyle w:val="af6"/>
        <w:ind w:firstLine="709"/>
        <w:jc w:val="both"/>
        <w:rPr>
          <w:rFonts w:ascii="PT Astra Serif" w:hAnsi="PT Astra Serif"/>
          <w:bCs/>
          <w:sz w:val="28"/>
          <w:szCs w:val="28"/>
        </w:rPr>
        <w:sectPr w:rsidR="00C67D5C" w:rsidRPr="00615A3C" w:rsidSect="00A10E81">
          <w:headerReference w:type="default" r:id="rId12"/>
          <w:footerReference w:type="default" r:id="rId13"/>
          <w:pgSz w:w="11906" w:h="16838" w:code="9"/>
          <w:pgMar w:top="1134" w:right="567" w:bottom="1134" w:left="1701" w:header="709" w:footer="709" w:gutter="0"/>
          <w:pgNumType w:start="1"/>
          <w:cols w:space="708"/>
          <w:titlePg/>
          <w:docGrid w:linePitch="360"/>
        </w:sectPr>
      </w:pPr>
    </w:p>
    <w:p w:rsidR="007E4A9F" w:rsidRPr="00615A3C" w:rsidRDefault="007E4A9F" w:rsidP="00904448">
      <w:pPr>
        <w:ind w:left="14180" w:right="-598"/>
        <w:rPr>
          <w:rFonts w:ascii="PT Astra Serif" w:hAnsi="PT Astra Serif"/>
          <w:bCs/>
          <w:sz w:val="28"/>
          <w:szCs w:val="28"/>
        </w:rPr>
      </w:pPr>
      <w:r w:rsidRPr="00615A3C">
        <w:rPr>
          <w:rFonts w:ascii="PT Astra Serif" w:hAnsi="PT Astra Serif"/>
          <w:bCs/>
          <w:sz w:val="28"/>
          <w:szCs w:val="28"/>
        </w:rPr>
        <w:t>Таблица 1</w:t>
      </w:r>
      <w:r w:rsidR="000A5979" w:rsidRPr="00615A3C">
        <w:rPr>
          <w:rFonts w:ascii="PT Astra Serif" w:hAnsi="PT Astra Serif"/>
          <w:bCs/>
          <w:sz w:val="28"/>
          <w:szCs w:val="28"/>
        </w:rPr>
        <w:t>5</w:t>
      </w:r>
    </w:p>
    <w:p w:rsidR="007E4A9F" w:rsidRPr="00615A3C" w:rsidRDefault="007E4A9F" w:rsidP="00904448">
      <w:pPr>
        <w:ind w:left="14180" w:right="-598"/>
        <w:rPr>
          <w:rFonts w:ascii="PT Astra Serif" w:hAnsi="PT Astra Serif"/>
          <w:bCs/>
          <w:sz w:val="28"/>
          <w:szCs w:val="28"/>
        </w:rPr>
      </w:pPr>
    </w:p>
    <w:tbl>
      <w:tblPr>
        <w:tblW w:w="1601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51"/>
        <w:gridCol w:w="2126"/>
        <w:gridCol w:w="709"/>
        <w:gridCol w:w="709"/>
        <w:gridCol w:w="709"/>
        <w:gridCol w:w="567"/>
        <w:gridCol w:w="708"/>
        <w:gridCol w:w="709"/>
        <w:gridCol w:w="709"/>
        <w:gridCol w:w="709"/>
        <w:gridCol w:w="567"/>
        <w:gridCol w:w="850"/>
        <w:gridCol w:w="709"/>
        <w:gridCol w:w="709"/>
        <w:gridCol w:w="708"/>
        <w:gridCol w:w="709"/>
        <w:gridCol w:w="851"/>
        <w:gridCol w:w="850"/>
        <w:gridCol w:w="851"/>
        <w:gridCol w:w="708"/>
      </w:tblGrid>
      <w:tr w:rsidR="00615A3C" w:rsidRPr="00615A3C" w:rsidTr="00C64CC1">
        <w:trPr>
          <w:trHeight w:val="20"/>
        </w:trPr>
        <w:tc>
          <w:tcPr>
            <w:tcW w:w="851" w:type="dxa"/>
            <w:vMerge w:val="restart"/>
            <w:tcBorders>
              <w:bottom w:val="nil"/>
            </w:tcBorders>
            <w:shd w:val="clear" w:color="000000" w:fill="FFFFFF"/>
            <w:vAlign w:val="center"/>
          </w:tcPr>
          <w:p w:rsidR="007E4A9F" w:rsidRPr="00615A3C" w:rsidRDefault="007E4A9F" w:rsidP="00904448">
            <w:pPr>
              <w:jc w:val="center"/>
              <w:rPr>
                <w:rFonts w:ascii="PT Astra Serif" w:hAnsi="PT Astra Serif"/>
                <w:sz w:val="16"/>
                <w:szCs w:val="16"/>
              </w:rPr>
            </w:pPr>
            <w:r w:rsidRPr="00615A3C">
              <w:rPr>
                <w:rFonts w:ascii="PT Astra Serif" w:hAnsi="PT Astra Serif"/>
                <w:bCs/>
                <w:sz w:val="16"/>
                <w:szCs w:val="16"/>
              </w:rPr>
              <w:t>Муни-ципаль-ноеоб-разо</w:t>
            </w:r>
            <w:r w:rsidR="00E7623D" w:rsidRPr="00615A3C">
              <w:rPr>
                <w:rFonts w:ascii="PT Astra Serif" w:hAnsi="PT Astra Serif"/>
                <w:bCs/>
                <w:sz w:val="16"/>
                <w:szCs w:val="16"/>
              </w:rPr>
              <w:t>ва</w:t>
            </w:r>
            <w:r w:rsidRPr="00615A3C">
              <w:rPr>
                <w:rFonts w:ascii="PT Astra Serif" w:hAnsi="PT Astra Serif"/>
                <w:bCs/>
                <w:sz w:val="16"/>
                <w:szCs w:val="16"/>
              </w:rPr>
              <w:t>ние</w:t>
            </w:r>
          </w:p>
        </w:tc>
        <w:tc>
          <w:tcPr>
            <w:tcW w:w="2126" w:type="dxa"/>
            <w:vMerge w:val="restart"/>
            <w:tcBorders>
              <w:bottom w:val="nil"/>
            </w:tcBorders>
            <w:shd w:val="clear" w:color="000000" w:fill="FFFFFF"/>
            <w:vAlign w:val="center"/>
          </w:tcPr>
          <w:p w:rsidR="003A3926" w:rsidRPr="00615A3C" w:rsidRDefault="003A3926" w:rsidP="00904448">
            <w:pPr>
              <w:jc w:val="center"/>
              <w:rPr>
                <w:rFonts w:ascii="PT Astra Serif" w:hAnsi="PT Astra Serif"/>
                <w:bCs/>
                <w:sz w:val="16"/>
                <w:szCs w:val="16"/>
              </w:rPr>
            </w:pPr>
            <w:r w:rsidRPr="00615A3C">
              <w:rPr>
                <w:rFonts w:ascii="PT Astra Serif" w:hAnsi="PT Astra Serif"/>
                <w:bCs/>
                <w:sz w:val="16"/>
                <w:szCs w:val="16"/>
              </w:rPr>
              <w:t>Наименование</w:t>
            </w:r>
          </w:p>
          <w:p w:rsidR="007E4A9F" w:rsidRPr="00615A3C" w:rsidRDefault="003A3926" w:rsidP="00904448">
            <w:pPr>
              <w:jc w:val="center"/>
              <w:rPr>
                <w:rFonts w:ascii="PT Astra Serif" w:hAnsi="PT Astra Serif"/>
                <w:sz w:val="16"/>
                <w:szCs w:val="16"/>
              </w:rPr>
            </w:pPr>
            <w:r w:rsidRPr="00615A3C">
              <w:rPr>
                <w:rFonts w:ascii="PT Astra Serif" w:hAnsi="PT Astra Serif"/>
                <w:bCs/>
                <w:sz w:val="16"/>
                <w:szCs w:val="16"/>
              </w:rPr>
              <w:t>организации</w:t>
            </w:r>
          </w:p>
        </w:tc>
        <w:tc>
          <w:tcPr>
            <w:tcW w:w="1418" w:type="dxa"/>
            <w:gridSpan w:val="2"/>
            <w:shd w:val="clear" w:color="000000" w:fill="FFFFFF"/>
            <w:vAlign w:val="center"/>
          </w:tcPr>
          <w:p w:rsidR="007E4A9F" w:rsidRPr="00615A3C" w:rsidRDefault="007E4A9F" w:rsidP="00904448">
            <w:pPr>
              <w:jc w:val="center"/>
              <w:rPr>
                <w:rFonts w:ascii="PT Astra Serif" w:hAnsi="PT Astra Serif"/>
                <w:sz w:val="16"/>
                <w:szCs w:val="16"/>
              </w:rPr>
            </w:pPr>
            <w:r w:rsidRPr="00615A3C">
              <w:rPr>
                <w:rFonts w:ascii="PT Astra Serif" w:hAnsi="PT Astra Serif"/>
                <w:bCs/>
                <w:sz w:val="16"/>
                <w:szCs w:val="16"/>
              </w:rPr>
              <w:t>ПС 500 кВ</w:t>
            </w:r>
          </w:p>
        </w:tc>
        <w:tc>
          <w:tcPr>
            <w:tcW w:w="1276" w:type="dxa"/>
            <w:gridSpan w:val="2"/>
            <w:shd w:val="clear" w:color="000000" w:fill="FFFFFF"/>
            <w:vAlign w:val="center"/>
          </w:tcPr>
          <w:p w:rsidR="007E4A9F" w:rsidRPr="00615A3C" w:rsidRDefault="007E4A9F" w:rsidP="00904448">
            <w:pPr>
              <w:jc w:val="center"/>
              <w:rPr>
                <w:rFonts w:ascii="PT Astra Serif" w:hAnsi="PT Astra Serif"/>
                <w:sz w:val="16"/>
                <w:szCs w:val="16"/>
              </w:rPr>
            </w:pPr>
            <w:r w:rsidRPr="00615A3C">
              <w:rPr>
                <w:rFonts w:ascii="PT Astra Serif" w:hAnsi="PT Astra Serif"/>
                <w:bCs/>
                <w:sz w:val="16"/>
                <w:szCs w:val="16"/>
              </w:rPr>
              <w:t>ПС 220 кВ</w:t>
            </w:r>
          </w:p>
        </w:tc>
        <w:tc>
          <w:tcPr>
            <w:tcW w:w="1417" w:type="dxa"/>
            <w:gridSpan w:val="2"/>
            <w:shd w:val="clear" w:color="000000" w:fill="FFFFFF"/>
            <w:vAlign w:val="center"/>
          </w:tcPr>
          <w:p w:rsidR="007E4A9F" w:rsidRPr="00615A3C" w:rsidRDefault="007E4A9F" w:rsidP="00904448">
            <w:pPr>
              <w:jc w:val="center"/>
              <w:rPr>
                <w:rFonts w:ascii="PT Astra Serif" w:hAnsi="PT Astra Serif"/>
                <w:sz w:val="16"/>
                <w:szCs w:val="16"/>
              </w:rPr>
            </w:pPr>
            <w:r w:rsidRPr="00615A3C">
              <w:rPr>
                <w:rFonts w:ascii="PT Astra Serif" w:hAnsi="PT Astra Serif"/>
                <w:bCs/>
                <w:sz w:val="16"/>
                <w:szCs w:val="16"/>
              </w:rPr>
              <w:t>ПС 110 кВ</w:t>
            </w:r>
          </w:p>
        </w:tc>
        <w:tc>
          <w:tcPr>
            <w:tcW w:w="1418" w:type="dxa"/>
            <w:gridSpan w:val="2"/>
            <w:shd w:val="clear" w:color="000000" w:fill="FFFFFF"/>
            <w:vAlign w:val="center"/>
          </w:tcPr>
          <w:p w:rsidR="007E4A9F" w:rsidRPr="00615A3C" w:rsidRDefault="007E4A9F" w:rsidP="00904448">
            <w:pPr>
              <w:jc w:val="center"/>
              <w:rPr>
                <w:rFonts w:ascii="PT Astra Serif" w:hAnsi="PT Astra Serif"/>
                <w:sz w:val="16"/>
                <w:szCs w:val="16"/>
              </w:rPr>
            </w:pPr>
            <w:r w:rsidRPr="00615A3C">
              <w:rPr>
                <w:rFonts w:ascii="PT Astra Serif" w:hAnsi="PT Astra Serif"/>
                <w:bCs/>
                <w:sz w:val="16"/>
                <w:szCs w:val="16"/>
              </w:rPr>
              <w:t>ПС 35 кВ</w:t>
            </w:r>
          </w:p>
        </w:tc>
        <w:tc>
          <w:tcPr>
            <w:tcW w:w="1417" w:type="dxa"/>
            <w:gridSpan w:val="2"/>
            <w:shd w:val="clear" w:color="000000" w:fill="FFFFFF"/>
            <w:vAlign w:val="center"/>
          </w:tcPr>
          <w:p w:rsidR="007E4A9F" w:rsidRPr="00615A3C" w:rsidRDefault="007E4A9F" w:rsidP="00904448">
            <w:pPr>
              <w:jc w:val="center"/>
              <w:rPr>
                <w:rFonts w:ascii="PT Astra Serif" w:hAnsi="PT Astra Serif"/>
                <w:sz w:val="16"/>
                <w:szCs w:val="16"/>
              </w:rPr>
            </w:pPr>
            <w:r w:rsidRPr="00615A3C">
              <w:rPr>
                <w:rFonts w:ascii="PT Astra Serif" w:hAnsi="PT Astra Serif"/>
                <w:bCs/>
                <w:sz w:val="16"/>
                <w:szCs w:val="16"/>
              </w:rPr>
              <w:t>ТП 6-10 кВ</w:t>
            </w:r>
          </w:p>
        </w:tc>
        <w:tc>
          <w:tcPr>
            <w:tcW w:w="709" w:type="dxa"/>
            <w:vMerge w:val="restart"/>
            <w:tcBorders>
              <w:bottom w:val="nil"/>
            </w:tcBorders>
            <w:shd w:val="clear" w:color="000000" w:fill="FFFFFF"/>
            <w:vAlign w:val="center"/>
          </w:tcPr>
          <w:p w:rsidR="007E4A9F" w:rsidRPr="00615A3C" w:rsidRDefault="007E4A9F" w:rsidP="00904448">
            <w:pPr>
              <w:jc w:val="center"/>
              <w:rPr>
                <w:rFonts w:ascii="PT Astra Serif" w:hAnsi="PT Astra Serif"/>
                <w:sz w:val="16"/>
                <w:szCs w:val="16"/>
              </w:rPr>
            </w:pPr>
            <w:r w:rsidRPr="00615A3C">
              <w:rPr>
                <w:rFonts w:ascii="PT Astra Serif" w:hAnsi="PT Astra Serif"/>
                <w:bCs/>
                <w:sz w:val="16"/>
                <w:szCs w:val="16"/>
              </w:rPr>
              <w:t>ВЛ 500 кВ, км</w:t>
            </w:r>
          </w:p>
        </w:tc>
        <w:tc>
          <w:tcPr>
            <w:tcW w:w="709" w:type="dxa"/>
            <w:vMerge w:val="restart"/>
            <w:tcBorders>
              <w:bottom w:val="nil"/>
            </w:tcBorders>
            <w:shd w:val="clear" w:color="000000" w:fill="FFFFFF"/>
            <w:vAlign w:val="center"/>
          </w:tcPr>
          <w:p w:rsidR="007E4A9F" w:rsidRPr="00615A3C" w:rsidRDefault="007E4A9F" w:rsidP="00904448">
            <w:pPr>
              <w:jc w:val="center"/>
              <w:rPr>
                <w:rFonts w:ascii="PT Astra Serif" w:hAnsi="PT Astra Serif"/>
                <w:sz w:val="16"/>
                <w:szCs w:val="16"/>
              </w:rPr>
            </w:pPr>
            <w:r w:rsidRPr="00615A3C">
              <w:rPr>
                <w:rFonts w:ascii="PT Astra Serif" w:hAnsi="PT Astra Serif"/>
                <w:bCs/>
                <w:sz w:val="16"/>
                <w:szCs w:val="16"/>
              </w:rPr>
              <w:t>ВЛ 220 кВ, км</w:t>
            </w:r>
          </w:p>
        </w:tc>
        <w:tc>
          <w:tcPr>
            <w:tcW w:w="708" w:type="dxa"/>
            <w:vMerge w:val="restart"/>
            <w:tcBorders>
              <w:bottom w:val="nil"/>
            </w:tcBorders>
            <w:shd w:val="clear" w:color="000000" w:fill="FFFFFF"/>
            <w:vAlign w:val="center"/>
          </w:tcPr>
          <w:p w:rsidR="007E4A9F" w:rsidRPr="00615A3C" w:rsidRDefault="007E4A9F" w:rsidP="00904448">
            <w:pPr>
              <w:jc w:val="center"/>
              <w:rPr>
                <w:rFonts w:ascii="PT Astra Serif" w:hAnsi="PT Astra Serif"/>
                <w:bCs/>
                <w:sz w:val="16"/>
                <w:szCs w:val="16"/>
              </w:rPr>
            </w:pPr>
            <w:r w:rsidRPr="00615A3C">
              <w:rPr>
                <w:rFonts w:ascii="PT Astra Serif" w:hAnsi="PT Astra Serif"/>
                <w:bCs/>
                <w:sz w:val="16"/>
                <w:szCs w:val="16"/>
              </w:rPr>
              <w:t>ВЛ 110 кВ, км</w:t>
            </w:r>
          </w:p>
        </w:tc>
        <w:tc>
          <w:tcPr>
            <w:tcW w:w="709" w:type="dxa"/>
            <w:vMerge w:val="restart"/>
            <w:tcBorders>
              <w:bottom w:val="nil"/>
            </w:tcBorders>
            <w:shd w:val="clear" w:color="000000" w:fill="FFFFFF"/>
            <w:vAlign w:val="center"/>
          </w:tcPr>
          <w:p w:rsidR="007E4A9F" w:rsidRPr="00615A3C" w:rsidRDefault="007E4A9F" w:rsidP="00904448">
            <w:pPr>
              <w:jc w:val="center"/>
              <w:rPr>
                <w:rFonts w:ascii="PT Astra Serif" w:hAnsi="PT Astra Serif"/>
                <w:bCs/>
                <w:sz w:val="16"/>
                <w:szCs w:val="16"/>
              </w:rPr>
            </w:pPr>
            <w:r w:rsidRPr="00615A3C">
              <w:rPr>
                <w:rFonts w:ascii="PT Astra Serif" w:hAnsi="PT Astra Serif"/>
                <w:bCs/>
                <w:sz w:val="16"/>
                <w:szCs w:val="16"/>
              </w:rPr>
              <w:t>ВЛ 35 кВ, км</w:t>
            </w:r>
          </w:p>
        </w:tc>
        <w:tc>
          <w:tcPr>
            <w:tcW w:w="851" w:type="dxa"/>
            <w:vMerge w:val="restart"/>
            <w:tcBorders>
              <w:bottom w:val="nil"/>
            </w:tcBorders>
            <w:shd w:val="clear" w:color="000000" w:fill="FFFFFF"/>
            <w:vAlign w:val="center"/>
          </w:tcPr>
          <w:p w:rsidR="007E4A9F" w:rsidRPr="00615A3C" w:rsidRDefault="007E4A9F" w:rsidP="00904448">
            <w:pPr>
              <w:jc w:val="center"/>
              <w:rPr>
                <w:rFonts w:ascii="PT Astra Serif" w:hAnsi="PT Astra Serif"/>
                <w:bCs/>
                <w:sz w:val="16"/>
                <w:szCs w:val="16"/>
              </w:rPr>
            </w:pPr>
            <w:r w:rsidRPr="00615A3C">
              <w:rPr>
                <w:rFonts w:ascii="PT Astra Serif" w:hAnsi="PT Astra Serif"/>
                <w:bCs/>
                <w:sz w:val="16"/>
                <w:szCs w:val="16"/>
              </w:rPr>
              <w:t>ВЛ 6-10 кВ, км</w:t>
            </w:r>
          </w:p>
        </w:tc>
        <w:tc>
          <w:tcPr>
            <w:tcW w:w="850" w:type="dxa"/>
            <w:vMerge w:val="restart"/>
            <w:tcBorders>
              <w:bottom w:val="nil"/>
            </w:tcBorders>
            <w:shd w:val="clear" w:color="000000" w:fill="FFFFFF"/>
            <w:vAlign w:val="center"/>
          </w:tcPr>
          <w:p w:rsidR="007E4A9F" w:rsidRPr="00615A3C" w:rsidRDefault="007E4A9F" w:rsidP="00904448">
            <w:pPr>
              <w:jc w:val="center"/>
              <w:rPr>
                <w:rFonts w:ascii="PT Astra Serif" w:hAnsi="PT Astra Serif"/>
                <w:bCs/>
                <w:sz w:val="16"/>
                <w:szCs w:val="16"/>
              </w:rPr>
            </w:pPr>
            <w:r w:rsidRPr="00615A3C">
              <w:rPr>
                <w:rFonts w:ascii="PT Astra Serif" w:hAnsi="PT Astra Serif"/>
                <w:bCs/>
                <w:sz w:val="16"/>
                <w:szCs w:val="16"/>
              </w:rPr>
              <w:t>ВЛ 0,4 кВ, км</w:t>
            </w:r>
          </w:p>
        </w:tc>
        <w:tc>
          <w:tcPr>
            <w:tcW w:w="851" w:type="dxa"/>
            <w:vMerge w:val="restart"/>
            <w:tcBorders>
              <w:bottom w:val="nil"/>
            </w:tcBorders>
            <w:shd w:val="clear" w:color="000000" w:fill="FFFFFF"/>
            <w:vAlign w:val="center"/>
          </w:tcPr>
          <w:p w:rsidR="007E4A9F" w:rsidRPr="00615A3C" w:rsidRDefault="007E4A9F" w:rsidP="00904448">
            <w:pPr>
              <w:jc w:val="center"/>
              <w:rPr>
                <w:rFonts w:ascii="PT Astra Serif" w:hAnsi="PT Astra Serif"/>
                <w:bCs/>
                <w:sz w:val="16"/>
                <w:szCs w:val="16"/>
              </w:rPr>
            </w:pPr>
          </w:p>
          <w:p w:rsidR="007E4A9F" w:rsidRPr="00615A3C" w:rsidRDefault="007E4A9F" w:rsidP="00904448">
            <w:pPr>
              <w:jc w:val="center"/>
              <w:rPr>
                <w:rFonts w:ascii="PT Astra Serif" w:hAnsi="PT Astra Serif"/>
                <w:bCs/>
                <w:sz w:val="16"/>
                <w:szCs w:val="16"/>
              </w:rPr>
            </w:pPr>
            <w:r w:rsidRPr="00615A3C">
              <w:rPr>
                <w:rFonts w:ascii="PT Astra Serif" w:hAnsi="PT Astra Serif"/>
                <w:bCs/>
                <w:sz w:val="16"/>
                <w:szCs w:val="16"/>
              </w:rPr>
              <w:t>КЛ 110-35 кВ, км</w:t>
            </w:r>
          </w:p>
        </w:tc>
        <w:tc>
          <w:tcPr>
            <w:tcW w:w="708" w:type="dxa"/>
            <w:vMerge w:val="restart"/>
            <w:tcBorders>
              <w:bottom w:val="nil"/>
            </w:tcBorders>
            <w:shd w:val="clear" w:color="000000" w:fill="FFFFFF"/>
            <w:vAlign w:val="center"/>
          </w:tcPr>
          <w:p w:rsidR="007E4A9F" w:rsidRPr="00615A3C" w:rsidRDefault="007E4A9F" w:rsidP="00904448">
            <w:pPr>
              <w:jc w:val="center"/>
              <w:rPr>
                <w:rFonts w:ascii="PT Astra Serif" w:hAnsi="PT Astra Serif"/>
                <w:bCs/>
                <w:sz w:val="16"/>
                <w:szCs w:val="16"/>
              </w:rPr>
            </w:pPr>
          </w:p>
          <w:p w:rsidR="007E4A9F" w:rsidRPr="00615A3C" w:rsidRDefault="007E4A9F" w:rsidP="00904448">
            <w:pPr>
              <w:jc w:val="center"/>
              <w:rPr>
                <w:rFonts w:ascii="PT Astra Serif" w:hAnsi="PT Astra Serif"/>
                <w:bCs/>
                <w:sz w:val="16"/>
                <w:szCs w:val="16"/>
              </w:rPr>
            </w:pPr>
            <w:r w:rsidRPr="00615A3C">
              <w:rPr>
                <w:rFonts w:ascii="PT Astra Serif" w:hAnsi="PT Astra Serif"/>
                <w:bCs/>
                <w:sz w:val="16"/>
                <w:szCs w:val="16"/>
              </w:rPr>
              <w:t>КЛ 10-6-0,4 кВ,км</w:t>
            </w:r>
          </w:p>
        </w:tc>
      </w:tr>
      <w:tr w:rsidR="00615A3C" w:rsidRPr="00615A3C" w:rsidTr="00A10E81">
        <w:trPr>
          <w:trHeight w:val="20"/>
        </w:trPr>
        <w:tc>
          <w:tcPr>
            <w:tcW w:w="851" w:type="dxa"/>
            <w:vMerge/>
            <w:tcBorders>
              <w:bottom w:val="nil"/>
            </w:tcBorders>
            <w:shd w:val="clear" w:color="000000" w:fill="FFFFFF"/>
            <w:vAlign w:val="center"/>
          </w:tcPr>
          <w:p w:rsidR="007E4A9F" w:rsidRPr="00615A3C" w:rsidRDefault="007E4A9F" w:rsidP="00904448">
            <w:pPr>
              <w:jc w:val="center"/>
              <w:rPr>
                <w:rFonts w:ascii="PT Astra Serif" w:hAnsi="PT Astra Serif"/>
                <w:bCs/>
                <w:sz w:val="16"/>
                <w:szCs w:val="16"/>
              </w:rPr>
            </w:pPr>
          </w:p>
        </w:tc>
        <w:tc>
          <w:tcPr>
            <w:tcW w:w="2126" w:type="dxa"/>
            <w:vMerge/>
            <w:tcBorders>
              <w:bottom w:val="nil"/>
            </w:tcBorders>
            <w:shd w:val="clear" w:color="000000" w:fill="FFFFFF"/>
            <w:vAlign w:val="center"/>
          </w:tcPr>
          <w:p w:rsidR="007E4A9F" w:rsidRPr="00615A3C" w:rsidRDefault="007E4A9F" w:rsidP="00904448">
            <w:pPr>
              <w:rPr>
                <w:rFonts w:ascii="PT Astra Serif" w:hAnsi="PT Astra Serif"/>
                <w:bCs/>
                <w:sz w:val="16"/>
                <w:szCs w:val="16"/>
              </w:rPr>
            </w:pPr>
          </w:p>
        </w:tc>
        <w:tc>
          <w:tcPr>
            <w:tcW w:w="709" w:type="dxa"/>
            <w:tcBorders>
              <w:bottom w:val="nil"/>
            </w:tcBorders>
            <w:shd w:val="clear" w:color="000000" w:fill="FFFFFF"/>
            <w:vAlign w:val="center"/>
          </w:tcPr>
          <w:p w:rsidR="007E4A9F" w:rsidRPr="00615A3C" w:rsidRDefault="007E4A9F" w:rsidP="00904448">
            <w:pPr>
              <w:jc w:val="center"/>
              <w:rPr>
                <w:rFonts w:ascii="PT Astra Serif" w:hAnsi="PT Astra Serif"/>
                <w:spacing w:val="-4"/>
                <w:sz w:val="16"/>
                <w:szCs w:val="16"/>
              </w:rPr>
            </w:pPr>
            <w:r w:rsidRPr="00615A3C">
              <w:rPr>
                <w:rFonts w:ascii="PT Astra Serif" w:hAnsi="PT Astra Serif"/>
                <w:spacing w:val="-4"/>
                <w:sz w:val="16"/>
                <w:szCs w:val="16"/>
              </w:rPr>
              <w:t>кол-во, шт.</w:t>
            </w:r>
          </w:p>
        </w:tc>
        <w:tc>
          <w:tcPr>
            <w:tcW w:w="709" w:type="dxa"/>
            <w:tcBorders>
              <w:bottom w:val="nil"/>
            </w:tcBorders>
            <w:shd w:val="clear" w:color="000000" w:fill="FFFFFF"/>
            <w:vAlign w:val="center"/>
          </w:tcPr>
          <w:p w:rsidR="007E4A9F" w:rsidRPr="00615A3C" w:rsidRDefault="007E4A9F" w:rsidP="00904448">
            <w:pPr>
              <w:ind w:left="-105" w:right="-112"/>
              <w:jc w:val="center"/>
              <w:rPr>
                <w:rFonts w:ascii="PT Astra Serif" w:hAnsi="PT Astra Serif"/>
                <w:sz w:val="16"/>
                <w:szCs w:val="16"/>
              </w:rPr>
            </w:pPr>
            <w:r w:rsidRPr="00615A3C">
              <w:rPr>
                <w:rFonts w:ascii="PT Astra Serif" w:hAnsi="PT Astra Serif"/>
                <w:sz w:val="16"/>
                <w:szCs w:val="16"/>
              </w:rPr>
              <w:t>уста-новлен-наямощ-ность, МВА</w:t>
            </w:r>
          </w:p>
        </w:tc>
        <w:tc>
          <w:tcPr>
            <w:tcW w:w="709" w:type="dxa"/>
            <w:tcBorders>
              <w:bottom w:val="nil"/>
            </w:tcBorders>
            <w:shd w:val="clear" w:color="000000" w:fill="FFFFFF"/>
            <w:vAlign w:val="center"/>
          </w:tcPr>
          <w:p w:rsidR="007E4A9F" w:rsidRPr="00615A3C" w:rsidRDefault="007E4A9F" w:rsidP="00904448">
            <w:pPr>
              <w:jc w:val="center"/>
              <w:rPr>
                <w:rFonts w:ascii="PT Astra Serif" w:hAnsi="PT Astra Serif"/>
                <w:sz w:val="16"/>
                <w:szCs w:val="16"/>
              </w:rPr>
            </w:pPr>
            <w:r w:rsidRPr="00615A3C">
              <w:rPr>
                <w:rFonts w:ascii="PT Astra Serif" w:hAnsi="PT Astra Serif"/>
                <w:sz w:val="16"/>
                <w:szCs w:val="16"/>
              </w:rPr>
              <w:t>кол-во, шт.</w:t>
            </w:r>
          </w:p>
        </w:tc>
        <w:tc>
          <w:tcPr>
            <w:tcW w:w="567" w:type="dxa"/>
            <w:tcBorders>
              <w:bottom w:val="nil"/>
            </w:tcBorders>
            <w:shd w:val="clear" w:color="000000" w:fill="FFFFFF"/>
            <w:vAlign w:val="center"/>
          </w:tcPr>
          <w:p w:rsidR="007E4A9F" w:rsidRPr="00615A3C" w:rsidRDefault="007E4A9F" w:rsidP="00904448">
            <w:pPr>
              <w:ind w:left="-104" w:right="-112"/>
              <w:jc w:val="center"/>
              <w:rPr>
                <w:rFonts w:ascii="PT Astra Serif" w:hAnsi="PT Astra Serif"/>
                <w:sz w:val="16"/>
                <w:szCs w:val="16"/>
              </w:rPr>
            </w:pPr>
            <w:r w:rsidRPr="00615A3C">
              <w:rPr>
                <w:rFonts w:ascii="PT Astra Serif" w:hAnsi="PT Astra Serif"/>
                <w:sz w:val="16"/>
                <w:szCs w:val="16"/>
              </w:rPr>
              <w:t>уста-новлен-наямощ-ность, МВА</w:t>
            </w:r>
          </w:p>
        </w:tc>
        <w:tc>
          <w:tcPr>
            <w:tcW w:w="708" w:type="dxa"/>
            <w:tcBorders>
              <w:bottom w:val="nil"/>
            </w:tcBorders>
            <w:shd w:val="clear" w:color="000000" w:fill="FFFFFF"/>
            <w:vAlign w:val="center"/>
          </w:tcPr>
          <w:p w:rsidR="007E4A9F" w:rsidRPr="00615A3C" w:rsidRDefault="007E4A9F" w:rsidP="00904448">
            <w:pPr>
              <w:jc w:val="center"/>
              <w:rPr>
                <w:rFonts w:ascii="PT Astra Serif" w:hAnsi="PT Astra Serif"/>
                <w:sz w:val="16"/>
                <w:szCs w:val="16"/>
              </w:rPr>
            </w:pPr>
            <w:r w:rsidRPr="00615A3C">
              <w:rPr>
                <w:rFonts w:ascii="PT Astra Serif" w:hAnsi="PT Astra Serif"/>
                <w:sz w:val="16"/>
                <w:szCs w:val="16"/>
              </w:rPr>
              <w:t>кол-во, шт.</w:t>
            </w:r>
          </w:p>
        </w:tc>
        <w:tc>
          <w:tcPr>
            <w:tcW w:w="709" w:type="dxa"/>
            <w:tcBorders>
              <w:bottom w:val="nil"/>
            </w:tcBorders>
            <w:shd w:val="clear" w:color="000000" w:fill="FFFFFF"/>
            <w:vAlign w:val="center"/>
          </w:tcPr>
          <w:p w:rsidR="007E4A9F" w:rsidRPr="00615A3C" w:rsidRDefault="007E4A9F" w:rsidP="00904448">
            <w:pPr>
              <w:ind w:left="-105" w:right="-112"/>
              <w:jc w:val="center"/>
              <w:rPr>
                <w:rFonts w:ascii="PT Astra Serif" w:hAnsi="PT Astra Serif"/>
                <w:sz w:val="16"/>
                <w:szCs w:val="16"/>
              </w:rPr>
            </w:pPr>
            <w:r w:rsidRPr="00615A3C">
              <w:rPr>
                <w:rFonts w:ascii="PT Astra Serif" w:hAnsi="PT Astra Serif"/>
                <w:sz w:val="16"/>
                <w:szCs w:val="16"/>
              </w:rPr>
              <w:t>уста-новлен-наямощ-ность, МВА</w:t>
            </w:r>
          </w:p>
        </w:tc>
        <w:tc>
          <w:tcPr>
            <w:tcW w:w="709" w:type="dxa"/>
            <w:tcBorders>
              <w:bottom w:val="nil"/>
            </w:tcBorders>
            <w:shd w:val="clear" w:color="000000" w:fill="FFFFFF"/>
            <w:vAlign w:val="center"/>
          </w:tcPr>
          <w:p w:rsidR="007E4A9F" w:rsidRPr="00615A3C" w:rsidRDefault="007E4A9F" w:rsidP="00904448">
            <w:pPr>
              <w:jc w:val="center"/>
              <w:rPr>
                <w:rFonts w:ascii="PT Astra Serif" w:hAnsi="PT Astra Serif"/>
                <w:sz w:val="16"/>
                <w:szCs w:val="16"/>
              </w:rPr>
            </w:pPr>
            <w:r w:rsidRPr="00615A3C">
              <w:rPr>
                <w:rFonts w:ascii="PT Astra Serif" w:hAnsi="PT Astra Serif"/>
                <w:sz w:val="16"/>
                <w:szCs w:val="16"/>
              </w:rPr>
              <w:t>кол-во, шт.</w:t>
            </w:r>
          </w:p>
        </w:tc>
        <w:tc>
          <w:tcPr>
            <w:tcW w:w="709" w:type="dxa"/>
            <w:tcBorders>
              <w:bottom w:val="nil"/>
            </w:tcBorders>
            <w:shd w:val="clear" w:color="000000" w:fill="FFFFFF"/>
            <w:vAlign w:val="center"/>
          </w:tcPr>
          <w:p w:rsidR="007E4A9F" w:rsidRPr="00615A3C" w:rsidRDefault="007E4A9F" w:rsidP="00904448">
            <w:pPr>
              <w:ind w:left="-104" w:right="-112"/>
              <w:jc w:val="center"/>
              <w:rPr>
                <w:rFonts w:ascii="PT Astra Serif" w:hAnsi="PT Astra Serif"/>
                <w:sz w:val="16"/>
                <w:szCs w:val="16"/>
              </w:rPr>
            </w:pPr>
            <w:r w:rsidRPr="00615A3C">
              <w:rPr>
                <w:rFonts w:ascii="PT Astra Serif" w:hAnsi="PT Astra Serif"/>
                <w:sz w:val="16"/>
                <w:szCs w:val="16"/>
              </w:rPr>
              <w:t>уста-новлен-наямощ-ность, МВА</w:t>
            </w:r>
          </w:p>
        </w:tc>
        <w:tc>
          <w:tcPr>
            <w:tcW w:w="567" w:type="dxa"/>
            <w:tcBorders>
              <w:bottom w:val="nil"/>
            </w:tcBorders>
            <w:shd w:val="clear" w:color="000000" w:fill="FFFFFF"/>
            <w:vAlign w:val="center"/>
          </w:tcPr>
          <w:p w:rsidR="007E4A9F" w:rsidRPr="00615A3C" w:rsidRDefault="007E4A9F" w:rsidP="00904448">
            <w:pPr>
              <w:jc w:val="center"/>
              <w:rPr>
                <w:rFonts w:ascii="PT Astra Serif" w:hAnsi="PT Astra Serif"/>
                <w:sz w:val="16"/>
                <w:szCs w:val="16"/>
              </w:rPr>
            </w:pPr>
            <w:r w:rsidRPr="00615A3C">
              <w:rPr>
                <w:rFonts w:ascii="PT Astra Serif" w:hAnsi="PT Astra Serif"/>
                <w:sz w:val="16"/>
                <w:szCs w:val="16"/>
              </w:rPr>
              <w:t>кол-во, шт.</w:t>
            </w:r>
          </w:p>
        </w:tc>
        <w:tc>
          <w:tcPr>
            <w:tcW w:w="850" w:type="dxa"/>
            <w:tcBorders>
              <w:bottom w:val="nil"/>
            </w:tcBorders>
            <w:shd w:val="clear" w:color="000000" w:fill="FFFFFF"/>
            <w:vAlign w:val="center"/>
          </w:tcPr>
          <w:p w:rsidR="007E4A9F" w:rsidRPr="00615A3C" w:rsidRDefault="007E4A9F" w:rsidP="00904448">
            <w:pPr>
              <w:ind w:left="-105" w:right="-112"/>
              <w:jc w:val="center"/>
              <w:rPr>
                <w:rFonts w:ascii="PT Astra Serif" w:hAnsi="PT Astra Serif"/>
                <w:sz w:val="16"/>
                <w:szCs w:val="16"/>
              </w:rPr>
            </w:pPr>
            <w:r w:rsidRPr="00615A3C">
              <w:rPr>
                <w:rFonts w:ascii="PT Astra Serif" w:hAnsi="PT Astra Serif"/>
                <w:sz w:val="16"/>
                <w:szCs w:val="16"/>
              </w:rPr>
              <w:t>уста-новлен-наямощ-ность, МВА</w:t>
            </w:r>
          </w:p>
        </w:tc>
        <w:tc>
          <w:tcPr>
            <w:tcW w:w="709" w:type="dxa"/>
            <w:vMerge/>
            <w:tcBorders>
              <w:bottom w:val="nil"/>
            </w:tcBorders>
            <w:shd w:val="clear" w:color="000000" w:fill="FFFFFF"/>
            <w:vAlign w:val="center"/>
          </w:tcPr>
          <w:p w:rsidR="007E4A9F" w:rsidRPr="00615A3C" w:rsidRDefault="007E4A9F" w:rsidP="00904448">
            <w:pPr>
              <w:jc w:val="center"/>
              <w:rPr>
                <w:rFonts w:ascii="PT Astra Serif" w:hAnsi="PT Astra Serif"/>
                <w:b/>
                <w:bCs/>
                <w:sz w:val="16"/>
                <w:szCs w:val="16"/>
              </w:rPr>
            </w:pPr>
          </w:p>
        </w:tc>
        <w:tc>
          <w:tcPr>
            <w:tcW w:w="709" w:type="dxa"/>
            <w:vMerge/>
            <w:tcBorders>
              <w:bottom w:val="nil"/>
            </w:tcBorders>
            <w:shd w:val="clear" w:color="000000" w:fill="FFFFFF"/>
            <w:vAlign w:val="center"/>
          </w:tcPr>
          <w:p w:rsidR="007E4A9F" w:rsidRPr="00615A3C" w:rsidRDefault="007E4A9F" w:rsidP="00904448">
            <w:pPr>
              <w:jc w:val="center"/>
              <w:rPr>
                <w:rFonts w:ascii="PT Astra Serif" w:hAnsi="PT Astra Serif"/>
                <w:b/>
                <w:bCs/>
                <w:sz w:val="16"/>
                <w:szCs w:val="16"/>
              </w:rPr>
            </w:pPr>
          </w:p>
        </w:tc>
        <w:tc>
          <w:tcPr>
            <w:tcW w:w="708" w:type="dxa"/>
            <w:vMerge/>
            <w:tcBorders>
              <w:bottom w:val="nil"/>
            </w:tcBorders>
            <w:shd w:val="clear" w:color="000000" w:fill="FFFFFF"/>
            <w:vAlign w:val="center"/>
          </w:tcPr>
          <w:p w:rsidR="007E4A9F" w:rsidRPr="00615A3C" w:rsidRDefault="007E4A9F" w:rsidP="00904448">
            <w:pPr>
              <w:jc w:val="center"/>
              <w:rPr>
                <w:rFonts w:ascii="PT Astra Serif" w:hAnsi="PT Astra Serif"/>
                <w:b/>
                <w:bCs/>
                <w:sz w:val="16"/>
                <w:szCs w:val="16"/>
              </w:rPr>
            </w:pPr>
          </w:p>
        </w:tc>
        <w:tc>
          <w:tcPr>
            <w:tcW w:w="709" w:type="dxa"/>
            <w:vMerge/>
            <w:tcBorders>
              <w:bottom w:val="nil"/>
            </w:tcBorders>
            <w:shd w:val="clear" w:color="000000" w:fill="FFFFFF"/>
            <w:vAlign w:val="center"/>
          </w:tcPr>
          <w:p w:rsidR="007E4A9F" w:rsidRPr="00615A3C" w:rsidRDefault="007E4A9F" w:rsidP="00904448">
            <w:pPr>
              <w:jc w:val="center"/>
              <w:rPr>
                <w:rFonts w:ascii="PT Astra Serif" w:hAnsi="PT Astra Serif"/>
                <w:b/>
                <w:bCs/>
                <w:sz w:val="16"/>
                <w:szCs w:val="16"/>
              </w:rPr>
            </w:pPr>
          </w:p>
        </w:tc>
        <w:tc>
          <w:tcPr>
            <w:tcW w:w="851" w:type="dxa"/>
            <w:vMerge/>
            <w:tcBorders>
              <w:bottom w:val="nil"/>
            </w:tcBorders>
            <w:shd w:val="clear" w:color="000000" w:fill="FFFFFF"/>
            <w:vAlign w:val="center"/>
          </w:tcPr>
          <w:p w:rsidR="007E4A9F" w:rsidRPr="00615A3C" w:rsidRDefault="007E4A9F" w:rsidP="00904448">
            <w:pPr>
              <w:jc w:val="center"/>
              <w:rPr>
                <w:rFonts w:ascii="PT Astra Serif" w:hAnsi="PT Astra Serif"/>
                <w:b/>
                <w:bCs/>
                <w:sz w:val="16"/>
                <w:szCs w:val="16"/>
              </w:rPr>
            </w:pPr>
          </w:p>
        </w:tc>
        <w:tc>
          <w:tcPr>
            <w:tcW w:w="850" w:type="dxa"/>
            <w:vMerge/>
            <w:tcBorders>
              <w:bottom w:val="nil"/>
            </w:tcBorders>
            <w:shd w:val="clear" w:color="000000" w:fill="FFFFFF"/>
            <w:vAlign w:val="center"/>
          </w:tcPr>
          <w:p w:rsidR="007E4A9F" w:rsidRPr="00615A3C" w:rsidRDefault="007E4A9F" w:rsidP="00904448">
            <w:pPr>
              <w:jc w:val="center"/>
              <w:rPr>
                <w:rFonts w:ascii="PT Astra Serif" w:hAnsi="PT Astra Serif"/>
                <w:b/>
                <w:bCs/>
                <w:sz w:val="16"/>
                <w:szCs w:val="16"/>
              </w:rPr>
            </w:pPr>
          </w:p>
        </w:tc>
        <w:tc>
          <w:tcPr>
            <w:tcW w:w="851" w:type="dxa"/>
            <w:vMerge/>
            <w:tcBorders>
              <w:bottom w:val="nil"/>
            </w:tcBorders>
            <w:shd w:val="clear" w:color="000000" w:fill="FFFFFF"/>
            <w:vAlign w:val="center"/>
          </w:tcPr>
          <w:p w:rsidR="007E4A9F" w:rsidRPr="00615A3C" w:rsidRDefault="007E4A9F" w:rsidP="00904448">
            <w:pPr>
              <w:jc w:val="center"/>
              <w:rPr>
                <w:rFonts w:ascii="PT Astra Serif" w:hAnsi="PT Astra Serif"/>
                <w:b/>
                <w:bCs/>
                <w:sz w:val="16"/>
                <w:szCs w:val="16"/>
              </w:rPr>
            </w:pPr>
          </w:p>
        </w:tc>
        <w:tc>
          <w:tcPr>
            <w:tcW w:w="708" w:type="dxa"/>
            <w:vMerge/>
            <w:tcBorders>
              <w:bottom w:val="nil"/>
            </w:tcBorders>
            <w:shd w:val="clear" w:color="000000" w:fill="FFFFFF"/>
            <w:vAlign w:val="center"/>
          </w:tcPr>
          <w:p w:rsidR="007E4A9F" w:rsidRPr="00615A3C" w:rsidRDefault="007E4A9F" w:rsidP="00904448">
            <w:pPr>
              <w:jc w:val="center"/>
              <w:rPr>
                <w:rFonts w:ascii="PT Astra Serif" w:hAnsi="PT Astra Serif"/>
                <w:b/>
                <w:bCs/>
                <w:sz w:val="16"/>
                <w:szCs w:val="16"/>
              </w:rPr>
            </w:pPr>
          </w:p>
        </w:tc>
      </w:tr>
    </w:tbl>
    <w:p w:rsidR="00283D08" w:rsidRPr="00615A3C" w:rsidRDefault="00283D08" w:rsidP="00904448">
      <w:pPr>
        <w:ind w:right="-598"/>
        <w:rPr>
          <w:rFonts w:ascii="PT Astra Serif" w:hAnsi="PT Astra Serif"/>
          <w:bCs/>
          <w:sz w:val="2"/>
          <w:szCs w:val="2"/>
        </w:rPr>
      </w:pPr>
    </w:p>
    <w:tbl>
      <w:tblPr>
        <w:tblW w:w="16018" w:type="dxa"/>
        <w:tblInd w:w="-34" w:type="dxa"/>
        <w:tblLayout w:type="fixed"/>
        <w:tblLook w:val="04A0"/>
      </w:tblPr>
      <w:tblGrid>
        <w:gridCol w:w="851"/>
        <w:gridCol w:w="2126"/>
        <w:gridCol w:w="709"/>
        <w:gridCol w:w="709"/>
        <w:gridCol w:w="709"/>
        <w:gridCol w:w="567"/>
        <w:gridCol w:w="708"/>
        <w:gridCol w:w="709"/>
        <w:gridCol w:w="709"/>
        <w:gridCol w:w="709"/>
        <w:gridCol w:w="567"/>
        <w:gridCol w:w="850"/>
        <w:gridCol w:w="709"/>
        <w:gridCol w:w="709"/>
        <w:gridCol w:w="708"/>
        <w:gridCol w:w="709"/>
        <w:gridCol w:w="851"/>
        <w:gridCol w:w="850"/>
        <w:gridCol w:w="851"/>
        <w:gridCol w:w="708"/>
      </w:tblGrid>
      <w:tr w:rsidR="00615A3C" w:rsidRPr="00615A3C" w:rsidTr="00A10E81">
        <w:trPr>
          <w:trHeight w:val="20"/>
          <w:tblHeader/>
        </w:trPr>
        <w:tc>
          <w:tcPr>
            <w:tcW w:w="851" w:type="dxa"/>
            <w:tcBorders>
              <w:top w:val="single" w:sz="4" w:space="0" w:color="auto"/>
              <w:left w:val="single" w:sz="4" w:space="0" w:color="auto"/>
              <w:bottom w:val="single" w:sz="4" w:space="0" w:color="000000"/>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1</w:t>
            </w:r>
          </w:p>
        </w:tc>
        <w:tc>
          <w:tcPr>
            <w:tcW w:w="2126" w:type="dxa"/>
            <w:tcBorders>
              <w:top w:val="single" w:sz="4" w:space="0" w:color="auto"/>
              <w:left w:val="nil"/>
              <w:bottom w:val="single" w:sz="4" w:space="0" w:color="auto"/>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2</w:t>
            </w:r>
          </w:p>
        </w:tc>
        <w:tc>
          <w:tcPr>
            <w:tcW w:w="709" w:type="dxa"/>
            <w:tcBorders>
              <w:top w:val="single" w:sz="4" w:space="0" w:color="auto"/>
              <w:left w:val="nil"/>
              <w:bottom w:val="single" w:sz="4" w:space="0" w:color="auto"/>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3</w:t>
            </w:r>
          </w:p>
        </w:tc>
        <w:tc>
          <w:tcPr>
            <w:tcW w:w="709" w:type="dxa"/>
            <w:tcBorders>
              <w:top w:val="single" w:sz="4" w:space="0" w:color="auto"/>
              <w:left w:val="nil"/>
              <w:bottom w:val="single" w:sz="4" w:space="0" w:color="auto"/>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4</w:t>
            </w:r>
          </w:p>
        </w:tc>
        <w:tc>
          <w:tcPr>
            <w:tcW w:w="709" w:type="dxa"/>
            <w:tcBorders>
              <w:top w:val="single" w:sz="4" w:space="0" w:color="auto"/>
              <w:left w:val="nil"/>
              <w:bottom w:val="single" w:sz="4" w:space="0" w:color="auto"/>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5</w:t>
            </w:r>
          </w:p>
        </w:tc>
        <w:tc>
          <w:tcPr>
            <w:tcW w:w="567" w:type="dxa"/>
            <w:tcBorders>
              <w:top w:val="single" w:sz="4" w:space="0" w:color="auto"/>
              <w:left w:val="nil"/>
              <w:bottom w:val="single" w:sz="4" w:space="0" w:color="auto"/>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6</w:t>
            </w:r>
          </w:p>
        </w:tc>
        <w:tc>
          <w:tcPr>
            <w:tcW w:w="708" w:type="dxa"/>
            <w:tcBorders>
              <w:top w:val="single" w:sz="4" w:space="0" w:color="auto"/>
              <w:left w:val="nil"/>
              <w:bottom w:val="single" w:sz="4" w:space="0" w:color="auto"/>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7</w:t>
            </w:r>
          </w:p>
        </w:tc>
        <w:tc>
          <w:tcPr>
            <w:tcW w:w="709" w:type="dxa"/>
            <w:tcBorders>
              <w:top w:val="single" w:sz="4" w:space="0" w:color="auto"/>
              <w:left w:val="nil"/>
              <w:bottom w:val="single" w:sz="4" w:space="0" w:color="auto"/>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8</w:t>
            </w:r>
          </w:p>
        </w:tc>
        <w:tc>
          <w:tcPr>
            <w:tcW w:w="709" w:type="dxa"/>
            <w:tcBorders>
              <w:top w:val="single" w:sz="4" w:space="0" w:color="auto"/>
              <w:left w:val="nil"/>
              <w:bottom w:val="single" w:sz="4" w:space="0" w:color="auto"/>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9</w:t>
            </w:r>
          </w:p>
        </w:tc>
        <w:tc>
          <w:tcPr>
            <w:tcW w:w="709" w:type="dxa"/>
            <w:tcBorders>
              <w:top w:val="single" w:sz="4" w:space="0" w:color="auto"/>
              <w:left w:val="nil"/>
              <w:bottom w:val="single" w:sz="4" w:space="0" w:color="auto"/>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10</w:t>
            </w:r>
          </w:p>
        </w:tc>
        <w:tc>
          <w:tcPr>
            <w:tcW w:w="567" w:type="dxa"/>
            <w:tcBorders>
              <w:top w:val="single" w:sz="4" w:space="0" w:color="auto"/>
              <w:left w:val="nil"/>
              <w:bottom w:val="single" w:sz="4" w:space="0" w:color="auto"/>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11</w:t>
            </w:r>
          </w:p>
        </w:tc>
        <w:tc>
          <w:tcPr>
            <w:tcW w:w="850" w:type="dxa"/>
            <w:tcBorders>
              <w:top w:val="single" w:sz="4" w:space="0" w:color="auto"/>
              <w:left w:val="nil"/>
              <w:bottom w:val="single" w:sz="4" w:space="0" w:color="auto"/>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12</w:t>
            </w:r>
          </w:p>
        </w:tc>
        <w:tc>
          <w:tcPr>
            <w:tcW w:w="709" w:type="dxa"/>
            <w:tcBorders>
              <w:top w:val="single" w:sz="4" w:space="0" w:color="auto"/>
              <w:left w:val="nil"/>
              <w:bottom w:val="single" w:sz="4" w:space="0" w:color="auto"/>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13</w:t>
            </w:r>
          </w:p>
        </w:tc>
        <w:tc>
          <w:tcPr>
            <w:tcW w:w="709" w:type="dxa"/>
            <w:tcBorders>
              <w:top w:val="single" w:sz="4" w:space="0" w:color="auto"/>
              <w:left w:val="nil"/>
              <w:bottom w:val="single" w:sz="4" w:space="0" w:color="auto"/>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14</w:t>
            </w:r>
          </w:p>
        </w:tc>
        <w:tc>
          <w:tcPr>
            <w:tcW w:w="708" w:type="dxa"/>
            <w:tcBorders>
              <w:top w:val="single" w:sz="4" w:space="0" w:color="auto"/>
              <w:left w:val="nil"/>
              <w:bottom w:val="single" w:sz="4" w:space="0" w:color="auto"/>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15</w:t>
            </w:r>
          </w:p>
        </w:tc>
        <w:tc>
          <w:tcPr>
            <w:tcW w:w="709" w:type="dxa"/>
            <w:tcBorders>
              <w:top w:val="single" w:sz="4" w:space="0" w:color="auto"/>
              <w:left w:val="nil"/>
              <w:bottom w:val="single" w:sz="4" w:space="0" w:color="auto"/>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16</w:t>
            </w:r>
          </w:p>
        </w:tc>
        <w:tc>
          <w:tcPr>
            <w:tcW w:w="851" w:type="dxa"/>
            <w:tcBorders>
              <w:top w:val="single" w:sz="4" w:space="0" w:color="auto"/>
              <w:left w:val="nil"/>
              <w:bottom w:val="single" w:sz="4" w:space="0" w:color="auto"/>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17</w:t>
            </w:r>
          </w:p>
        </w:tc>
        <w:tc>
          <w:tcPr>
            <w:tcW w:w="850" w:type="dxa"/>
            <w:tcBorders>
              <w:top w:val="single" w:sz="4" w:space="0" w:color="auto"/>
              <w:left w:val="nil"/>
              <w:bottom w:val="single" w:sz="4" w:space="0" w:color="auto"/>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18</w:t>
            </w:r>
          </w:p>
        </w:tc>
        <w:tc>
          <w:tcPr>
            <w:tcW w:w="851" w:type="dxa"/>
            <w:tcBorders>
              <w:top w:val="single" w:sz="4" w:space="0" w:color="auto"/>
              <w:left w:val="nil"/>
              <w:bottom w:val="single" w:sz="4" w:space="0" w:color="auto"/>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19</w:t>
            </w:r>
          </w:p>
        </w:tc>
        <w:tc>
          <w:tcPr>
            <w:tcW w:w="708" w:type="dxa"/>
            <w:tcBorders>
              <w:top w:val="single" w:sz="4" w:space="0" w:color="auto"/>
              <w:left w:val="nil"/>
              <w:bottom w:val="single" w:sz="4" w:space="0" w:color="auto"/>
              <w:right w:val="single" w:sz="4" w:space="0" w:color="auto"/>
            </w:tcBorders>
            <w:shd w:val="clear" w:color="auto" w:fill="auto"/>
            <w:vAlign w:val="center"/>
          </w:tcPr>
          <w:p w:rsidR="00A10E81" w:rsidRPr="00615A3C" w:rsidRDefault="00A10E81" w:rsidP="00904448">
            <w:pPr>
              <w:jc w:val="center"/>
              <w:rPr>
                <w:rFonts w:ascii="PT Astra Serif" w:hAnsi="PT Astra Serif"/>
                <w:sz w:val="16"/>
                <w:szCs w:val="16"/>
              </w:rPr>
            </w:pPr>
            <w:r w:rsidRPr="00615A3C">
              <w:rPr>
                <w:rFonts w:ascii="PT Astra Serif" w:hAnsi="PT Astra Serif"/>
                <w:sz w:val="16"/>
                <w:szCs w:val="16"/>
              </w:rPr>
              <w:t>20</w:t>
            </w:r>
          </w:p>
        </w:tc>
      </w:tr>
      <w:tr w:rsidR="00615A3C" w:rsidRPr="00615A3C" w:rsidTr="00A10E81">
        <w:trPr>
          <w:trHeight w:val="20"/>
        </w:trPr>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Барышский</w:t>
            </w:r>
          </w:p>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район</w:t>
            </w:r>
          </w:p>
        </w:tc>
        <w:tc>
          <w:tcPr>
            <w:tcW w:w="2126" w:type="dxa"/>
            <w:tcBorders>
              <w:top w:val="single" w:sz="4" w:space="0" w:color="auto"/>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29,771</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56,71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210,28</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10,49</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ОАО «РЖД» (Куйбышевская дирекция по энергообеспечению – СП «Трансэнерго» – филиала ОАО «РЖД»)</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50,00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1,512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98,20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7,00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1,12</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«ГПП»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12,60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1,50</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11,726</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16,34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93,49</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2,05</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w:t>
            </w:r>
            <w:r w:rsidR="00007414" w:rsidRPr="00615A3C">
              <w:rPr>
                <w:rFonts w:ascii="PT Astra Serif" w:hAnsi="PT Astra Serif"/>
                <w:sz w:val="16"/>
                <w:szCs w:val="16"/>
              </w:rPr>
              <w:t>НСК</w:t>
            </w:r>
            <w:r w:rsidRPr="00615A3C">
              <w:rPr>
                <w:rFonts w:ascii="PT Astra Serif" w:hAnsi="PT Astra Serif"/>
                <w:sz w:val="16"/>
                <w:szCs w:val="16"/>
              </w:rPr>
              <w:t>»</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9,073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10,38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2,25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2,70</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B208D">
            <w:pPr>
              <w:jc w:val="center"/>
              <w:rPr>
                <w:rFonts w:ascii="PT Astra Serif" w:hAnsi="PT Astra Serif"/>
                <w:sz w:val="16"/>
                <w:szCs w:val="16"/>
              </w:rPr>
            </w:pPr>
            <w:r w:rsidRPr="00615A3C">
              <w:rPr>
                <w:rFonts w:ascii="PT Astra Serif" w:hAnsi="PT Astra Serif"/>
                <w:sz w:val="16"/>
                <w:szCs w:val="16"/>
              </w:rPr>
              <w:t>1195,0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3,61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«Энергосеть»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0,175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0,71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«ЭТС»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11,938</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7,46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3,44</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0,30</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61,30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27,60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283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49,706</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118,44</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164,39</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517,46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412,50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3,93</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«ФСК ЕЭС» (филиал Средне-Волжское ПМЭС)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125</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85,69</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12,30</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0,50</w:t>
            </w:r>
          </w:p>
        </w:tc>
      </w:tr>
      <w:tr w:rsidR="00615A3C" w:rsidRPr="00615A3C" w:rsidTr="00A10E81">
        <w:trPr>
          <w:trHeight w:val="20"/>
        </w:trPr>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Базарносызганский район</w:t>
            </w: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«Оборонэнерго» (филиал «Уральский»)</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5,070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17,02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46,91</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6,343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35,61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73,41</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1,65</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ОАО «РЖД» (Куйбышевская дирекция по энергообеспечению – СП «Трансэнерго» – филиала ОАО «РЖД»)</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56,00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0,719</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52,40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11,30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0,93</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0,063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«Областная энергосетевая компания»</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0,025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0,08</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0,23</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0,10</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«СПСК»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0,375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«ЭТС»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2,200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5,50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16,30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4,00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16,804</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39,10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36,80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215,78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149,37</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5,83</w:t>
            </w:r>
          </w:p>
        </w:tc>
      </w:tr>
      <w:tr w:rsidR="00615A3C" w:rsidRPr="00615A3C" w:rsidTr="00A10E81">
        <w:trPr>
          <w:trHeight w:val="20"/>
        </w:trPr>
        <w:tc>
          <w:tcPr>
            <w:tcW w:w="851" w:type="dxa"/>
            <w:vMerge/>
            <w:tcBorders>
              <w:top w:val="single" w:sz="4" w:space="0" w:color="000000"/>
              <w:left w:val="single" w:sz="4" w:space="0" w:color="000000"/>
              <w:bottom w:val="single" w:sz="4" w:space="0" w:color="000000"/>
              <w:right w:val="single" w:sz="4" w:space="0" w:color="000000"/>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single" w:sz="4" w:space="0" w:color="000000"/>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«ФСК ЕЭС» (филиал Средне-Волжское ПМЭС)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10,62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val="restart"/>
            <w:tcBorders>
              <w:top w:val="nil"/>
              <w:left w:val="single" w:sz="4" w:space="0" w:color="auto"/>
              <w:bottom w:val="single" w:sz="4" w:space="0" w:color="000000"/>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Вешкаймский район</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27,849</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57,00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131,63</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7,80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ОАО «РЖД» (Куйбышевская дирекция по энергообеспечению – СП «Трансэнерго» – филиала ОАО «РЖД»)</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106,00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4,20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1,600</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1,98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«ИЭС»</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0,286</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«СИМБИРСКЭНЕРГОТРАНС»</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1,000</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«СПСК»</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0,260</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«УВКС»</w:t>
            </w:r>
          </w:p>
        </w:tc>
        <w:tc>
          <w:tcPr>
            <w:tcW w:w="709" w:type="dxa"/>
            <w:tcBorders>
              <w:top w:val="nil"/>
              <w:left w:val="nil"/>
              <w:bottom w:val="single" w:sz="4" w:space="0" w:color="auto"/>
              <w:right w:val="single" w:sz="4" w:space="0" w:color="auto"/>
            </w:tcBorders>
            <w:shd w:val="clear" w:color="000000" w:fill="FFFFFF"/>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0,500</w:t>
            </w:r>
          </w:p>
        </w:tc>
        <w:tc>
          <w:tcPr>
            <w:tcW w:w="709" w:type="dxa"/>
            <w:tcBorders>
              <w:top w:val="nil"/>
              <w:left w:val="nil"/>
              <w:bottom w:val="single" w:sz="4" w:space="0" w:color="auto"/>
              <w:right w:val="single" w:sz="4" w:space="0" w:color="auto"/>
            </w:tcBorders>
            <w:shd w:val="clear" w:color="000000" w:fill="FFFFFF"/>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1,395</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2,88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«Энергосеть»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0,025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32,60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17,00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35,731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64,29</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56,76</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348,68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242,20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«ФСК ЕЭС» (филиал Средне-Волжское ПМЭС)</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135,40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val="restart"/>
            <w:tcBorders>
              <w:top w:val="nil"/>
              <w:left w:val="single" w:sz="4" w:space="0" w:color="auto"/>
              <w:bottom w:val="single" w:sz="4" w:space="0" w:color="000000"/>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Инзенский район</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«Оборонэнерго» (филиал «Уральский»)</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2,260</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3,00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0,44</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11,17</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1,680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43,74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82,92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1,05</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ОАО «РЖД» (Куйбышевская дирекция по энергообеспечению – СП «Трансэнерго» – филиала ОАО «РЖД»)</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50,00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4,002</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129,00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14,31</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17,15</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15,880</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11,30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12,46</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1,63</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45,014</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63,18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245,77</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14,80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«ОЭС»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1,523</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1,90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1,90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«СПСК»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0,050</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0,635</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0,96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0,11</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30,00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11,50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228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40,099</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123,67</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71,80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381,60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420,42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«ФСК ЕЭС» (филиал Средне-Волжское ПМЭС)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24,75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val="restart"/>
            <w:tcBorders>
              <w:top w:val="nil"/>
              <w:left w:val="single" w:sz="4" w:space="0" w:color="auto"/>
              <w:bottom w:val="single" w:sz="4" w:space="0" w:color="000000"/>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Карсунский район</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19,985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57,72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172,30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3,74</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3,330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3,86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1,31</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1,926</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«Симбирсксетьсервис»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0,790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0,23</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«СПСК»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0,325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«ЭкоСеть»</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0,260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2,977</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4,18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0,11</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«Энергосеть»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0,05</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96,20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4,00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36,599</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176,08</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27,55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366,79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432,22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«ФСК ЕЭС» (филиал Средне-Волжское ПМЭС)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50,80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val="restart"/>
            <w:tcBorders>
              <w:top w:val="nil"/>
              <w:left w:val="single" w:sz="4" w:space="0" w:color="auto"/>
              <w:bottom w:val="single" w:sz="4" w:space="0" w:color="000000"/>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Кузоватовский район</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21,463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49,88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134,93</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8,02</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ОАО «РЖД» (Куйбышевская дирекция по энергообеспечению – СП «Трансэнерго» – филиала ОАО «РЖД»)</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62,00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1,299</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11,20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2,24</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0,38</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4,110</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w:t>
            </w:r>
            <w:r w:rsidR="00007414" w:rsidRPr="00615A3C">
              <w:rPr>
                <w:rFonts w:ascii="PT Astra Serif" w:hAnsi="PT Astra Serif"/>
                <w:sz w:val="16"/>
                <w:szCs w:val="16"/>
              </w:rPr>
              <w:t>НСК</w:t>
            </w:r>
            <w:r w:rsidRPr="00615A3C">
              <w:rPr>
                <w:rFonts w:ascii="PT Astra Serif" w:hAnsi="PT Astra Serif"/>
                <w:sz w:val="16"/>
                <w:szCs w:val="16"/>
              </w:rPr>
              <w:t>»</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2,980</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«СПСК»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0,160</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1,255</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3,19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0,04</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«Энергосеть»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0,85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«ЭТС»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1,790</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3,44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0,70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26,00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27,40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45,139</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39,50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81,25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418,06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493,84</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1,64</w:t>
            </w:r>
          </w:p>
        </w:tc>
      </w:tr>
      <w:tr w:rsidR="00615A3C" w:rsidRPr="00615A3C" w:rsidTr="007F61E2">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«ФСК ЕЭС» (филиал Средне-Волжское ПМЭС)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26,36</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85,50</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7F61E2">
        <w:trPr>
          <w:trHeight w:val="20"/>
        </w:trPr>
        <w:tc>
          <w:tcPr>
            <w:tcW w:w="851" w:type="dxa"/>
            <w:vMerge w:val="restart"/>
            <w:tcBorders>
              <w:top w:val="single" w:sz="4" w:space="0" w:color="000000"/>
              <w:left w:val="single" w:sz="4" w:space="0" w:color="auto"/>
              <w:bottom w:val="single" w:sz="4" w:space="0" w:color="auto"/>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Майнский район</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18,243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39,60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135,15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0,66</w:t>
            </w:r>
          </w:p>
        </w:tc>
      </w:tr>
      <w:tr w:rsidR="00615A3C" w:rsidRPr="00615A3C" w:rsidTr="007F61E2">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ОАО «РЖД» (Куйбышевская дирекция по энергообеспечению – СП «Трансэнерго» – филиала ОАО «РЖД»)</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109,00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4,10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0,80</w:t>
            </w:r>
          </w:p>
        </w:tc>
      </w:tr>
      <w:tr w:rsidR="00615A3C" w:rsidRPr="00615A3C" w:rsidTr="007F61E2">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«ГПП»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0,855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7F61E2">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4,125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6,00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8,89</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0,05</w:t>
            </w:r>
          </w:p>
        </w:tc>
      </w:tr>
      <w:tr w:rsidR="00615A3C" w:rsidRPr="00615A3C" w:rsidTr="007F61E2">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7F61E2">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«СК ЭнергоРесурс»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0,163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7F61E2">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«СПСК»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5,780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2,24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7F61E2">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«УЭС»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0,750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3,60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10,07</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7F61E2">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«ЭкоСеть»</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0,025</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7F61E2">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1,418</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0,06</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0,03</w:t>
            </w:r>
          </w:p>
        </w:tc>
      </w:tr>
      <w:tr w:rsidR="00615A3C" w:rsidRPr="00615A3C" w:rsidTr="007F61E2">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«Энергосеть»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0,025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7F61E2">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56,60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8,30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349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61,029</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126,65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38,90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675,59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644,69</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7F61E2">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«ФСК ЕЭС» (филиал Средне-Волжское ПМЭС)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51,66</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7F61E2">
        <w:trPr>
          <w:trHeight w:val="20"/>
        </w:trPr>
        <w:tc>
          <w:tcPr>
            <w:tcW w:w="851"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Мелекесский район</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7,683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5,64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61,17</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3,13</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ОАО «РЖД» (Куйбышевская дирекция по энергообеспечению – СП «Трансэнерго» – филиала ОАО «РЖД»)</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100,00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2,10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1,10</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«Газпром энерго» (Саратовский филиал)</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2,46</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«ДСК Парк»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2,450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2,69</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0,76</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2,220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3,64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1,40</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«Симбирсксетьсервис»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0,39</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«СПСК»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7,840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8,66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1,00</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6,918</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6,00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2,92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0,03</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«Энергомодуль»</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5,348</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3,81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3,99</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2,84</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«Энергосеть»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106,30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61,60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432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87,461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130,16</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162,74</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741,38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715,81</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0,57</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«ФСК ЕЭС» (филиал Средне-Волжское ПМЭС)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107,00</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val="restart"/>
            <w:tcBorders>
              <w:top w:val="nil"/>
              <w:left w:val="single" w:sz="4" w:space="0" w:color="auto"/>
              <w:bottom w:val="single" w:sz="4" w:space="0" w:color="000000"/>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Николаевский район</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16,170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42,67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123,83</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3,28</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ОАО «РЖД» (Куйбышевская дирекция по энергообеспечению – СП «Трансэнерго» – филиала ОАО «РЖД»)</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57,50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0,900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112,00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17,75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30,62</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0,320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0,05</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2,710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8,60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w:t>
            </w:r>
            <w:r w:rsidR="00007414" w:rsidRPr="00615A3C">
              <w:rPr>
                <w:rFonts w:ascii="PT Astra Serif" w:hAnsi="PT Astra Serif"/>
                <w:sz w:val="16"/>
                <w:szCs w:val="16"/>
              </w:rPr>
              <w:t>НСК</w:t>
            </w:r>
            <w:r w:rsidRPr="00615A3C">
              <w:rPr>
                <w:rFonts w:ascii="PT Astra Serif" w:hAnsi="PT Astra Serif"/>
                <w:sz w:val="16"/>
                <w:szCs w:val="16"/>
              </w:rPr>
              <w:t>»</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0,378</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«ЭкоСеть»</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0,250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5,825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6,97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0,46</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0,91</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«Энергосеть»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0,025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«ЭТС»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0,440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145,40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13,00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39,327</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83,11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78,65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440,09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531,40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2,32</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«ФСК ЕЭС» (филиал Средне-Волжское ПМЭС)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1252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56,51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49,98</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val="restart"/>
            <w:tcBorders>
              <w:top w:val="nil"/>
              <w:left w:val="single" w:sz="4" w:space="0" w:color="auto"/>
              <w:bottom w:val="single" w:sz="4" w:space="0" w:color="auto"/>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Новомалыклинский район</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9,210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34,36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97,93</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ОАО «РЖД» (Куйбышевская дирекция по энергообеспечению – СП «Трансэнерго» – филиала ОАО «РЖД»)</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52,00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2,80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0,10</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«ДСК Парк»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0,07</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«Симбирсксетьсервис»</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0,800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0,588</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0,08</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«Энергосеть»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0,075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0,70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0,03</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35,20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10,50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186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37,827</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44,50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24,20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329,96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308,17</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val="restart"/>
            <w:tcBorders>
              <w:top w:val="nil"/>
              <w:left w:val="single" w:sz="4" w:space="0" w:color="auto"/>
              <w:bottom w:val="single" w:sz="4" w:space="0" w:color="000000"/>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Новоспасский район</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20,349</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38,99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155,91</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4,17</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ОАО «РЖД» (Куйбышевская дирекция по энергообеспечению – СП «Трансэнерго» – филиала ОАО «РЖД»)</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97,00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0,847</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51,80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6,80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25,97</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0,853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0,75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«РегионПромСтрой»</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4,193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3,51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0,15</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«Симбирсксетьсервис»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0,06</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«СПСК»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0,040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«ЭкоСеть»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0,103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3,760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3,02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30,50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25,913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92,98</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67,51</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327,18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258,95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1,80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«ФСК ЕЭС» (филиал Средне-Волжское ПМЭС)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1,00</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val="restart"/>
            <w:tcBorders>
              <w:top w:val="nil"/>
              <w:left w:val="single" w:sz="4" w:space="0" w:color="auto"/>
              <w:bottom w:val="single" w:sz="4" w:space="0" w:color="auto"/>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Павловский район</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12,513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28,42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59,10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3,90</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«Газпром энерго» (Саратовский филиал)</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12,60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12,95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5,12</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0,460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1,06</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26,30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13,00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24,014</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48,30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85,45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310,20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242,30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0,30</w:t>
            </w:r>
          </w:p>
        </w:tc>
      </w:tr>
      <w:tr w:rsidR="00615A3C" w:rsidRPr="00615A3C" w:rsidTr="00A10E81">
        <w:trPr>
          <w:trHeight w:val="20"/>
        </w:trPr>
        <w:tc>
          <w:tcPr>
            <w:tcW w:w="851" w:type="dxa"/>
            <w:vMerge w:val="restart"/>
            <w:tcBorders>
              <w:top w:val="nil"/>
              <w:left w:val="single" w:sz="4" w:space="0" w:color="auto"/>
              <w:bottom w:val="single" w:sz="4" w:space="0" w:color="auto"/>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Радищевский район</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11,043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23,98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59,19</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0,72</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«ИЭС»</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2,790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«ЭкоСеть»</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0,103</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1,010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0,60</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0,01</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467C1B">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31,70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21,60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210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30,273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73,91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120,07</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329,31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224,44</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0,11</w:t>
            </w:r>
          </w:p>
        </w:tc>
      </w:tr>
      <w:tr w:rsidR="00615A3C" w:rsidRPr="00615A3C" w:rsidTr="00467C1B">
        <w:trPr>
          <w:trHeight w:val="20"/>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Сенгилеевский район</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23,480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60,48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132,74</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21,05</w:t>
            </w:r>
          </w:p>
        </w:tc>
      </w:tr>
      <w:tr w:rsidR="00615A3C" w:rsidRPr="00615A3C" w:rsidTr="00467C1B">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ОАО «РЖД» (Куйбышевская дирекция по энергообеспечению – СП «Трансэнерго» – филиала ОАО «РЖД»)</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48,00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3,90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0,20</w:t>
            </w:r>
          </w:p>
        </w:tc>
      </w:tr>
      <w:tr w:rsidR="00615A3C" w:rsidRPr="00615A3C" w:rsidTr="00467C1B">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«ГПП»</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12,60</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4,235</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10,86</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2,08</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18,54</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1,70</w:t>
            </w:r>
          </w:p>
        </w:tc>
      </w:tr>
      <w:tr w:rsidR="00615A3C" w:rsidRPr="00615A3C" w:rsidTr="00467C1B">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0,880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4,85</w:t>
            </w:r>
          </w:p>
        </w:tc>
      </w:tr>
      <w:tr w:rsidR="00615A3C" w:rsidRPr="00615A3C" w:rsidTr="00467C1B">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«ИЭС»</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0,400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467C1B">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«ОЭС»</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0,850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6,93</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467C1B">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«РегионПромСтрой»</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0,500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1,78</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1,82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467C1B">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«СИМБИРСКЭНЕРГОТРАНС»</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1,660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0,50</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467C1B">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w:t>
            </w:r>
            <w:r w:rsidR="00007414" w:rsidRPr="00615A3C">
              <w:rPr>
                <w:rFonts w:ascii="PT Astra Serif" w:hAnsi="PT Astra Serif"/>
                <w:sz w:val="16"/>
                <w:szCs w:val="16"/>
              </w:rPr>
              <w:t>ЭнергоКомСеть</w:t>
            </w:r>
            <w:r w:rsidRPr="00615A3C">
              <w:rPr>
                <w:rFonts w:ascii="PT Astra Serif" w:hAnsi="PT Astra Serif"/>
                <w:sz w:val="16"/>
                <w:szCs w:val="16"/>
              </w:rPr>
              <w:t>»</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0,160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467C1B">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«ЭкоСеть»</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0,103</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467C1B">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11,390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5,59</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1,87</w:t>
            </w:r>
          </w:p>
        </w:tc>
      </w:tr>
      <w:tr w:rsidR="00615A3C" w:rsidRPr="00615A3C" w:rsidTr="00467C1B">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«Энергосеть»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0,13</w:t>
            </w:r>
          </w:p>
        </w:tc>
      </w:tr>
      <w:tr w:rsidR="00615A3C" w:rsidRPr="00615A3C" w:rsidTr="00467C1B">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«ЭнергоХолдинг»</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1,000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6,68</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0,82</w:t>
            </w:r>
          </w:p>
        </w:tc>
      </w:tr>
      <w:tr w:rsidR="00615A3C" w:rsidRPr="00615A3C" w:rsidTr="00467C1B">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«ЭнергоХолдинг-Н»</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4,180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2,42</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10,36</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7,53</w:t>
            </w:r>
          </w:p>
        </w:tc>
      </w:tr>
      <w:tr w:rsidR="00615A3C" w:rsidRPr="00615A3C" w:rsidTr="00467C1B">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106,30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30,775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90,47</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360,82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261,30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467C1B">
        <w:trPr>
          <w:trHeight w:val="20"/>
        </w:trPr>
        <w:tc>
          <w:tcPr>
            <w:tcW w:w="851" w:type="dxa"/>
            <w:vMerge w:val="restart"/>
            <w:tcBorders>
              <w:top w:val="single" w:sz="4" w:space="0" w:color="auto"/>
              <w:left w:val="single" w:sz="4" w:space="0" w:color="auto"/>
              <w:bottom w:val="nil"/>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Старокулаткинский район</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11,228</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26,73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87,75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1,06</w:t>
            </w:r>
          </w:p>
        </w:tc>
      </w:tr>
      <w:tr w:rsidR="00615A3C" w:rsidRPr="00615A3C" w:rsidTr="00A10E81">
        <w:trPr>
          <w:trHeight w:val="20"/>
        </w:trPr>
        <w:tc>
          <w:tcPr>
            <w:tcW w:w="851" w:type="dxa"/>
            <w:vMerge/>
            <w:tcBorders>
              <w:top w:val="single" w:sz="4" w:space="0" w:color="auto"/>
              <w:left w:val="single" w:sz="4" w:space="0" w:color="auto"/>
              <w:bottom w:val="nil"/>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auto"/>
              <w:left w:val="single" w:sz="4" w:space="0" w:color="auto"/>
              <w:bottom w:val="nil"/>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«ОЭС»</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0,063</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3,25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0,80</w:t>
            </w:r>
          </w:p>
        </w:tc>
      </w:tr>
      <w:tr w:rsidR="00615A3C" w:rsidRPr="00615A3C" w:rsidTr="00A10E81">
        <w:trPr>
          <w:trHeight w:val="20"/>
        </w:trPr>
        <w:tc>
          <w:tcPr>
            <w:tcW w:w="851" w:type="dxa"/>
            <w:vMerge/>
            <w:tcBorders>
              <w:top w:val="single" w:sz="4" w:space="0" w:color="auto"/>
              <w:left w:val="single" w:sz="4" w:space="0" w:color="auto"/>
              <w:bottom w:val="nil"/>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1,000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1,27</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0,17</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auto"/>
              <w:left w:val="single" w:sz="4" w:space="0" w:color="auto"/>
              <w:bottom w:val="nil"/>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12,20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189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27,333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34,70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49,64</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277,53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306,86</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Старомайнский район</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«УПЗ»</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0,700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1,91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«Заволжская сетевая компания»</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34</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10,965</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12,92</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16,90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2,90</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nil"/>
              <w:right w:val="nil"/>
            </w:tcBorders>
            <w:shd w:val="clear" w:color="auto" w:fill="auto"/>
            <w:noWrap/>
            <w:vAlign w:val="center"/>
            <w:hideMark/>
          </w:tcPr>
          <w:p w:rsidR="00584189" w:rsidRPr="00615A3C" w:rsidRDefault="00584189" w:rsidP="00904448">
            <w:pPr>
              <w:jc w:val="center"/>
              <w:rPr>
                <w:rFonts w:ascii="PT Astra Serif" w:hAnsi="PT Astra Serif"/>
                <w:sz w:val="16"/>
                <w:szCs w:val="16"/>
              </w:rPr>
            </w:pPr>
          </w:p>
        </w:tc>
        <w:tc>
          <w:tcPr>
            <w:tcW w:w="709" w:type="dxa"/>
            <w:tcBorders>
              <w:top w:val="nil"/>
              <w:left w:val="single" w:sz="4" w:space="0" w:color="auto"/>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0,275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1,40</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«ОЭС»</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0,650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4,85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14,36</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«СПСК»</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1,105</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0,26</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«УЭС»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0,810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16,15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1,000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0,62</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0,03</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«Энергомодуль»</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0,480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«Энергосеть»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0,075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75,60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61,40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55,582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78,59</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149,48</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415,64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437,46</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0,20</w:t>
            </w:r>
          </w:p>
        </w:tc>
      </w:tr>
      <w:tr w:rsidR="00615A3C" w:rsidRPr="00615A3C" w:rsidTr="00A10E81">
        <w:trPr>
          <w:trHeight w:val="20"/>
        </w:trPr>
        <w:tc>
          <w:tcPr>
            <w:tcW w:w="851" w:type="dxa"/>
            <w:vMerge w:val="restart"/>
            <w:tcBorders>
              <w:top w:val="nil"/>
              <w:left w:val="single" w:sz="4" w:space="0" w:color="auto"/>
              <w:bottom w:val="single" w:sz="4" w:space="0" w:color="auto"/>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Сурский район</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8,648</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26,80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72,42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0,62</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«ГПП»</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0,250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«ИЭС»</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0,610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w:t>
            </w:r>
            <w:r w:rsidR="00007414" w:rsidRPr="00615A3C">
              <w:rPr>
                <w:rFonts w:ascii="PT Astra Serif" w:hAnsi="PT Astra Serif"/>
                <w:sz w:val="16"/>
                <w:szCs w:val="16"/>
              </w:rPr>
              <w:t>ЭнергоКомСеть</w:t>
            </w:r>
            <w:r w:rsidRPr="00615A3C">
              <w:rPr>
                <w:rFonts w:ascii="PT Astra Serif" w:hAnsi="PT Astra Serif"/>
                <w:sz w:val="16"/>
                <w:szCs w:val="16"/>
              </w:rPr>
              <w:t>»</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1,660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«СПСК»</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0,050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1,49</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«ЭкоСеть»</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0,063</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1,510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1,82</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0,24</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«Энергосеть»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0,025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auto"/>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32,00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34,40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307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53,563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57,68</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82,02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589,41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522,18</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val="restart"/>
            <w:tcBorders>
              <w:top w:val="nil"/>
              <w:left w:val="single" w:sz="4" w:space="0" w:color="auto"/>
              <w:bottom w:val="single" w:sz="4" w:space="0" w:color="000000"/>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Тереньгульский район</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«Оборонэнерго» (филиал «Уральский»)</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3,703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5,37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8,78</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14,22</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10,340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19,80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64,27</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1,69</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ОАО «РЖД» (Куйбышевская дирекция по энергообеспечению – СП «Трансэнерго» – филиала ОАО «РЖД»)</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49,00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«РегионПромСтрой»</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«Симбирсксетьсервис»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0,750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0,65</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1,53</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«СИМБИРСКЭНЕРГОТРАНС»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3,350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0,80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w:t>
            </w:r>
            <w:r w:rsidR="00007414" w:rsidRPr="00615A3C">
              <w:rPr>
                <w:rFonts w:ascii="PT Astra Serif" w:hAnsi="PT Astra Serif"/>
                <w:sz w:val="16"/>
                <w:szCs w:val="16"/>
              </w:rPr>
              <w:t>ЭнергоКомСеть</w:t>
            </w:r>
            <w:r w:rsidRPr="00615A3C">
              <w:rPr>
                <w:rFonts w:ascii="PT Astra Serif" w:hAnsi="PT Astra Serif"/>
                <w:sz w:val="16"/>
                <w:szCs w:val="16"/>
              </w:rPr>
              <w:t>»</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10,590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14,08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«СК ЭнергоРесурс»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1,510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8,32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14,80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«СПСК»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5,653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5,37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«УЭС»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0,630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0,90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«ЭкоСеть»</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0,063</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0,488</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0,90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0,05</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«Энергосеть»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30,00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22,80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47,600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60,14</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88,80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406,88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412,80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«ФСК ЕЭС» (филиал Средне-Волжское ПМЭС)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72,48</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61,00</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val="restart"/>
            <w:tcBorders>
              <w:top w:val="nil"/>
              <w:left w:val="single" w:sz="4" w:space="0" w:color="auto"/>
              <w:bottom w:val="single" w:sz="4" w:space="0" w:color="000000"/>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Ульяновский район</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25,525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29,68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115,51</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13,88</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ОАО «РЖД» (Куйбышевская дирекция по энергообеспечению – СП «Трансэнерго» – филиала ОАО «РЖД»)</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108,00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4,10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6,975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9,57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17,47</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0,17</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2,593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8,92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16,87</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1,61</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«Областная энергосетевая компания»</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0,040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«ОЭС»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3,883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«РегионПромСтрой»</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2,600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2,30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32,78</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«Симбирсксетьсервис»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5,65</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9,76</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w:t>
            </w:r>
            <w:r w:rsidR="00007414" w:rsidRPr="00615A3C">
              <w:rPr>
                <w:rFonts w:ascii="PT Astra Serif" w:hAnsi="PT Astra Serif"/>
                <w:sz w:val="16"/>
                <w:szCs w:val="16"/>
              </w:rPr>
              <w:t>ЭнергоКомСеть</w:t>
            </w:r>
            <w:r w:rsidRPr="00615A3C">
              <w:rPr>
                <w:rFonts w:ascii="PT Astra Serif" w:hAnsi="PT Astra Serif"/>
                <w:sz w:val="16"/>
                <w:szCs w:val="16"/>
              </w:rPr>
              <w:t>»</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3,663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«СПСК»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2,390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1,86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«УВКС»</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12,60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1,830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0,95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«УЭС»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2,16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14,49</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0,17</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«ЭкоСеть»</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6,295</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3,39</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3,30</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6,65</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24,124</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27,61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20,34</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0,31</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«Энергомодуль»</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0,250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0,16</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2,53</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«Энергосеть»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0,075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124,10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19,50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402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68,822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151,25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42,96</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923,50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565,44</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0,07</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«ФСК ЕЭС» (филиал Средне-Волжское ПМЭС)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55,16</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val="restart"/>
            <w:tcBorders>
              <w:top w:val="nil"/>
              <w:left w:val="single" w:sz="4" w:space="0" w:color="auto"/>
              <w:bottom w:val="single" w:sz="4" w:space="0" w:color="000000"/>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Чердаклинский район</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«Авиастар-ОПЭ»</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164,60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11,905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42,58</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24,88</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14,08</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47,38</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«УПЗ»</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3,88</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11,540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20,35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98,14</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4,82</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ОАО «РЖД» (Куйбышевская дирекция по энергообеспечению – СП «Трансэнерго» – филиала ОАО «РЖД»)</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104,00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6,90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«ДСК»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2,623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1,92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3,72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2,48</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«Заволжская сетевая компания»</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4,753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4,43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0,473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4,51</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4,30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«МАГИСТРАЛЬ»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2,080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32,00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0,97</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«Областная энергосетевая компания»</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0,510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11,10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«РегионПромСтрой»</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0,86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7,59</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«Симбирсксетьсервис»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0,863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0,07</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«СК ЭнергоРесурс»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1,280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12,00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«СПСК»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21,265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12,00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«УВКС»</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6,630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0,81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1,11</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«УЭС»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5,190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17,47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95,79</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4,10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«ЭкоСеть»</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1,510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0,40</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14,973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2,32</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«Энергомодуль»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1,86</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«Энергосеть»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0,81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«ЭнергоХолдинг»</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0,24</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0,64</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92,60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34,30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350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69,819</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66,75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117,70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587,40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663,79</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3,12</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«ФСК ЕЭС» (филиал Средне-Волжское ПМЭС)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49,25</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val="restart"/>
            <w:tcBorders>
              <w:top w:val="nil"/>
              <w:left w:val="single" w:sz="4" w:space="0" w:color="auto"/>
              <w:bottom w:val="nil"/>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Цильнинский район</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13,756</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26,19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65,51</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4,59</w:t>
            </w:r>
          </w:p>
        </w:tc>
      </w:tr>
      <w:tr w:rsidR="00615A3C" w:rsidRPr="00615A3C" w:rsidTr="00A10E81">
        <w:trPr>
          <w:trHeight w:val="20"/>
        </w:trPr>
        <w:tc>
          <w:tcPr>
            <w:tcW w:w="851" w:type="dxa"/>
            <w:vMerge/>
            <w:tcBorders>
              <w:top w:val="nil"/>
              <w:left w:val="single" w:sz="4" w:space="0" w:color="auto"/>
              <w:bottom w:val="nil"/>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ОАО «РЖД» (Куйбышевская дирекция по энергообеспечению – СП «Трансэнерго» – филиала ОАО «РЖД»)</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68,00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3,80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0,60</w:t>
            </w:r>
          </w:p>
        </w:tc>
      </w:tr>
      <w:tr w:rsidR="00615A3C" w:rsidRPr="00615A3C" w:rsidTr="00A10E81">
        <w:trPr>
          <w:trHeight w:val="20"/>
        </w:trPr>
        <w:tc>
          <w:tcPr>
            <w:tcW w:w="851" w:type="dxa"/>
            <w:vMerge/>
            <w:tcBorders>
              <w:top w:val="nil"/>
              <w:left w:val="single" w:sz="4" w:space="0" w:color="auto"/>
              <w:bottom w:val="nil"/>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2,11</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1,26</w:t>
            </w:r>
          </w:p>
        </w:tc>
      </w:tr>
      <w:tr w:rsidR="00615A3C" w:rsidRPr="00615A3C" w:rsidTr="00A10E81">
        <w:trPr>
          <w:trHeight w:val="20"/>
        </w:trPr>
        <w:tc>
          <w:tcPr>
            <w:tcW w:w="851" w:type="dxa"/>
            <w:vMerge/>
            <w:tcBorders>
              <w:top w:val="nil"/>
              <w:left w:val="single" w:sz="4" w:space="0" w:color="auto"/>
              <w:bottom w:val="nil"/>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«СПСК»</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0,400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0,08</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nil"/>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2,095</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1,80</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0,04</w:t>
            </w:r>
          </w:p>
        </w:tc>
      </w:tr>
      <w:tr w:rsidR="00615A3C" w:rsidRPr="00615A3C" w:rsidTr="00A10E81">
        <w:trPr>
          <w:trHeight w:val="20"/>
        </w:trPr>
        <w:tc>
          <w:tcPr>
            <w:tcW w:w="851" w:type="dxa"/>
            <w:vMerge/>
            <w:tcBorders>
              <w:top w:val="nil"/>
              <w:left w:val="single" w:sz="4" w:space="0" w:color="auto"/>
              <w:bottom w:val="nil"/>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57,00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23,80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373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64,933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33,79</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90,22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621,78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596,02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1,00</w:t>
            </w:r>
          </w:p>
        </w:tc>
      </w:tr>
      <w:tr w:rsidR="00615A3C" w:rsidRPr="00615A3C" w:rsidTr="00A10E81">
        <w:trPr>
          <w:trHeight w:val="20"/>
        </w:trPr>
        <w:tc>
          <w:tcPr>
            <w:tcW w:w="851"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город Димитровград</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«ГНЦ НИИАР»</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246</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62,00</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62,020</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5,70</w:t>
            </w:r>
          </w:p>
        </w:tc>
        <w:tc>
          <w:tcPr>
            <w:tcW w:w="851"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316,50</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11,400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12,06</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9,56</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ОАО «РЖД» (Куйбышевская дирекция по энергообеспечению – СП «Трансэнерго» – филиала ОАО «РЖД»)</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10,00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4,80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11,00</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«ДСК»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18,693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3,59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14,62</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«ДСК Парк»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24,550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3,58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12,27</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25,40</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0,66</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0,790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«Областная энергосетевая компания»</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1,80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«Симбирсксетьсервис»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5,840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1,14</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4,76</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0,40</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«СПСК»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2,190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1,00</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«УЭС»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3,96</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0,23</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«ЭкоСеть»</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0,400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1,90</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26,120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3,95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15,04</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«Энергомодуль»</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89,071</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65,80</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202,62</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227,52</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80,00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52,60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25,70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6,88</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8,70</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0,12</w:t>
            </w:r>
          </w:p>
        </w:tc>
      </w:tr>
      <w:tr w:rsidR="00615A3C" w:rsidRPr="00615A3C" w:rsidTr="00A10E81">
        <w:trPr>
          <w:trHeight w:val="20"/>
        </w:trPr>
        <w:tc>
          <w:tcPr>
            <w:tcW w:w="851" w:type="dxa"/>
            <w:vMerge/>
            <w:tcBorders>
              <w:top w:val="single" w:sz="4" w:space="0" w:color="auto"/>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«ФСК ЕЭС» (филиал Средне-Волжское ПМЭС)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250</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6,90</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val="restart"/>
            <w:tcBorders>
              <w:top w:val="nil"/>
              <w:left w:val="single" w:sz="4" w:space="0" w:color="auto"/>
              <w:bottom w:val="single" w:sz="4" w:space="0" w:color="000000"/>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город Новоульяновск</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10,62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11,98</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1,64</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«ОЭС»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19,818</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32,98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43,46</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15,04</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«Симбирсксетьсервис»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«СИМБИРСКЭНЕРГОТРАНС»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«СПСК»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0,165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«УВКС»</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0,400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0,88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«УЭС»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5,235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«Энергосеть»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nil"/>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«ЭнергоХолдинг-Н»</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4,610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8,25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22,13</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hideMark/>
          </w:tcPr>
          <w:p w:rsidR="00584189" w:rsidRPr="00615A3C" w:rsidRDefault="00584189" w:rsidP="00904448">
            <w:pPr>
              <w:jc w:val="cente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«ФСК ЕЭС» (филиал Средне-Волжское ПМЭС)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310</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10,20</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nil"/>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val="restart"/>
            <w:tcBorders>
              <w:top w:val="nil"/>
              <w:left w:val="single" w:sz="4" w:space="0" w:color="auto"/>
              <w:bottom w:val="single" w:sz="4" w:space="0" w:color="000000"/>
              <w:right w:val="single" w:sz="4" w:space="0" w:color="auto"/>
            </w:tcBorders>
            <w:shd w:val="clear" w:color="auto" w:fill="auto"/>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город Ульяновск</w:t>
            </w: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«Авиастар-ОПЭ»</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459,00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88,791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82,92</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9,99</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1,51</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6,07</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208,98</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«Авиастар-СП»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2,66</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«Комета»</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27,510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«Оборонэнерго» (филиал «Уральский»)</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17,620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7,03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6,62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78,71</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1,063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0,71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9,47</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0,05</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«УКБП»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21,275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35,00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АО «УПЗ»</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52,275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1,63</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0,74</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33,59</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МУП «УльГЭС»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935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705,280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173,35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666,46</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2351,98</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ОАО «РЖД» (Куйбышевская дирекция по энергообеспечению – СП «Трансэнерго» – филиала ОАО «РЖД»)</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48,00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12,40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32,80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«ВАТТ»</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11,700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6,17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11,11</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«Газпром энерго» (Саратовский филиал)</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2,520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1,95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4,80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«ГПП»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76,60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9,500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1,28</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11,61</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«ДСК»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0,11</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«ДСК Парк»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b/>
                <w:bCs/>
                <w:sz w:val="16"/>
                <w:szCs w:val="16"/>
              </w:rPr>
            </w:pPr>
            <w:r w:rsidRPr="00615A3C">
              <w:rPr>
                <w:rFonts w:ascii="PT Astra Serif" w:hAnsi="PT Astra Serif"/>
                <w:b/>
                <w:bCs/>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0,15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«Заволжская сетевая компания»</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0,630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«ИНЗА 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29,130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12,27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10,31</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22,48</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«ИЭС»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20,185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2,41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10,38</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6,86</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«Композит-Энерго»</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11,000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18,79</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«МАГИСТРАЛЬ»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50,00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3,780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1,50</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32,35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5,17</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«Областная энергосетевая компания»</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2,620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0,08</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6,50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20,81</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«ОЭС»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18</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21,766</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9,10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1,61</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58,31</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«РегионПромСтрой»</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11,736</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7,00</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0,30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w:t>
            </w:r>
            <w:r w:rsidR="00007414" w:rsidRPr="00615A3C">
              <w:rPr>
                <w:rFonts w:ascii="PT Astra Serif" w:hAnsi="PT Astra Serif"/>
                <w:sz w:val="16"/>
                <w:szCs w:val="16"/>
              </w:rPr>
              <w:t>НСК</w:t>
            </w:r>
            <w:r w:rsidRPr="00615A3C">
              <w:rPr>
                <w:rFonts w:ascii="PT Astra Serif" w:hAnsi="PT Astra Serif"/>
                <w:sz w:val="16"/>
                <w:szCs w:val="16"/>
              </w:rPr>
              <w:t>»</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3,660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2,20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12,530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2,72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36,61</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2,46</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«Симбирсксетьсервис»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12,886</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1,33</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0,07</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8,22</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«СИМБИРСКЭНЕРГОТРАНС»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7,090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11,80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w:t>
            </w:r>
            <w:r w:rsidR="00007414" w:rsidRPr="00615A3C">
              <w:rPr>
                <w:rFonts w:ascii="PT Astra Serif" w:hAnsi="PT Astra Serif"/>
                <w:sz w:val="16"/>
                <w:szCs w:val="16"/>
              </w:rPr>
              <w:t>ЭнергоКомСеть</w:t>
            </w:r>
            <w:r w:rsidRPr="00615A3C">
              <w:rPr>
                <w:rFonts w:ascii="PT Astra Serif" w:hAnsi="PT Astra Serif"/>
                <w:sz w:val="16"/>
                <w:szCs w:val="16"/>
              </w:rPr>
              <w:t>»</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34</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18,323</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2,95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9,34</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9,71</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«СК ЭнергоРесурс»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19,325</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6,55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14,13</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«СПСК»</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22,406</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9,62</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8,00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11,00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«УВКС»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49</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24,538</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10,07</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67,22</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15,52</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«УЭС»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1,560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0,71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36,85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0,40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«ЭкоСеть»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6,178</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0,51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2,25</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6,75</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82,00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105</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64,456</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5,01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11,96</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8,12</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38,82</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«ЭнергоАльянс»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72,850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182,62</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«Энергомодуль»</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5,990</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4,14</w:t>
            </w:r>
          </w:p>
        </w:tc>
        <w:tc>
          <w:tcPr>
            <w:tcW w:w="850"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3,10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«Энергосеть»</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47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50,721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0,99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1,19</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noWrap/>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71,30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«ЭнергоХолдинг»</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000000" w:fill="FFFFFF"/>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59</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96,780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0,28</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326,38</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ООО «ЭнергоХолдинг-Н»</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22,870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1,27</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6,27</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25,83</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705,60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20,00</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2,000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84,40</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20,80</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0,60</w:t>
            </w:r>
          </w:p>
        </w:tc>
      </w:tr>
      <w:tr w:rsidR="00615A3C" w:rsidRPr="00615A3C" w:rsidTr="00A10E81">
        <w:trPr>
          <w:trHeight w:val="20"/>
        </w:trPr>
        <w:tc>
          <w:tcPr>
            <w:tcW w:w="851" w:type="dxa"/>
            <w:vMerge/>
            <w:tcBorders>
              <w:top w:val="nil"/>
              <w:left w:val="single" w:sz="4" w:space="0" w:color="auto"/>
              <w:bottom w:val="single" w:sz="4" w:space="0" w:color="000000"/>
              <w:right w:val="single" w:sz="4" w:space="0" w:color="auto"/>
            </w:tcBorders>
            <w:vAlign w:val="center"/>
            <w:hideMark/>
          </w:tcPr>
          <w:p w:rsidR="00584189" w:rsidRPr="00615A3C" w:rsidRDefault="00584189" w:rsidP="00904448">
            <w:pPr>
              <w:rPr>
                <w:rFonts w:ascii="PT Astra Serif" w:hAnsi="PT Astra Serif"/>
                <w:sz w:val="16"/>
                <w:szCs w:val="16"/>
              </w:rPr>
            </w:pPr>
          </w:p>
        </w:tc>
        <w:tc>
          <w:tcPr>
            <w:tcW w:w="2126"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rPr>
                <w:rFonts w:ascii="PT Astra Serif" w:hAnsi="PT Astra Serif"/>
                <w:sz w:val="16"/>
                <w:szCs w:val="16"/>
              </w:rPr>
            </w:pPr>
            <w:r w:rsidRPr="00615A3C">
              <w:rPr>
                <w:rFonts w:ascii="PT Astra Serif" w:hAnsi="PT Astra Serif"/>
                <w:sz w:val="16"/>
                <w:szCs w:val="16"/>
              </w:rPr>
              <w:t>ПАО «ФСК ЕЭС» (филиал Средне-Волжское ПМЭС)</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1</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250</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567"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37,16</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9"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0"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c>
          <w:tcPr>
            <w:tcW w:w="708" w:type="dxa"/>
            <w:tcBorders>
              <w:top w:val="nil"/>
              <w:left w:val="nil"/>
              <w:bottom w:val="single" w:sz="4" w:space="0" w:color="auto"/>
              <w:right w:val="single" w:sz="4" w:space="0" w:color="auto"/>
            </w:tcBorders>
            <w:shd w:val="clear" w:color="auto" w:fill="auto"/>
            <w:vAlign w:val="center"/>
            <w:hideMark/>
          </w:tcPr>
          <w:p w:rsidR="00584189" w:rsidRPr="00615A3C" w:rsidRDefault="00584189" w:rsidP="00904448">
            <w:pPr>
              <w:jc w:val="center"/>
              <w:rPr>
                <w:rFonts w:ascii="PT Astra Serif" w:hAnsi="PT Astra Serif"/>
                <w:sz w:val="16"/>
                <w:szCs w:val="16"/>
              </w:rPr>
            </w:pPr>
            <w:r w:rsidRPr="00615A3C">
              <w:rPr>
                <w:rFonts w:ascii="PT Astra Serif" w:hAnsi="PT Astra Serif"/>
                <w:sz w:val="16"/>
                <w:szCs w:val="16"/>
              </w:rPr>
              <w:t> </w:t>
            </w:r>
          </w:p>
        </w:tc>
      </w:tr>
    </w:tbl>
    <w:p w:rsidR="00201888" w:rsidRPr="00615A3C" w:rsidRDefault="00201888" w:rsidP="00904448">
      <w:pPr>
        <w:rPr>
          <w:rFonts w:ascii="PT Astra Serif" w:hAnsi="PT Astra Serif"/>
          <w:sz w:val="16"/>
          <w:szCs w:val="16"/>
        </w:rPr>
        <w:sectPr w:rsidR="00201888" w:rsidRPr="00615A3C" w:rsidSect="00A10E81">
          <w:pgSz w:w="16838" w:h="11906" w:orient="landscape" w:code="9"/>
          <w:pgMar w:top="1701" w:right="567" w:bottom="567" w:left="567" w:header="1134" w:footer="454" w:gutter="0"/>
          <w:cols w:space="708"/>
          <w:docGrid w:linePitch="360"/>
        </w:sectPr>
      </w:pPr>
    </w:p>
    <w:p w:rsidR="007E4A9F" w:rsidRPr="00615A3C" w:rsidRDefault="003C775E" w:rsidP="00904448">
      <w:pPr>
        <w:suppressAutoHyphens/>
        <w:jc w:val="center"/>
        <w:rPr>
          <w:rFonts w:ascii="PT Astra Serif" w:hAnsi="PT Astra Serif"/>
          <w:sz w:val="28"/>
          <w:szCs w:val="28"/>
        </w:rPr>
      </w:pPr>
      <w:r w:rsidRPr="00615A3C">
        <w:rPr>
          <w:rFonts w:ascii="PT Astra Serif" w:hAnsi="PT Astra Serif"/>
          <w:sz w:val="28"/>
          <w:szCs w:val="28"/>
        </w:rPr>
        <w:t>2</w:t>
      </w:r>
      <w:r w:rsidR="007E4A9F" w:rsidRPr="00615A3C">
        <w:rPr>
          <w:rFonts w:ascii="PT Astra Serif" w:hAnsi="PT Astra Serif"/>
          <w:sz w:val="28"/>
          <w:szCs w:val="28"/>
        </w:rPr>
        <w:t>.1</w:t>
      </w:r>
      <w:r w:rsidRPr="00615A3C">
        <w:rPr>
          <w:rFonts w:ascii="PT Astra Serif" w:hAnsi="PT Astra Serif"/>
          <w:sz w:val="28"/>
          <w:szCs w:val="28"/>
        </w:rPr>
        <w:t>1</w:t>
      </w:r>
      <w:r w:rsidR="007E4A9F" w:rsidRPr="00615A3C">
        <w:rPr>
          <w:rFonts w:ascii="PT Astra Serif" w:hAnsi="PT Astra Serif"/>
          <w:sz w:val="28"/>
          <w:szCs w:val="28"/>
        </w:rPr>
        <w:t>. Основные внешние электрические связи</w:t>
      </w:r>
    </w:p>
    <w:p w:rsidR="007E4A9F" w:rsidRPr="00615A3C" w:rsidRDefault="007E4A9F" w:rsidP="00904448">
      <w:pPr>
        <w:suppressAutoHyphens/>
        <w:jc w:val="center"/>
        <w:rPr>
          <w:rFonts w:ascii="PT Astra Serif" w:hAnsi="PT Astra Serif"/>
          <w:sz w:val="28"/>
          <w:szCs w:val="28"/>
        </w:rPr>
      </w:pPr>
      <w:r w:rsidRPr="00615A3C">
        <w:rPr>
          <w:rFonts w:ascii="PT Astra Serif" w:hAnsi="PT Astra Serif"/>
          <w:sz w:val="28"/>
          <w:szCs w:val="28"/>
        </w:rPr>
        <w:t>энергосистемы Ульяновской области</w:t>
      </w:r>
    </w:p>
    <w:p w:rsidR="007E4A9F" w:rsidRPr="00615A3C" w:rsidRDefault="007E4A9F" w:rsidP="00904448">
      <w:pPr>
        <w:suppressAutoHyphens/>
        <w:jc w:val="center"/>
        <w:rPr>
          <w:rFonts w:ascii="PT Astra Serif" w:hAnsi="PT Astra Serif"/>
          <w:b/>
          <w:sz w:val="28"/>
          <w:szCs w:val="28"/>
        </w:rPr>
      </w:pPr>
    </w:p>
    <w:p w:rsidR="007E4A9F" w:rsidRPr="00615A3C" w:rsidRDefault="007E4A9F" w:rsidP="00904448">
      <w:pPr>
        <w:tabs>
          <w:tab w:val="left" w:pos="993"/>
          <w:tab w:val="left" w:pos="1134"/>
        </w:tabs>
        <w:suppressAutoHyphens/>
        <w:ind w:firstLine="709"/>
        <w:jc w:val="both"/>
        <w:rPr>
          <w:rFonts w:ascii="PT Astra Serif" w:hAnsi="PT Astra Serif"/>
          <w:sz w:val="28"/>
          <w:szCs w:val="28"/>
        </w:rPr>
      </w:pPr>
      <w:r w:rsidRPr="00615A3C">
        <w:rPr>
          <w:rFonts w:ascii="PT Astra Serif" w:hAnsi="PT Astra Serif"/>
          <w:sz w:val="28"/>
          <w:szCs w:val="28"/>
        </w:rPr>
        <w:t>Энергосистема Ульяновской области связана с энергосистемами следующих субъектов Российской Федерации:</w:t>
      </w:r>
    </w:p>
    <w:p w:rsidR="00E32535" w:rsidRPr="00615A3C" w:rsidRDefault="007E4A9F" w:rsidP="00904448">
      <w:pPr>
        <w:tabs>
          <w:tab w:val="left" w:pos="993"/>
          <w:tab w:val="left" w:pos="1134"/>
        </w:tabs>
        <w:suppressAutoHyphens/>
        <w:ind w:firstLine="709"/>
        <w:jc w:val="both"/>
        <w:rPr>
          <w:rFonts w:ascii="PT Astra Serif" w:hAnsi="PT Astra Serif"/>
          <w:sz w:val="28"/>
          <w:szCs w:val="28"/>
        </w:rPr>
      </w:pPr>
      <w:r w:rsidRPr="00615A3C">
        <w:rPr>
          <w:rFonts w:ascii="PT Astra Serif" w:hAnsi="PT Astra Serif"/>
          <w:sz w:val="28"/>
          <w:szCs w:val="28"/>
        </w:rPr>
        <w:t xml:space="preserve">Нижегородской области (операционная зона </w:t>
      </w:r>
      <w:r w:rsidR="00300FDB" w:rsidRPr="00615A3C">
        <w:rPr>
          <w:rFonts w:ascii="PT Astra Serif" w:hAnsi="PT Astra Serif"/>
          <w:sz w:val="28"/>
          <w:szCs w:val="28"/>
        </w:rPr>
        <w:t>Ф</w:t>
      </w:r>
      <w:r w:rsidRPr="00615A3C">
        <w:rPr>
          <w:rFonts w:ascii="PT Astra Serif" w:hAnsi="PT Astra Serif"/>
          <w:sz w:val="28"/>
          <w:szCs w:val="28"/>
        </w:rPr>
        <w:t xml:space="preserve">илиала АО </w:t>
      </w:r>
      <w:r w:rsidR="009D1793" w:rsidRPr="00615A3C">
        <w:rPr>
          <w:rFonts w:ascii="PT Astra Serif" w:hAnsi="PT Astra Serif"/>
          <w:sz w:val="28"/>
          <w:szCs w:val="28"/>
        </w:rPr>
        <w:t>«</w:t>
      </w:r>
      <w:r w:rsidRPr="00615A3C">
        <w:rPr>
          <w:rFonts w:ascii="PT Astra Serif" w:hAnsi="PT Astra Serif"/>
          <w:sz w:val="28"/>
          <w:szCs w:val="28"/>
        </w:rPr>
        <w:t>СО ЕЭС</w:t>
      </w:r>
      <w:r w:rsidR="009D1793" w:rsidRPr="00615A3C">
        <w:rPr>
          <w:rFonts w:ascii="PT Astra Serif" w:hAnsi="PT Astra Serif"/>
          <w:sz w:val="28"/>
          <w:szCs w:val="28"/>
        </w:rPr>
        <w:t>»</w:t>
      </w:r>
      <w:r w:rsidRPr="00615A3C">
        <w:rPr>
          <w:rFonts w:ascii="PT Astra Serif" w:hAnsi="PT Astra Serif"/>
          <w:sz w:val="28"/>
          <w:szCs w:val="28"/>
        </w:rPr>
        <w:t xml:space="preserve"> Н</w:t>
      </w:r>
      <w:r w:rsidR="00E32535" w:rsidRPr="00615A3C">
        <w:rPr>
          <w:rFonts w:ascii="PT Astra Serif" w:hAnsi="PT Astra Serif"/>
          <w:sz w:val="28"/>
          <w:szCs w:val="28"/>
        </w:rPr>
        <w:t xml:space="preserve">ижегородское </w:t>
      </w:r>
      <w:r w:rsidR="006C150D" w:rsidRPr="00615A3C">
        <w:rPr>
          <w:rFonts w:ascii="PT Astra Serif" w:hAnsi="PT Astra Serif"/>
          <w:sz w:val="28"/>
          <w:szCs w:val="28"/>
          <w:shd w:val="clear" w:color="auto" w:fill="FFFFFF"/>
        </w:rPr>
        <w:t>региональное диспетчерское управлени</w:t>
      </w:r>
      <w:r w:rsidR="006C150D" w:rsidRPr="00615A3C">
        <w:rPr>
          <w:rFonts w:ascii="PT Astra Serif" w:hAnsi="PT Astra Serif"/>
          <w:sz w:val="28"/>
          <w:szCs w:val="28"/>
        </w:rPr>
        <w:t xml:space="preserve">е (далее – </w:t>
      </w:r>
      <w:r w:rsidR="00E32535" w:rsidRPr="00615A3C">
        <w:rPr>
          <w:rFonts w:ascii="PT Astra Serif" w:hAnsi="PT Astra Serif"/>
          <w:sz w:val="28"/>
          <w:szCs w:val="28"/>
        </w:rPr>
        <w:t>РДУ</w:t>
      </w:r>
      <w:r w:rsidR="006C150D" w:rsidRPr="00615A3C">
        <w:rPr>
          <w:rFonts w:ascii="PT Astra Serif" w:hAnsi="PT Astra Serif"/>
          <w:sz w:val="28"/>
          <w:szCs w:val="28"/>
        </w:rPr>
        <w:t>)</w:t>
      </w:r>
      <w:r w:rsidR="00E32535" w:rsidRPr="00615A3C">
        <w:rPr>
          <w:rFonts w:ascii="PT Astra Serif" w:hAnsi="PT Astra Serif"/>
          <w:sz w:val="28"/>
          <w:szCs w:val="28"/>
        </w:rPr>
        <w:t xml:space="preserve">, </w:t>
      </w:r>
      <w:r w:rsidR="006C150D" w:rsidRPr="00615A3C">
        <w:rPr>
          <w:rFonts w:ascii="PT Astra Serif" w:hAnsi="PT Astra Serif"/>
          <w:sz w:val="28"/>
          <w:szCs w:val="28"/>
        </w:rPr>
        <w:br/>
      </w:r>
      <w:r w:rsidR="00E32535" w:rsidRPr="00615A3C">
        <w:rPr>
          <w:rFonts w:ascii="PT Astra Serif" w:hAnsi="PT Astra Serif"/>
          <w:sz w:val="28"/>
          <w:szCs w:val="28"/>
        </w:rPr>
        <w:t>2 ВЛ 500 кВ);</w:t>
      </w:r>
    </w:p>
    <w:p w:rsidR="007E4A9F" w:rsidRPr="00615A3C" w:rsidRDefault="007E4A9F" w:rsidP="00904448">
      <w:pPr>
        <w:tabs>
          <w:tab w:val="left" w:pos="993"/>
          <w:tab w:val="left" w:pos="1134"/>
        </w:tabs>
        <w:suppressAutoHyphens/>
        <w:ind w:firstLine="709"/>
        <w:jc w:val="both"/>
        <w:rPr>
          <w:rFonts w:ascii="PT Astra Serif" w:hAnsi="PT Astra Serif"/>
          <w:sz w:val="28"/>
          <w:szCs w:val="28"/>
        </w:rPr>
      </w:pPr>
      <w:r w:rsidRPr="00615A3C">
        <w:rPr>
          <w:rFonts w:ascii="PT Astra Serif" w:hAnsi="PT Astra Serif"/>
          <w:sz w:val="28"/>
          <w:szCs w:val="28"/>
        </w:rPr>
        <w:t xml:space="preserve">Саратовской области (операционная зона </w:t>
      </w:r>
      <w:r w:rsidR="00300FDB" w:rsidRPr="00615A3C">
        <w:rPr>
          <w:rFonts w:ascii="PT Astra Serif" w:hAnsi="PT Astra Serif"/>
          <w:sz w:val="28"/>
          <w:szCs w:val="28"/>
        </w:rPr>
        <w:t>Ф</w:t>
      </w:r>
      <w:r w:rsidRPr="00615A3C">
        <w:rPr>
          <w:rFonts w:ascii="PT Astra Serif" w:hAnsi="PT Astra Serif"/>
          <w:sz w:val="28"/>
          <w:szCs w:val="28"/>
        </w:rPr>
        <w:t xml:space="preserve">илиала АО </w:t>
      </w:r>
      <w:r w:rsidR="009D1793" w:rsidRPr="00615A3C">
        <w:rPr>
          <w:rFonts w:ascii="PT Astra Serif" w:hAnsi="PT Astra Serif"/>
          <w:sz w:val="28"/>
          <w:szCs w:val="28"/>
        </w:rPr>
        <w:t>«</w:t>
      </w:r>
      <w:r w:rsidRPr="00615A3C">
        <w:rPr>
          <w:rFonts w:ascii="PT Astra Serif" w:hAnsi="PT Astra Serif"/>
          <w:sz w:val="28"/>
          <w:szCs w:val="28"/>
        </w:rPr>
        <w:t>СО ЕЭС</w:t>
      </w:r>
      <w:r w:rsidR="009D1793" w:rsidRPr="00615A3C">
        <w:rPr>
          <w:rFonts w:ascii="PT Astra Serif" w:hAnsi="PT Astra Serif"/>
          <w:sz w:val="28"/>
          <w:szCs w:val="28"/>
        </w:rPr>
        <w:t>»</w:t>
      </w:r>
      <w:r w:rsidR="00E32535" w:rsidRPr="00615A3C">
        <w:rPr>
          <w:rFonts w:ascii="PT Astra Serif" w:hAnsi="PT Astra Serif"/>
          <w:sz w:val="28"/>
          <w:szCs w:val="28"/>
        </w:rPr>
        <w:br/>
        <w:t>Саратовское РДУ, 1 ВЛ 500 кВ);</w:t>
      </w:r>
    </w:p>
    <w:p w:rsidR="007E4A9F" w:rsidRPr="00615A3C" w:rsidRDefault="007E4A9F" w:rsidP="00904448">
      <w:pPr>
        <w:tabs>
          <w:tab w:val="left" w:pos="993"/>
          <w:tab w:val="left" w:pos="1134"/>
        </w:tabs>
        <w:suppressAutoHyphens/>
        <w:ind w:firstLine="709"/>
        <w:jc w:val="both"/>
        <w:rPr>
          <w:rFonts w:ascii="PT Astra Serif" w:hAnsi="PT Astra Serif"/>
          <w:sz w:val="28"/>
          <w:szCs w:val="28"/>
        </w:rPr>
      </w:pPr>
      <w:r w:rsidRPr="00615A3C">
        <w:rPr>
          <w:rFonts w:ascii="PT Astra Serif" w:hAnsi="PT Astra Serif"/>
          <w:sz w:val="28"/>
          <w:szCs w:val="28"/>
        </w:rPr>
        <w:t xml:space="preserve">Самарской области (операционная зона </w:t>
      </w:r>
      <w:r w:rsidR="00300FDB" w:rsidRPr="00615A3C">
        <w:rPr>
          <w:rFonts w:ascii="PT Astra Serif" w:hAnsi="PT Astra Serif"/>
          <w:sz w:val="28"/>
          <w:szCs w:val="28"/>
        </w:rPr>
        <w:t>Ф</w:t>
      </w:r>
      <w:r w:rsidRPr="00615A3C">
        <w:rPr>
          <w:rFonts w:ascii="PT Astra Serif" w:hAnsi="PT Astra Serif"/>
          <w:sz w:val="28"/>
          <w:szCs w:val="28"/>
        </w:rPr>
        <w:t xml:space="preserve">илиала АО </w:t>
      </w:r>
      <w:r w:rsidR="009D1793" w:rsidRPr="00615A3C">
        <w:rPr>
          <w:rFonts w:ascii="PT Astra Serif" w:hAnsi="PT Astra Serif"/>
          <w:sz w:val="28"/>
          <w:szCs w:val="28"/>
        </w:rPr>
        <w:t>«</w:t>
      </w:r>
      <w:r w:rsidRPr="00615A3C">
        <w:rPr>
          <w:rFonts w:ascii="PT Astra Serif" w:hAnsi="PT Astra Serif"/>
          <w:sz w:val="28"/>
          <w:szCs w:val="28"/>
        </w:rPr>
        <w:t>СО ЕЭС</w:t>
      </w:r>
      <w:r w:rsidR="009D1793" w:rsidRPr="00615A3C">
        <w:rPr>
          <w:rFonts w:ascii="PT Astra Serif" w:hAnsi="PT Astra Serif"/>
          <w:sz w:val="28"/>
          <w:szCs w:val="28"/>
        </w:rPr>
        <w:t>»</w:t>
      </w:r>
      <w:r w:rsidRPr="00615A3C">
        <w:rPr>
          <w:rFonts w:ascii="PT Astra Serif" w:hAnsi="PT Astra Serif"/>
          <w:sz w:val="28"/>
          <w:szCs w:val="28"/>
        </w:rPr>
        <w:t xml:space="preserve"> Самарское РДУ, 2 ВЛ 500 кВ, 3 ВЛ 220 кВ, 8 ВЛ 1</w:t>
      </w:r>
      <w:r w:rsidR="00E32535" w:rsidRPr="00615A3C">
        <w:rPr>
          <w:rFonts w:ascii="PT Astra Serif" w:hAnsi="PT Astra Serif"/>
          <w:sz w:val="28"/>
          <w:szCs w:val="28"/>
        </w:rPr>
        <w:t xml:space="preserve">10 кВ, 2 ВЛ 35 кВ, </w:t>
      </w:r>
      <w:r w:rsidR="004423BA" w:rsidRPr="00615A3C">
        <w:rPr>
          <w:rFonts w:ascii="PT Astra Serif" w:hAnsi="PT Astra Serif"/>
          <w:sz w:val="28"/>
          <w:szCs w:val="28"/>
        </w:rPr>
        <w:br/>
      </w:r>
      <w:r w:rsidR="00E32535" w:rsidRPr="00615A3C">
        <w:rPr>
          <w:rFonts w:ascii="PT Astra Serif" w:hAnsi="PT Astra Serif"/>
          <w:sz w:val="28"/>
          <w:szCs w:val="28"/>
        </w:rPr>
        <w:t>6 ВЛ 10 кВ);</w:t>
      </w:r>
    </w:p>
    <w:p w:rsidR="007E4A9F" w:rsidRPr="00615A3C" w:rsidRDefault="007E4A9F" w:rsidP="00904448">
      <w:pPr>
        <w:tabs>
          <w:tab w:val="left" w:pos="993"/>
          <w:tab w:val="left" w:pos="1134"/>
        </w:tabs>
        <w:suppressAutoHyphens/>
        <w:ind w:firstLine="709"/>
        <w:jc w:val="both"/>
        <w:rPr>
          <w:rFonts w:ascii="PT Astra Serif" w:hAnsi="PT Astra Serif"/>
          <w:sz w:val="28"/>
          <w:szCs w:val="28"/>
        </w:rPr>
      </w:pPr>
      <w:r w:rsidRPr="00615A3C">
        <w:rPr>
          <w:rFonts w:ascii="PT Astra Serif" w:hAnsi="PT Astra Serif"/>
          <w:sz w:val="28"/>
          <w:szCs w:val="28"/>
        </w:rPr>
        <w:t xml:space="preserve">Пензенской области (операционная зона </w:t>
      </w:r>
      <w:r w:rsidR="00300FDB" w:rsidRPr="00615A3C">
        <w:rPr>
          <w:rFonts w:ascii="PT Astra Serif" w:hAnsi="PT Astra Serif"/>
          <w:sz w:val="28"/>
          <w:szCs w:val="28"/>
        </w:rPr>
        <w:t>Ф</w:t>
      </w:r>
      <w:r w:rsidRPr="00615A3C">
        <w:rPr>
          <w:rFonts w:ascii="PT Astra Serif" w:hAnsi="PT Astra Serif"/>
          <w:sz w:val="28"/>
          <w:szCs w:val="28"/>
        </w:rPr>
        <w:t xml:space="preserve">илиала АО </w:t>
      </w:r>
      <w:r w:rsidR="009D1793" w:rsidRPr="00615A3C">
        <w:rPr>
          <w:rFonts w:ascii="PT Astra Serif" w:hAnsi="PT Astra Serif"/>
          <w:sz w:val="28"/>
          <w:szCs w:val="28"/>
        </w:rPr>
        <w:t>«</w:t>
      </w:r>
      <w:r w:rsidRPr="00615A3C">
        <w:rPr>
          <w:rFonts w:ascii="PT Astra Serif" w:hAnsi="PT Astra Serif"/>
          <w:sz w:val="28"/>
          <w:szCs w:val="28"/>
        </w:rPr>
        <w:t>СО ЕЭС</w:t>
      </w:r>
      <w:r w:rsidR="009D1793" w:rsidRPr="00615A3C">
        <w:rPr>
          <w:rFonts w:ascii="PT Astra Serif" w:hAnsi="PT Astra Serif"/>
          <w:sz w:val="28"/>
          <w:szCs w:val="28"/>
        </w:rPr>
        <w:t>»</w:t>
      </w:r>
      <w:r w:rsidRPr="00615A3C">
        <w:rPr>
          <w:rFonts w:ascii="PT Astra Serif" w:hAnsi="PT Astra Serif"/>
          <w:sz w:val="28"/>
          <w:szCs w:val="28"/>
        </w:rPr>
        <w:t xml:space="preserve"> Пензенское РДУ, 1 ВЛ 500 кВ, 2 ВЛ 22</w:t>
      </w:r>
      <w:r w:rsidR="00E32535" w:rsidRPr="00615A3C">
        <w:rPr>
          <w:rFonts w:ascii="PT Astra Serif" w:hAnsi="PT Astra Serif"/>
          <w:sz w:val="28"/>
          <w:szCs w:val="28"/>
        </w:rPr>
        <w:t>0 кВ, 4 ВЛ 110 кВ, 1 ВЛ 10 кВ);</w:t>
      </w:r>
    </w:p>
    <w:p w:rsidR="007E4A9F" w:rsidRPr="00615A3C" w:rsidRDefault="007E4A9F" w:rsidP="00904448">
      <w:pPr>
        <w:tabs>
          <w:tab w:val="left" w:pos="1134"/>
        </w:tabs>
        <w:suppressAutoHyphens/>
        <w:ind w:firstLine="709"/>
        <w:jc w:val="both"/>
        <w:rPr>
          <w:rFonts w:ascii="PT Astra Serif" w:hAnsi="PT Astra Serif"/>
          <w:sz w:val="28"/>
          <w:szCs w:val="28"/>
        </w:rPr>
      </w:pPr>
      <w:r w:rsidRPr="00615A3C">
        <w:rPr>
          <w:rFonts w:ascii="PT Astra Serif" w:hAnsi="PT Astra Serif"/>
          <w:sz w:val="28"/>
          <w:szCs w:val="28"/>
        </w:rPr>
        <w:t xml:space="preserve">Республики Татарстан (операционная зона </w:t>
      </w:r>
      <w:r w:rsidR="00300FDB" w:rsidRPr="00615A3C">
        <w:rPr>
          <w:rFonts w:ascii="PT Astra Serif" w:hAnsi="PT Astra Serif"/>
          <w:sz w:val="28"/>
          <w:szCs w:val="28"/>
        </w:rPr>
        <w:t>Ф</w:t>
      </w:r>
      <w:r w:rsidRPr="00615A3C">
        <w:rPr>
          <w:rFonts w:ascii="PT Astra Serif" w:hAnsi="PT Astra Serif"/>
          <w:sz w:val="28"/>
          <w:szCs w:val="28"/>
        </w:rPr>
        <w:t xml:space="preserve">илиала АО </w:t>
      </w:r>
      <w:r w:rsidR="009D1793" w:rsidRPr="00615A3C">
        <w:rPr>
          <w:rFonts w:ascii="PT Astra Serif" w:hAnsi="PT Astra Serif"/>
          <w:sz w:val="28"/>
          <w:szCs w:val="28"/>
        </w:rPr>
        <w:t>«</w:t>
      </w:r>
      <w:r w:rsidRPr="00615A3C">
        <w:rPr>
          <w:rFonts w:ascii="PT Astra Serif" w:hAnsi="PT Astra Serif"/>
          <w:sz w:val="28"/>
          <w:szCs w:val="28"/>
        </w:rPr>
        <w:t>СО ЕЭС</w:t>
      </w:r>
      <w:r w:rsidR="009D1793" w:rsidRPr="00615A3C">
        <w:rPr>
          <w:rFonts w:ascii="PT Astra Serif" w:hAnsi="PT Astra Serif"/>
          <w:sz w:val="28"/>
          <w:szCs w:val="28"/>
        </w:rPr>
        <w:t>»</w:t>
      </w:r>
      <w:r w:rsidRPr="00615A3C">
        <w:rPr>
          <w:rFonts w:ascii="PT Astra Serif" w:hAnsi="PT Astra Serif"/>
          <w:sz w:val="28"/>
          <w:szCs w:val="28"/>
        </w:rPr>
        <w:t xml:space="preserve"> РДУ Татарстана, 2 ВЛ 110 кВ, 1 ВЛ 35 кВ).</w:t>
      </w:r>
    </w:p>
    <w:p w:rsidR="007E4A9F" w:rsidRPr="00615A3C" w:rsidRDefault="007E4A9F" w:rsidP="00904448">
      <w:pPr>
        <w:rPr>
          <w:rFonts w:ascii="PT Astra Serif" w:hAnsi="PT Astra Serif"/>
          <w:b/>
          <w:sz w:val="28"/>
          <w:szCs w:val="28"/>
        </w:rPr>
      </w:pPr>
    </w:p>
    <w:p w:rsidR="007E4A9F" w:rsidRPr="00615A3C" w:rsidRDefault="003C775E" w:rsidP="00904448">
      <w:pPr>
        <w:jc w:val="center"/>
        <w:rPr>
          <w:rFonts w:ascii="PT Astra Serif" w:hAnsi="PT Astra Serif"/>
          <w:sz w:val="28"/>
          <w:szCs w:val="28"/>
        </w:rPr>
      </w:pPr>
      <w:r w:rsidRPr="00615A3C">
        <w:rPr>
          <w:rFonts w:ascii="PT Astra Serif" w:hAnsi="PT Astra Serif"/>
          <w:sz w:val="28"/>
          <w:szCs w:val="28"/>
        </w:rPr>
        <w:t>3</w:t>
      </w:r>
      <w:r w:rsidR="007E4A9F" w:rsidRPr="00615A3C">
        <w:rPr>
          <w:rFonts w:ascii="PT Astra Serif" w:hAnsi="PT Astra Serif"/>
          <w:sz w:val="28"/>
          <w:szCs w:val="28"/>
        </w:rPr>
        <w:t>. Особенности и проблемы текущего состояния</w:t>
      </w:r>
    </w:p>
    <w:p w:rsidR="007E4A9F" w:rsidRPr="00615A3C" w:rsidRDefault="007E4A9F" w:rsidP="00904448">
      <w:pPr>
        <w:jc w:val="center"/>
        <w:rPr>
          <w:rFonts w:ascii="PT Astra Serif" w:hAnsi="PT Astra Serif"/>
          <w:sz w:val="28"/>
          <w:szCs w:val="28"/>
        </w:rPr>
      </w:pPr>
      <w:r w:rsidRPr="00615A3C">
        <w:rPr>
          <w:rFonts w:ascii="PT Astra Serif" w:hAnsi="PT Astra Serif"/>
          <w:sz w:val="28"/>
          <w:szCs w:val="28"/>
        </w:rPr>
        <w:t>отрасли электроэнергетики в Ульяновской области</w:t>
      </w:r>
    </w:p>
    <w:p w:rsidR="007E4A9F" w:rsidRPr="00615A3C" w:rsidRDefault="007E4A9F" w:rsidP="00904448">
      <w:pPr>
        <w:tabs>
          <w:tab w:val="left" w:pos="360"/>
        </w:tabs>
        <w:jc w:val="center"/>
        <w:rPr>
          <w:rFonts w:ascii="PT Astra Serif" w:hAnsi="PT Astra Serif"/>
          <w:b/>
          <w:sz w:val="28"/>
          <w:szCs w:val="28"/>
        </w:rPr>
      </w:pPr>
    </w:p>
    <w:p w:rsidR="007E4A9F" w:rsidRPr="00615A3C" w:rsidRDefault="0037528C" w:rsidP="00904448">
      <w:pPr>
        <w:tabs>
          <w:tab w:val="left" w:pos="360"/>
        </w:tabs>
        <w:suppressAutoHyphens/>
        <w:ind w:firstLine="709"/>
        <w:jc w:val="both"/>
        <w:rPr>
          <w:rFonts w:ascii="PT Astra Serif" w:hAnsi="PT Astra Serif"/>
          <w:sz w:val="28"/>
          <w:szCs w:val="28"/>
        </w:rPr>
      </w:pPr>
      <w:r w:rsidRPr="00615A3C">
        <w:rPr>
          <w:rFonts w:ascii="PT Astra Serif" w:hAnsi="PT Astra Serif"/>
          <w:sz w:val="28"/>
          <w:szCs w:val="28"/>
        </w:rPr>
        <w:t>При расчётных условиях, определённых требованиями ГОСТ Р 58670-2019 «Единая энергетическая система и изолированно работающие энергосистемы. Планирование развития энергосистем. Расчёты электроэнергетических режимов и о</w:t>
      </w:r>
      <w:r w:rsidR="00380B23" w:rsidRPr="00615A3C">
        <w:rPr>
          <w:rFonts w:ascii="PT Astra Serif" w:hAnsi="PT Astra Serif"/>
          <w:sz w:val="28"/>
          <w:szCs w:val="28"/>
        </w:rPr>
        <w:t>пределение технических решений»,</w:t>
      </w:r>
      <w:r w:rsidRPr="00615A3C">
        <w:rPr>
          <w:rFonts w:ascii="PT Astra Serif" w:hAnsi="PT Astra Serif"/>
          <w:sz w:val="28"/>
          <w:szCs w:val="28"/>
        </w:rPr>
        <w:br/>
        <w:t>в энергосистеме Ульяновской области отсутствуют энергоузлы (энергорайоны), в которых наблюдается недопустимое изменение параметровэлектроэнергетического режима.</w:t>
      </w:r>
    </w:p>
    <w:p w:rsidR="007E4A9F" w:rsidRPr="00615A3C" w:rsidRDefault="007E4A9F" w:rsidP="00904448">
      <w:pPr>
        <w:tabs>
          <w:tab w:val="left" w:pos="360"/>
        </w:tabs>
        <w:jc w:val="both"/>
        <w:rPr>
          <w:rFonts w:ascii="PT Astra Serif" w:hAnsi="PT Astra Serif"/>
          <w:b/>
          <w:sz w:val="28"/>
          <w:szCs w:val="28"/>
        </w:rPr>
      </w:pPr>
    </w:p>
    <w:p w:rsidR="007E4A9F" w:rsidRPr="00615A3C" w:rsidRDefault="003C775E" w:rsidP="00904448">
      <w:pPr>
        <w:jc w:val="center"/>
        <w:rPr>
          <w:rFonts w:ascii="PT Astra Serif" w:hAnsi="PT Astra Serif"/>
          <w:sz w:val="28"/>
          <w:szCs w:val="28"/>
        </w:rPr>
      </w:pPr>
      <w:r w:rsidRPr="00615A3C">
        <w:rPr>
          <w:rFonts w:ascii="PT Astra Serif" w:hAnsi="PT Astra Serif"/>
          <w:sz w:val="28"/>
          <w:szCs w:val="28"/>
        </w:rPr>
        <w:t>4</w:t>
      </w:r>
      <w:r w:rsidR="007E4A9F" w:rsidRPr="00615A3C">
        <w:rPr>
          <w:rFonts w:ascii="PT Astra Serif" w:hAnsi="PT Astra Serif"/>
          <w:sz w:val="28"/>
          <w:szCs w:val="28"/>
        </w:rPr>
        <w:t>. Основные направления развития отрасли электроэнергетики</w:t>
      </w:r>
    </w:p>
    <w:p w:rsidR="007E4A9F" w:rsidRPr="00615A3C" w:rsidRDefault="007E4A9F" w:rsidP="00904448">
      <w:pPr>
        <w:ind w:left="-600" w:firstLine="600"/>
        <w:jc w:val="center"/>
        <w:rPr>
          <w:rFonts w:ascii="PT Astra Serif" w:hAnsi="PT Astra Serif"/>
          <w:sz w:val="28"/>
          <w:szCs w:val="28"/>
        </w:rPr>
      </w:pPr>
      <w:r w:rsidRPr="00615A3C">
        <w:rPr>
          <w:rFonts w:ascii="PT Astra Serif" w:hAnsi="PT Astra Serif"/>
          <w:sz w:val="28"/>
          <w:szCs w:val="28"/>
        </w:rPr>
        <w:t>в Ульяновской области</w:t>
      </w:r>
    </w:p>
    <w:p w:rsidR="007E4A9F" w:rsidRPr="00615A3C" w:rsidRDefault="007E4A9F" w:rsidP="00904448">
      <w:pPr>
        <w:pStyle w:val="afb"/>
        <w:widowControl w:val="0"/>
        <w:tabs>
          <w:tab w:val="left" w:pos="851"/>
          <w:tab w:val="left" w:pos="1418"/>
        </w:tabs>
        <w:spacing w:after="0" w:line="240" w:lineRule="auto"/>
        <w:ind w:left="0"/>
        <w:jc w:val="both"/>
        <w:rPr>
          <w:rFonts w:ascii="PT Astra Serif" w:hAnsi="PT Astra Serif"/>
          <w:b/>
          <w:sz w:val="28"/>
          <w:szCs w:val="28"/>
          <w:lang w:eastAsia="ru-RU"/>
        </w:rPr>
      </w:pPr>
    </w:p>
    <w:p w:rsidR="007E4A9F" w:rsidRPr="00615A3C" w:rsidRDefault="003C775E" w:rsidP="00904448">
      <w:pPr>
        <w:pStyle w:val="afb"/>
        <w:spacing w:after="0" w:line="240" w:lineRule="auto"/>
        <w:ind w:left="0"/>
        <w:jc w:val="center"/>
        <w:rPr>
          <w:rFonts w:ascii="PT Astra Serif" w:hAnsi="PT Astra Serif"/>
          <w:sz w:val="28"/>
          <w:szCs w:val="28"/>
          <w:lang w:eastAsia="ru-RU"/>
        </w:rPr>
      </w:pPr>
      <w:r w:rsidRPr="00615A3C">
        <w:rPr>
          <w:rFonts w:ascii="PT Astra Serif" w:hAnsi="PT Astra Serif"/>
          <w:sz w:val="28"/>
          <w:szCs w:val="28"/>
          <w:lang w:eastAsia="ru-RU"/>
        </w:rPr>
        <w:t>4</w:t>
      </w:r>
      <w:r w:rsidR="007E4A9F" w:rsidRPr="00615A3C">
        <w:rPr>
          <w:rFonts w:ascii="PT Astra Serif" w:hAnsi="PT Astra Serif"/>
          <w:sz w:val="28"/>
          <w:szCs w:val="28"/>
          <w:lang w:eastAsia="ru-RU"/>
        </w:rPr>
        <w:t>.</w:t>
      </w:r>
      <w:r w:rsidR="00766FF4" w:rsidRPr="00615A3C">
        <w:rPr>
          <w:rFonts w:ascii="PT Astra Serif" w:hAnsi="PT Astra Serif"/>
          <w:sz w:val="28"/>
          <w:szCs w:val="28"/>
          <w:lang w:eastAsia="ru-RU"/>
        </w:rPr>
        <w:t>1</w:t>
      </w:r>
      <w:r w:rsidR="007E4A9F" w:rsidRPr="00615A3C">
        <w:rPr>
          <w:rFonts w:ascii="PT Astra Serif" w:hAnsi="PT Astra Serif"/>
          <w:sz w:val="28"/>
          <w:szCs w:val="28"/>
          <w:lang w:eastAsia="ru-RU"/>
        </w:rPr>
        <w:t>. Прогноз потребления электроэнергии и мощности</w:t>
      </w:r>
    </w:p>
    <w:p w:rsidR="007E4A9F" w:rsidRPr="00615A3C" w:rsidRDefault="007E4A9F" w:rsidP="00904448">
      <w:pPr>
        <w:pStyle w:val="afb"/>
        <w:spacing w:after="0" w:line="240" w:lineRule="auto"/>
        <w:ind w:left="0"/>
        <w:jc w:val="center"/>
        <w:rPr>
          <w:rFonts w:ascii="PT Astra Serif" w:hAnsi="PT Astra Serif"/>
          <w:sz w:val="28"/>
          <w:szCs w:val="28"/>
          <w:lang w:eastAsia="ru-RU"/>
        </w:rPr>
      </w:pPr>
      <w:r w:rsidRPr="00615A3C">
        <w:rPr>
          <w:rFonts w:ascii="PT Astra Serif" w:hAnsi="PT Astra Serif"/>
          <w:sz w:val="28"/>
          <w:szCs w:val="28"/>
          <w:lang w:eastAsia="ru-RU"/>
        </w:rPr>
        <w:t>в энергосистеме Ульяновской области до 202</w:t>
      </w:r>
      <w:r w:rsidR="00A65AF2" w:rsidRPr="00615A3C">
        <w:rPr>
          <w:rFonts w:ascii="PT Astra Serif" w:hAnsi="PT Astra Serif"/>
          <w:sz w:val="28"/>
          <w:szCs w:val="28"/>
          <w:lang w:eastAsia="ru-RU"/>
        </w:rPr>
        <w:t>6</w:t>
      </w:r>
      <w:r w:rsidRPr="00615A3C">
        <w:rPr>
          <w:rFonts w:ascii="PT Astra Serif" w:hAnsi="PT Astra Serif"/>
          <w:sz w:val="28"/>
          <w:szCs w:val="28"/>
          <w:lang w:eastAsia="ru-RU"/>
        </w:rPr>
        <w:t xml:space="preserve"> года</w:t>
      </w:r>
    </w:p>
    <w:p w:rsidR="007E4A9F" w:rsidRPr="00615A3C" w:rsidRDefault="007E4A9F" w:rsidP="00904448">
      <w:pPr>
        <w:pStyle w:val="afb"/>
        <w:spacing w:after="0" w:line="240" w:lineRule="auto"/>
        <w:ind w:left="0"/>
        <w:jc w:val="center"/>
        <w:rPr>
          <w:rFonts w:ascii="PT Astra Serif" w:hAnsi="PT Astra Serif"/>
          <w:sz w:val="28"/>
          <w:szCs w:val="28"/>
          <w:lang w:eastAsia="ru-RU"/>
        </w:rPr>
      </w:pPr>
    </w:p>
    <w:p w:rsidR="00052152" w:rsidRPr="00615A3C" w:rsidRDefault="003C775E" w:rsidP="00904448">
      <w:pPr>
        <w:tabs>
          <w:tab w:val="left" w:pos="360"/>
        </w:tabs>
        <w:suppressAutoHyphens/>
        <w:ind w:firstLine="709"/>
        <w:jc w:val="both"/>
        <w:rPr>
          <w:rFonts w:ascii="PT Astra Serif" w:hAnsi="PT Astra Serif"/>
          <w:spacing w:val="-2"/>
          <w:sz w:val="28"/>
          <w:szCs w:val="28"/>
        </w:rPr>
      </w:pPr>
      <w:r w:rsidRPr="00615A3C">
        <w:rPr>
          <w:rFonts w:ascii="PT Astra Serif" w:hAnsi="PT Astra Serif"/>
          <w:spacing w:val="-2"/>
          <w:sz w:val="28"/>
          <w:szCs w:val="28"/>
        </w:rPr>
        <w:t>4</w:t>
      </w:r>
      <w:r w:rsidR="007E4A9F" w:rsidRPr="00615A3C">
        <w:rPr>
          <w:rFonts w:ascii="PT Astra Serif" w:hAnsi="PT Astra Serif"/>
          <w:spacing w:val="-2"/>
          <w:sz w:val="28"/>
          <w:szCs w:val="28"/>
        </w:rPr>
        <w:t>.1.</w:t>
      </w:r>
      <w:r w:rsidRPr="00615A3C">
        <w:rPr>
          <w:rFonts w:ascii="PT Astra Serif" w:hAnsi="PT Astra Serif"/>
          <w:spacing w:val="-2"/>
          <w:sz w:val="28"/>
          <w:szCs w:val="28"/>
        </w:rPr>
        <w:t>1.</w:t>
      </w:r>
      <w:r w:rsidR="00380B23" w:rsidRPr="00615A3C">
        <w:rPr>
          <w:rFonts w:ascii="PT Astra Serif" w:hAnsi="PT Astra Serif"/>
          <w:spacing w:val="-2"/>
          <w:sz w:val="28"/>
          <w:szCs w:val="28"/>
        </w:rPr>
        <w:t> </w:t>
      </w:r>
      <w:r w:rsidR="0037528C" w:rsidRPr="00615A3C">
        <w:rPr>
          <w:rFonts w:ascii="PT Astra Serif" w:hAnsi="PT Astra Serif"/>
          <w:spacing w:val="-2"/>
          <w:sz w:val="28"/>
          <w:szCs w:val="28"/>
        </w:rPr>
        <w:t xml:space="preserve">В соответствии с прогнозом потребления электроэнергии </w:t>
      </w:r>
      <w:r w:rsidR="00380B23" w:rsidRPr="00615A3C">
        <w:rPr>
          <w:rFonts w:ascii="PT Astra Serif" w:hAnsi="PT Astra Serif"/>
          <w:spacing w:val="-2"/>
          <w:sz w:val="28"/>
          <w:szCs w:val="28"/>
        </w:rPr>
        <w:br/>
      </w:r>
      <w:r w:rsidR="0037528C" w:rsidRPr="00615A3C">
        <w:rPr>
          <w:rFonts w:ascii="PT Astra Serif" w:hAnsi="PT Astra Serif"/>
          <w:spacing w:val="-2"/>
          <w:sz w:val="28"/>
          <w:szCs w:val="28"/>
        </w:rPr>
        <w:t>до 202</w:t>
      </w:r>
      <w:r w:rsidR="00AF6315" w:rsidRPr="00615A3C">
        <w:rPr>
          <w:rFonts w:ascii="PT Astra Serif" w:hAnsi="PT Astra Serif"/>
          <w:spacing w:val="-2"/>
          <w:sz w:val="28"/>
          <w:szCs w:val="28"/>
        </w:rPr>
        <w:t>7</w:t>
      </w:r>
      <w:r w:rsidR="0037528C" w:rsidRPr="00615A3C">
        <w:rPr>
          <w:rFonts w:ascii="PT Astra Serif" w:hAnsi="PT Astra Serif"/>
          <w:spacing w:val="-2"/>
          <w:sz w:val="28"/>
          <w:szCs w:val="28"/>
        </w:rPr>
        <w:t xml:space="preserve"> года, представленным в пункте 4.1.2 настоящего подраздела, </w:t>
      </w:r>
      <w:r w:rsidR="004E4EC4" w:rsidRPr="00615A3C">
        <w:rPr>
          <w:rFonts w:ascii="PT Astra Serif" w:hAnsi="PT Astra Serif"/>
          <w:spacing w:val="-2"/>
          <w:sz w:val="28"/>
          <w:szCs w:val="28"/>
        </w:rPr>
        <w:br/>
      </w:r>
      <w:r w:rsidR="0037528C" w:rsidRPr="00615A3C">
        <w:rPr>
          <w:rFonts w:ascii="PT Astra Serif" w:hAnsi="PT Astra Serif"/>
          <w:spacing w:val="-2"/>
          <w:sz w:val="28"/>
          <w:szCs w:val="28"/>
        </w:rPr>
        <w:t xml:space="preserve">в энергосистеме Ульяновской области предусматривается среднегодовой темп роста потребления электроэнергии в размере </w:t>
      </w:r>
      <w:r w:rsidR="006677F3" w:rsidRPr="00615A3C">
        <w:rPr>
          <w:rFonts w:ascii="PT Astra Serif" w:hAnsi="PT Astra Serif"/>
          <w:spacing w:val="-2"/>
          <w:sz w:val="28"/>
          <w:szCs w:val="28"/>
        </w:rPr>
        <w:t>0,98</w:t>
      </w:r>
      <w:r w:rsidR="0037528C" w:rsidRPr="00615A3C">
        <w:rPr>
          <w:rFonts w:ascii="PT Astra Serif" w:hAnsi="PT Astra Serif"/>
          <w:spacing w:val="-2"/>
          <w:sz w:val="28"/>
          <w:szCs w:val="28"/>
        </w:rPr>
        <w:t xml:space="preserve"> %</w:t>
      </w:r>
      <w:r w:rsidR="00052152" w:rsidRPr="00615A3C">
        <w:rPr>
          <w:rFonts w:ascii="PT Astra Serif" w:hAnsi="PT Astra Serif"/>
          <w:spacing w:val="-2"/>
          <w:sz w:val="28"/>
          <w:szCs w:val="28"/>
        </w:rPr>
        <w:t>.</w:t>
      </w:r>
    </w:p>
    <w:p w:rsidR="00052152" w:rsidRPr="00615A3C" w:rsidRDefault="00052152" w:rsidP="00904448">
      <w:pPr>
        <w:tabs>
          <w:tab w:val="left" w:pos="360"/>
        </w:tabs>
        <w:suppressAutoHyphens/>
        <w:ind w:firstLine="709"/>
        <w:jc w:val="both"/>
        <w:rPr>
          <w:rFonts w:ascii="PT Astra Serif" w:eastAsia="Batang" w:hAnsi="PT Astra Serif"/>
          <w:spacing w:val="-2"/>
          <w:sz w:val="28"/>
          <w:szCs w:val="28"/>
        </w:rPr>
      </w:pPr>
      <w:r w:rsidRPr="00615A3C">
        <w:rPr>
          <w:rFonts w:ascii="PT Astra Serif" w:eastAsia="Batang" w:hAnsi="PT Astra Serif"/>
          <w:spacing w:val="-2"/>
          <w:sz w:val="28"/>
          <w:szCs w:val="28"/>
        </w:rPr>
        <w:t>Прогнозируемый объём потребления электроэнергии в энергосистеме Ульяновской област</w:t>
      </w:r>
      <w:r w:rsidR="00F53EDD" w:rsidRPr="00615A3C">
        <w:rPr>
          <w:rFonts w:ascii="PT Astra Serif" w:eastAsia="Batang" w:hAnsi="PT Astra Serif"/>
          <w:spacing w:val="-2"/>
          <w:sz w:val="28"/>
          <w:szCs w:val="28"/>
        </w:rPr>
        <w:t>и в 202</w:t>
      </w:r>
      <w:r w:rsidR="006677F3" w:rsidRPr="00615A3C">
        <w:rPr>
          <w:rFonts w:ascii="PT Astra Serif" w:eastAsia="Batang" w:hAnsi="PT Astra Serif"/>
          <w:spacing w:val="-2"/>
          <w:sz w:val="28"/>
          <w:szCs w:val="28"/>
        </w:rPr>
        <w:t>7</w:t>
      </w:r>
      <w:r w:rsidR="00F53EDD" w:rsidRPr="00615A3C">
        <w:rPr>
          <w:rFonts w:ascii="PT Astra Serif" w:eastAsia="Batang" w:hAnsi="PT Astra Serif"/>
          <w:spacing w:val="-2"/>
          <w:sz w:val="28"/>
          <w:szCs w:val="28"/>
        </w:rPr>
        <w:t xml:space="preserve"> году составит </w:t>
      </w:r>
      <w:r w:rsidR="006677F3" w:rsidRPr="00615A3C">
        <w:rPr>
          <w:rFonts w:ascii="PT Astra Serif" w:eastAsia="Batang" w:hAnsi="PT Astra Serif"/>
          <w:spacing w:val="-2"/>
          <w:sz w:val="28"/>
          <w:szCs w:val="28"/>
        </w:rPr>
        <w:t>5964</w:t>
      </w:r>
      <w:r w:rsidR="00F53EDD" w:rsidRPr="00615A3C">
        <w:rPr>
          <w:rFonts w:ascii="PT Astra Serif" w:eastAsia="Batang" w:hAnsi="PT Astra Serif"/>
          <w:spacing w:val="-2"/>
          <w:sz w:val="28"/>
          <w:szCs w:val="28"/>
        </w:rPr>
        <w:t>млн</w:t>
      </w:r>
      <w:r w:rsidRPr="00615A3C">
        <w:rPr>
          <w:rFonts w:ascii="PT Astra Serif" w:eastAsia="Batang" w:hAnsi="PT Astra Serif"/>
          <w:spacing w:val="-2"/>
          <w:sz w:val="28"/>
          <w:szCs w:val="28"/>
        </w:rPr>
        <w:t xml:space="preserve"> кВт*час, или </w:t>
      </w:r>
      <w:r w:rsidR="00482DED" w:rsidRPr="00615A3C">
        <w:rPr>
          <w:rFonts w:ascii="PT Astra Serif" w:eastAsia="Batang" w:hAnsi="PT Astra Serif"/>
          <w:spacing w:val="-2"/>
          <w:sz w:val="28"/>
          <w:szCs w:val="28"/>
        </w:rPr>
        <w:t xml:space="preserve">105,97 </w:t>
      </w:r>
      <w:r w:rsidRPr="00615A3C">
        <w:rPr>
          <w:rFonts w:ascii="PT Astra Serif" w:hAnsi="PT Astra Serif"/>
          <w:sz w:val="28"/>
          <w:szCs w:val="28"/>
        </w:rPr>
        <w:t>%</w:t>
      </w:r>
      <w:r w:rsidRPr="00615A3C">
        <w:rPr>
          <w:rFonts w:ascii="PT Astra Serif" w:eastAsia="Batang" w:hAnsi="PT Astra Serif"/>
          <w:spacing w:val="-2"/>
          <w:sz w:val="28"/>
          <w:szCs w:val="28"/>
        </w:rPr>
        <w:br/>
        <w:t xml:space="preserve">по </w:t>
      </w:r>
      <w:r w:rsidR="00380B23" w:rsidRPr="00615A3C">
        <w:rPr>
          <w:rFonts w:ascii="PT Astra Serif" w:eastAsia="Batang" w:hAnsi="PT Astra Serif"/>
          <w:spacing w:val="-2"/>
          <w:sz w:val="28"/>
          <w:szCs w:val="28"/>
        </w:rPr>
        <w:t>отношению к значению аналогичного показателяв</w:t>
      </w:r>
      <w:r w:rsidR="00BC5C1D" w:rsidRPr="00615A3C">
        <w:rPr>
          <w:rFonts w:ascii="PT Astra Serif" w:eastAsia="Batang" w:hAnsi="PT Astra Serif"/>
          <w:spacing w:val="-2"/>
          <w:sz w:val="28"/>
          <w:szCs w:val="28"/>
        </w:rPr>
        <w:t xml:space="preserve"> 202</w:t>
      </w:r>
      <w:r w:rsidR="006677F3" w:rsidRPr="00615A3C">
        <w:rPr>
          <w:rFonts w:ascii="PT Astra Serif" w:eastAsia="Batang" w:hAnsi="PT Astra Serif"/>
          <w:spacing w:val="-2"/>
          <w:sz w:val="28"/>
          <w:szCs w:val="28"/>
        </w:rPr>
        <w:t>1</w:t>
      </w:r>
      <w:r w:rsidRPr="00615A3C">
        <w:rPr>
          <w:rFonts w:ascii="PT Astra Serif" w:eastAsia="Batang" w:hAnsi="PT Astra Serif"/>
          <w:spacing w:val="-2"/>
          <w:sz w:val="28"/>
          <w:szCs w:val="28"/>
        </w:rPr>
        <w:t xml:space="preserve"> год</w:t>
      </w:r>
      <w:r w:rsidR="00380B23" w:rsidRPr="00615A3C">
        <w:rPr>
          <w:rFonts w:ascii="PT Astra Serif" w:eastAsia="Batang" w:hAnsi="PT Astra Serif"/>
          <w:spacing w:val="-2"/>
          <w:sz w:val="28"/>
          <w:szCs w:val="28"/>
        </w:rPr>
        <w:t>у</w:t>
      </w:r>
      <w:r w:rsidRPr="00615A3C">
        <w:rPr>
          <w:rFonts w:ascii="PT Astra Serif" w:eastAsia="Batang" w:hAnsi="PT Astra Serif"/>
          <w:spacing w:val="-2"/>
          <w:sz w:val="28"/>
          <w:szCs w:val="28"/>
        </w:rPr>
        <w:t>.</w:t>
      </w:r>
    </w:p>
    <w:p w:rsidR="007E4A9F" w:rsidRPr="00615A3C" w:rsidRDefault="00052152" w:rsidP="00904448">
      <w:pPr>
        <w:tabs>
          <w:tab w:val="left" w:pos="360"/>
        </w:tabs>
        <w:suppressAutoHyphens/>
        <w:ind w:firstLine="709"/>
        <w:jc w:val="both"/>
        <w:rPr>
          <w:rFonts w:ascii="PT Astra Serif" w:eastAsia="Batang" w:hAnsi="PT Astra Serif"/>
          <w:spacing w:val="-2"/>
          <w:sz w:val="28"/>
          <w:szCs w:val="28"/>
        </w:rPr>
      </w:pPr>
      <w:r w:rsidRPr="00615A3C">
        <w:rPr>
          <w:rFonts w:ascii="PT Astra Serif" w:eastAsia="Batang" w:hAnsi="PT Astra Serif"/>
          <w:spacing w:val="-2"/>
          <w:sz w:val="28"/>
          <w:szCs w:val="28"/>
        </w:rPr>
        <w:t xml:space="preserve">Прогнозируемое максимальное </w:t>
      </w:r>
      <w:r w:rsidRPr="00615A3C">
        <w:rPr>
          <w:rFonts w:ascii="PT Astra Serif" w:hAnsi="PT Astra Serif"/>
          <w:sz w:val="28"/>
          <w:szCs w:val="28"/>
        </w:rPr>
        <w:t>потребление электрической мощности</w:t>
      </w:r>
      <w:r w:rsidRPr="00615A3C">
        <w:rPr>
          <w:rFonts w:ascii="PT Astra Serif" w:eastAsia="Batang" w:hAnsi="PT Astra Serif"/>
          <w:spacing w:val="-2"/>
          <w:sz w:val="28"/>
          <w:szCs w:val="28"/>
        </w:rPr>
        <w:br/>
      </w:r>
      <w:r w:rsidRPr="00615A3C">
        <w:rPr>
          <w:rFonts w:ascii="PT Astra Serif" w:eastAsia="Batang" w:hAnsi="PT Astra Serif"/>
          <w:spacing w:val="-4"/>
          <w:sz w:val="28"/>
          <w:szCs w:val="28"/>
        </w:rPr>
        <w:t>в энергосистеме Ульяновской области в 202</w:t>
      </w:r>
      <w:r w:rsidR="006677F3" w:rsidRPr="00615A3C">
        <w:rPr>
          <w:rFonts w:ascii="PT Astra Serif" w:eastAsia="Batang" w:hAnsi="PT Astra Serif"/>
          <w:spacing w:val="-4"/>
          <w:sz w:val="28"/>
          <w:szCs w:val="28"/>
        </w:rPr>
        <w:t>7</w:t>
      </w:r>
      <w:r w:rsidRPr="00615A3C">
        <w:rPr>
          <w:rFonts w:ascii="PT Astra Serif" w:eastAsia="Batang" w:hAnsi="PT Astra Serif"/>
          <w:spacing w:val="-4"/>
          <w:sz w:val="28"/>
          <w:szCs w:val="28"/>
        </w:rPr>
        <w:t xml:space="preserve"> году с</w:t>
      </w:r>
      <w:r w:rsidR="006D1B18" w:rsidRPr="00615A3C">
        <w:rPr>
          <w:rFonts w:ascii="PT Astra Serif" w:eastAsia="Batang" w:hAnsi="PT Astra Serif"/>
          <w:spacing w:val="-4"/>
          <w:sz w:val="28"/>
          <w:szCs w:val="28"/>
        </w:rPr>
        <w:t>оставит 10</w:t>
      </w:r>
      <w:r w:rsidR="006677F3" w:rsidRPr="00615A3C">
        <w:rPr>
          <w:rFonts w:ascii="PT Astra Serif" w:eastAsia="Batang" w:hAnsi="PT Astra Serif"/>
          <w:spacing w:val="-4"/>
          <w:sz w:val="28"/>
          <w:szCs w:val="28"/>
        </w:rPr>
        <w:t>32</w:t>
      </w:r>
      <w:r w:rsidR="006D1B18" w:rsidRPr="00615A3C">
        <w:rPr>
          <w:rFonts w:ascii="PT Astra Serif" w:eastAsia="Batang" w:hAnsi="PT Astra Serif"/>
          <w:spacing w:val="-4"/>
          <w:sz w:val="28"/>
          <w:szCs w:val="28"/>
        </w:rPr>
        <w:t xml:space="preserve"> МВт, </w:t>
      </w:r>
      <w:r w:rsidR="006D1B18" w:rsidRPr="00615A3C">
        <w:rPr>
          <w:rFonts w:ascii="PT Astra Serif" w:eastAsia="Batang" w:hAnsi="PT Astra Serif"/>
          <w:spacing w:val="-4"/>
          <w:sz w:val="28"/>
          <w:szCs w:val="28"/>
        </w:rPr>
        <w:br/>
        <w:t xml:space="preserve">или </w:t>
      </w:r>
      <w:r w:rsidR="00482DED" w:rsidRPr="00615A3C">
        <w:rPr>
          <w:rFonts w:ascii="PT Astra Serif" w:eastAsia="Batang" w:hAnsi="PT Astra Serif"/>
          <w:spacing w:val="-4"/>
          <w:sz w:val="28"/>
          <w:szCs w:val="28"/>
        </w:rPr>
        <w:t>102</w:t>
      </w:r>
      <w:r w:rsidR="00BC5C1D" w:rsidRPr="00615A3C">
        <w:rPr>
          <w:rFonts w:ascii="PT Astra Serif" w:eastAsia="Batang" w:hAnsi="PT Astra Serif"/>
          <w:spacing w:val="-4"/>
          <w:sz w:val="28"/>
          <w:szCs w:val="28"/>
        </w:rPr>
        <w:t>,</w:t>
      </w:r>
      <w:r w:rsidR="00482DED" w:rsidRPr="00615A3C">
        <w:rPr>
          <w:rFonts w:ascii="PT Astra Serif" w:eastAsia="Batang" w:hAnsi="PT Astra Serif"/>
          <w:spacing w:val="-4"/>
          <w:sz w:val="28"/>
          <w:szCs w:val="28"/>
        </w:rPr>
        <w:t>77</w:t>
      </w:r>
      <w:r w:rsidR="006D1B18" w:rsidRPr="00615A3C">
        <w:rPr>
          <w:rFonts w:ascii="PT Astra Serif" w:eastAsia="Batang" w:hAnsi="PT Astra Serif"/>
          <w:spacing w:val="-4"/>
          <w:sz w:val="28"/>
          <w:szCs w:val="28"/>
        </w:rPr>
        <w:t xml:space="preserve"> % к</w:t>
      </w:r>
      <w:r w:rsidRPr="00615A3C">
        <w:rPr>
          <w:rFonts w:ascii="PT Astra Serif" w:eastAsia="Batang" w:hAnsi="PT Astra Serif"/>
          <w:spacing w:val="-4"/>
          <w:sz w:val="28"/>
          <w:szCs w:val="28"/>
        </w:rPr>
        <w:t xml:space="preserve"> уровн</w:t>
      </w:r>
      <w:r w:rsidR="006D1B18" w:rsidRPr="00615A3C">
        <w:rPr>
          <w:rFonts w:ascii="PT Astra Serif" w:eastAsia="Batang" w:hAnsi="PT Astra Serif"/>
          <w:spacing w:val="-4"/>
          <w:sz w:val="28"/>
          <w:szCs w:val="28"/>
        </w:rPr>
        <w:t>ю</w:t>
      </w:r>
      <w:r w:rsidRPr="00615A3C">
        <w:rPr>
          <w:rFonts w:ascii="PT Astra Serif" w:eastAsia="Batang" w:hAnsi="PT Astra Serif"/>
          <w:spacing w:val="-4"/>
          <w:sz w:val="28"/>
          <w:szCs w:val="28"/>
        </w:rPr>
        <w:t xml:space="preserve"> 20</w:t>
      </w:r>
      <w:r w:rsidR="00BC5C1D" w:rsidRPr="00615A3C">
        <w:rPr>
          <w:rFonts w:ascii="PT Astra Serif" w:eastAsia="Batang" w:hAnsi="PT Astra Serif"/>
          <w:spacing w:val="-4"/>
          <w:sz w:val="28"/>
          <w:szCs w:val="28"/>
        </w:rPr>
        <w:t>2</w:t>
      </w:r>
      <w:r w:rsidR="006677F3" w:rsidRPr="00615A3C">
        <w:rPr>
          <w:rFonts w:ascii="PT Astra Serif" w:eastAsia="Batang" w:hAnsi="PT Astra Serif"/>
          <w:spacing w:val="-4"/>
          <w:sz w:val="28"/>
          <w:szCs w:val="28"/>
        </w:rPr>
        <w:t>1</w:t>
      </w:r>
      <w:r w:rsidRPr="00615A3C">
        <w:rPr>
          <w:rFonts w:ascii="PT Astra Serif" w:eastAsia="Batang" w:hAnsi="PT Astra Serif"/>
          <w:spacing w:val="-4"/>
          <w:sz w:val="28"/>
          <w:szCs w:val="28"/>
        </w:rPr>
        <w:t xml:space="preserve"> года.</w:t>
      </w:r>
    </w:p>
    <w:p w:rsidR="00052152" w:rsidRPr="00615A3C" w:rsidRDefault="003C775E" w:rsidP="00385CF7">
      <w:pPr>
        <w:tabs>
          <w:tab w:val="left" w:pos="360"/>
        </w:tabs>
        <w:suppressAutoHyphens/>
        <w:spacing w:line="235" w:lineRule="auto"/>
        <w:ind w:firstLine="709"/>
        <w:jc w:val="both"/>
        <w:rPr>
          <w:rFonts w:ascii="PT Astra Serif" w:hAnsi="PT Astra Serif"/>
          <w:sz w:val="28"/>
          <w:szCs w:val="28"/>
        </w:rPr>
      </w:pPr>
      <w:r w:rsidRPr="00615A3C">
        <w:rPr>
          <w:rFonts w:ascii="PT Astra Serif" w:hAnsi="PT Astra Serif"/>
          <w:spacing w:val="-4"/>
          <w:sz w:val="28"/>
          <w:szCs w:val="28"/>
        </w:rPr>
        <w:t>4.1.2</w:t>
      </w:r>
      <w:r w:rsidR="007E4A9F" w:rsidRPr="00615A3C">
        <w:rPr>
          <w:rFonts w:ascii="PT Astra Serif" w:hAnsi="PT Astra Serif"/>
          <w:spacing w:val="-4"/>
          <w:sz w:val="28"/>
          <w:szCs w:val="28"/>
        </w:rPr>
        <w:t xml:space="preserve">. </w:t>
      </w:r>
      <w:r w:rsidR="00052152" w:rsidRPr="00615A3C">
        <w:rPr>
          <w:rFonts w:ascii="PT Astra Serif" w:hAnsi="PT Astra Serif"/>
          <w:sz w:val="28"/>
          <w:szCs w:val="28"/>
        </w:rPr>
        <w:t>Прогноз потребления электроэнергии в энергосистеме Ульяновской области до 202</w:t>
      </w:r>
      <w:r w:rsidR="00047C8C" w:rsidRPr="00615A3C">
        <w:rPr>
          <w:rFonts w:ascii="PT Astra Serif" w:hAnsi="PT Astra Serif"/>
          <w:sz w:val="28"/>
          <w:szCs w:val="28"/>
        </w:rPr>
        <w:t>7</w:t>
      </w:r>
      <w:r w:rsidR="00052152" w:rsidRPr="00615A3C">
        <w:rPr>
          <w:rFonts w:ascii="PT Astra Serif" w:hAnsi="PT Astra Serif"/>
          <w:sz w:val="28"/>
          <w:szCs w:val="28"/>
        </w:rPr>
        <w:t xml:space="preserve"> года в соответствии с проектом СиПР ЕЭС России </w:t>
      </w:r>
      <w:r w:rsidR="0010449F" w:rsidRPr="00615A3C">
        <w:rPr>
          <w:rFonts w:ascii="PT Astra Serif" w:hAnsi="PT Astra Serif"/>
          <w:sz w:val="28"/>
          <w:szCs w:val="28"/>
        </w:rPr>
        <w:br/>
      </w:r>
      <w:r w:rsidR="00052152" w:rsidRPr="00615A3C">
        <w:rPr>
          <w:rFonts w:ascii="PT Astra Serif" w:hAnsi="PT Astra Serif"/>
          <w:sz w:val="28"/>
          <w:szCs w:val="28"/>
        </w:rPr>
        <w:t>на 202</w:t>
      </w:r>
      <w:r w:rsidR="00047C8C" w:rsidRPr="00615A3C">
        <w:rPr>
          <w:rFonts w:ascii="PT Astra Serif" w:hAnsi="PT Astra Serif"/>
          <w:sz w:val="28"/>
          <w:szCs w:val="28"/>
        </w:rPr>
        <w:t>2</w:t>
      </w:r>
      <w:r w:rsidR="00052152" w:rsidRPr="00615A3C">
        <w:rPr>
          <w:rFonts w:ascii="PT Astra Serif" w:hAnsi="PT Astra Serif"/>
          <w:sz w:val="28"/>
          <w:szCs w:val="28"/>
        </w:rPr>
        <w:t>-20</w:t>
      </w:r>
      <w:r w:rsidR="00CE06A8" w:rsidRPr="00615A3C">
        <w:rPr>
          <w:rFonts w:ascii="PT Astra Serif" w:hAnsi="PT Astra Serif"/>
          <w:sz w:val="28"/>
          <w:szCs w:val="28"/>
        </w:rPr>
        <w:t>2</w:t>
      </w:r>
      <w:r w:rsidR="00047C8C" w:rsidRPr="00615A3C">
        <w:rPr>
          <w:rFonts w:ascii="PT Astra Serif" w:hAnsi="PT Astra Serif"/>
          <w:sz w:val="28"/>
          <w:szCs w:val="28"/>
        </w:rPr>
        <w:t>8</w:t>
      </w:r>
      <w:r w:rsidR="00CE06A8" w:rsidRPr="00615A3C">
        <w:rPr>
          <w:rFonts w:ascii="PT Astra Serif" w:hAnsi="PT Astra Serif"/>
          <w:sz w:val="28"/>
          <w:szCs w:val="28"/>
        </w:rPr>
        <w:t xml:space="preserve"> годы представлен в таблице 16</w:t>
      </w:r>
      <w:r w:rsidR="00052152" w:rsidRPr="00615A3C">
        <w:rPr>
          <w:rFonts w:ascii="PT Astra Serif" w:hAnsi="PT Astra Serif"/>
          <w:sz w:val="28"/>
          <w:szCs w:val="28"/>
        </w:rPr>
        <w:t>.</w:t>
      </w:r>
    </w:p>
    <w:p w:rsidR="00052152" w:rsidRPr="00615A3C" w:rsidRDefault="00052152" w:rsidP="00385CF7">
      <w:pPr>
        <w:tabs>
          <w:tab w:val="left" w:pos="360"/>
        </w:tabs>
        <w:suppressAutoHyphens/>
        <w:spacing w:line="235" w:lineRule="auto"/>
        <w:ind w:firstLine="709"/>
        <w:jc w:val="both"/>
        <w:rPr>
          <w:rFonts w:ascii="PT Astra Serif" w:hAnsi="PT Astra Serif"/>
          <w:sz w:val="28"/>
          <w:szCs w:val="28"/>
        </w:rPr>
      </w:pPr>
    </w:p>
    <w:p w:rsidR="007E4A9F" w:rsidRPr="00615A3C" w:rsidRDefault="00171DA3" w:rsidP="00385CF7">
      <w:pPr>
        <w:tabs>
          <w:tab w:val="left" w:pos="360"/>
        </w:tabs>
        <w:suppressAutoHyphens/>
        <w:spacing w:line="235" w:lineRule="auto"/>
        <w:ind w:firstLine="709"/>
        <w:jc w:val="right"/>
        <w:rPr>
          <w:rFonts w:ascii="PT Astra Serif" w:hAnsi="PT Astra Serif"/>
          <w:sz w:val="28"/>
          <w:szCs w:val="28"/>
        </w:rPr>
      </w:pPr>
      <w:r w:rsidRPr="00615A3C">
        <w:rPr>
          <w:rFonts w:ascii="PT Astra Serif" w:hAnsi="PT Astra Serif"/>
          <w:sz w:val="28"/>
          <w:szCs w:val="28"/>
        </w:rPr>
        <w:t>Таблица 1</w:t>
      </w:r>
      <w:r w:rsidR="00CE06A8" w:rsidRPr="00615A3C">
        <w:rPr>
          <w:rFonts w:ascii="PT Astra Serif" w:hAnsi="PT Astra Serif"/>
          <w:sz w:val="28"/>
          <w:szCs w:val="28"/>
        </w:rPr>
        <w:t>6</w:t>
      </w:r>
    </w:p>
    <w:p w:rsidR="007E4A9F" w:rsidRPr="00615A3C" w:rsidRDefault="007E4A9F" w:rsidP="00385CF7">
      <w:pPr>
        <w:tabs>
          <w:tab w:val="left" w:pos="360"/>
        </w:tabs>
        <w:spacing w:line="235" w:lineRule="auto"/>
        <w:jc w:val="right"/>
        <w:rPr>
          <w:rFonts w:ascii="PT Astra Serif" w:hAnsi="PT Astra Serif"/>
          <w:sz w:val="28"/>
          <w:szCs w:val="28"/>
        </w:rPr>
      </w:pP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872"/>
        <w:gridCol w:w="1248"/>
        <w:gridCol w:w="1277"/>
        <w:gridCol w:w="1276"/>
        <w:gridCol w:w="1273"/>
        <w:gridCol w:w="1281"/>
        <w:gridCol w:w="1418"/>
      </w:tblGrid>
      <w:tr w:rsidR="00615A3C" w:rsidRPr="00615A3C" w:rsidTr="00385CF7">
        <w:trPr>
          <w:trHeight w:val="70"/>
        </w:trPr>
        <w:tc>
          <w:tcPr>
            <w:tcW w:w="1872" w:type="dxa"/>
            <w:vMerge w:val="restart"/>
            <w:vAlign w:val="center"/>
          </w:tcPr>
          <w:p w:rsidR="007E4A9F" w:rsidRPr="00615A3C" w:rsidRDefault="007E4A9F" w:rsidP="00385CF7">
            <w:pPr>
              <w:spacing w:line="235" w:lineRule="auto"/>
              <w:jc w:val="center"/>
              <w:rPr>
                <w:rFonts w:ascii="PT Astra Serif" w:hAnsi="PT Astra Serif"/>
                <w:bCs/>
              </w:rPr>
            </w:pPr>
            <w:r w:rsidRPr="00615A3C">
              <w:rPr>
                <w:rFonts w:ascii="PT Astra Serif" w:hAnsi="PT Astra Serif"/>
                <w:bCs/>
              </w:rPr>
              <w:t>Наименование</w:t>
            </w:r>
          </w:p>
          <w:p w:rsidR="007E4A9F" w:rsidRPr="00615A3C" w:rsidRDefault="007E4A9F" w:rsidP="00385CF7">
            <w:pPr>
              <w:spacing w:line="235" w:lineRule="auto"/>
              <w:jc w:val="center"/>
              <w:rPr>
                <w:rFonts w:ascii="PT Astra Serif" w:hAnsi="PT Astra Serif"/>
                <w:bCs/>
              </w:rPr>
            </w:pPr>
            <w:r w:rsidRPr="00615A3C">
              <w:rPr>
                <w:rFonts w:ascii="PT Astra Serif" w:hAnsi="PT Astra Serif"/>
                <w:bCs/>
              </w:rPr>
              <w:t>энергосистемы</w:t>
            </w:r>
          </w:p>
        </w:tc>
        <w:tc>
          <w:tcPr>
            <w:tcW w:w="7773" w:type="dxa"/>
            <w:gridSpan w:val="6"/>
            <w:vAlign w:val="center"/>
          </w:tcPr>
          <w:p w:rsidR="007E4A9F" w:rsidRPr="00615A3C" w:rsidRDefault="007E4A9F" w:rsidP="00385CF7">
            <w:pPr>
              <w:tabs>
                <w:tab w:val="left" w:pos="360"/>
              </w:tabs>
              <w:spacing w:line="235" w:lineRule="auto"/>
              <w:jc w:val="center"/>
              <w:rPr>
                <w:rFonts w:ascii="PT Astra Serif" w:hAnsi="PT Astra Serif"/>
                <w:iCs/>
              </w:rPr>
            </w:pPr>
            <w:r w:rsidRPr="00615A3C">
              <w:rPr>
                <w:rFonts w:ascii="PT Astra Serif" w:hAnsi="PT Astra Serif"/>
                <w:iCs/>
              </w:rPr>
              <w:t xml:space="preserve">Прогноз </w:t>
            </w:r>
            <w:r w:rsidRPr="00615A3C">
              <w:rPr>
                <w:rFonts w:ascii="PT Astra Serif" w:hAnsi="PT Astra Serif"/>
              </w:rPr>
              <w:t>потребления электроэнергии</w:t>
            </w:r>
            <w:r w:rsidRPr="00615A3C">
              <w:rPr>
                <w:rFonts w:ascii="PT Astra Serif" w:hAnsi="PT Astra Serif"/>
                <w:iCs/>
              </w:rPr>
              <w:t xml:space="preserve"> по годам,</w:t>
            </w:r>
            <w:r w:rsidR="00A5235A" w:rsidRPr="00615A3C">
              <w:rPr>
                <w:rFonts w:ascii="PT Astra Serif" w:hAnsi="PT Astra Serif"/>
              </w:rPr>
              <w:t>млн</w:t>
            </w:r>
            <w:r w:rsidRPr="00615A3C">
              <w:rPr>
                <w:rFonts w:ascii="PT Astra Serif" w:hAnsi="PT Astra Serif"/>
              </w:rPr>
              <w:t xml:space="preserve"> кВт*час</w:t>
            </w:r>
          </w:p>
        </w:tc>
      </w:tr>
      <w:tr w:rsidR="00615A3C" w:rsidRPr="00615A3C" w:rsidTr="00385CF7">
        <w:trPr>
          <w:trHeight w:val="70"/>
        </w:trPr>
        <w:tc>
          <w:tcPr>
            <w:tcW w:w="1872" w:type="dxa"/>
            <w:vMerge/>
            <w:vAlign w:val="center"/>
          </w:tcPr>
          <w:p w:rsidR="00047C8C" w:rsidRPr="00615A3C" w:rsidRDefault="00047C8C" w:rsidP="00385CF7">
            <w:pPr>
              <w:spacing w:line="235" w:lineRule="auto"/>
              <w:rPr>
                <w:rFonts w:ascii="PT Astra Serif" w:hAnsi="PT Astra Serif"/>
                <w:bCs/>
              </w:rPr>
            </w:pPr>
          </w:p>
        </w:tc>
        <w:tc>
          <w:tcPr>
            <w:tcW w:w="1248" w:type="dxa"/>
            <w:vAlign w:val="center"/>
          </w:tcPr>
          <w:p w:rsidR="00047C8C" w:rsidRPr="00615A3C" w:rsidRDefault="00047C8C" w:rsidP="00C93942">
            <w:pPr>
              <w:spacing w:line="235" w:lineRule="auto"/>
              <w:jc w:val="center"/>
              <w:rPr>
                <w:rFonts w:ascii="PT Astra Serif" w:hAnsi="PT Astra Serif"/>
                <w:iCs/>
              </w:rPr>
            </w:pPr>
            <w:r w:rsidRPr="00615A3C">
              <w:rPr>
                <w:rFonts w:ascii="PT Astra Serif" w:hAnsi="PT Astra Serif"/>
                <w:iCs/>
              </w:rPr>
              <w:t>2022 год</w:t>
            </w:r>
          </w:p>
        </w:tc>
        <w:tc>
          <w:tcPr>
            <w:tcW w:w="1277" w:type="dxa"/>
            <w:vAlign w:val="center"/>
          </w:tcPr>
          <w:p w:rsidR="00047C8C" w:rsidRPr="00615A3C" w:rsidRDefault="00047C8C" w:rsidP="00C93942">
            <w:pPr>
              <w:spacing w:line="235" w:lineRule="auto"/>
              <w:jc w:val="center"/>
              <w:rPr>
                <w:rFonts w:ascii="PT Astra Serif" w:hAnsi="PT Astra Serif"/>
                <w:iCs/>
              </w:rPr>
            </w:pPr>
            <w:r w:rsidRPr="00615A3C">
              <w:rPr>
                <w:rFonts w:ascii="PT Astra Serif" w:hAnsi="PT Astra Serif"/>
                <w:iCs/>
              </w:rPr>
              <w:t>2023 год</w:t>
            </w:r>
          </w:p>
        </w:tc>
        <w:tc>
          <w:tcPr>
            <w:tcW w:w="1276" w:type="dxa"/>
            <w:vAlign w:val="center"/>
          </w:tcPr>
          <w:p w:rsidR="00047C8C" w:rsidRPr="00615A3C" w:rsidRDefault="00047C8C" w:rsidP="00C93942">
            <w:pPr>
              <w:spacing w:line="235" w:lineRule="auto"/>
              <w:jc w:val="center"/>
              <w:rPr>
                <w:rFonts w:ascii="PT Astra Serif" w:hAnsi="PT Astra Serif"/>
                <w:iCs/>
              </w:rPr>
            </w:pPr>
            <w:r w:rsidRPr="00615A3C">
              <w:rPr>
                <w:rFonts w:ascii="PT Astra Serif" w:hAnsi="PT Astra Serif"/>
                <w:iCs/>
              </w:rPr>
              <w:t>2024 год</w:t>
            </w:r>
          </w:p>
        </w:tc>
        <w:tc>
          <w:tcPr>
            <w:tcW w:w="1273" w:type="dxa"/>
            <w:vAlign w:val="center"/>
          </w:tcPr>
          <w:p w:rsidR="00047C8C" w:rsidRPr="00615A3C" w:rsidRDefault="00047C8C" w:rsidP="00C93942">
            <w:pPr>
              <w:spacing w:line="235" w:lineRule="auto"/>
              <w:jc w:val="center"/>
              <w:rPr>
                <w:rFonts w:ascii="PT Astra Serif" w:hAnsi="PT Astra Serif"/>
                <w:iCs/>
              </w:rPr>
            </w:pPr>
            <w:r w:rsidRPr="00615A3C">
              <w:rPr>
                <w:rFonts w:ascii="PT Astra Serif" w:hAnsi="PT Astra Serif"/>
                <w:iCs/>
              </w:rPr>
              <w:t>2025год</w:t>
            </w:r>
          </w:p>
        </w:tc>
        <w:tc>
          <w:tcPr>
            <w:tcW w:w="1281" w:type="dxa"/>
            <w:vAlign w:val="center"/>
          </w:tcPr>
          <w:p w:rsidR="00047C8C" w:rsidRPr="00615A3C" w:rsidRDefault="00047C8C" w:rsidP="00C93942">
            <w:pPr>
              <w:spacing w:line="235" w:lineRule="auto"/>
              <w:jc w:val="center"/>
              <w:rPr>
                <w:rFonts w:ascii="PT Astra Serif" w:hAnsi="PT Astra Serif"/>
                <w:iCs/>
              </w:rPr>
            </w:pPr>
            <w:r w:rsidRPr="00615A3C">
              <w:rPr>
                <w:rFonts w:ascii="PT Astra Serif" w:hAnsi="PT Astra Serif"/>
                <w:iCs/>
              </w:rPr>
              <w:t>2026 год</w:t>
            </w:r>
          </w:p>
        </w:tc>
        <w:tc>
          <w:tcPr>
            <w:tcW w:w="1418" w:type="dxa"/>
            <w:vAlign w:val="center"/>
          </w:tcPr>
          <w:p w:rsidR="00047C8C" w:rsidRPr="00615A3C" w:rsidRDefault="00047C8C" w:rsidP="00385CF7">
            <w:pPr>
              <w:spacing w:line="235" w:lineRule="auto"/>
              <w:jc w:val="center"/>
              <w:rPr>
                <w:rFonts w:ascii="PT Astra Serif" w:hAnsi="PT Astra Serif"/>
                <w:iCs/>
              </w:rPr>
            </w:pPr>
            <w:r w:rsidRPr="00615A3C">
              <w:rPr>
                <w:rFonts w:ascii="PT Astra Serif" w:hAnsi="PT Astra Serif"/>
                <w:iCs/>
              </w:rPr>
              <w:t>2027 год</w:t>
            </w:r>
          </w:p>
        </w:tc>
      </w:tr>
      <w:tr w:rsidR="005E45BD" w:rsidRPr="00615A3C" w:rsidTr="005E45BD">
        <w:tc>
          <w:tcPr>
            <w:tcW w:w="1872" w:type="dxa"/>
            <w:vAlign w:val="center"/>
          </w:tcPr>
          <w:p w:rsidR="005E45BD" w:rsidRPr="00615A3C" w:rsidRDefault="005E45BD" w:rsidP="00385CF7">
            <w:pPr>
              <w:spacing w:line="235" w:lineRule="auto"/>
              <w:jc w:val="center"/>
              <w:rPr>
                <w:rFonts w:ascii="PT Astra Serif" w:hAnsi="PT Astra Serif"/>
                <w:bCs/>
              </w:rPr>
            </w:pPr>
            <w:r w:rsidRPr="00615A3C">
              <w:rPr>
                <w:rFonts w:ascii="PT Astra Serif" w:hAnsi="PT Astra Serif"/>
                <w:bCs/>
              </w:rPr>
              <w:t>Энергосистема</w:t>
            </w:r>
          </w:p>
          <w:p w:rsidR="005E45BD" w:rsidRPr="00615A3C" w:rsidRDefault="005E45BD" w:rsidP="00385CF7">
            <w:pPr>
              <w:spacing w:line="235" w:lineRule="auto"/>
              <w:jc w:val="center"/>
              <w:rPr>
                <w:rFonts w:ascii="PT Astra Serif" w:hAnsi="PT Astra Serif"/>
                <w:bCs/>
              </w:rPr>
            </w:pPr>
            <w:r w:rsidRPr="00615A3C">
              <w:rPr>
                <w:rFonts w:ascii="PT Astra Serif" w:hAnsi="PT Astra Serif"/>
                <w:bCs/>
              </w:rPr>
              <w:t>Ульяновской области</w:t>
            </w:r>
          </w:p>
        </w:tc>
        <w:tc>
          <w:tcPr>
            <w:tcW w:w="1248" w:type="dxa"/>
          </w:tcPr>
          <w:p w:rsidR="005E45BD" w:rsidRPr="00615A3C" w:rsidRDefault="00047C8C" w:rsidP="00385CF7">
            <w:pPr>
              <w:spacing w:line="235" w:lineRule="auto"/>
              <w:jc w:val="center"/>
              <w:rPr>
                <w:rFonts w:ascii="PT Astra Serif" w:hAnsi="PT Astra Serif"/>
              </w:rPr>
            </w:pPr>
            <w:r w:rsidRPr="00615A3C">
              <w:rPr>
                <w:rFonts w:ascii="PT Astra Serif" w:hAnsi="PT Astra Serif"/>
                <w:sz w:val="22"/>
                <w:szCs w:val="22"/>
              </w:rPr>
              <w:t>5699</w:t>
            </w:r>
          </w:p>
        </w:tc>
        <w:tc>
          <w:tcPr>
            <w:tcW w:w="1277" w:type="dxa"/>
          </w:tcPr>
          <w:p w:rsidR="005E45BD" w:rsidRPr="00615A3C" w:rsidRDefault="00047C8C" w:rsidP="00385CF7">
            <w:pPr>
              <w:spacing w:line="235" w:lineRule="auto"/>
              <w:jc w:val="center"/>
              <w:rPr>
                <w:rFonts w:ascii="PT Astra Serif" w:hAnsi="PT Astra Serif"/>
              </w:rPr>
            </w:pPr>
            <w:r w:rsidRPr="00615A3C">
              <w:rPr>
                <w:rFonts w:ascii="PT Astra Serif" w:hAnsi="PT Astra Serif"/>
                <w:sz w:val="22"/>
                <w:szCs w:val="22"/>
              </w:rPr>
              <w:t>5902</w:t>
            </w:r>
          </w:p>
        </w:tc>
        <w:tc>
          <w:tcPr>
            <w:tcW w:w="1276" w:type="dxa"/>
          </w:tcPr>
          <w:p w:rsidR="005E45BD" w:rsidRPr="00615A3C" w:rsidRDefault="00047C8C" w:rsidP="00385CF7">
            <w:pPr>
              <w:spacing w:line="235" w:lineRule="auto"/>
              <w:jc w:val="center"/>
              <w:rPr>
                <w:rFonts w:ascii="PT Astra Serif" w:hAnsi="PT Astra Serif"/>
              </w:rPr>
            </w:pPr>
            <w:r w:rsidRPr="00615A3C">
              <w:rPr>
                <w:rFonts w:ascii="PT Astra Serif" w:hAnsi="PT Astra Serif"/>
                <w:sz w:val="22"/>
                <w:szCs w:val="22"/>
              </w:rPr>
              <w:t>5967</w:t>
            </w:r>
          </w:p>
        </w:tc>
        <w:tc>
          <w:tcPr>
            <w:tcW w:w="1273" w:type="dxa"/>
          </w:tcPr>
          <w:p w:rsidR="005E45BD" w:rsidRPr="00615A3C" w:rsidRDefault="00047C8C" w:rsidP="00385CF7">
            <w:pPr>
              <w:spacing w:line="235" w:lineRule="auto"/>
              <w:jc w:val="center"/>
              <w:rPr>
                <w:rFonts w:ascii="PT Astra Serif" w:hAnsi="PT Astra Serif"/>
              </w:rPr>
            </w:pPr>
            <w:r w:rsidRPr="00615A3C">
              <w:rPr>
                <w:rFonts w:ascii="PT Astra Serif" w:hAnsi="PT Astra Serif"/>
                <w:sz w:val="22"/>
                <w:szCs w:val="22"/>
              </w:rPr>
              <w:t>5967</w:t>
            </w:r>
          </w:p>
        </w:tc>
        <w:tc>
          <w:tcPr>
            <w:tcW w:w="1281" w:type="dxa"/>
          </w:tcPr>
          <w:p w:rsidR="005E45BD" w:rsidRPr="00615A3C" w:rsidRDefault="00047C8C" w:rsidP="00385CF7">
            <w:pPr>
              <w:spacing w:line="235" w:lineRule="auto"/>
              <w:jc w:val="center"/>
              <w:rPr>
                <w:rFonts w:ascii="PT Astra Serif" w:hAnsi="PT Astra Serif"/>
              </w:rPr>
            </w:pPr>
            <w:r w:rsidRPr="00615A3C">
              <w:rPr>
                <w:rFonts w:ascii="PT Astra Serif" w:hAnsi="PT Astra Serif"/>
                <w:sz w:val="22"/>
                <w:szCs w:val="22"/>
              </w:rPr>
              <w:t>5962</w:t>
            </w:r>
          </w:p>
        </w:tc>
        <w:tc>
          <w:tcPr>
            <w:tcW w:w="1418" w:type="dxa"/>
          </w:tcPr>
          <w:p w:rsidR="005E45BD" w:rsidRPr="00615A3C" w:rsidRDefault="00047C8C" w:rsidP="00385CF7">
            <w:pPr>
              <w:spacing w:line="235" w:lineRule="auto"/>
              <w:jc w:val="center"/>
              <w:rPr>
                <w:rFonts w:ascii="PT Astra Serif" w:hAnsi="PT Astra Serif"/>
              </w:rPr>
            </w:pPr>
            <w:r w:rsidRPr="00615A3C">
              <w:rPr>
                <w:rFonts w:ascii="PT Astra Serif" w:hAnsi="PT Astra Serif"/>
                <w:sz w:val="22"/>
                <w:szCs w:val="22"/>
              </w:rPr>
              <w:t>5964</w:t>
            </w:r>
          </w:p>
        </w:tc>
      </w:tr>
    </w:tbl>
    <w:p w:rsidR="00C01829" w:rsidRPr="00615A3C" w:rsidRDefault="00C01829" w:rsidP="00385CF7">
      <w:pPr>
        <w:tabs>
          <w:tab w:val="left" w:pos="360"/>
        </w:tabs>
        <w:suppressAutoHyphens/>
        <w:spacing w:line="235" w:lineRule="auto"/>
        <w:ind w:firstLine="709"/>
        <w:jc w:val="both"/>
        <w:rPr>
          <w:rFonts w:ascii="PT Astra Serif" w:hAnsi="PT Astra Serif"/>
          <w:sz w:val="28"/>
          <w:szCs w:val="28"/>
        </w:rPr>
      </w:pPr>
    </w:p>
    <w:p w:rsidR="00C01829" w:rsidRPr="00615A3C" w:rsidRDefault="003C775E" w:rsidP="00385CF7">
      <w:pPr>
        <w:tabs>
          <w:tab w:val="left" w:pos="360"/>
        </w:tabs>
        <w:suppressAutoHyphens/>
        <w:spacing w:line="235" w:lineRule="auto"/>
        <w:ind w:firstLine="709"/>
        <w:jc w:val="both"/>
        <w:rPr>
          <w:rFonts w:ascii="PT Astra Serif" w:hAnsi="PT Astra Serif"/>
          <w:sz w:val="28"/>
          <w:szCs w:val="28"/>
        </w:rPr>
      </w:pPr>
      <w:r w:rsidRPr="00615A3C">
        <w:rPr>
          <w:rFonts w:ascii="PT Astra Serif" w:hAnsi="PT Astra Serif"/>
          <w:sz w:val="28"/>
          <w:szCs w:val="28"/>
        </w:rPr>
        <w:t>4.1</w:t>
      </w:r>
      <w:r w:rsidR="007E4A9F" w:rsidRPr="00615A3C">
        <w:rPr>
          <w:rFonts w:ascii="PT Astra Serif" w:hAnsi="PT Astra Serif"/>
          <w:sz w:val="28"/>
          <w:szCs w:val="28"/>
        </w:rPr>
        <w:t xml:space="preserve">.3. </w:t>
      </w:r>
      <w:r w:rsidR="00766FF4" w:rsidRPr="00615A3C">
        <w:rPr>
          <w:rFonts w:ascii="PT Astra Serif" w:hAnsi="PT Astra Serif"/>
          <w:sz w:val="28"/>
          <w:szCs w:val="28"/>
        </w:rPr>
        <w:t>Прогноз потребления электрической мощности в энергосистеме Ульяновской области до 202</w:t>
      </w:r>
      <w:r w:rsidR="00047C8C" w:rsidRPr="00615A3C">
        <w:rPr>
          <w:rFonts w:ascii="PT Astra Serif" w:hAnsi="PT Astra Serif"/>
          <w:sz w:val="28"/>
          <w:szCs w:val="28"/>
        </w:rPr>
        <w:t>7</w:t>
      </w:r>
      <w:r w:rsidR="00766FF4" w:rsidRPr="00615A3C">
        <w:rPr>
          <w:rFonts w:ascii="PT Astra Serif" w:hAnsi="PT Astra Serif"/>
          <w:sz w:val="28"/>
          <w:szCs w:val="28"/>
        </w:rPr>
        <w:t xml:space="preserve"> года в соответствии с </w:t>
      </w:r>
      <w:r w:rsidR="00E15584" w:rsidRPr="00615A3C">
        <w:rPr>
          <w:rFonts w:ascii="PT Astra Serif" w:hAnsi="PT Astra Serif"/>
          <w:sz w:val="28"/>
          <w:szCs w:val="28"/>
        </w:rPr>
        <w:t xml:space="preserve">проектом Схемы </w:t>
      </w:r>
      <w:r w:rsidR="00A5235A" w:rsidRPr="00615A3C">
        <w:rPr>
          <w:rFonts w:ascii="PT Astra Serif" w:hAnsi="PT Astra Serif"/>
          <w:sz w:val="28"/>
          <w:szCs w:val="28"/>
        </w:rPr>
        <w:br/>
      </w:r>
      <w:r w:rsidR="00E15584" w:rsidRPr="00615A3C">
        <w:rPr>
          <w:rFonts w:ascii="PT Astra Serif" w:hAnsi="PT Astra Serif"/>
          <w:sz w:val="28"/>
          <w:szCs w:val="28"/>
        </w:rPr>
        <w:t>и прог</w:t>
      </w:r>
      <w:r w:rsidR="00F53EDD" w:rsidRPr="00615A3C">
        <w:rPr>
          <w:rFonts w:ascii="PT Astra Serif" w:hAnsi="PT Astra Serif"/>
          <w:sz w:val="28"/>
          <w:szCs w:val="28"/>
        </w:rPr>
        <w:t>раммы развития ЕЭС России на 202</w:t>
      </w:r>
      <w:r w:rsidR="00047C8C" w:rsidRPr="00615A3C">
        <w:rPr>
          <w:rFonts w:ascii="PT Astra Serif" w:hAnsi="PT Astra Serif"/>
          <w:sz w:val="28"/>
          <w:szCs w:val="28"/>
        </w:rPr>
        <w:t>2</w:t>
      </w:r>
      <w:r w:rsidR="00E15584" w:rsidRPr="00615A3C">
        <w:rPr>
          <w:rFonts w:ascii="PT Astra Serif" w:hAnsi="PT Astra Serif"/>
          <w:sz w:val="28"/>
          <w:szCs w:val="28"/>
        </w:rPr>
        <w:t>-202</w:t>
      </w:r>
      <w:r w:rsidR="00047C8C" w:rsidRPr="00615A3C">
        <w:rPr>
          <w:rFonts w:ascii="PT Astra Serif" w:hAnsi="PT Astra Serif"/>
          <w:sz w:val="28"/>
          <w:szCs w:val="28"/>
        </w:rPr>
        <w:t>8</w:t>
      </w:r>
      <w:r w:rsidR="00E15584" w:rsidRPr="00615A3C">
        <w:rPr>
          <w:rFonts w:ascii="PT Astra Serif" w:hAnsi="PT Astra Serif"/>
          <w:sz w:val="28"/>
          <w:szCs w:val="28"/>
        </w:rPr>
        <w:t xml:space="preserve"> годы</w:t>
      </w:r>
      <w:r w:rsidR="00766FF4" w:rsidRPr="00615A3C">
        <w:rPr>
          <w:rFonts w:ascii="PT Astra Serif" w:hAnsi="PT Astra Serif"/>
          <w:sz w:val="28"/>
          <w:szCs w:val="28"/>
        </w:rPr>
        <w:t xml:space="preserve"> представлен </w:t>
      </w:r>
      <w:r w:rsidR="00A5235A" w:rsidRPr="00615A3C">
        <w:rPr>
          <w:rFonts w:ascii="PT Astra Serif" w:hAnsi="PT Astra Serif"/>
          <w:sz w:val="28"/>
          <w:szCs w:val="28"/>
        </w:rPr>
        <w:br/>
      </w:r>
      <w:r w:rsidR="00766FF4" w:rsidRPr="00615A3C">
        <w:rPr>
          <w:rFonts w:ascii="PT Astra Serif" w:hAnsi="PT Astra Serif"/>
          <w:sz w:val="28"/>
          <w:szCs w:val="28"/>
        </w:rPr>
        <w:t>в таблице 1</w:t>
      </w:r>
      <w:r w:rsidR="00CE06A8" w:rsidRPr="00615A3C">
        <w:rPr>
          <w:rFonts w:ascii="PT Astra Serif" w:hAnsi="PT Astra Serif"/>
          <w:sz w:val="28"/>
          <w:szCs w:val="28"/>
        </w:rPr>
        <w:t>7</w:t>
      </w:r>
      <w:r w:rsidR="00766FF4" w:rsidRPr="00615A3C">
        <w:rPr>
          <w:rFonts w:ascii="PT Astra Serif" w:hAnsi="PT Astra Serif"/>
          <w:sz w:val="28"/>
          <w:szCs w:val="28"/>
        </w:rPr>
        <w:t>.</w:t>
      </w:r>
    </w:p>
    <w:p w:rsidR="00C01829" w:rsidRPr="00615A3C" w:rsidRDefault="00C01829" w:rsidP="00385CF7">
      <w:pPr>
        <w:tabs>
          <w:tab w:val="left" w:pos="360"/>
        </w:tabs>
        <w:suppressAutoHyphens/>
        <w:spacing w:line="235" w:lineRule="auto"/>
        <w:ind w:firstLine="709"/>
        <w:jc w:val="both"/>
        <w:rPr>
          <w:rFonts w:ascii="PT Astra Serif" w:hAnsi="PT Astra Serif"/>
          <w:sz w:val="28"/>
          <w:szCs w:val="28"/>
        </w:rPr>
      </w:pPr>
    </w:p>
    <w:p w:rsidR="007E4A9F" w:rsidRPr="00615A3C" w:rsidRDefault="007E4A9F" w:rsidP="00385CF7">
      <w:pPr>
        <w:tabs>
          <w:tab w:val="left" w:pos="360"/>
        </w:tabs>
        <w:spacing w:line="235" w:lineRule="auto"/>
        <w:jc w:val="right"/>
        <w:rPr>
          <w:rFonts w:ascii="PT Astra Serif" w:hAnsi="PT Astra Serif"/>
          <w:sz w:val="28"/>
          <w:szCs w:val="28"/>
        </w:rPr>
      </w:pPr>
      <w:r w:rsidRPr="00615A3C">
        <w:rPr>
          <w:rFonts w:ascii="PT Astra Serif" w:hAnsi="PT Astra Serif"/>
          <w:sz w:val="28"/>
          <w:szCs w:val="28"/>
        </w:rPr>
        <w:t xml:space="preserve">Таблица </w:t>
      </w:r>
      <w:r w:rsidR="003C775E" w:rsidRPr="00615A3C">
        <w:rPr>
          <w:rFonts w:ascii="PT Astra Serif" w:hAnsi="PT Astra Serif"/>
          <w:sz w:val="28"/>
          <w:szCs w:val="28"/>
        </w:rPr>
        <w:t>1</w:t>
      </w:r>
      <w:r w:rsidR="00CE06A8" w:rsidRPr="00615A3C">
        <w:rPr>
          <w:rFonts w:ascii="PT Astra Serif" w:hAnsi="PT Astra Serif"/>
          <w:sz w:val="28"/>
          <w:szCs w:val="28"/>
        </w:rPr>
        <w:t>7</w:t>
      </w:r>
    </w:p>
    <w:p w:rsidR="007E4A9F" w:rsidRPr="00615A3C" w:rsidRDefault="007E4A9F" w:rsidP="00385CF7">
      <w:pPr>
        <w:tabs>
          <w:tab w:val="left" w:pos="360"/>
        </w:tabs>
        <w:spacing w:line="235" w:lineRule="auto"/>
        <w:jc w:val="right"/>
        <w:rPr>
          <w:rFonts w:ascii="PT Astra Serif" w:hAnsi="PT Astra Serif"/>
          <w:sz w:val="28"/>
          <w:szCs w:val="28"/>
        </w:rPr>
      </w:pPr>
    </w:p>
    <w:tbl>
      <w:tblPr>
        <w:tblW w:w="9610" w:type="dxa"/>
        <w:tblInd w:w="13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A0"/>
      </w:tblPr>
      <w:tblGrid>
        <w:gridCol w:w="1814"/>
        <w:gridCol w:w="1418"/>
        <w:gridCol w:w="1275"/>
        <w:gridCol w:w="1276"/>
        <w:gridCol w:w="1276"/>
        <w:gridCol w:w="1276"/>
        <w:gridCol w:w="1275"/>
      </w:tblGrid>
      <w:tr w:rsidR="00615A3C" w:rsidRPr="00615A3C" w:rsidTr="00385CF7">
        <w:trPr>
          <w:trHeight w:val="361"/>
        </w:trPr>
        <w:tc>
          <w:tcPr>
            <w:tcW w:w="1814" w:type="dxa"/>
            <w:vMerge w:val="restart"/>
            <w:tcBorders>
              <w:top w:val="single" w:sz="4" w:space="0" w:color="auto"/>
            </w:tcBorders>
            <w:noWrap/>
            <w:vAlign w:val="center"/>
          </w:tcPr>
          <w:p w:rsidR="007E4A9F" w:rsidRPr="00615A3C" w:rsidRDefault="007E4A9F" w:rsidP="00385CF7">
            <w:pPr>
              <w:spacing w:line="235" w:lineRule="auto"/>
              <w:jc w:val="center"/>
              <w:rPr>
                <w:rFonts w:ascii="PT Astra Serif" w:hAnsi="PT Astra Serif"/>
                <w:bCs/>
              </w:rPr>
            </w:pPr>
            <w:r w:rsidRPr="00615A3C">
              <w:rPr>
                <w:rFonts w:ascii="PT Astra Serif" w:hAnsi="PT Astra Serif"/>
                <w:bCs/>
              </w:rPr>
              <w:t>Наименование</w:t>
            </w:r>
          </w:p>
          <w:p w:rsidR="007E4A9F" w:rsidRPr="00615A3C" w:rsidRDefault="00626E27" w:rsidP="00385CF7">
            <w:pPr>
              <w:spacing w:line="235" w:lineRule="auto"/>
              <w:jc w:val="center"/>
              <w:rPr>
                <w:rFonts w:ascii="PT Astra Serif" w:hAnsi="PT Astra Serif"/>
                <w:bCs/>
              </w:rPr>
            </w:pPr>
            <w:r w:rsidRPr="00615A3C">
              <w:rPr>
                <w:rFonts w:ascii="PT Astra Serif" w:hAnsi="PT Astra Serif"/>
                <w:bCs/>
              </w:rPr>
              <w:t>э</w:t>
            </w:r>
            <w:r w:rsidR="007E4A9F" w:rsidRPr="00615A3C">
              <w:rPr>
                <w:rFonts w:ascii="PT Astra Serif" w:hAnsi="PT Astra Serif"/>
                <w:bCs/>
              </w:rPr>
              <w:t>нергосистемы</w:t>
            </w:r>
          </w:p>
        </w:tc>
        <w:tc>
          <w:tcPr>
            <w:tcW w:w="7796" w:type="dxa"/>
            <w:gridSpan w:val="6"/>
            <w:tcBorders>
              <w:top w:val="single" w:sz="4" w:space="0" w:color="auto"/>
            </w:tcBorders>
            <w:vAlign w:val="center"/>
          </w:tcPr>
          <w:p w:rsidR="007E4A9F" w:rsidRPr="00615A3C" w:rsidRDefault="007E4A9F" w:rsidP="00385CF7">
            <w:pPr>
              <w:tabs>
                <w:tab w:val="left" w:pos="846"/>
              </w:tabs>
              <w:spacing w:line="235" w:lineRule="auto"/>
              <w:jc w:val="center"/>
              <w:rPr>
                <w:rFonts w:ascii="PT Astra Serif" w:hAnsi="PT Astra Serif"/>
                <w:bCs/>
              </w:rPr>
            </w:pPr>
            <w:r w:rsidRPr="00615A3C">
              <w:rPr>
                <w:rFonts w:ascii="PT Astra Serif" w:hAnsi="PT Astra Serif"/>
                <w:iCs/>
              </w:rPr>
              <w:t>Прогноз потребления электрической мощности по годам,</w:t>
            </w:r>
            <w:r w:rsidRPr="00615A3C">
              <w:rPr>
                <w:rFonts w:ascii="PT Astra Serif" w:hAnsi="PT Astra Serif"/>
              </w:rPr>
              <w:t xml:space="preserve"> МВт</w:t>
            </w:r>
          </w:p>
        </w:tc>
      </w:tr>
      <w:tr w:rsidR="00615A3C" w:rsidRPr="00615A3C" w:rsidTr="00385CF7">
        <w:trPr>
          <w:trHeight w:val="65"/>
        </w:trPr>
        <w:tc>
          <w:tcPr>
            <w:tcW w:w="1814" w:type="dxa"/>
            <w:vMerge/>
            <w:tcBorders>
              <w:top w:val="single" w:sz="4" w:space="0" w:color="auto"/>
            </w:tcBorders>
            <w:vAlign w:val="center"/>
          </w:tcPr>
          <w:p w:rsidR="00047C8C" w:rsidRPr="00615A3C" w:rsidRDefault="00047C8C" w:rsidP="00385CF7">
            <w:pPr>
              <w:spacing w:line="235" w:lineRule="auto"/>
              <w:rPr>
                <w:rFonts w:ascii="PT Astra Serif" w:hAnsi="PT Astra Serif"/>
                <w:bCs/>
              </w:rPr>
            </w:pPr>
          </w:p>
        </w:tc>
        <w:tc>
          <w:tcPr>
            <w:tcW w:w="1418" w:type="dxa"/>
            <w:vAlign w:val="center"/>
          </w:tcPr>
          <w:p w:rsidR="00047C8C" w:rsidRPr="00615A3C" w:rsidRDefault="00047C8C" w:rsidP="00C93942">
            <w:pPr>
              <w:spacing w:line="235" w:lineRule="auto"/>
              <w:jc w:val="center"/>
              <w:rPr>
                <w:rFonts w:ascii="PT Astra Serif" w:hAnsi="PT Astra Serif"/>
                <w:iCs/>
              </w:rPr>
            </w:pPr>
            <w:r w:rsidRPr="00615A3C">
              <w:rPr>
                <w:rFonts w:ascii="PT Astra Serif" w:hAnsi="PT Astra Serif"/>
                <w:iCs/>
              </w:rPr>
              <w:t>2022 год</w:t>
            </w:r>
          </w:p>
        </w:tc>
        <w:tc>
          <w:tcPr>
            <w:tcW w:w="1275" w:type="dxa"/>
            <w:noWrap/>
            <w:vAlign w:val="center"/>
          </w:tcPr>
          <w:p w:rsidR="00047C8C" w:rsidRPr="00615A3C" w:rsidRDefault="00047C8C" w:rsidP="00C93942">
            <w:pPr>
              <w:spacing w:line="235" w:lineRule="auto"/>
              <w:jc w:val="center"/>
              <w:rPr>
                <w:rFonts w:ascii="PT Astra Serif" w:hAnsi="PT Astra Serif"/>
                <w:iCs/>
              </w:rPr>
            </w:pPr>
            <w:r w:rsidRPr="00615A3C">
              <w:rPr>
                <w:rFonts w:ascii="PT Astra Serif" w:hAnsi="PT Astra Serif"/>
                <w:iCs/>
              </w:rPr>
              <w:t>2023 год</w:t>
            </w:r>
          </w:p>
        </w:tc>
        <w:tc>
          <w:tcPr>
            <w:tcW w:w="1276" w:type="dxa"/>
            <w:noWrap/>
            <w:vAlign w:val="center"/>
          </w:tcPr>
          <w:p w:rsidR="00047C8C" w:rsidRPr="00615A3C" w:rsidRDefault="00047C8C" w:rsidP="00C93942">
            <w:pPr>
              <w:spacing w:line="235" w:lineRule="auto"/>
              <w:jc w:val="center"/>
              <w:rPr>
                <w:rFonts w:ascii="PT Astra Serif" w:hAnsi="PT Astra Serif"/>
                <w:iCs/>
              </w:rPr>
            </w:pPr>
            <w:r w:rsidRPr="00615A3C">
              <w:rPr>
                <w:rFonts w:ascii="PT Astra Serif" w:hAnsi="PT Astra Serif"/>
                <w:iCs/>
              </w:rPr>
              <w:t>2024 год</w:t>
            </w:r>
          </w:p>
        </w:tc>
        <w:tc>
          <w:tcPr>
            <w:tcW w:w="1276" w:type="dxa"/>
            <w:noWrap/>
            <w:vAlign w:val="center"/>
          </w:tcPr>
          <w:p w:rsidR="00047C8C" w:rsidRPr="00615A3C" w:rsidRDefault="00047C8C" w:rsidP="00C93942">
            <w:pPr>
              <w:spacing w:line="235" w:lineRule="auto"/>
              <w:jc w:val="center"/>
              <w:rPr>
                <w:rFonts w:ascii="PT Astra Serif" w:hAnsi="PT Astra Serif"/>
                <w:iCs/>
              </w:rPr>
            </w:pPr>
            <w:r w:rsidRPr="00615A3C">
              <w:rPr>
                <w:rFonts w:ascii="PT Astra Serif" w:hAnsi="PT Astra Serif"/>
                <w:iCs/>
              </w:rPr>
              <w:t>2025год</w:t>
            </w:r>
          </w:p>
        </w:tc>
        <w:tc>
          <w:tcPr>
            <w:tcW w:w="1276" w:type="dxa"/>
            <w:noWrap/>
            <w:vAlign w:val="center"/>
          </w:tcPr>
          <w:p w:rsidR="00047C8C" w:rsidRPr="00615A3C" w:rsidRDefault="00047C8C" w:rsidP="00C93942">
            <w:pPr>
              <w:spacing w:line="235" w:lineRule="auto"/>
              <w:jc w:val="center"/>
              <w:rPr>
                <w:rFonts w:ascii="PT Astra Serif" w:hAnsi="PT Astra Serif"/>
                <w:iCs/>
              </w:rPr>
            </w:pPr>
            <w:r w:rsidRPr="00615A3C">
              <w:rPr>
                <w:rFonts w:ascii="PT Astra Serif" w:hAnsi="PT Astra Serif"/>
                <w:iCs/>
              </w:rPr>
              <w:t>2026 год</w:t>
            </w:r>
          </w:p>
        </w:tc>
        <w:tc>
          <w:tcPr>
            <w:tcW w:w="1275" w:type="dxa"/>
            <w:noWrap/>
            <w:vAlign w:val="center"/>
          </w:tcPr>
          <w:p w:rsidR="00047C8C" w:rsidRPr="00615A3C" w:rsidRDefault="00047C8C" w:rsidP="00C93942">
            <w:pPr>
              <w:spacing w:line="235" w:lineRule="auto"/>
              <w:jc w:val="center"/>
              <w:rPr>
                <w:rFonts w:ascii="PT Astra Serif" w:hAnsi="PT Astra Serif"/>
                <w:iCs/>
              </w:rPr>
            </w:pPr>
            <w:r w:rsidRPr="00615A3C">
              <w:rPr>
                <w:rFonts w:ascii="PT Astra Serif" w:hAnsi="PT Astra Serif"/>
                <w:iCs/>
              </w:rPr>
              <w:t>2027 год</w:t>
            </w:r>
          </w:p>
        </w:tc>
      </w:tr>
      <w:tr w:rsidR="005E45BD" w:rsidRPr="00615A3C" w:rsidTr="00385CF7">
        <w:trPr>
          <w:trHeight w:val="255"/>
        </w:trPr>
        <w:tc>
          <w:tcPr>
            <w:tcW w:w="1814" w:type="dxa"/>
            <w:tcBorders>
              <w:bottom w:val="single" w:sz="4" w:space="0" w:color="auto"/>
            </w:tcBorders>
            <w:noWrap/>
            <w:vAlign w:val="center"/>
          </w:tcPr>
          <w:p w:rsidR="005E45BD" w:rsidRPr="00615A3C" w:rsidRDefault="005E45BD" w:rsidP="00385CF7">
            <w:pPr>
              <w:spacing w:line="235" w:lineRule="auto"/>
              <w:jc w:val="center"/>
              <w:rPr>
                <w:rFonts w:ascii="PT Astra Serif" w:hAnsi="PT Astra Serif"/>
              </w:rPr>
            </w:pPr>
            <w:r w:rsidRPr="00615A3C">
              <w:rPr>
                <w:rFonts w:ascii="PT Astra Serif" w:hAnsi="PT Astra Serif"/>
                <w:bCs/>
              </w:rPr>
              <w:t>Энергосистема</w:t>
            </w:r>
          </w:p>
          <w:p w:rsidR="005E45BD" w:rsidRPr="00615A3C" w:rsidRDefault="005E45BD" w:rsidP="00385CF7">
            <w:pPr>
              <w:spacing w:line="235" w:lineRule="auto"/>
              <w:jc w:val="center"/>
              <w:rPr>
                <w:rFonts w:ascii="PT Astra Serif" w:hAnsi="PT Astra Serif"/>
              </w:rPr>
            </w:pPr>
            <w:r w:rsidRPr="00615A3C">
              <w:rPr>
                <w:rFonts w:ascii="PT Astra Serif" w:hAnsi="PT Astra Serif"/>
              </w:rPr>
              <w:t>Ульяновской области</w:t>
            </w:r>
          </w:p>
        </w:tc>
        <w:tc>
          <w:tcPr>
            <w:tcW w:w="1418" w:type="dxa"/>
            <w:tcBorders>
              <w:bottom w:val="single" w:sz="4" w:space="0" w:color="auto"/>
            </w:tcBorders>
          </w:tcPr>
          <w:p w:rsidR="005E45BD" w:rsidRPr="00615A3C" w:rsidRDefault="00047C8C" w:rsidP="00385CF7">
            <w:pPr>
              <w:spacing w:line="235" w:lineRule="auto"/>
              <w:jc w:val="center"/>
              <w:rPr>
                <w:rFonts w:ascii="PT Astra Serif" w:hAnsi="PT Astra Serif"/>
              </w:rPr>
            </w:pPr>
            <w:r w:rsidRPr="00615A3C">
              <w:rPr>
                <w:rFonts w:ascii="PT Astra Serif" w:hAnsi="PT Astra Serif"/>
                <w:sz w:val="22"/>
                <w:szCs w:val="22"/>
              </w:rPr>
              <w:t>1000,0</w:t>
            </w:r>
          </w:p>
        </w:tc>
        <w:tc>
          <w:tcPr>
            <w:tcW w:w="1275" w:type="dxa"/>
            <w:tcBorders>
              <w:bottom w:val="single" w:sz="4" w:space="0" w:color="auto"/>
            </w:tcBorders>
            <w:noWrap/>
          </w:tcPr>
          <w:p w:rsidR="005E45BD" w:rsidRPr="00615A3C" w:rsidRDefault="00047C8C" w:rsidP="00385CF7">
            <w:pPr>
              <w:spacing w:line="235" w:lineRule="auto"/>
              <w:jc w:val="center"/>
              <w:rPr>
                <w:rFonts w:ascii="PT Astra Serif" w:hAnsi="PT Astra Serif"/>
              </w:rPr>
            </w:pPr>
            <w:r w:rsidRPr="00615A3C">
              <w:rPr>
                <w:rFonts w:ascii="PT Astra Serif" w:hAnsi="PT Astra Serif"/>
                <w:sz w:val="22"/>
                <w:szCs w:val="22"/>
              </w:rPr>
              <w:t>1035,0</w:t>
            </w:r>
          </w:p>
        </w:tc>
        <w:tc>
          <w:tcPr>
            <w:tcW w:w="1276" w:type="dxa"/>
            <w:tcBorders>
              <w:bottom w:val="single" w:sz="4" w:space="0" w:color="auto"/>
            </w:tcBorders>
            <w:noWrap/>
          </w:tcPr>
          <w:p w:rsidR="005E45BD" w:rsidRPr="00615A3C" w:rsidRDefault="00047C8C" w:rsidP="00385CF7">
            <w:pPr>
              <w:spacing w:line="235" w:lineRule="auto"/>
              <w:jc w:val="center"/>
              <w:rPr>
                <w:rFonts w:ascii="PT Astra Serif" w:hAnsi="PT Astra Serif"/>
              </w:rPr>
            </w:pPr>
            <w:r w:rsidRPr="00615A3C">
              <w:rPr>
                <w:rFonts w:ascii="PT Astra Serif" w:hAnsi="PT Astra Serif"/>
                <w:sz w:val="22"/>
                <w:szCs w:val="22"/>
              </w:rPr>
              <w:t>1030,0</w:t>
            </w:r>
          </w:p>
        </w:tc>
        <w:tc>
          <w:tcPr>
            <w:tcW w:w="1276" w:type="dxa"/>
            <w:tcBorders>
              <w:bottom w:val="single" w:sz="4" w:space="0" w:color="auto"/>
            </w:tcBorders>
            <w:noWrap/>
          </w:tcPr>
          <w:p w:rsidR="005E45BD" w:rsidRPr="00615A3C" w:rsidRDefault="00047C8C" w:rsidP="00385CF7">
            <w:pPr>
              <w:spacing w:line="235" w:lineRule="auto"/>
              <w:jc w:val="center"/>
              <w:rPr>
                <w:rFonts w:ascii="PT Astra Serif" w:hAnsi="PT Astra Serif"/>
              </w:rPr>
            </w:pPr>
            <w:r w:rsidRPr="00615A3C">
              <w:rPr>
                <w:rFonts w:ascii="PT Astra Serif" w:hAnsi="PT Astra Serif"/>
                <w:sz w:val="22"/>
                <w:szCs w:val="22"/>
              </w:rPr>
              <w:t>1032,0</w:t>
            </w:r>
          </w:p>
        </w:tc>
        <w:tc>
          <w:tcPr>
            <w:tcW w:w="1276" w:type="dxa"/>
            <w:tcBorders>
              <w:bottom w:val="single" w:sz="4" w:space="0" w:color="auto"/>
            </w:tcBorders>
            <w:noWrap/>
          </w:tcPr>
          <w:p w:rsidR="005E45BD" w:rsidRPr="00615A3C" w:rsidRDefault="00047C8C" w:rsidP="00385CF7">
            <w:pPr>
              <w:spacing w:line="235" w:lineRule="auto"/>
              <w:jc w:val="center"/>
              <w:rPr>
                <w:rFonts w:ascii="PT Astra Serif" w:hAnsi="PT Astra Serif"/>
              </w:rPr>
            </w:pPr>
            <w:r w:rsidRPr="00615A3C">
              <w:rPr>
                <w:rFonts w:ascii="PT Astra Serif" w:hAnsi="PT Astra Serif"/>
                <w:sz w:val="22"/>
                <w:szCs w:val="22"/>
              </w:rPr>
              <w:t>1032,0</w:t>
            </w:r>
          </w:p>
        </w:tc>
        <w:tc>
          <w:tcPr>
            <w:tcW w:w="1275" w:type="dxa"/>
            <w:tcBorders>
              <w:bottom w:val="single" w:sz="4" w:space="0" w:color="auto"/>
            </w:tcBorders>
            <w:noWrap/>
          </w:tcPr>
          <w:p w:rsidR="005E45BD" w:rsidRPr="00615A3C" w:rsidRDefault="00047C8C" w:rsidP="00385CF7">
            <w:pPr>
              <w:spacing w:line="235" w:lineRule="auto"/>
              <w:jc w:val="center"/>
              <w:rPr>
                <w:rFonts w:ascii="PT Astra Serif" w:hAnsi="PT Astra Serif"/>
              </w:rPr>
            </w:pPr>
            <w:r w:rsidRPr="00615A3C">
              <w:rPr>
                <w:rFonts w:ascii="PT Astra Serif" w:hAnsi="PT Astra Serif"/>
                <w:sz w:val="22"/>
                <w:szCs w:val="22"/>
              </w:rPr>
              <w:t>1032,0</w:t>
            </w:r>
          </w:p>
        </w:tc>
      </w:tr>
    </w:tbl>
    <w:p w:rsidR="007E4A9F" w:rsidRPr="00615A3C" w:rsidRDefault="007E4A9F" w:rsidP="00385CF7">
      <w:pPr>
        <w:tabs>
          <w:tab w:val="left" w:pos="360"/>
        </w:tabs>
        <w:spacing w:line="235" w:lineRule="auto"/>
        <w:rPr>
          <w:rFonts w:ascii="PT Astra Serif" w:hAnsi="PT Astra Serif"/>
          <w:b/>
          <w:sz w:val="28"/>
          <w:szCs w:val="28"/>
        </w:rPr>
      </w:pPr>
    </w:p>
    <w:p w:rsidR="007E4A9F" w:rsidRPr="00615A3C" w:rsidRDefault="003C775E" w:rsidP="00385CF7">
      <w:pPr>
        <w:pStyle w:val="afb"/>
        <w:widowControl w:val="0"/>
        <w:tabs>
          <w:tab w:val="left" w:pos="851"/>
          <w:tab w:val="left" w:pos="1418"/>
        </w:tabs>
        <w:suppressAutoHyphens/>
        <w:spacing w:after="0" w:line="235" w:lineRule="auto"/>
        <w:ind w:left="0" w:firstLine="709"/>
        <w:jc w:val="both"/>
        <w:rPr>
          <w:rFonts w:ascii="PT Astra Serif" w:hAnsi="PT Astra Serif"/>
          <w:sz w:val="28"/>
          <w:szCs w:val="28"/>
          <w:lang w:eastAsia="ru-RU"/>
        </w:rPr>
      </w:pPr>
      <w:r w:rsidRPr="00615A3C">
        <w:rPr>
          <w:rFonts w:ascii="PT Astra Serif" w:hAnsi="PT Astra Serif"/>
          <w:spacing w:val="-4"/>
          <w:sz w:val="28"/>
          <w:szCs w:val="28"/>
        </w:rPr>
        <w:t>4</w:t>
      </w:r>
      <w:r w:rsidR="007E4A9F" w:rsidRPr="00615A3C">
        <w:rPr>
          <w:rFonts w:ascii="PT Astra Serif" w:hAnsi="PT Astra Serif"/>
          <w:sz w:val="28"/>
          <w:szCs w:val="28"/>
          <w:lang w:eastAsia="ru-RU"/>
        </w:rPr>
        <w:t>.</w:t>
      </w:r>
      <w:r w:rsidRPr="00615A3C">
        <w:rPr>
          <w:rFonts w:ascii="PT Astra Serif" w:hAnsi="PT Astra Serif"/>
          <w:sz w:val="28"/>
          <w:szCs w:val="28"/>
          <w:lang w:eastAsia="ru-RU"/>
        </w:rPr>
        <w:t>1</w:t>
      </w:r>
      <w:r w:rsidR="007E4A9F" w:rsidRPr="00615A3C">
        <w:rPr>
          <w:rFonts w:ascii="PT Astra Serif" w:hAnsi="PT Astra Serif"/>
          <w:sz w:val="28"/>
          <w:szCs w:val="28"/>
          <w:lang w:eastAsia="ru-RU"/>
        </w:rPr>
        <w:t xml:space="preserve">.4. </w:t>
      </w:r>
      <w:r w:rsidR="0064315C" w:rsidRPr="00615A3C">
        <w:rPr>
          <w:rFonts w:ascii="PT Astra Serif" w:hAnsi="PT Astra Serif"/>
          <w:sz w:val="28"/>
          <w:szCs w:val="28"/>
          <w:lang w:eastAsia="ru-RU"/>
        </w:rPr>
        <w:t>Прогнозируемый объём производства электроэнергии в 202</w:t>
      </w:r>
      <w:r w:rsidR="00047C8C" w:rsidRPr="00615A3C">
        <w:rPr>
          <w:rFonts w:ascii="PT Astra Serif" w:hAnsi="PT Astra Serif"/>
          <w:sz w:val="28"/>
          <w:szCs w:val="28"/>
          <w:lang w:eastAsia="ru-RU"/>
        </w:rPr>
        <w:t>7</w:t>
      </w:r>
      <w:r w:rsidR="0064315C" w:rsidRPr="00615A3C">
        <w:rPr>
          <w:rFonts w:ascii="PT Astra Serif" w:hAnsi="PT Astra Serif"/>
          <w:sz w:val="28"/>
          <w:szCs w:val="28"/>
          <w:lang w:eastAsia="ru-RU"/>
        </w:rPr>
        <w:t xml:space="preserve"> году составит </w:t>
      </w:r>
      <w:r w:rsidR="00482DED" w:rsidRPr="00615A3C">
        <w:rPr>
          <w:rFonts w:ascii="PT Astra Serif" w:hAnsi="PT Astra Serif"/>
          <w:sz w:val="28"/>
          <w:szCs w:val="28"/>
          <w:lang w:eastAsia="ru-RU"/>
        </w:rPr>
        <w:t>2719</w:t>
      </w:r>
      <w:r w:rsidR="0064315C" w:rsidRPr="00615A3C">
        <w:rPr>
          <w:rFonts w:ascii="PT Astra Serif" w:hAnsi="PT Astra Serif"/>
          <w:sz w:val="28"/>
          <w:szCs w:val="28"/>
          <w:lang w:eastAsia="ru-RU"/>
        </w:rPr>
        <w:t>млн кВт*час, или 1</w:t>
      </w:r>
      <w:r w:rsidR="00482DED" w:rsidRPr="00615A3C">
        <w:rPr>
          <w:rFonts w:ascii="PT Astra Serif" w:hAnsi="PT Astra Serif"/>
          <w:sz w:val="28"/>
          <w:szCs w:val="28"/>
          <w:lang w:eastAsia="ru-RU"/>
        </w:rPr>
        <w:t>09,75</w:t>
      </w:r>
      <w:r w:rsidR="0064315C" w:rsidRPr="00615A3C">
        <w:rPr>
          <w:rFonts w:ascii="PT Astra Serif" w:hAnsi="PT Astra Serif"/>
          <w:sz w:val="28"/>
          <w:szCs w:val="28"/>
          <w:lang w:eastAsia="ru-RU"/>
        </w:rPr>
        <w:t xml:space="preserve"> % от уровня 202</w:t>
      </w:r>
      <w:r w:rsidR="00482DED" w:rsidRPr="00615A3C">
        <w:rPr>
          <w:rFonts w:ascii="PT Astra Serif" w:hAnsi="PT Astra Serif"/>
          <w:sz w:val="28"/>
          <w:szCs w:val="28"/>
          <w:lang w:eastAsia="ru-RU"/>
        </w:rPr>
        <w:t>1</w:t>
      </w:r>
      <w:r w:rsidR="0064315C" w:rsidRPr="00615A3C">
        <w:rPr>
          <w:rFonts w:ascii="PT Astra Serif" w:hAnsi="PT Astra Serif"/>
          <w:sz w:val="28"/>
          <w:szCs w:val="28"/>
          <w:lang w:eastAsia="ru-RU"/>
        </w:rPr>
        <w:t xml:space="preserve"> года</w:t>
      </w:r>
      <w:r w:rsidR="007E4A9F" w:rsidRPr="00615A3C">
        <w:rPr>
          <w:rFonts w:ascii="PT Astra Serif" w:hAnsi="PT Astra Serif"/>
          <w:sz w:val="28"/>
          <w:szCs w:val="28"/>
          <w:lang w:eastAsia="ru-RU"/>
        </w:rPr>
        <w:t>.</w:t>
      </w:r>
    </w:p>
    <w:p w:rsidR="00ED6F4C" w:rsidRPr="00615A3C" w:rsidRDefault="007E4A9F" w:rsidP="00385CF7">
      <w:pPr>
        <w:pStyle w:val="afb"/>
        <w:widowControl w:val="0"/>
        <w:tabs>
          <w:tab w:val="left" w:pos="851"/>
          <w:tab w:val="left" w:pos="1418"/>
        </w:tabs>
        <w:suppressAutoHyphens/>
        <w:spacing w:after="0" w:line="235" w:lineRule="auto"/>
        <w:ind w:left="0" w:firstLine="709"/>
        <w:jc w:val="both"/>
        <w:rPr>
          <w:rFonts w:ascii="PT Astra Serif" w:hAnsi="PT Astra Serif"/>
          <w:sz w:val="28"/>
          <w:szCs w:val="28"/>
        </w:rPr>
      </w:pPr>
      <w:r w:rsidRPr="00615A3C">
        <w:rPr>
          <w:rFonts w:ascii="PT Astra Serif" w:hAnsi="PT Astra Serif"/>
          <w:sz w:val="28"/>
          <w:szCs w:val="28"/>
        </w:rPr>
        <w:t>Прогноз производства электроэнергии в энергосист</w:t>
      </w:r>
      <w:r w:rsidR="000625C9" w:rsidRPr="00615A3C">
        <w:rPr>
          <w:rFonts w:ascii="PT Astra Serif" w:hAnsi="PT Astra Serif"/>
          <w:sz w:val="28"/>
          <w:szCs w:val="28"/>
        </w:rPr>
        <w:t xml:space="preserve">еме Ульяновской </w:t>
      </w:r>
      <w:r w:rsidR="000625C9" w:rsidRPr="00615A3C">
        <w:rPr>
          <w:rFonts w:ascii="PT Astra Serif" w:hAnsi="PT Astra Serif"/>
          <w:sz w:val="28"/>
          <w:szCs w:val="28"/>
        </w:rPr>
        <w:br/>
        <w:t>области до 202</w:t>
      </w:r>
      <w:r w:rsidR="00047C8C" w:rsidRPr="00615A3C">
        <w:rPr>
          <w:rFonts w:ascii="PT Astra Serif" w:hAnsi="PT Astra Serif"/>
          <w:sz w:val="28"/>
          <w:szCs w:val="28"/>
        </w:rPr>
        <w:t>7</w:t>
      </w:r>
      <w:r w:rsidR="00CE06A8" w:rsidRPr="00615A3C">
        <w:rPr>
          <w:rFonts w:ascii="PT Astra Serif" w:hAnsi="PT Astra Serif"/>
          <w:sz w:val="28"/>
          <w:szCs w:val="28"/>
        </w:rPr>
        <w:t xml:space="preserve"> года представлен в таблице 18</w:t>
      </w:r>
      <w:r w:rsidRPr="00615A3C">
        <w:rPr>
          <w:rFonts w:ascii="PT Astra Serif" w:hAnsi="PT Astra Serif"/>
          <w:sz w:val="28"/>
          <w:szCs w:val="28"/>
        </w:rPr>
        <w:t>.</w:t>
      </w:r>
    </w:p>
    <w:p w:rsidR="00A5235A" w:rsidRPr="00615A3C" w:rsidRDefault="00A5235A" w:rsidP="00385CF7">
      <w:pPr>
        <w:pStyle w:val="afb"/>
        <w:widowControl w:val="0"/>
        <w:tabs>
          <w:tab w:val="left" w:pos="851"/>
          <w:tab w:val="left" w:pos="1418"/>
        </w:tabs>
        <w:suppressAutoHyphens/>
        <w:spacing w:after="0" w:line="235" w:lineRule="auto"/>
        <w:ind w:left="0" w:firstLine="720"/>
        <w:jc w:val="both"/>
        <w:rPr>
          <w:rFonts w:ascii="PT Astra Serif" w:eastAsia="Batang" w:hAnsi="PT Astra Serif"/>
          <w:sz w:val="28"/>
          <w:szCs w:val="28"/>
          <w:lang w:eastAsia="ko-KR"/>
        </w:rPr>
      </w:pPr>
    </w:p>
    <w:p w:rsidR="007E4A9F" w:rsidRPr="00615A3C" w:rsidRDefault="003C775E" w:rsidP="00385CF7">
      <w:pPr>
        <w:tabs>
          <w:tab w:val="left" w:pos="360"/>
        </w:tabs>
        <w:spacing w:line="235" w:lineRule="auto"/>
        <w:jc w:val="right"/>
        <w:rPr>
          <w:rFonts w:ascii="PT Astra Serif" w:eastAsia="Batang" w:hAnsi="PT Astra Serif"/>
          <w:sz w:val="28"/>
          <w:szCs w:val="28"/>
          <w:lang w:eastAsia="ko-KR"/>
        </w:rPr>
      </w:pPr>
      <w:r w:rsidRPr="00615A3C">
        <w:rPr>
          <w:rFonts w:ascii="PT Astra Serif" w:eastAsia="Batang" w:hAnsi="PT Astra Serif"/>
          <w:sz w:val="28"/>
          <w:szCs w:val="28"/>
          <w:lang w:eastAsia="ko-KR"/>
        </w:rPr>
        <w:t>Таблица 1</w:t>
      </w:r>
      <w:r w:rsidR="00CE06A8" w:rsidRPr="00615A3C">
        <w:rPr>
          <w:rFonts w:ascii="PT Astra Serif" w:eastAsia="Batang" w:hAnsi="PT Astra Serif"/>
          <w:sz w:val="28"/>
          <w:szCs w:val="28"/>
          <w:lang w:eastAsia="ko-KR"/>
        </w:rPr>
        <w:t>8</w:t>
      </w:r>
    </w:p>
    <w:p w:rsidR="00A5235A" w:rsidRPr="00615A3C" w:rsidRDefault="00A5235A" w:rsidP="00385CF7">
      <w:pPr>
        <w:tabs>
          <w:tab w:val="left" w:pos="360"/>
        </w:tabs>
        <w:spacing w:line="235" w:lineRule="auto"/>
        <w:jc w:val="right"/>
        <w:rPr>
          <w:rFonts w:ascii="PT Astra Serif" w:eastAsia="Batang" w:hAnsi="PT Astra Serif"/>
          <w:sz w:val="28"/>
          <w:szCs w:val="28"/>
          <w:lang w:eastAsia="ko-KR"/>
        </w:rPr>
      </w:pPr>
    </w:p>
    <w:tbl>
      <w:tblPr>
        <w:tblW w:w="9780"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A0"/>
      </w:tblPr>
      <w:tblGrid>
        <w:gridCol w:w="2974"/>
        <w:gridCol w:w="1135"/>
        <w:gridCol w:w="1135"/>
        <w:gridCol w:w="1134"/>
        <w:gridCol w:w="1134"/>
        <w:gridCol w:w="1134"/>
        <w:gridCol w:w="1134"/>
      </w:tblGrid>
      <w:tr w:rsidR="00615A3C" w:rsidRPr="00615A3C" w:rsidTr="00FA52A6">
        <w:trPr>
          <w:trHeight w:val="20"/>
          <w:jc w:val="center"/>
        </w:trPr>
        <w:tc>
          <w:tcPr>
            <w:tcW w:w="2974" w:type="dxa"/>
            <w:vAlign w:val="center"/>
          </w:tcPr>
          <w:p w:rsidR="00047C8C" w:rsidRPr="00615A3C" w:rsidRDefault="00047C8C" w:rsidP="00385CF7">
            <w:pPr>
              <w:pStyle w:val="a6"/>
              <w:spacing w:after="0" w:line="235" w:lineRule="auto"/>
              <w:ind w:firstLine="0"/>
              <w:jc w:val="center"/>
              <w:rPr>
                <w:rFonts w:ascii="PT Astra Serif" w:hAnsi="PT Astra Serif"/>
                <w:bCs/>
                <w:iCs/>
                <w:sz w:val="24"/>
              </w:rPr>
            </w:pPr>
            <w:r w:rsidRPr="00615A3C">
              <w:rPr>
                <w:rFonts w:ascii="PT Astra Serif" w:hAnsi="PT Astra Serif"/>
                <w:bCs/>
                <w:iCs/>
                <w:sz w:val="24"/>
              </w:rPr>
              <w:t xml:space="preserve">Наименование </w:t>
            </w:r>
          </w:p>
          <w:p w:rsidR="00047C8C" w:rsidRPr="00615A3C" w:rsidRDefault="00047C8C" w:rsidP="00385CF7">
            <w:pPr>
              <w:pStyle w:val="a6"/>
              <w:spacing w:after="0" w:line="235" w:lineRule="auto"/>
              <w:ind w:firstLine="0"/>
              <w:jc w:val="center"/>
              <w:rPr>
                <w:rFonts w:ascii="PT Astra Serif" w:hAnsi="PT Astra Serif"/>
                <w:bCs/>
                <w:iCs/>
                <w:sz w:val="24"/>
              </w:rPr>
            </w:pPr>
            <w:r w:rsidRPr="00615A3C">
              <w:rPr>
                <w:rFonts w:ascii="PT Astra Serif" w:hAnsi="PT Astra Serif"/>
                <w:bCs/>
                <w:iCs/>
                <w:sz w:val="24"/>
              </w:rPr>
              <w:t>электростанции</w:t>
            </w:r>
          </w:p>
        </w:tc>
        <w:tc>
          <w:tcPr>
            <w:tcW w:w="1135" w:type="dxa"/>
            <w:vAlign w:val="center"/>
          </w:tcPr>
          <w:p w:rsidR="00047C8C" w:rsidRPr="00615A3C" w:rsidRDefault="00047C8C" w:rsidP="00C93942">
            <w:pPr>
              <w:pStyle w:val="a6"/>
              <w:spacing w:after="0" w:line="235" w:lineRule="auto"/>
              <w:ind w:firstLine="0"/>
              <w:jc w:val="center"/>
              <w:rPr>
                <w:rFonts w:ascii="PT Astra Serif" w:hAnsi="PT Astra Serif"/>
                <w:bCs/>
                <w:iCs/>
                <w:sz w:val="24"/>
              </w:rPr>
            </w:pPr>
            <w:r w:rsidRPr="00615A3C">
              <w:rPr>
                <w:rFonts w:ascii="PT Astra Serif" w:hAnsi="PT Astra Serif"/>
                <w:bCs/>
                <w:iCs/>
                <w:sz w:val="24"/>
              </w:rPr>
              <w:t>2022 год</w:t>
            </w:r>
          </w:p>
        </w:tc>
        <w:tc>
          <w:tcPr>
            <w:tcW w:w="1135" w:type="dxa"/>
            <w:vAlign w:val="center"/>
          </w:tcPr>
          <w:p w:rsidR="00047C8C" w:rsidRPr="00615A3C" w:rsidRDefault="00047C8C" w:rsidP="00C93942">
            <w:pPr>
              <w:pStyle w:val="a6"/>
              <w:spacing w:after="0" w:line="235" w:lineRule="auto"/>
              <w:ind w:firstLine="0"/>
              <w:jc w:val="center"/>
              <w:rPr>
                <w:rFonts w:ascii="PT Astra Serif" w:hAnsi="PT Astra Serif"/>
                <w:bCs/>
                <w:iCs/>
                <w:sz w:val="24"/>
              </w:rPr>
            </w:pPr>
            <w:r w:rsidRPr="00615A3C">
              <w:rPr>
                <w:rFonts w:ascii="PT Astra Serif" w:hAnsi="PT Astra Serif"/>
                <w:bCs/>
                <w:iCs/>
                <w:sz w:val="24"/>
              </w:rPr>
              <w:t>2023 год</w:t>
            </w:r>
          </w:p>
        </w:tc>
        <w:tc>
          <w:tcPr>
            <w:tcW w:w="1134" w:type="dxa"/>
            <w:vAlign w:val="center"/>
          </w:tcPr>
          <w:p w:rsidR="00047C8C" w:rsidRPr="00615A3C" w:rsidRDefault="00047C8C" w:rsidP="00C93942">
            <w:pPr>
              <w:pStyle w:val="a6"/>
              <w:spacing w:after="0" w:line="235" w:lineRule="auto"/>
              <w:ind w:firstLine="0"/>
              <w:jc w:val="center"/>
              <w:rPr>
                <w:rFonts w:ascii="PT Astra Serif" w:hAnsi="PT Astra Serif"/>
                <w:bCs/>
                <w:iCs/>
                <w:sz w:val="24"/>
              </w:rPr>
            </w:pPr>
            <w:r w:rsidRPr="00615A3C">
              <w:rPr>
                <w:rFonts w:ascii="PT Astra Serif" w:hAnsi="PT Astra Serif"/>
                <w:bCs/>
                <w:iCs/>
                <w:sz w:val="24"/>
              </w:rPr>
              <w:t>2024 год</w:t>
            </w:r>
          </w:p>
        </w:tc>
        <w:tc>
          <w:tcPr>
            <w:tcW w:w="1134" w:type="dxa"/>
            <w:vAlign w:val="center"/>
          </w:tcPr>
          <w:p w:rsidR="00047C8C" w:rsidRPr="00615A3C" w:rsidRDefault="00047C8C" w:rsidP="00C93942">
            <w:pPr>
              <w:pStyle w:val="a6"/>
              <w:spacing w:after="0" w:line="235" w:lineRule="auto"/>
              <w:ind w:firstLine="0"/>
              <w:jc w:val="center"/>
              <w:rPr>
                <w:rFonts w:ascii="PT Astra Serif" w:hAnsi="PT Astra Serif"/>
                <w:bCs/>
                <w:iCs/>
                <w:sz w:val="24"/>
              </w:rPr>
            </w:pPr>
            <w:r w:rsidRPr="00615A3C">
              <w:rPr>
                <w:rFonts w:ascii="PT Astra Serif" w:hAnsi="PT Astra Serif"/>
                <w:bCs/>
                <w:iCs/>
                <w:sz w:val="24"/>
              </w:rPr>
              <w:t>2025 год</w:t>
            </w:r>
          </w:p>
        </w:tc>
        <w:tc>
          <w:tcPr>
            <w:tcW w:w="1134" w:type="dxa"/>
            <w:vAlign w:val="center"/>
          </w:tcPr>
          <w:p w:rsidR="00047C8C" w:rsidRPr="00615A3C" w:rsidRDefault="00047C8C" w:rsidP="00C93942">
            <w:pPr>
              <w:pStyle w:val="a6"/>
              <w:spacing w:after="0" w:line="235" w:lineRule="auto"/>
              <w:ind w:firstLine="0"/>
              <w:jc w:val="center"/>
              <w:rPr>
                <w:rFonts w:ascii="PT Astra Serif" w:hAnsi="PT Astra Serif"/>
                <w:bCs/>
                <w:iCs/>
                <w:sz w:val="24"/>
              </w:rPr>
            </w:pPr>
            <w:r w:rsidRPr="00615A3C">
              <w:rPr>
                <w:rFonts w:ascii="PT Astra Serif" w:hAnsi="PT Astra Serif"/>
                <w:bCs/>
                <w:iCs/>
                <w:sz w:val="24"/>
              </w:rPr>
              <w:t>2026 год</w:t>
            </w:r>
          </w:p>
        </w:tc>
        <w:tc>
          <w:tcPr>
            <w:tcW w:w="1134" w:type="dxa"/>
            <w:vAlign w:val="center"/>
          </w:tcPr>
          <w:p w:rsidR="00047C8C" w:rsidRPr="00615A3C" w:rsidRDefault="00047C8C" w:rsidP="00385CF7">
            <w:pPr>
              <w:pStyle w:val="a6"/>
              <w:spacing w:after="0" w:line="235" w:lineRule="auto"/>
              <w:ind w:firstLine="0"/>
              <w:jc w:val="center"/>
              <w:rPr>
                <w:rFonts w:ascii="PT Astra Serif" w:hAnsi="PT Astra Serif"/>
                <w:bCs/>
                <w:iCs/>
                <w:sz w:val="24"/>
              </w:rPr>
            </w:pPr>
            <w:r w:rsidRPr="00615A3C">
              <w:rPr>
                <w:rFonts w:ascii="PT Astra Serif" w:hAnsi="PT Astra Serif"/>
                <w:bCs/>
                <w:iCs/>
                <w:sz w:val="24"/>
              </w:rPr>
              <w:t>2027 год</w:t>
            </w:r>
          </w:p>
        </w:tc>
      </w:tr>
      <w:tr w:rsidR="00615A3C" w:rsidRPr="00615A3C" w:rsidTr="00AB2467">
        <w:tblPrEx>
          <w:tblBorders>
            <w:bottom w:val="single" w:sz="4" w:space="0" w:color="auto"/>
          </w:tblBorders>
        </w:tblPrEx>
        <w:trPr>
          <w:trHeight w:val="20"/>
          <w:jc w:val="center"/>
        </w:trPr>
        <w:tc>
          <w:tcPr>
            <w:tcW w:w="2974" w:type="dxa"/>
            <w:vAlign w:val="center"/>
          </w:tcPr>
          <w:p w:rsidR="00482DED" w:rsidRPr="00615A3C" w:rsidRDefault="00482DED" w:rsidP="00385CF7">
            <w:pPr>
              <w:spacing w:line="235" w:lineRule="auto"/>
              <w:jc w:val="both"/>
              <w:rPr>
                <w:rFonts w:ascii="PT Astra Serif" w:hAnsi="PT Astra Serif"/>
                <w:spacing w:val="-4"/>
              </w:rPr>
            </w:pPr>
            <w:r w:rsidRPr="00615A3C">
              <w:rPr>
                <w:rFonts w:ascii="PT Astra Serif" w:hAnsi="PT Astra Serif"/>
                <w:spacing w:val="-4"/>
              </w:rPr>
              <w:t xml:space="preserve">Электростанции, вырабатывающие электроэнергию, млн кВт*час, всего, </w:t>
            </w:r>
            <w:r w:rsidR="008D3590">
              <w:rPr>
                <w:rFonts w:ascii="PT Astra Serif" w:hAnsi="PT Astra Serif"/>
                <w:spacing w:val="-4"/>
              </w:rPr>
              <w:br/>
            </w:r>
            <w:r w:rsidRPr="00615A3C">
              <w:rPr>
                <w:rFonts w:ascii="PT Astra Serif" w:hAnsi="PT Astra Serif"/>
                <w:spacing w:val="-4"/>
              </w:rPr>
              <w:t>в том числе:</w:t>
            </w:r>
          </w:p>
        </w:tc>
        <w:tc>
          <w:tcPr>
            <w:tcW w:w="1135" w:type="dxa"/>
          </w:tcPr>
          <w:p w:rsidR="00482DED" w:rsidRPr="00615A3C" w:rsidRDefault="00482DED" w:rsidP="008D3590">
            <w:pPr>
              <w:spacing w:after="160" w:line="235" w:lineRule="auto"/>
              <w:jc w:val="center"/>
              <w:rPr>
                <w:rFonts w:ascii="PT Astra Serif" w:hAnsi="PT Astra Serif"/>
                <w:lang w:eastAsia="en-US"/>
              </w:rPr>
            </w:pPr>
            <w:r w:rsidRPr="00615A3C">
              <w:rPr>
                <w:rFonts w:ascii="PT Astra Serif" w:hAnsi="PT Astra Serif"/>
              </w:rPr>
              <w:t>2533</w:t>
            </w:r>
          </w:p>
        </w:tc>
        <w:tc>
          <w:tcPr>
            <w:tcW w:w="1135" w:type="dxa"/>
          </w:tcPr>
          <w:p w:rsidR="00482DED" w:rsidRPr="00615A3C" w:rsidRDefault="00482DED" w:rsidP="008D3590">
            <w:pPr>
              <w:spacing w:after="160" w:line="235" w:lineRule="auto"/>
              <w:jc w:val="center"/>
              <w:rPr>
                <w:rFonts w:ascii="PT Astra Serif" w:hAnsi="PT Astra Serif"/>
                <w:lang w:eastAsia="en-US"/>
              </w:rPr>
            </w:pPr>
            <w:r w:rsidRPr="00615A3C">
              <w:rPr>
                <w:rFonts w:ascii="PT Astra Serif" w:hAnsi="PT Astra Serif"/>
                <w:sz w:val="22"/>
                <w:szCs w:val="22"/>
                <w:lang w:eastAsia="en-US"/>
              </w:rPr>
              <w:t>3034</w:t>
            </w:r>
          </w:p>
        </w:tc>
        <w:tc>
          <w:tcPr>
            <w:tcW w:w="1134" w:type="dxa"/>
          </w:tcPr>
          <w:p w:rsidR="00482DED" w:rsidRPr="00615A3C" w:rsidRDefault="00482DED" w:rsidP="008D3590">
            <w:pPr>
              <w:spacing w:after="160" w:line="235" w:lineRule="auto"/>
              <w:jc w:val="center"/>
              <w:rPr>
                <w:rFonts w:ascii="PT Astra Serif" w:hAnsi="PT Astra Serif"/>
                <w:lang w:eastAsia="en-US"/>
              </w:rPr>
            </w:pPr>
            <w:r w:rsidRPr="00615A3C">
              <w:rPr>
                <w:rFonts w:ascii="PT Astra Serif" w:hAnsi="PT Astra Serif"/>
                <w:sz w:val="22"/>
                <w:szCs w:val="22"/>
                <w:lang w:eastAsia="en-US"/>
              </w:rPr>
              <w:t>3128</w:t>
            </w:r>
          </w:p>
        </w:tc>
        <w:tc>
          <w:tcPr>
            <w:tcW w:w="1134" w:type="dxa"/>
          </w:tcPr>
          <w:p w:rsidR="00482DED" w:rsidRPr="00615A3C" w:rsidRDefault="00482DED" w:rsidP="008D3590">
            <w:pPr>
              <w:spacing w:after="160" w:line="235" w:lineRule="auto"/>
              <w:jc w:val="center"/>
              <w:rPr>
                <w:rFonts w:ascii="PT Astra Serif" w:hAnsi="PT Astra Serif"/>
                <w:lang w:eastAsia="en-US"/>
              </w:rPr>
            </w:pPr>
            <w:r w:rsidRPr="00615A3C">
              <w:rPr>
                <w:rFonts w:ascii="PT Astra Serif" w:hAnsi="PT Astra Serif"/>
                <w:sz w:val="22"/>
                <w:szCs w:val="22"/>
                <w:lang w:eastAsia="en-US"/>
              </w:rPr>
              <w:t>2930</w:t>
            </w:r>
          </w:p>
        </w:tc>
        <w:tc>
          <w:tcPr>
            <w:tcW w:w="1134" w:type="dxa"/>
          </w:tcPr>
          <w:p w:rsidR="00482DED" w:rsidRPr="00615A3C" w:rsidRDefault="00482DED" w:rsidP="008D3590">
            <w:pPr>
              <w:spacing w:after="160" w:line="235" w:lineRule="auto"/>
              <w:jc w:val="center"/>
              <w:rPr>
                <w:rFonts w:ascii="PT Astra Serif" w:hAnsi="PT Astra Serif"/>
                <w:lang w:eastAsia="en-US"/>
              </w:rPr>
            </w:pPr>
            <w:r w:rsidRPr="00615A3C">
              <w:rPr>
                <w:rFonts w:ascii="PT Astra Serif" w:hAnsi="PT Astra Serif"/>
              </w:rPr>
              <w:t>2731</w:t>
            </w:r>
          </w:p>
        </w:tc>
        <w:tc>
          <w:tcPr>
            <w:tcW w:w="1134" w:type="dxa"/>
          </w:tcPr>
          <w:p w:rsidR="00482DED" w:rsidRPr="00615A3C" w:rsidRDefault="00482DED" w:rsidP="008D3590">
            <w:pPr>
              <w:spacing w:after="160" w:line="235" w:lineRule="auto"/>
              <w:jc w:val="center"/>
              <w:rPr>
                <w:rFonts w:ascii="PT Astra Serif" w:hAnsi="PT Astra Serif"/>
                <w:lang w:eastAsia="en-US"/>
              </w:rPr>
            </w:pPr>
            <w:r w:rsidRPr="00615A3C">
              <w:rPr>
                <w:rFonts w:ascii="PT Astra Serif" w:hAnsi="PT Astra Serif"/>
                <w:sz w:val="22"/>
                <w:szCs w:val="22"/>
                <w:lang w:eastAsia="en-US"/>
              </w:rPr>
              <w:t>2719</w:t>
            </w:r>
          </w:p>
        </w:tc>
      </w:tr>
      <w:tr w:rsidR="00615A3C" w:rsidRPr="00615A3C" w:rsidTr="00AB2467">
        <w:tblPrEx>
          <w:tblBorders>
            <w:bottom w:val="single" w:sz="4" w:space="0" w:color="auto"/>
          </w:tblBorders>
        </w:tblPrEx>
        <w:trPr>
          <w:trHeight w:val="20"/>
          <w:jc w:val="center"/>
        </w:trPr>
        <w:tc>
          <w:tcPr>
            <w:tcW w:w="2974" w:type="dxa"/>
            <w:vAlign w:val="center"/>
          </w:tcPr>
          <w:p w:rsidR="00482DED" w:rsidRPr="00615A3C" w:rsidRDefault="00482DED" w:rsidP="00385CF7">
            <w:pPr>
              <w:spacing w:line="235" w:lineRule="auto"/>
              <w:rPr>
                <w:rFonts w:ascii="PT Astra Serif" w:hAnsi="PT Astra Serif"/>
              </w:rPr>
            </w:pPr>
            <w:r w:rsidRPr="00615A3C">
              <w:rPr>
                <w:rFonts w:ascii="PT Astra Serif" w:hAnsi="PT Astra Serif"/>
              </w:rPr>
              <w:t>ИЯУ НИИАР</w:t>
            </w:r>
          </w:p>
        </w:tc>
        <w:tc>
          <w:tcPr>
            <w:tcW w:w="1135" w:type="dxa"/>
          </w:tcPr>
          <w:p w:rsidR="00482DED" w:rsidRPr="00615A3C" w:rsidRDefault="00482DED" w:rsidP="008D3590">
            <w:pPr>
              <w:spacing w:line="235" w:lineRule="auto"/>
              <w:jc w:val="center"/>
              <w:rPr>
                <w:rFonts w:ascii="PT Astra Serif" w:hAnsi="PT Astra Serif"/>
              </w:rPr>
            </w:pPr>
            <w:r w:rsidRPr="00615A3C">
              <w:rPr>
                <w:rFonts w:ascii="PT Astra Serif" w:hAnsi="PT Astra Serif"/>
              </w:rPr>
              <w:t>297</w:t>
            </w:r>
          </w:p>
        </w:tc>
        <w:tc>
          <w:tcPr>
            <w:tcW w:w="1135" w:type="dxa"/>
          </w:tcPr>
          <w:p w:rsidR="00482DED" w:rsidRPr="00615A3C" w:rsidRDefault="00482DED" w:rsidP="008D3590">
            <w:pPr>
              <w:spacing w:line="235" w:lineRule="auto"/>
              <w:jc w:val="center"/>
              <w:rPr>
                <w:rFonts w:ascii="PT Astra Serif" w:hAnsi="PT Astra Serif"/>
              </w:rPr>
            </w:pPr>
            <w:r w:rsidRPr="00615A3C">
              <w:rPr>
                <w:rFonts w:ascii="PT Astra Serif" w:hAnsi="PT Astra Serif"/>
              </w:rPr>
              <w:t>247</w:t>
            </w:r>
          </w:p>
        </w:tc>
        <w:tc>
          <w:tcPr>
            <w:tcW w:w="1134" w:type="dxa"/>
          </w:tcPr>
          <w:p w:rsidR="00482DED" w:rsidRPr="00615A3C" w:rsidRDefault="00482DED" w:rsidP="008D3590">
            <w:pPr>
              <w:spacing w:line="235" w:lineRule="auto"/>
              <w:jc w:val="center"/>
              <w:rPr>
                <w:rFonts w:ascii="PT Astra Serif" w:hAnsi="PT Astra Serif"/>
              </w:rPr>
            </w:pPr>
            <w:r w:rsidRPr="00615A3C">
              <w:rPr>
                <w:rFonts w:ascii="PT Astra Serif" w:hAnsi="PT Astra Serif"/>
              </w:rPr>
              <w:t>247</w:t>
            </w:r>
          </w:p>
        </w:tc>
        <w:tc>
          <w:tcPr>
            <w:tcW w:w="1134" w:type="dxa"/>
          </w:tcPr>
          <w:p w:rsidR="00482DED" w:rsidRPr="00615A3C" w:rsidRDefault="00482DED" w:rsidP="008D3590">
            <w:pPr>
              <w:spacing w:line="235" w:lineRule="auto"/>
              <w:jc w:val="center"/>
              <w:rPr>
                <w:rFonts w:ascii="PT Astra Serif" w:hAnsi="PT Astra Serif"/>
              </w:rPr>
            </w:pPr>
            <w:r w:rsidRPr="00615A3C">
              <w:rPr>
                <w:rFonts w:ascii="PT Astra Serif" w:hAnsi="PT Astra Serif"/>
              </w:rPr>
              <w:t>247</w:t>
            </w:r>
          </w:p>
        </w:tc>
        <w:tc>
          <w:tcPr>
            <w:tcW w:w="1134" w:type="dxa"/>
          </w:tcPr>
          <w:p w:rsidR="00482DED" w:rsidRPr="00615A3C" w:rsidRDefault="00482DED" w:rsidP="008D3590">
            <w:pPr>
              <w:spacing w:line="235" w:lineRule="auto"/>
              <w:jc w:val="center"/>
              <w:rPr>
                <w:rFonts w:ascii="PT Astra Serif" w:hAnsi="PT Astra Serif"/>
              </w:rPr>
            </w:pPr>
            <w:r w:rsidRPr="00615A3C">
              <w:rPr>
                <w:rFonts w:ascii="PT Astra Serif" w:hAnsi="PT Astra Serif"/>
              </w:rPr>
              <w:t>247</w:t>
            </w:r>
          </w:p>
        </w:tc>
        <w:tc>
          <w:tcPr>
            <w:tcW w:w="1134" w:type="dxa"/>
          </w:tcPr>
          <w:p w:rsidR="00482DED" w:rsidRPr="00615A3C" w:rsidRDefault="00482DED" w:rsidP="008D3590">
            <w:pPr>
              <w:spacing w:line="235" w:lineRule="auto"/>
              <w:jc w:val="center"/>
              <w:rPr>
                <w:rFonts w:ascii="PT Astra Serif" w:hAnsi="PT Astra Serif"/>
              </w:rPr>
            </w:pPr>
            <w:r w:rsidRPr="00615A3C">
              <w:rPr>
                <w:rFonts w:ascii="PT Astra Serif" w:hAnsi="PT Astra Serif"/>
              </w:rPr>
              <w:t>247</w:t>
            </w:r>
          </w:p>
        </w:tc>
      </w:tr>
      <w:tr w:rsidR="00615A3C" w:rsidRPr="00615A3C" w:rsidTr="00AB2467">
        <w:tblPrEx>
          <w:tblBorders>
            <w:bottom w:val="single" w:sz="4" w:space="0" w:color="auto"/>
          </w:tblBorders>
        </w:tblPrEx>
        <w:trPr>
          <w:trHeight w:val="20"/>
          <w:jc w:val="center"/>
        </w:trPr>
        <w:tc>
          <w:tcPr>
            <w:tcW w:w="2974" w:type="dxa"/>
            <w:vAlign w:val="center"/>
          </w:tcPr>
          <w:p w:rsidR="00482DED" w:rsidRPr="00615A3C" w:rsidRDefault="00482DED" w:rsidP="00385CF7">
            <w:pPr>
              <w:spacing w:line="235" w:lineRule="auto"/>
              <w:jc w:val="both"/>
              <w:rPr>
                <w:rFonts w:ascii="PT Astra Serif" w:hAnsi="PT Astra Serif"/>
                <w:spacing w:val="-4"/>
              </w:rPr>
            </w:pPr>
            <w:r w:rsidRPr="00615A3C">
              <w:rPr>
                <w:rFonts w:ascii="PT Astra Serif" w:hAnsi="PT Astra Serif"/>
              </w:rPr>
              <w:t>ТЭЦ</w:t>
            </w:r>
          </w:p>
        </w:tc>
        <w:tc>
          <w:tcPr>
            <w:tcW w:w="1135" w:type="dxa"/>
          </w:tcPr>
          <w:p w:rsidR="00482DED" w:rsidRPr="00615A3C" w:rsidRDefault="00482DED" w:rsidP="008D3590">
            <w:pPr>
              <w:spacing w:line="235" w:lineRule="auto"/>
              <w:jc w:val="center"/>
              <w:rPr>
                <w:rFonts w:ascii="PT Astra Serif" w:hAnsi="PT Astra Serif"/>
              </w:rPr>
            </w:pPr>
            <w:r w:rsidRPr="00615A3C">
              <w:rPr>
                <w:rFonts w:ascii="PT Astra Serif" w:hAnsi="PT Astra Serif"/>
              </w:rPr>
              <w:t>2028</w:t>
            </w:r>
          </w:p>
        </w:tc>
        <w:tc>
          <w:tcPr>
            <w:tcW w:w="1135" w:type="dxa"/>
          </w:tcPr>
          <w:p w:rsidR="00482DED" w:rsidRPr="00615A3C" w:rsidRDefault="00482DED" w:rsidP="008D3590">
            <w:pPr>
              <w:spacing w:line="235" w:lineRule="auto"/>
              <w:jc w:val="center"/>
              <w:rPr>
                <w:rFonts w:ascii="PT Astra Serif" w:hAnsi="PT Astra Serif"/>
              </w:rPr>
            </w:pPr>
            <w:r w:rsidRPr="00615A3C">
              <w:rPr>
                <w:rFonts w:ascii="PT Astra Serif" w:hAnsi="PT Astra Serif"/>
              </w:rPr>
              <w:t>2574</w:t>
            </w:r>
          </w:p>
        </w:tc>
        <w:tc>
          <w:tcPr>
            <w:tcW w:w="1134" w:type="dxa"/>
          </w:tcPr>
          <w:p w:rsidR="00482DED" w:rsidRPr="00615A3C" w:rsidRDefault="00482DED" w:rsidP="008D3590">
            <w:pPr>
              <w:spacing w:line="235" w:lineRule="auto"/>
              <w:jc w:val="center"/>
              <w:rPr>
                <w:rFonts w:ascii="PT Astra Serif" w:hAnsi="PT Astra Serif"/>
              </w:rPr>
            </w:pPr>
            <w:r w:rsidRPr="00615A3C">
              <w:rPr>
                <w:rFonts w:ascii="PT Astra Serif" w:hAnsi="PT Astra Serif"/>
              </w:rPr>
              <w:t>2668</w:t>
            </w:r>
          </w:p>
        </w:tc>
        <w:tc>
          <w:tcPr>
            <w:tcW w:w="1134" w:type="dxa"/>
          </w:tcPr>
          <w:p w:rsidR="00482DED" w:rsidRPr="00615A3C" w:rsidRDefault="00482DED" w:rsidP="008D3590">
            <w:pPr>
              <w:spacing w:line="235" w:lineRule="auto"/>
              <w:jc w:val="center"/>
              <w:rPr>
                <w:rFonts w:ascii="PT Astra Serif" w:hAnsi="PT Astra Serif"/>
              </w:rPr>
            </w:pPr>
            <w:r w:rsidRPr="00615A3C">
              <w:rPr>
                <w:rFonts w:ascii="PT Astra Serif" w:hAnsi="PT Astra Serif"/>
              </w:rPr>
              <w:t>2470</w:t>
            </w:r>
          </w:p>
        </w:tc>
        <w:tc>
          <w:tcPr>
            <w:tcW w:w="1134" w:type="dxa"/>
          </w:tcPr>
          <w:p w:rsidR="00482DED" w:rsidRPr="00615A3C" w:rsidRDefault="00482DED" w:rsidP="008D3590">
            <w:pPr>
              <w:spacing w:line="235" w:lineRule="auto"/>
              <w:jc w:val="center"/>
              <w:rPr>
                <w:rFonts w:ascii="PT Astra Serif" w:hAnsi="PT Astra Serif"/>
              </w:rPr>
            </w:pPr>
            <w:r w:rsidRPr="00615A3C">
              <w:rPr>
                <w:rFonts w:ascii="PT Astra Serif" w:hAnsi="PT Astra Serif"/>
              </w:rPr>
              <w:t>2271</w:t>
            </w:r>
          </w:p>
        </w:tc>
        <w:tc>
          <w:tcPr>
            <w:tcW w:w="1134" w:type="dxa"/>
          </w:tcPr>
          <w:p w:rsidR="00482DED" w:rsidRPr="00615A3C" w:rsidRDefault="00482DED" w:rsidP="008D3590">
            <w:pPr>
              <w:spacing w:line="235" w:lineRule="auto"/>
              <w:jc w:val="center"/>
              <w:rPr>
                <w:rFonts w:ascii="PT Astra Serif" w:hAnsi="PT Astra Serif"/>
              </w:rPr>
            </w:pPr>
            <w:r w:rsidRPr="00615A3C">
              <w:rPr>
                <w:rFonts w:ascii="PT Astra Serif" w:hAnsi="PT Astra Serif"/>
              </w:rPr>
              <w:t>2259</w:t>
            </w:r>
          </w:p>
        </w:tc>
      </w:tr>
      <w:tr w:rsidR="00482DED" w:rsidRPr="00615A3C" w:rsidTr="00AB2467">
        <w:tblPrEx>
          <w:tblBorders>
            <w:bottom w:val="single" w:sz="4" w:space="0" w:color="auto"/>
          </w:tblBorders>
        </w:tblPrEx>
        <w:trPr>
          <w:trHeight w:val="20"/>
          <w:jc w:val="center"/>
        </w:trPr>
        <w:tc>
          <w:tcPr>
            <w:tcW w:w="2974" w:type="dxa"/>
            <w:vAlign w:val="center"/>
          </w:tcPr>
          <w:p w:rsidR="00482DED" w:rsidRPr="00615A3C" w:rsidRDefault="00482DED" w:rsidP="00385CF7">
            <w:pPr>
              <w:spacing w:line="235" w:lineRule="auto"/>
              <w:rPr>
                <w:rFonts w:ascii="PT Astra Serif" w:hAnsi="PT Astra Serif"/>
                <w:bCs/>
              </w:rPr>
            </w:pPr>
            <w:r w:rsidRPr="00615A3C">
              <w:rPr>
                <w:rFonts w:ascii="PT Astra Serif" w:hAnsi="PT Astra Serif"/>
                <w:bCs/>
              </w:rPr>
              <w:t>ВЭС</w:t>
            </w:r>
          </w:p>
        </w:tc>
        <w:tc>
          <w:tcPr>
            <w:tcW w:w="1135" w:type="dxa"/>
          </w:tcPr>
          <w:p w:rsidR="00482DED" w:rsidRPr="00615A3C" w:rsidRDefault="00482DED" w:rsidP="008D3590">
            <w:pPr>
              <w:spacing w:line="235" w:lineRule="auto"/>
              <w:jc w:val="center"/>
              <w:rPr>
                <w:rFonts w:ascii="PT Astra Serif" w:hAnsi="PT Astra Serif"/>
              </w:rPr>
            </w:pPr>
            <w:r w:rsidRPr="00615A3C">
              <w:rPr>
                <w:rFonts w:ascii="PT Astra Serif" w:hAnsi="PT Astra Serif"/>
              </w:rPr>
              <w:t>208</w:t>
            </w:r>
          </w:p>
        </w:tc>
        <w:tc>
          <w:tcPr>
            <w:tcW w:w="1135" w:type="dxa"/>
          </w:tcPr>
          <w:p w:rsidR="00482DED" w:rsidRPr="00615A3C" w:rsidRDefault="00482DED" w:rsidP="008D3590">
            <w:pPr>
              <w:spacing w:line="235" w:lineRule="auto"/>
              <w:jc w:val="center"/>
              <w:rPr>
                <w:rFonts w:ascii="PT Astra Serif" w:hAnsi="PT Astra Serif"/>
              </w:rPr>
            </w:pPr>
            <w:r w:rsidRPr="00615A3C">
              <w:rPr>
                <w:rFonts w:ascii="PT Astra Serif" w:hAnsi="PT Astra Serif"/>
              </w:rPr>
              <w:t>213</w:t>
            </w:r>
          </w:p>
        </w:tc>
        <w:tc>
          <w:tcPr>
            <w:tcW w:w="1134" w:type="dxa"/>
          </w:tcPr>
          <w:p w:rsidR="00482DED" w:rsidRPr="00615A3C" w:rsidRDefault="00482DED" w:rsidP="008D3590">
            <w:pPr>
              <w:spacing w:line="235" w:lineRule="auto"/>
              <w:jc w:val="center"/>
              <w:rPr>
                <w:rFonts w:ascii="PT Astra Serif" w:hAnsi="PT Astra Serif"/>
              </w:rPr>
            </w:pPr>
            <w:r w:rsidRPr="00615A3C">
              <w:rPr>
                <w:rFonts w:ascii="PT Astra Serif" w:hAnsi="PT Astra Serif"/>
              </w:rPr>
              <w:t>213</w:t>
            </w:r>
          </w:p>
        </w:tc>
        <w:tc>
          <w:tcPr>
            <w:tcW w:w="1134" w:type="dxa"/>
          </w:tcPr>
          <w:p w:rsidR="00482DED" w:rsidRPr="00615A3C" w:rsidRDefault="00482DED" w:rsidP="008D3590">
            <w:pPr>
              <w:spacing w:line="235" w:lineRule="auto"/>
              <w:jc w:val="center"/>
              <w:rPr>
                <w:rFonts w:ascii="PT Astra Serif" w:hAnsi="PT Astra Serif"/>
              </w:rPr>
            </w:pPr>
            <w:r w:rsidRPr="00615A3C">
              <w:rPr>
                <w:rFonts w:ascii="PT Astra Serif" w:hAnsi="PT Astra Serif"/>
              </w:rPr>
              <w:t>213</w:t>
            </w:r>
          </w:p>
        </w:tc>
        <w:tc>
          <w:tcPr>
            <w:tcW w:w="1134" w:type="dxa"/>
          </w:tcPr>
          <w:p w:rsidR="00482DED" w:rsidRPr="00615A3C" w:rsidRDefault="00482DED" w:rsidP="008D3590">
            <w:pPr>
              <w:spacing w:line="235" w:lineRule="auto"/>
              <w:jc w:val="center"/>
              <w:rPr>
                <w:rFonts w:ascii="PT Astra Serif" w:hAnsi="PT Astra Serif"/>
              </w:rPr>
            </w:pPr>
            <w:r w:rsidRPr="00615A3C">
              <w:rPr>
                <w:rFonts w:ascii="PT Astra Serif" w:hAnsi="PT Astra Serif"/>
              </w:rPr>
              <w:t>213</w:t>
            </w:r>
          </w:p>
        </w:tc>
        <w:tc>
          <w:tcPr>
            <w:tcW w:w="1134" w:type="dxa"/>
          </w:tcPr>
          <w:p w:rsidR="00482DED" w:rsidRPr="00615A3C" w:rsidRDefault="00482DED" w:rsidP="008D3590">
            <w:pPr>
              <w:spacing w:line="235" w:lineRule="auto"/>
              <w:jc w:val="center"/>
              <w:rPr>
                <w:rFonts w:ascii="PT Astra Serif" w:hAnsi="PT Astra Serif"/>
              </w:rPr>
            </w:pPr>
            <w:r w:rsidRPr="00615A3C">
              <w:rPr>
                <w:rFonts w:ascii="PT Astra Serif" w:hAnsi="PT Astra Serif"/>
              </w:rPr>
              <w:t>213</w:t>
            </w:r>
          </w:p>
        </w:tc>
      </w:tr>
    </w:tbl>
    <w:p w:rsidR="00D63CAA" w:rsidRPr="00615A3C" w:rsidRDefault="00D63CAA" w:rsidP="00385CF7">
      <w:pPr>
        <w:pStyle w:val="11"/>
        <w:suppressAutoHyphens/>
        <w:spacing w:line="235" w:lineRule="auto"/>
        <w:jc w:val="center"/>
        <w:rPr>
          <w:rFonts w:ascii="PT Astra Serif" w:hAnsi="PT Astra Serif"/>
          <w:szCs w:val="28"/>
        </w:rPr>
      </w:pPr>
    </w:p>
    <w:p w:rsidR="007E4A9F" w:rsidRPr="00615A3C" w:rsidRDefault="003C775E" w:rsidP="00385CF7">
      <w:pPr>
        <w:pStyle w:val="11"/>
        <w:suppressAutoHyphens/>
        <w:spacing w:line="235" w:lineRule="auto"/>
        <w:jc w:val="center"/>
        <w:rPr>
          <w:rFonts w:ascii="PT Astra Serif" w:hAnsi="PT Astra Serif"/>
          <w:szCs w:val="28"/>
        </w:rPr>
      </w:pPr>
      <w:r w:rsidRPr="00615A3C">
        <w:rPr>
          <w:rFonts w:ascii="PT Astra Serif" w:hAnsi="PT Astra Serif"/>
          <w:szCs w:val="28"/>
        </w:rPr>
        <w:t>4.2</w:t>
      </w:r>
      <w:r w:rsidR="007E4A9F" w:rsidRPr="00615A3C">
        <w:rPr>
          <w:rFonts w:ascii="PT Astra Serif" w:hAnsi="PT Astra Serif"/>
          <w:szCs w:val="28"/>
        </w:rPr>
        <w:t>. Перечень планируемых к строительству и выводу из эксплуатации генерирующих мощностей на электростанциях энергосистемы</w:t>
      </w:r>
    </w:p>
    <w:p w:rsidR="007E4A9F" w:rsidRPr="00615A3C" w:rsidRDefault="007E4A9F" w:rsidP="00385CF7">
      <w:pPr>
        <w:pStyle w:val="11"/>
        <w:suppressAutoHyphens/>
        <w:spacing w:line="235" w:lineRule="auto"/>
        <w:jc w:val="center"/>
        <w:rPr>
          <w:rFonts w:ascii="PT Astra Serif" w:hAnsi="PT Astra Serif"/>
          <w:szCs w:val="28"/>
        </w:rPr>
      </w:pPr>
      <w:r w:rsidRPr="00615A3C">
        <w:rPr>
          <w:rFonts w:ascii="PT Astra Serif" w:hAnsi="PT Astra Serif"/>
          <w:szCs w:val="28"/>
        </w:rPr>
        <w:t>Ульяновской области мощностью 5 МВт и более</w:t>
      </w:r>
    </w:p>
    <w:p w:rsidR="00F0238C" w:rsidRPr="00615A3C" w:rsidRDefault="00F0238C" w:rsidP="00385CF7">
      <w:pPr>
        <w:pStyle w:val="11"/>
        <w:suppressAutoHyphens/>
        <w:spacing w:line="235" w:lineRule="auto"/>
        <w:jc w:val="center"/>
        <w:rPr>
          <w:rFonts w:ascii="PT Astra Serif" w:hAnsi="PT Astra Serif"/>
          <w:szCs w:val="24"/>
        </w:rPr>
      </w:pPr>
    </w:p>
    <w:p w:rsidR="007E4A9F" w:rsidRPr="00615A3C" w:rsidRDefault="00F0238C" w:rsidP="00C9235E">
      <w:pPr>
        <w:pStyle w:val="11"/>
        <w:suppressAutoHyphens/>
        <w:ind w:firstLine="709"/>
        <w:rPr>
          <w:rFonts w:ascii="PT Astra Serif" w:hAnsi="PT Astra Serif"/>
          <w:b/>
          <w:szCs w:val="28"/>
        </w:rPr>
      </w:pPr>
      <w:r w:rsidRPr="00615A3C">
        <w:rPr>
          <w:rFonts w:ascii="PT Astra Serif" w:hAnsi="PT Astra Serif"/>
          <w:szCs w:val="28"/>
          <w:lang w:eastAsia="en-US"/>
        </w:rPr>
        <w:t>В период 202</w:t>
      </w:r>
      <w:r w:rsidR="00482DED" w:rsidRPr="00615A3C">
        <w:rPr>
          <w:rFonts w:ascii="PT Astra Serif" w:hAnsi="PT Astra Serif"/>
          <w:szCs w:val="28"/>
          <w:lang w:eastAsia="en-US"/>
        </w:rPr>
        <w:t>3</w:t>
      </w:r>
      <w:r w:rsidRPr="00615A3C">
        <w:rPr>
          <w:rFonts w:ascii="PT Astra Serif" w:hAnsi="PT Astra Serif"/>
          <w:szCs w:val="28"/>
          <w:lang w:eastAsia="en-US"/>
        </w:rPr>
        <w:t>-202</w:t>
      </w:r>
      <w:r w:rsidR="00482DED" w:rsidRPr="00615A3C">
        <w:rPr>
          <w:rFonts w:ascii="PT Astra Serif" w:hAnsi="PT Astra Serif"/>
          <w:szCs w:val="28"/>
          <w:lang w:eastAsia="en-US"/>
        </w:rPr>
        <w:t>7</w:t>
      </w:r>
      <w:r w:rsidRPr="00615A3C">
        <w:rPr>
          <w:rFonts w:ascii="PT Astra Serif" w:hAnsi="PT Astra Serif"/>
          <w:szCs w:val="28"/>
          <w:lang w:eastAsia="en-US"/>
        </w:rPr>
        <w:t xml:space="preserve"> годов на территории Ульяновской области </w:t>
      </w:r>
      <w:r w:rsidRPr="00615A3C">
        <w:rPr>
          <w:rFonts w:ascii="PT Astra Serif" w:hAnsi="PT Astra Serif"/>
          <w:szCs w:val="28"/>
          <w:lang w:eastAsia="en-US"/>
        </w:rPr>
        <w:br/>
        <w:t>не планируется строительство и вывод из эксплуатации генерирующих мощностей на электростанциях энергосистемы Ульяновской области мощностью 5 МВт и более.</w:t>
      </w:r>
      <w:r w:rsidR="00482DED" w:rsidRPr="00615A3C">
        <w:rPr>
          <w:rFonts w:ascii="PT Astra Serif" w:hAnsi="PT Astra Serif"/>
          <w:szCs w:val="28"/>
          <w:lang w:eastAsia="en-US"/>
        </w:rPr>
        <w:t xml:space="preserve"> На Ульяновской ТЭЦ-1 филиала «Ульяновский» ПАО «Т Плюс» в 2026 году планируется модернизация Блока 2 </w:t>
      </w:r>
      <w:r w:rsidR="00482DED" w:rsidRPr="00615A3C">
        <w:rPr>
          <w:rFonts w:ascii="PT Astra Serif" w:eastAsia="Calibri" w:hAnsi="PT Astra Serif"/>
          <w:szCs w:val="28"/>
        </w:rPr>
        <w:t xml:space="preserve">Т-175/220-130 </w:t>
      </w:r>
      <w:r w:rsidR="00450D63" w:rsidRPr="00615A3C">
        <w:rPr>
          <w:rFonts w:ascii="PT Astra Serif" w:eastAsia="Calibri" w:hAnsi="PT Astra Serif"/>
          <w:szCs w:val="28"/>
        </w:rPr>
        <w:br/>
      </w:r>
      <w:r w:rsidR="00482DED" w:rsidRPr="00615A3C">
        <w:rPr>
          <w:rFonts w:ascii="PT Astra Serif" w:eastAsia="Calibri" w:hAnsi="PT Astra Serif"/>
          <w:szCs w:val="28"/>
        </w:rPr>
        <w:t>с увеличением мощности блока на 10 МВт до величины 185 МВт.</w:t>
      </w:r>
    </w:p>
    <w:p w:rsidR="001D0276" w:rsidRPr="00615A3C" w:rsidRDefault="001D0276" w:rsidP="00904448">
      <w:pPr>
        <w:pStyle w:val="11"/>
        <w:suppressAutoHyphens/>
        <w:ind w:firstLine="709"/>
        <w:rPr>
          <w:rFonts w:ascii="PT Astra Serif" w:hAnsi="PT Astra Serif"/>
          <w:szCs w:val="24"/>
        </w:rPr>
      </w:pPr>
    </w:p>
    <w:p w:rsidR="00C716F1" w:rsidRPr="00615A3C" w:rsidRDefault="0048759B" w:rsidP="00904448">
      <w:pPr>
        <w:pStyle w:val="11"/>
        <w:suppressAutoHyphens/>
        <w:jc w:val="center"/>
        <w:rPr>
          <w:rFonts w:ascii="PT Astra Serif" w:hAnsi="PT Astra Serif"/>
          <w:szCs w:val="28"/>
        </w:rPr>
      </w:pPr>
      <w:r w:rsidRPr="00615A3C">
        <w:rPr>
          <w:rFonts w:ascii="PT Astra Serif" w:hAnsi="PT Astra Serif"/>
          <w:szCs w:val="28"/>
        </w:rPr>
        <w:t>4.</w:t>
      </w:r>
      <w:r w:rsidR="0008545E" w:rsidRPr="00615A3C">
        <w:rPr>
          <w:rFonts w:ascii="PT Astra Serif" w:hAnsi="PT Astra Serif"/>
          <w:szCs w:val="28"/>
        </w:rPr>
        <w:t>3</w:t>
      </w:r>
      <w:r w:rsidRPr="00615A3C">
        <w:rPr>
          <w:rFonts w:ascii="PT Astra Serif" w:hAnsi="PT Astra Serif"/>
          <w:szCs w:val="28"/>
        </w:rPr>
        <w:t xml:space="preserve">. </w:t>
      </w:r>
      <w:r w:rsidR="00C716F1" w:rsidRPr="00615A3C">
        <w:rPr>
          <w:rFonts w:ascii="PT Astra Serif" w:hAnsi="PT Astra Serif"/>
          <w:szCs w:val="28"/>
        </w:rPr>
        <w:t xml:space="preserve">Существующие и планируемые к строительству генерирующие </w:t>
      </w:r>
    </w:p>
    <w:p w:rsidR="0048759B" w:rsidRPr="00615A3C" w:rsidRDefault="00C716F1" w:rsidP="00904448">
      <w:pPr>
        <w:pStyle w:val="11"/>
        <w:suppressAutoHyphens/>
        <w:jc w:val="center"/>
        <w:rPr>
          <w:rFonts w:ascii="PT Astra Serif" w:hAnsi="PT Astra Serif"/>
          <w:szCs w:val="28"/>
        </w:rPr>
      </w:pPr>
      <w:r w:rsidRPr="00615A3C">
        <w:rPr>
          <w:rFonts w:ascii="PT Astra Serif" w:hAnsi="PT Astra Serif"/>
          <w:szCs w:val="28"/>
        </w:rPr>
        <w:t>объекты, функционирующие на основе использования возобновляемых источников энергии, в отношении которых продажа электрической энергии (мощности) планируется или осуществляется на розничных рынках</w:t>
      </w:r>
    </w:p>
    <w:p w:rsidR="00E82309" w:rsidRPr="00615A3C" w:rsidRDefault="00E82309" w:rsidP="00904448">
      <w:pPr>
        <w:pStyle w:val="11"/>
        <w:suppressAutoHyphens/>
        <w:jc w:val="center"/>
        <w:rPr>
          <w:rFonts w:ascii="PT Astra Serif" w:hAnsi="PT Astra Serif"/>
          <w:szCs w:val="24"/>
        </w:rPr>
      </w:pPr>
    </w:p>
    <w:p w:rsidR="009C2523" w:rsidRPr="00615A3C" w:rsidRDefault="00446A80" w:rsidP="00C9235E">
      <w:pPr>
        <w:pStyle w:val="11"/>
        <w:suppressAutoHyphens/>
        <w:ind w:firstLine="709"/>
        <w:rPr>
          <w:rFonts w:ascii="PT Astra Serif" w:hAnsi="PT Astra Serif"/>
          <w:szCs w:val="28"/>
        </w:rPr>
      </w:pPr>
      <w:r w:rsidRPr="00615A3C">
        <w:rPr>
          <w:rFonts w:ascii="PT Astra Serif" w:hAnsi="PT Astra Serif"/>
          <w:szCs w:val="28"/>
        </w:rPr>
        <w:t>П</w:t>
      </w:r>
      <w:r w:rsidR="0048759B" w:rsidRPr="00615A3C">
        <w:rPr>
          <w:rFonts w:ascii="PT Astra Serif" w:hAnsi="PT Astra Serif"/>
          <w:szCs w:val="28"/>
        </w:rPr>
        <w:t xml:space="preserve">о итогам проведённого в 2020 году </w:t>
      </w:r>
      <w:r w:rsidR="00385CF7" w:rsidRPr="00615A3C">
        <w:rPr>
          <w:rFonts w:ascii="PT Astra Serif" w:hAnsi="PT Astra Serif"/>
          <w:szCs w:val="28"/>
        </w:rPr>
        <w:t>к</w:t>
      </w:r>
      <w:r w:rsidR="0048759B" w:rsidRPr="00615A3C">
        <w:rPr>
          <w:rFonts w:ascii="PT Astra Serif" w:hAnsi="PT Astra Serif"/>
          <w:szCs w:val="28"/>
        </w:rPr>
        <w:t>онкурсного отбора инвестиционных проектов по включению генерирующих объектов, функционирующих на основе использования возобновляемых источников энергии, в отношении которых продажа электрической энергии (мощности) планируется на розничных рынках, в схему и программу перспективного развития электроэнергети</w:t>
      </w:r>
      <w:r w:rsidR="009C2523" w:rsidRPr="00615A3C">
        <w:rPr>
          <w:rFonts w:ascii="PT Astra Serif" w:hAnsi="PT Astra Serif"/>
          <w:szCs w:val="28"/>
        </w:rPr>
        <w:t>ки Ульяновской области на 2021-</w:t>
      </w:r>
      <w:r w:rsidR="00A9552A" w:rsidRPr="00615A3C">
        <w:rPr>
          <w:rFonts w:ascii="PT Astra Serif" w:hAnsi="PT Astra Serif"/>
          <w:szCs w:val="28"/>
        </w:rPr>
        <w:t xml:space="preserve">2025 годы </w:t>
      </w:r>
      <w:r w:rsidR="00A9552A" w:rsidRPr="00615A3C">
        <w:rPr>
          <w:rFonts w:ascii="PT Astra Serif" w:hAnsi="PT Astra Serif"/>
          <w:szCs w:val="28"/>
        </w:rPr>
        <w:br/>
      </w:r>
      <w:r w:rsidR="0048759B" w:rsidRPr="00615A3C">
        <w:rPr>
          <w:rFonts w:ascii="PT Astra Serif" w:hAnsi="PT Astra Serif"/>
          <w:szCs w:val="28"/>
        </w:rPr>
        <w:t xml:space="preserve">вэнергосистеме Ульяновской области планируется строительство генерирующих объектов, функционирующих на основе использования возобновляемых источников энергии, – солнечных электростанций </w:t>
      </w:r>
      <w:r w:rsidR="00385CF7" w:rsidRPr="00615A3C">
        <w:rPr>
          <w:rFonts w:ascii="PT Astra Serif" w:hAnsi="PT Astra Serif"/>
          <w:szCs w:val="28"/>
        </w:rPr>
        <w:br/>
      </w:r>
      <w:r w:rsidR="0048759B" w:rsidRPr="00615A3C">
        <w:rPr>
          <w:rFonts w:ascii="PT Astra Serif" w:hAnsi="PT Astra Serif"/>
          <w:szCs w:val="28"/>
        </w:rPr>
        <w:t xml:space="preserve">(далее </w:t>
      </w:r>
      <w:r w:rsidR="00385CF7" w:rsidRPr="00615A3C">
        <w:rPr>
          <w:rFonts w:ascii="PT Astra Serif" w:hAnsi="PT Astra Serif"/>
          <w:szCs w:val="28"/>
        </w:rPr>
        <w:t xml:space="preserve">также </w:t>
      </w:r>
      <w:r w:rsidR="0048759B" w:rsidRPr="00615A3C">
        <w:rPr>
          <w:rFonts w:ascii="PT Astra Serif" w:hAnsi="PT Astra Serif"/>
          <w:szCs w:val="28"/>
        </w:rPr>
        <w:t xml:space="preserve">– </w:t>
      </w:r>
      <w:r w:rsidR="009C2523" w:rsidRPr="00615A3C">
        <w:rPr>
          <w:rFonts w:ascii="PT Astra Serif" w:hAnsi="PT Astra Serif"/>
          <w:szCs w:val="28"/>
        </w:rPr>
        <w:t>С</w:t>
      </w:r>
      <w:r w:rsidR="0048759B" w:rsidRPr="00615A3C">
        <w:rPr>
          <w:rFonts w:ascii="PT Astra Serif" w:hAnsi="PT Astra Serif"/>
          <w:szCs w:val="28"/>
        </w:rPr>
        <w:t>ЭС), в отношении которых продажа э</w:t>
      </w:r>
      <w:r w:rsidR="00A9552A" w:rsidRPr="00615A3C">
        <w:rPr>
          <w:rFonts w:ascii="PT Astra Serif" w:hAnsi="PT Astra Serif"/>
          <w:szCs w:val="28"/>
        </w:rPr>
        <w:t xml:space="preserve">лектрической энергии (мощности) </w:t>
      </w:r>
      <w:r w:rsidR="0048759B" w:rsidRPr="00615A3C">
        <w:rPr>
          <w:rFonts w:ascii="PT Astra Serif" w:hAnsi="PT Astra Serif"/>
          <w:szCs w:val="28"/>
        </w:rPr>
        <w:t>планируется на розничных рынках суммарной уст</w:t>
      </w:r>
      <w:r w:rsidR="009C2523" w:rsidRPr="00615A3C">
        <w:rPr>
          <w:rFonts w:ascii="PT Astra Serif" w:hAnsi="PT Astra Serif"/>
          <w:szCs w:val="28"/>
        </w:rPr>
        <w:t xml:space="preserve">ановленной мощностью </w:t>
      </w:r>
      <w:r w:rsidR="00A9552A" w:rsidRPr="00615A3C">
        <w:rPr>
          <w:rFonts w:ascii="PT Astra Serif" w:hAnsi="PT Astra Serif"/>
          <w:szCs w:val="28"/>
        </w:rPr>
        <w:t xml:space="preserve">19,6 </w:t>
      </w:r>
      <w:r w:rsidRPr="00615A3C">
        <w:rPr>
          <w:rFonts w:ascii="PT Astra Serif" w:hAnsi="PT Astra Serif"/>
          <w:szCs w:val="28"/>
        </w:rPr>
        <w:t>МВт.</w:t>
      </w:r>
    </w:p>
    <w:p w:rsidR="00446A80" w:rsidRPr="00615A3C" w:rsidRDefault="00C4371F" w:rsidP="00C9235E">
      <w:pPr>
        <w:pStyle w:val="11"/>
        <w:suppressAutoHyphens/>
        <w:ind w:firstLine="709"/>
        <w:rPr>
          <w:rFonts w:ascii="PT Astra Serif" w:hAnsi="PT Astra Serif"/>
          <w:szCs w:val="28"/>
        </w:rPr>
      </w:pPr>
      <w:r w:rsidRPr="00615A3C">
        <w:rPr>
          <w:rFonts w:ascii="PT Astra Serif" w:hAnsi="PT Astra Serif"/>
          <w:szCs w:val="28"/>
        </w:rPr>
        <w:t>Сведения об участнике отбора проектов:</w:t>
      </w:r>
    </w:p>
    <w:p w:rsidR="00C4371F" w:rsidRPr="00615A3C" w:rsidRDefault="00C4371F" w:rsidP="00C9235E">
      <w:pPr>
        <w:pStyle w:val="11"/>
        <w:suppressAutoHyphens/>
        <w:ind w:firstLine="709"/>
        <w:rPr>
          <w:rFonts w:ascii="PT Astra Serif" w:hAnsi="PT Astra Serif"/>
          <w:szCs w:val="28"/>
        </w:rPr>
      </w:pPr>
      <w:r w:rsidRPr="00615A3C">
        <w:rPr>
          <w:rFonts w:ascii="PT Astra Serif" w:hAnsi="PT Astra Serif"/>
          <w:szCs w:val="28"/>
        </w:rPr>
        <w:t>полное наименование юридического лица: общество с ограниченной ответственностью «Ульяновские СЭС»;</w:t>
      </w:r>
    </w:p>
    <w:p w:rsidR="0047273A" w:rsidRPr="00615A3C" w:rsidRDefault="00C4371F" w:rsidP="00C9235E">
      <w:pPr>
        <w:pStyle w:val="11"/>
        <w:suppressAutoHyphens/>
        <w:ind w:firstLine="709"/>
        <w:rPr>
          <w:rFonts w:ascii="PT Astra Serif" w:hAnsi="PT Astra Serif"/>
          <w:szCs w:val="28"/>
        </w:rPr>
      </w:pPr>
      <w:r w:rsidRPr="00615A3C">
        <w:rPr>
          <w:rFonts w:ascii="PT Astra Serif" w:hAnsi="PT Astra Serif"/>
          <w:szCs w:val="28"/>
        </w:rPr>
        <w:t>место нахождения:</w:t>
      </w:r>
      <w:r w:rsidR="0047273A" w:rsidRPr="00615A3C">
        <w:rPr>
          <w:rFonts w:ascii="PT Astra Serif" w:hAnsi="PT Astra Serif"/>
          <w:szCs w:val="28"/>
        </w:rPr>
        <w:t xml:space="preserve"> Ульяновская область, город Ульяновск;</w:t>
      </w:r>
    </w:p>
    <w:p w:rsidR="00C4371F" w:rsidRPr="00615A3C" w:rsidRDefault="0047273A" w:rsidP="00C9235E">
      <w:pPr>
        <w:pStyle w:val="11"/>
        <w:suppressAutoHyphens/>
        <w:ind w:firstLine="709"/>
        <w:rPr>
          <w:rFonts w:ascii="PT Astra Serif" w:hAnsi="PT Astra Serif"/>
          <w:szCs w:val="28"/>
        </w:rPr>
      </w:pPr>
      <w:r w:rsidRPr="00615A3C">
        <w:rPr>
          <w:rFonts w:ascii="PT Astra Serif" w:hAnsi="PT Astra Serif"/>
          <w:szCs w:val="28"/>
        </w:rPr>
        <w:t xml:space="preserve">адрес юридического лица: </w:t>
      </w:r>
      <w:r w:rsidR="00C4371F" w:rsidRPr="00615A3C">
        <w:rPr>
          <w:rFonts w:ascii="PT Astra Serif" w:hAnsi="PT Astra Serif"/>
          <w:szCs w:val="28"/>
        </w:rPr>
        <w:t>4320</w:t>
      </w:r>
      <w:r w:rsidRPr="00615A3C">
        <w:rPr>
          <w:rFonts w:ascii="PT Astra Serif" w:hAnsi="PT Astra Serif"/>
          <w:szCs w:val="28"/>
        </w:rPr>
        <w:t>72</w:t>
      </w:r>
      <w:r w:rsidR="00C4371F" w:rsidRPr="00615A3C">
        <w:rPr>
          <w:rFonts w:ascii="PT Astra Serif" w:hAnsi="PT Astra Serif"/>
          <w:szCs w:val="28"/>
        </w:rPr>
        <w:t xml:space="preserve">, Ульяновская область, г. Ульяновск, </w:t>
      </w:r>
      <w:r w:rsidR="00253564" w:rsidRPr="00615A3C">
        <w:rPr>
          <w:rFonts w:ascii="PT Astra Serif" w:hAnsi="PT Astra Serif"/>
          <w:szCs w:val="28"/>
        </w:rPr>
        <w:br/>
      </w:r>
      <w:r w:rsidR="004F2705" w:rsidRPr="00615A3C">
        <w:rPr>
          <w:rFonts w:ascii="PT Astra Serif" w:hAnsi="PT Astra Serif"/>
          <w:szCs w:val="28"/>
        </w:rPr>
        <w:t>п</w:t>
      </w:r>
      <w:r w:rsidRPr="00615A3C">
        <w:rPr>
          <w:rFonts w:ascii="PT Astra Serif" w:hAnsi="PT Astra Serif"/>
          <w:szCs w:val="28"/>
        </w:rPr>
        <w:t>р-</w:t>
      </w:r>
      <w:r w:rsidR="004F2705" w:rsidRPr="00615A3C">
        <w:rPr>
          <w:rFonts w:ascii="PT Astra Serif" w:hAnsi="PT Astra Serif"/>
          <w:szCs w:val="28"/>
        </w:rPr>
        <w:t>д Максимова, д</w:t>
      </w:r>
      <w:r w:rsidRPr="00615A3C">
        <w:rPr>
          <w:rFonts w:ascii="PT Astra Serif" w:hAnsi="PT Astra Serif"/>
          <w:szCs w:val="28"/>
        </w:rPr>
        <w:t>.</w:t>
      </w:r>
      <w:r w:rsidR="004F2705" w:rsidRPr="00615A3C">
        <w:rPr>
          <w:rFonts w:ascii="PT Astra Serif" w:hAnsi="PT Astra Serif"/>
          <w:szCs w:val="28"/>
        </w:rPr>
        <w:t xml:space="preserve"> 4, этаж 4,помещ</w:t>
      </w:r>
      <w:r w:rsidRPr="00615A3C">
        <w:rPr>
          <w:rFonts w:ascii="PT Astra Serif" w:hAnsi="PT Astra Serif"/>
          <w:szCs w:val="28"/>
        </w:rPr>
        <w:t>.</w:t>
      </w:r>
      <w:r w:rsidR="004F2705" w:rsidRPr="00615A3C">
        <w:rPr>
          <w:rFonts w:ascii="PT Astra Serif" w:hAnsi="PT Astra Serif"/>
          <w:szCs w:val="28"/>
        </w:rPr>
        <w:t xml:space="preserve"> 3</w:t>
      </w:r>
      <w:r w:rsidR="00C4371F" w:rsidRPr="00615A3C">
        <w:rPr>
          <w:rFonts w:ascii="PT Astra Serif" w:hAnsi="PT Astra Serif"/>
          <w:szCs w:val="28"/>
        </w:rPr>
        <w:t>;</w:t>
      </w:r>
    </w:p>
    <w:p w:rsidR="00C4371F" w:rsidRPr="00615A3C" w:rsidRDefault="00C4371F" w:rsidP="00C9235E">
      <w:pPr>
        <w:pStyle w:val="11"/>
        <w:suppressAutoHyphens/>
        <w:ind w:firstLine="709"/>
        <w:rPr>
          <w:rFonts w:ascii="PT Astra Serif" w:hAnsi="PT Astra Serif"/>
        </w:rPr>
      </w:pPr>
      <w:r w:rsidRPr="00615A3C">
        <w:rPr>
          <w:rFonts w:ascii="PT Astra Serif" w:hAnsi="PT Astra Serif"/>
        </w:rPr>
        <w:t>основной государственный регистрационный номер: 1207300000709.</w:t>
      </w:r>
    </w:p>
    <w:p w:rsidR="00D63CAA" w:rsidRPr="00615A3C" w:rsidRDefault="00C4371F" w:rsidP="00C9235E">
      <w:pPr>
        <w:pStyle w:val="11"/>
        <w:suppressAutoHyphens/>
        <w:ind w:firstLine="709"/>
        <w:rPr>
          <w:rFonts w:ascii="PT Astra Serif" w:hAnsi="PT Astra Serif"/>
        </w:rPr>
      </w:pPr>
      <w:r w:rsidRPr="00615A3C">
        <w:rPr>
          <w:rFonts w:ascii="PT Astra Serif" w:hAnsi="PT Astra Serif"/>
        </w:rPr>
        <w:t xml:space="preserve">Наименование проекта: </w:t>
      </w:r>
      <w:r w:rsidR="000C040F" w:rsidRPr="00615A3C">
        <w:rPr>
          <w:rFonts w:ascii="PT Astra Serif" w:hAnsi="PT Astra Serif"/>
        </w:rPr>
        <w:t>«С</w:t>
      </w:r>
      <w:r w:rsidRPr="00615A3C">
        <w:rPr>
          <w:rFonts w:ascii="PT Astra Serif" w:hAnsi="PT Astra Serif"/>
        </w:rPr>
        <w:t>троительство на территории Ульяновской области энергоблоков солнеч</w:t>
      </w:r>
      <w:r w:rsidR="004F20AA" w:rsidRPr="00615A3C">
        <w:rPr>
          <w:rFonts w:ascii="PT Astra Serif" w:hAnsi="PT Astra Serif"/>
        </w:rPr>
        <w:t>ных электростанций суммарной установленной мощностью 19,6 МВт</w:t>
      </w:r>
      <w:r w:rsidR="000C040F" w:rsidRPr="00615A3C">
        <w:rPr>
          <w:rFonts w:ascii="PT Astra Serif" w:hAnsi="PT Astra Serif"/>
        </w:rPr>
        <w:t>»</w:t>
      </w:r>
      <w:r w:rsidR="004F20AA" w:rsidRPr="00615A3C">
        <w:rPr>
          <w:rFonts w:ascii="PT Astra Serif" w:hAnsi="PT Astra Serif"/>
        </w:rPr>
        <w:t>.</w:t>
      </w:r>
    </w:p>
    <w:p w:rsidR="004F20AA" w:rsidRPr="00615A3C" w:rsidRDefault="00441F3A" w:rsidP="00C9235E">
      <w:pPr>
        <w:pStyle w:val="11"/>
        <w:suppressAutoHyphens/>
        <w:ind w:firstLine="709"/>
        <w:rPr>
          <w:rFonts w:ascii="PT Astra Serif" w:hAnsi="PT Astra Serif"/>
        </w:rPr>
      </w:pPr>
      <w:r w:rsidRPr="00615A3C">
        <w:rPr>
          <w:rFonts w:ascii="PT Astra Serif" w:hAnsi="PT Astra Serif"/>
        </w:rPr>
        <w:t>Строительство генерирующих</w:t>
      </w:r>
      <w:r w:rsidR="004F20AA" w:rsidRPr="00615A3C">
        <w:rPr>
          <w:rFonts w:ascii="PT Astra Serif" w:hAnsi="PT Astra Serif"/>
        </w:rPr>
        <w:t>объект</w:t>
      </w:r>
      <w:r w:rsidRPr="00615A3C">
        <w:rPr>
          <w:rFonts w:ascii="PT Astra Serif" w:hAnsi="PT Astra Serif"/>
        </w:rPr>
        <w:t>ов</w:t>
      </w:r>
      <w:r w:rsidR="004F20AA" w:rsidRPr="00615A3C">
        <w:rPr>
          <w:rFonts w:ascii="PT Astra Serif" w:hAnsi="PT Astra Serif"/>
        </w:rPr>
        <w:t xml:space="preserve"> планируется на территории, технологически связанной с </w:t>
      </w:r>
      <w:r w:rsidR="00192344" w:rsidRPr="00615A3C">
        <w:rPr>
          <w:rFonts w:ascii="PT Astra Serif" w:hAnsi="PT Astra Serif"/>
        </w:rPr>
        <w:t>ЕЭС</w:t>
      </w:r>
      <w:r w:rsidR="004F20AA" w:rsidRPr="00615A3C">
        <w:rPr>
          <w:rFonts w:ascii="PT Astra Serif" w:hAnsi="PT Astra Serif"/>
        </w:rPr>
        <w:t xml:space="preserve"> России.</w:t>
      </w:r>
    </w:p>
    <w:p w:rsidR="00D63CAA" w:rsidRPr="00615A3C" w:rsidRDefault="00317FCF" w:rsidP="00904448">
      <w:pPr>
        <w:pStyle w:val="11"/>
        <w:suppressAutoHyphens/>
        <w:ind w:firstLine="709"/>
        <w:rPr>
          <w:rFonts w:ascii="PT Astra Serif" w:hAnsi="PT Astra Serif"/>
        </w:rPr>
      </w:pPr>
      <w:r w:rsidRPr="00615A3C">
        <w:rPr>
          <w:rFonts w:ascii="PT Astra Serif" w:hAnsi="PT Astra Serif"/>
        </w:rPr>
        <w:t>П</w:t>
      </w:r>
      <w:r w:rsidR="00156476" w:rsidRPr="00615A3C">
        <w:rPr>
          <w:rFonts w:ascii="PT Astra Serif" w:hAnsi="PT Astra Serif"/>
        </w:rPr>
        <w:t>лановый объё</w:t>
      </w:r>
      <w:r w:rsidRPr="00615A3C">
        <w:rPr>
          <w:rFonts w:ascii="PT Astra Serif" w:hAnsi="PT Astra Serif"/>
        </w:rPr>
        <w:t>м ус</w:t>
      </w:r>
      <w:r w:rsidR="00441F3A" w:rsidRPr="00615A3C">
        <w:rPr>
          <w:rFonts w:ascii="PT Astra Serif" w:hAnsi="PT Astra Serif"/>
        </w:rPr>
        <w:t>тановленной мощности генерирующих</w:t>
      </w:r>
      <w:r w:rsidRPr="00615A3C">
        <w:rPr>
          <w:rFonts w:ascii="PT Astra Serif" w:hAnsi="PT Astra Serif"/>
        </w:rPr>
        <w:t xml:space="preserve"> объект</w:t>
      </w:r>
      <w:r w:rsidR="00441F3A" w:rsidRPr="00615A3C">
        <w:rPr>
          <w:rFonts w:ascii="PT Astra Serif" w:hAnsi="PT Astra Serif"/>
        </w:rPr>
        <w:t>ов</w:t>
      </w:r>
      <w:r w:rsidRPr="00615A3C">
        <w:rPr>
          <w:rFonts w:ascii="PT Astra Serif" w:hAnsi="PT Astra Serif"/>
        </w:rPr>
        <w:t xml:space="preserve"> –</w:t>
      </w:r>
      <w:r w:rsidR="00156476" w:rsidRPr="00615A3C">
        <w:rPr>
          <w:rFonts w:ascii="PT Astra Serif" w:hAnsi="PT Astra Serif"/>
        </w:rPr>
        <w:br/>
      </w:r>
      <w:r w:rsidR="00441F3A" w:rsidRPr="00615A3C">
        <w:rPr>
          <w:rFonts w:ascii="PT Astra Serif" w:hAnsi="PT Astra Serif"/>
        </w:rPr>
        <w:t xml:space="preserve">по 9,8 МВт каждый, суммарная установленная мощность генерирующих объектов – </w:t>
      </w:r>
      <w:r w:rsidRPr="00615A3C">
        <w:rPr>
          <w:rFonts w:ascii="PT Astra Serif" w:hAnsi="PT Astra Serif"/>
        </w:rPr>
        <w:t>19,6 МВт.</w:t>
      </w:r>
    </w:p>
    <w:p w:rsidR="00A9552A" w:rsidRPr="00615A3C" w:rsidRDefault="00317FCF" w:rsidP="00904448">
      <w:pPr>
        <w:pStyle w:val="11"/>
        <w:suppressAutoHyphens/>
        <w:ind w:firstLine="709"/>
        <w:rPr>
          <w:rFonts w:ascii="PT Astra Serif" w:hAnsi="PT Astra Serif"/>
        </w:rPr>
      </w:pPr>
      <w:r w:rsidRPr="00615A3C">
        <w:rPr>
          <w:rFonts w:ascii="PT Astra Serif" w:hAnsi="PT Astra Serif"/>
        </w:rPr>
        <w:t>Вид соответст</w:t>
      </w:r>
      <w:r w:rsidR="000705BA" w:rsidRPr="00615A3C">
        <w:rPr>
          <w:rFonts w:ascii="PT Astra Serif" w:hAnsi="PT Astra Serif"/>
        </w:rPr>
        <w:t>вующего генерирующего объект</w:t>
      </w:r>
      <w:r w:rsidR="00690816" w:rsidRPr="00615A3C">
        <w:rPr>
          <w:rFonts w:ascii="PT Astra Serif" w:hAnsi="PT Astra Serif"/>
        </w:rPr>
        <w:t>а –</w:t>
      </w:r>
      <w:r w:rsidR="000705BA" w:rsidRPr="00615A3C">
        <w:rPr>
          <w:rFonts w:ascii="PT Astra Serif" w:hAnsi="PT Astra Serif"/>
        </w:rPr>
        <w:t xml:space="preserve"> генерирующий объект, функционирующий на основе использования фотоэлектрического преобразования энергии солнца</w:t>
      </w:r>
      <w:r w:rsidR="00C9235E" w:rsidRPr="00615A3C">
        <w:rPr>
          <w:rFonts w:ascii="PT Astra Serif" w:hAnsi="PT Astra Serif"/>
        </w:rPr>
        <w:t>.</w:t>
      </w:r>
    </w:p>
    <w:p w:rsidR="00446A80" w:rsidRPr="00615A3C" w:rsidRDefault="00317FCF" w:rsidP="00904448">
      <w:pPr>
        <w:pStyle w:val="11"/>
        <w:suppressAutoHyphens/>
        <w:ind w:firstLine="709"/>
        <w:rPr>
          <w:rFonts w:ascii="PT Astra Serif" w:hAnsi="PT Astra Serif"/>
          <w:szCs w:val="28"/>
        </w:rPr>
      </w:pPr>
      <w:r w:rsidRPr="00615A3C">
        <w:rPr>
          <w:rFonts w:ascii="PT Astra Serif" w:hAnsi="PT Astra Serif"/>
        </w:rPr>
        <w:t>П</w:t>
      </w:r>
      <w:r w:rsidR="00156476" w:rsidRPr="00615A3C">
        <w:rPr>
          <w:rFonts w:ascii="PT Astra Serif" w:hAnsi="PT Astra Serif"/>
        </w:rPr>
        <w:t>лановый годовой объё</w:t>
      </w:r>
      <w:r w:rsidRPr="00615A3C">
        <w:rPr>
          <w:rFonts w:ascii="PT Astra Serif" w:hAnsi="PT Astra Serif"/>
        </w:rPr>
        <w:t>м производства электрической энергии (мощности)</w:t>
      </w:r>
      <w:r w:rsidR="00441F3A" w:rsidRPr="00615A3C">
        <w:rPr>
          <w:rFonts w:ascii="PT Astra Serif" w:hAnsi="PT Astra Serif"/>
        </w:rPr>
        <w:t>, суммарно</w:t>
      </w:r>
      <w:r w:rsidR="00B6649A" w:rsidRPr="00615A3C">
        <w:rPr>
          <w:rFonts w:ascii="PT Astra Serif" w:hAnsi="PT Astra Serif"/>
        </w:rPr>
        <w:t xml:space="preserve"> – 2403</w:t>
      </w:r>
      <w:r w:rsidR="00A13EA2" w:rsidRPr="00615A3C">
        <w:rPr>
          <w:rFonts w:ascii="PT Astra Serif" w:hAnsi="PT Astra Serif"/>
        </w:rPr>
        <w:t>3</w:t>
      </w:r>
      <w:r w:rsidR="00B6649A" w:rsidRPr="00615A3C">
        <w:rPr>
          <w:rFonts w:ascii="PT Astra Serif" w:hAnsi="PT Astra Serif"/>
        </w:rPr>
        <w:t>,</w:t>
      </w:r>
      <w:r w:rsidR="00A13EA2" w:rsidRPr="00615A3C">
        <w:rPr>
          <w:rFonts w:ascii="PT Astra Serif" w:hAnsi="PT Astra Serif"/>
        </w:rPr>
        <w:t xml:space="preserve">35 </w:t>
      </w:r>
      <w:r w:rsidR="0008545E" w:rsidRPr="00615A3C">
        <w:rPr>
          <w:rFonts w:ascii="PT Astra Serif" w:hAnsi="PT Astra Serif"/>
        </w:rPr>
        <w:t>МВт*ч/</w:t>
      </w:r>
      <w:r w:rsidRPr="00615A3C">
        <w:rPr>
          <w:rFonts w:ascii="PT Astra Serif" w:hAnsi="PT Astra Serif"/>
        </w:rPr>
        <w:t>год</w:t>
      </w:r>
      <w:r w:rsidR="00B6649A" w:rsidRPr="00615A3C">
        <w:rPr>
          <w:rFonts w:ascii="PT Astra Serif" w:hAnsi="PT Astra Serif"/>
        </w:rPr>
        <w:t>.</w:t>
      </w:r>
    </w:p>
    <w:p w:rsidR="00B6649A" w:rsidRPr="00615A3C" w:rsidRDefault="00B6649A" w:rsidP="00904448">
      <w:pPr>
        <w:pStyle w:val="11"/>
        <w:suppressAutoHyphens/>
        <w:ind w:firstLine="709"/>
        <w:rPr>
          <w:rFonts w:ascii="PT Astra Serif" w:hAnsi="PT Astra Serif"/>
        </w:rPr>
      </w:pPr>
      <w:r w:rsidRPr="00615A3C">
        <w:rPr>
          <w:rFonts w:ascii="PT Astra Serif" w:hAnsi="PT Astra Serif"/>
        </w:rPr>
        <w:t>Плановая величина стоимости производства одного мегаватт-часа электрической энергии (мощности) с уч</w:t>
      </w:r>
      <w:r w:rsidR="00D63CAA" w:rsidRPr="00615A3C">
        <w:rPr>
          <w:rFonts w:ascii="PT Astra Serif" w:hAnsi="PT Astra Serif"/>
        </w:rPr>
        <w:t>ё</w:t>
      </w:r>
      <w:r w:rsidRPr="00615A3C">
        <w:rPr>
          <w:rFonts w:ascii="PT Astra Serif" w:hAnsi="PT Astra Serif"/>
        </w:rPr>
        <w:t xml:space="preserve">том возврата инвестиционного капитала </w:t>
      </w:r>
      <w:r w:rsidR="00A21212" w:rsidRPr="00615A3C">
        <w:rPr>
          <w:rFonts w:ascii="PT Astra Serif" w:hAnsi="PT Astra Serif"/>
        </w:rPr>
        <w:t>– 11920 руб./МВт*ч.</w:t>
      </w:r>
    </w:p>
    <w:p w:rsidR="00156476" w:rsidRPr="00615A3C" w:rsidRDefault="00156476" w:rsidP="00904448">
      <w:pPr>
        <w:pStyle w:val="11"/>
        <w:suppressAutoHyphens/>
        <w:ind w:firstLine="709"/>
        <w:rPr>
          <w:rFonts w:ascii="PT Astra Serif" w:hAnsi="PT Astra Serif"/>
        </w:rPr>
      </w:pPr>
      <w:r w:rsidRPr="00615A3C">
        <w:rPr>
          <w:rFonts w:ascii="PT Astra Serif" w:hAnsi="PT Astra Serif"/>
        </w:rPr>
        <w:t>Плановая дата ввода генерирующ</w:t>
      </w:r>
      <w:r w:rsidR="00441F3A" w:rsidRPr="00615A3C">
        <w:rPr>
          <w:rFonts w:ascii="PT Astra Serif" w:hAnsi="PT Astra Serif"/>
        </w:rPr>
        <w:t>их</w:t>
      </w:r>
      <w:r w:rsidRPr="00615A3C">
        <w:rPr>
          <w:rFonts w:ascii="PT Astra Serif" w:hAnsi="PT Astra Serif"/>
        </w:rPr>
        <w:t xml:space="preserve"> объект</w:t>
      </w:r>
      <w:r w:rsidR="00441F3A" w:rsidRPr="00615A3C">
        <w:rPr>
          <w:rFonts w:ascii="PT Astra Serif" w:hAnsi="PT Astra Serif"/>
        </w:rPr>
        <w:t>ов</w:t>
      </w:r>
      <w:r w:rsidR="00A21212" w:rsidRPr="00615A3C">
        <w:rPr>
          <w:rFonts w:ascii="PT Astra Serif" w:hAnsi="PT Astra Serif"/>
        </w:rPr>
        <w:t xml:space="preserve"> в эксплуатацию – 2022 год.</w:t>
      </w:r>
    </w:p>
    <w:p w:rsidR="00446A80" w:rsidRPr="00615A3C" w:rsidRDefault="00156476" w:rsidP="00904448">
      <w:pPr>
        <w:pStyle w:val="11"/>
        <w:suppressAutoHyphens/>
        <w:ind w:firstLine="709"/>
        <w:rPr>
          <w:rFonts w:ascii="PT Astra Serif" w:hAnsi="PT Astra Serif"/>
          <w:szCs w:val="28"/>
        </w:rPr>
      </w:pPr>
      <w:r w:rsidRPr="00615A3C">
        <w:rPr>
          <w:rFonts w:ascii="PT Astra Serif" w:hAnsi="PT Astra Serif"/>
        </w:rPr>
        <w:t>Год проведения отбора проектов – 2020 год.</w:t>
      </w:r>
    </w:p>
    <w:p w:rsidR="009C2523" w:rsidRPr="00615A3C" w:rsidRDefault="0048759B" w:rsidP="00AE527F">
      <w:pPr>
        <w:pStyle w:val="11"/>
        <w:suppressAutoHyphens/>
        <w:spacing w:line="235" w:lineRule="auto"/>
        <w:ind w:firstLine="709"/>
        <w:rPr>
          <w:rFonts w:ascii="PT Astra Serif" w:hAnsi="PT Astra Serif"/>
          <w:szCs w:val="28"/>
        </w:rPr>
      </w:pPr>
      <w:r w:rsidRPr="00615A3C">
        <w:rPr>
          <w:rFonts w:ascii="PT Astra Serif" w:hAnsi="PT Astra Serif"/>
          <w:szCs w:val="28"/>
        </w:rPr>
        <w:t xml:space="preserve">Указанные генерирующие объекты не учитываются в балансах электрической энергии и мощности и итоговом сводном перечне реализуемых </w:t>
      </w:r>
      <w:r w:rsidRPr="00615A3C">
        <w:rPr>
          <w:rFonts w:ascii="PT Astra Serif" w:hAnsi="PT Astra Serif"/>
          <w:szCs w:val="28"/>
        </w:rPr>
        <w:br/>
        <w:t>и перспективных проектов по строительству и реконструкции объектов электроэнергетики.</w:t>
      </w:r>
    </w:p>
    <w:p w:rsidR="0048759B" w:rsidRPr="00615A3C" w:rsidRDefault="0048759B" w:rsidP="00AE527F">
      <w:pPr>
        <w:pStyle w:val="11"/>
        <w:suppressAutoHyphens/>
        <w:spacing w:line="235" w:lineRule="auto"/>
        <w:ind w:firstLine="709"/>
        <w:rPr>
          <w:rFonts w:ascii="PT Astra Serif" w:hAnsi="PT Astra Serif"/>
          <w:szCs w:val="28"/>
        </w:rPr>
      </w:pPr>
      <w:r w:rsidRPr="00615A3C">
        <w:rPr>
          <w:rFonts w:ascii="PT Astra Serif" w:hAnsi="PT Astra Serif"/>
          <w:szCs w:val="28"/>
        </w:rPr>
        <w:t>Информация о вводимых в эксплуатацию СЭС на территории энергосистемы Ульяновской области представлена в таблице 19.</w:t>
      </w:r>
    </w:p>
    <w:p w:rsidR="0048759B" w:rsidRPr="00615A3C" w:rsidRDefault="0048759B" w:rsidP="00AE527F">
      <w:pPr>
        <w:pStyle w:val="11"/>
        <w:spacing w:line="235" w:lineRule="auto"/>
        <w:ind w:firstLine="709"/>
        <w:rPr>
          <w:rFonts w:ascii="PT Astra Serif" w:hAnsi="PT Astra Serif"/>
          <w:sz w:val="26"/>
          <w:szCs w:val="26"/>
        </w:rPr>
      </w:pPr>
    </w:p>
    <w:p w:rsidR="0048759B" w:rsidRPr="00615A3C" w:rsidRDefault="0048759B" w:rsidP="00AE527F">
      <w:pPr>
        <w:pStyle w:val="11"/>
        <w:spacing w:line="235" w:lineRule="auto"/>
        <w:jc w:val="right"/>
        <w:rPr>
          <w:rFonts w:ascii="PT Astra Serif" w:hAnsi="PT Astra Serif"/>
          <w:szCs w:val="28"/>
        </w:rPr>
      </w:pPr>
      <w:r w:rsidRPr="00615A3C">
        <w:rPr>
          <w:rFonts w:ascii="PT Astra Serif" w:hAnsi="PT Astra Serif"/>
          <w:szCs w:val="28"/>
        </w:rPr>
        <w:t>Таблица 19</w:t>
      </w:r>
    </w:p>
    <w:p w:rsidR="0048759B" w:rsidRPr="00615A3C" w:rsidRDefault="0048759B" w:rsidP="00AE527F">
      <w:pPr>
        <w:pStyle w:val="11"/>
        <w:spacing w:line="235" w:lineRule="auto"/>
        <w:jc w:val="right"/>
        <w:rPr>
          <w:rFonts w:ascii="PT Astra Serif" w:hAnsi="PT Astra Serif"/>
          <w:sz w:val="26"/>
          <w:szCs w:val="26"/>
        </w:rPr>
      </w:pPr>
    </w:p>
    <w:tbl>
      <w:tblPr>
        <w:tblStyle w:val="a3"/>
        <w:tblpPr w:leftFromText="180" w:rightFromText="180" w:vertAnchor="text" w:tblpY="1"/>
        <w:tblOverlap w:val="never"/>
        <w:tblW w:w="4946" w:type="pct"/>
        <w:tblLayout w:type="fixed"/>
        <w:tblLook w:val="04A0"/>
      </w:tblPr>
      <w:tblGrid>
        <w:gridCol w:w="2376"/>
        <w:gridCol w:w="1842"/>
        <w:gridCol w:w="1985"/>
        <w:gridCol w:w="708"/>
        <w:gridCol w:w="2837"/>
      </w:tblGrid>
      <w:tr w:rsidR="00615A3C" w:rsidRPr="00615A3C" w:rsidTr="00854AEC">
        <w:trPr>
          <w:trHeight w:val="1087"/>
        </w:trPr>
        <w:tc>
          <w:tcPr>
            <w:tcW w:w="1219" w:type="pct"/>
            <w:tcBorders>
              <w:top w:val="single" w:sz="4" w:space="0" w:color="auto"/>
              <w:left w:val="single" w:sz="4" w:space="0" w:color="auto"/>
              <w:bottom w:val="single" w:sz="4" w:space="0" w:color="auto"/>
              <w:right w:val="single" w:sz="4" w:space="0" w:color="auto"/>
            </w:tcBorders>
            <w:vAlign w:val="center"/>
            <w:hideMark/>
          </w:tcPr>
          <w:p w:rsidR="0048759B" w:rsidRPr="00615A3C" w:rsidRDefault="0048759B" w:rsidP="00AE527F">
            <w:pPr>
              <w:tabs>
                <w:tab w:val="num" w:pos="1260"/>
              </w:tabs>
              <w:spacing w:line="235" w:lineRule="auto"/>
              <w:jc w:val="center"/>
              <w:rPr>
                <w:rFonts w:ascii="PT Astra Serif" w:hAnsi="PT Astra Serif"/>
                <w:lang w:eastAsia="en-US"/>
              </w:rPr>
            </w:pPr>
            <w:r w:rsidRPr="00615A3C">
              <w:rPr>
                <w:rFonts w:ascii="PT Astra Serif" w:hAnsi="PT Astra Serif"/>
                <w:lang w:eastAsia="en-US"/>
              </w:rPr>
              <w:t xml:space="preserve">Наименование </w:t>
            </w:r>
          </w:p>
          <w:p w:rsidR="0048759B" w:rsidRPr="00615A3C" w:rsidRDefault="0048759B" w:rsidP="00AE527F">
            <w:pPr>
              <w:tabs>
                <w:tab w:val="num" w:pos="1260"/>
              </w:tabs>
              <w:spacing w:line="235" w:lineRule="auto"/>
              <w:jc w:val="center"/>
              <w:rPr>
                <w:rFonts w:ascii="PT Astra Serif" w:hAnsi="PT Astra Serif"/>
                <w:lang w:eastAsia="en-US"/>
              </w:rPr>
            </w:pPr>
            <w:r w:rsidRPr="00615A3C">
              <w:rPr>
                <w:rFonts w:ascii="PT Astra Serif" w:hAnsi="PT Astra Serif"/>
                <w:lang w:eastAsia="en-US"/>
              </w:rPr>
              <w:t>электростанции</w:t>
            </w:r>
          </w:p>
        </w:tc>
        <w:tc>
          <w:tcPr>
            <w:tcW w:w="945" w:type="pct"/>
            <w:tcBorders>
              <w:top w:val="single" w:sz="4" w:space="0" w:color="auto"/>
              <w:left w:val="single" w:sz="4" w:space="0" w:color="auto"/>
              <w:bottom w:val="single" w:sz="4" w:space="0" w:color="auto"/>
              <w:right w:val="single" w:sz="4" w:space="0" w:color="auto"/>
            </w:tcBorders>
            <w:vAlign w:val="center"/>
            <w:hideMark/>
          </w:tcPr>
          <w:p w:rsidR="0048759B" w:rsidRPr="00615A3C" w:rsidRDefault="0048759B" w:rsidP="00AE527F">
            <w:pPr>
              <w:tabs>
                <w:tab w:val="num" w:pos="1260"/>
              </w:tabs>
              <w:spacing w:line="235" w:lineRule="auto"/>
              <w:jc w:val="center"/>
              <w:rPr>
                <w:rFonts w:ascii="PT Astra Serif" w:hAnsi="PT Astra Serif"/>
                <w:spacing w:val="-4"/>
                <w:lang w:eastAsia="en-US"/>
              </w:rPr>
            </w:pPr>
            <w:r w:rsidRPr="00615A3C">
              <w:rPr>
                <w:rFonts w:ascii="PT Astra Serif" w:hAnsi="PT Astra Serif"/>
                <w:spacing w:val="-4"/>
                <w:lang w:eastAsia="en-US"/>
              </w:rPr>
              <w:t xml:space="preserve">Установленная мощность </w:t>
            </w:r>
          </w:p>
          <w:p w:rsidR="0048759B" w:rsidRPr="00615A3C" w:rsidRDefault="0048759B" w:rsidP="00AE527F">
            <w:pPr>
              <w:tabs>
                <w:tab w:val="num" w:pos="1260"/>
              </w:tabs>
              <w:spacing w:line="235" w:lineRule="auto"/>
              <w:jc w:val="center"/>
              <w:rPr>
                <w:rFonts w:ascii="PT Astra Serif" w:hAnsi="PT Astra Serif"/>
                <w:spacing w:val="-4"/>
                <w:lang w:eastAsia="en-US"/>
              </w:rPr>
            </w:pPr>
            <w:r w:rsidRPr="00615A3C">
              <w:rPr>
                <w:rFonts w:ascii="PT Astra Serif" w:hAnsi="PT Astra Serif"/>
                <w:spacing w:val="-4"/>
                <w:lang w:eastAsia="en-US"/>
              </w:rPr>
              <w:t>исходная, МВт</w:t>
            </w:r>
          </w:p>
        </w:tc>
        <w:tc>
          <w:tcPr>
            <w:tcW w:w="1018" w:type="pct"/>
            <w:tcBorders>
              <w:top w:val="single" w:sz="4" w:space="0" w:color="auto"/>
              <w:left w:val="single" w:sz="4" w:space="0" w:color="auto"/>
              <w:bottom w:val="single" w:sz="4" w:space="0" w:color="auto"/>
              <w:right w:val="single" w:sz="4" w:space="0" w:color="auto"/>
            </w:tcBorders>
            <w:vAlign w:val="center"/>
            <w:hideMark/>
          </w:tcPr>
          <w:p w:rsidR="0048759B" w:rsidRPr="00615A3C" w:rsidRDefault="0048759B" w:rsidP="00AE527F">
            <w:pPr>
              <w:tabs>
                <w:tab w:val="num" w:pos="1260"/>
              </w:tabs>
              <w:spacing w:line="235" w:lineRule="auto"/>
              <w:jc w:val="center"/>
              <w:rPr>
                <w:rFonts w:ascii="PT Astra Serif" w:hAnsi="PT Astra Serif"/>
                <w:spacing w:val="-4"/>
                <w:lang w:eastAsia="en-US"/>
              </w:rPr>
            </w:pPr>
            <w:r w:rsidRPr="00615A3C">
              <w:rPr>
                <w:rFonts w:ascii="PT Astra Serif" w:hAnsi="PT Astra Serif"/>
                <w:spacing w:val="-4"/>
                <w:lang w:eastAsia="en-US"/>
              </w:rPr>
              <w:t xml:space="preserve">Установленная мощность / </w:t>
            </w:r>
            <w:r w:rsidRPr="00615A3C">
              <w:rPr>
                <w:rFonts w:ascii="Symbol" w:hAnsi="Symbol"/>
                <w:spacing w:val="-4"/>
                <w:lang w:val="en-US" w:eastAsia="en-US"/>
              </w:rPr>
              <w:t></w:t>
            </w:r>
            <w:r w:rsidRPr="00615A3C">
              <w:rPr>
                <w:rFonts w:ascii="Symbol" w:hAnsi="Symbol"/>
                <w:spacing w:val="-4"/>
                <w:lang w:eastAsia="en-US"/>
              </w:rPr>
              <w:t></w:t>
            </w:r>
            <w:r w:rsidRPr="00615A3C">
              <w:rPr>
                <w:rFonts w:ascii="PT Astra Serif" w:hAnsi="PT Astra Serif"/>
                <w:spacing w:val="-4"/>
                <w:lang w:eastAsia="en-US"/>
              </w:rPr>
              <w:t>установленной мощности, МВт</w:t>
            </w:r>
          </w:p>
        </w:tc>
        <w:tc>
          <w:tcPr>
            <w:tcW w:w="363" w:type="pct"/>
            <w:tcBorders>
              <w:top w:val="single" w:sz="4" w:space="0" w:color="auto"/>
              <w:left w:val="single" w:sz="4" w:space="0" w:color="auto"/>
              <w:bottom w:val="single" w:sz="4" w:space="0" w:color="auto"/>
              <w:right w:val="single" w:sz="4" w:space="0" w:color="auto"/>
            </w:tcBorders>
            <w:vAlign w:val="center"/>
            <w:hideMark/>
          </w:tcPr>
          <w:p w:rsidR="0048759B" w:rsidRPr="00615A3C" w:rsidRDefault="0048759B" w:rsidP="00AE527F">
            <w:pPr>
              <w:tabs>
                <w:tab w:val="num" w:pos="1260"/>
              </w:tabs>
              <w:spacing w:line="235" w:lineRule="auto"/>
              <w:jc w:val="center"/>
              <w:rPr>
                <w:rFonts w:ascii="PT Astra Serif" w:hAnsi="PT Astra Serif"/>
                <w:lang w:eastAsia="en-US"/>
              </w:rPr>
            </w:pPr>
            <w:r w:rsidRPr="00615A3C">
              <w:rPr>
                <w:rFonts w:ascii="PT Astra Serif" w:hAnsi="PT Astra Serif"/>
                <w:lang w:eastAsia="en-US"/>
              </w:rPr>
              <w:t xml:space="preserve">Год </w:t>
            </w:r>
          </w:p>
        </w:tc>
        <w:tc>
          <w:tcPr>
            <w:tcW w:w="1455" w:type="pct"/>
            <w:tcBorders>
              <w:top w:val="single" w:sz="4" w:space="0" w:color="auto"/>
              <w:left w:val="single" w:sz="4" w:space="0" w:color="auto"/>
              <w:bottom w:val="single" w:sz="4" w:space="0" w:color="auto"/>
              <w:right w:val="single" w:sz="4" w:space="0" w:color="auto"/>
            </w:tcBorders>
            <w:vAlign w:val="center"/>
            <w:hideMark/>
          </w:tcPr>
          <w:p w:rsidR="0048759B" w:rsidRPr="00615A3C" w:rsidRDefault="0048759B" w:rsidP="00AE527F">
            <w:pPr>
              <w:tabs>
                <w:tab w:val="num" w:pos="1260"/>
              </w:tabs>
              <w:spacing w:line="235" w:lineRule="auto"/>
              <w:jc w:val="center"/>
              <w:rPr>
                <w:rFonts w:ascii="PT Astra Serif" w:hAnsi="PT Astra Serif"/>
                <w:lang w:eastAsia="en-US"/>
              </w:rPr>
            </w:pPr>
            <w:r w:rsidRPr="00615A3C">
              <w:rPr>
                <w:rFonts w:ascii="PT Astra Serif" w:hAnsi="PT Astra Serif"/>
                <w:lang w:eastAsia="en-US"/>
              </w:rPr>
              <w:t>Источник</w:t>
            </w:r>
          </w:p>
          <w:p w:rsidR="0048759B" w:rsidRPr="00615A3C" w:rsidRDefault="0048759B" w:rsidP="00AE527F">
            <w:pPr>
              <w:tabs>
                <w:tab w:val="num" w:pos="1260"/>
              </w:tabs>
              <w:spacing w:line="235" w:lineRule="auto"/>
              <w:jc w:val="center"/>
              <w:rPr>
                <w:rFonts w:ascii="PT Astra Serif" w:hAnsi="PT Astra Serif"/>
                <w:lang w:eastAsia="en-US"/>
              </w:rPr>
            </w:pPr>
            <w:r w:rsidRPr="00615A3C">
              <w:rPr>
                <w:rFonts w:ascii="PT Astra Serif" w:hAnsi="PT Astra Serif"/>
                <w:lang w:eastAsia="en-US"/>
              </w:rPr>
              <w:t>информации</w:t>
            </w:r>
          </w:p>
        </w:tc>
      </w:tr>
      <w:tr w:rsidR="00615A3C" w:rsidRPr="00615A3C" w:rsidTr="00854AEC">
        <w:trPr>
          <w:trHeight w:val="272"/>
        </w:trPr>
        <w:tc>
          <w:tcPr>
            <w:tcW w:w="1219" w:type="pct"/>
            <w:tcBorders>
              <w:top w:val="single" w:sz="4" w:space="0" w:color="auto"/>
              <w:left w:val="single" w:sz="4" w:space="0" w:color="auto"/>
              <w:bottom w:val="single" w:sz="4" w:space="0" w:color="auto"/>
              <w:right w:val="single" w:sz="4" w:space="0" w:color="auto"/>
            </w:tcBorders>
            <w:hideMark/>
          </w:tcPr>
          <w:p w:rsidR="0048759B" w:rsidRPr="00615A3C" w:rsidRDefault="0048759B" w:rsidP="00AE527F">
            <w:pPr>
              <w:pStyle w:val="11"/>
              <w:spacing w:line="235" w:lineRule="auto"/>
              <w:jc w:val="center"/>
              <w:rPr>
                <w:rFonts w:ascii="PT Astra Serif" w:hAnsi="PT Astra Serif"/>
                <w:sz w:val="24"/>
                <w:szCs w:val="24"/>
              </w:rPr>
            </w:pPr>
            <w:r w:rsidRPr="00615A3C">
              <w:rPr>
                <w:rFonts w:ascii="PT Astra Serif" w:hAnsi="PT Astra Serif"/>
                <w:sz w:val="24"/>
                <w:szCs w:val="24"/>
              </w:rPr>
              <w:t>Ульяновская СЭС</w:t>
            </w:r>
            <w:r w:rsidR="00A10E81" w:rsidRPr="00615A3C">
              <w:rPr>
                <w:rFonts w:ascii="PT Astra Serif" w:hAnsi="PT Astra Serif"/>
                <w:sz w:val="24"/>
                <w:szCs w:val="24"/>
              </w:rPr>
              <w:t>1</w:t>
            </w:r>
          </w:p>
        </w:tc>
        <w:tc>
          <w:tcPr>
            <w:tcW w:w="945" w:type="pct"/>
            <w:tcBorders>
              <w:top w:val="single" w:sz="4" w:space="0" w:color="auto"/>
              <w:left w:val="single" w:sz="4" w:space="0" w:color="auto"/>
              <w:bottom w:val="single" w:sz="4" w:space="0" w:color="auto"/>
              <w:right w:val="single" w:sz="4" w:space="0" w:color="auto"/>
            </w:tcBorders>
            <w:hideMark/>
          </w:tcPr>
          <w:p w:rsidR="0048759B" w:rsidRPr="00615A3C" w:rsidRDefault="0048759B" w:rsidP="00AE527F">
            <w:pPr>
              <w:pStyle w:val="11"/>
              <w:spacing w:line="235" w:lineRule="auto"/>
              <w:jc w:val="center"/>
              <w:rPr>
                <w:rFonts w:ascii="PT Astra Serif" w:hAnsi="PT Astra Serif"/>
                <w:sz w:val="24"/>
                <w:szCs w:val="24"/>
              </w:rPr>
            </w:pPr>
            <w:r w:rsidRPr="00615A3C">
              <w:rPr>
                <w:rFonts w:ascii="PT Astra Serif" w:hAnsi="PT Astra Serif"/>
                <w:sz w:val="24"/>
                <w:szCs w:val="24"/>
              </w:rPr>
              <w:t>-</w:t>
            </w:r>
          </w:p>
        </w:tc>
        <w:tc>
          <w:tcPr>
            <w:tcW w:w="1018" w:type="pct"/>
            <w:tcBorders>
              <w:top w:val="single" w:sz="4" w:space="0" w:color="auto"/>
              <w:left w:val="single" w:sz="4" w:space="0" w:color="auto"/>
              <w:bottom w:val="single" w:sz="4" w:space="0" w:color="auto"/>
              <w:right w:val="single" w:sz="4" w:space="0" w:color="auto"/>
            </w:tcBorders>
            <w:hideMark/>
          </w:tcPr>
          <w:p w:rsidR="0048759B" w:rsidRPr="00615A3C" w:rsidRDefault="00441F3A" w:rsidP="00AE527F">
            <w:pPr>
              <w:pStyle w:val="11"/>
              <w:spacing w:line="235" w:lineRule="auto"/>
              <w:jc w:val="center"/>
              <w:rPr>
                <w:rFonts w:ascii="PT Astra Serif" w:hAnsi="PT Astra Serif"/>
                <w:sz w:val="24"/>
                <w:szCs w:val="24"/>
              </w:rPr>
            </w:pPr>
            <w:r w:rsidRPr="00615A3C">
              <w:rPr>
                <w:rFonts w:ascii="PT Astra Serif" w:hAnsi="PT Astra Serif"/>
                <w:sz w:val="24"/>
                <w:szCs w:val="24"/>
              </w:rPr>
              <w:t>9,8</w:t>
            </w:r>
          </w:p>
        </w:tc>
        <w:tc>
          <w:tcPr>
            <w:tcW w:w="363" w:type="pct"/>
            <w:tcBorders>
              <w:top w:val="single" w:sz="4" w:space="0" w:color="auto"/>
              <w:left w:val="single" w:sz="4" w:space="0" w:color="auto"/>
              <w:bottom w:val="single" w:sz="4" w:space="0" w:color="auto"/>
              <w:right w:val="single" w:sz="4" w:space="0" w:color="auto"/>
            </w:tcBorders>
            <w:hideMark/>
          </w:tcPr>
          <w:p w:rsidR="0048759B" w:rsidRPr="00615A3C" w:rsidRDefault="0048759B" w:rsidP="00AE527F">
            <w:pPr>
              <w:pStyle w:val="11"/>
              <w:spacing w:line="235" w:lineRule="auto"/>
              <w:jc w:val="center"/>
              <w:rPr>
                <w:rFonts w:ascii="PT Astra Serif" w:hAnsi="PT Astra Serif"/>
                <w:sz w:val="24"/>
                <w:szCs w:val="24"/>
              </w:rPr>
            </w:pPr>
            <w:r w:rsidRPr="00615A3C">
              <w:rPr>
                <w:rFonts w:ascii="PT Astra Serif" w:hAnsi="PT Astra Serif"/>
                <w:sz w:val="24"/>
                <w:szCs w:val="24"/>
              </w:rPr>
              <w:t>202</w:t>
            </w:r>
            <w:r w:rsidR="00253564" w:rsidRPr="00615A3C">
              <w:rPr>
                <w:rFonts w:ascii="PT Astra Serif" w:hAnsi="PT Astra Serif"/>
                <w:sz w:val="24"/>
                <w:szCs w:val="24"/>
              </w:rPr>
              <w:t>2</w:t>
            </w:r>
          </w:p>
        </w:tc>
        <w:tc>
          <w:tcPr>
            <w:tcW w:w="1455" w:type="pct"/>
            <w:vMerge w:val="restart"/>
            <w:tcBorders>
              <w:top w:val="single" w:sz="4" w:space="0" w:color="auto"/>
              <w:left w:val="single" w:sz="4" w:space="0" w:color="auto"/>
              <w:bottom w:val="single" w:sz="4" w:space="0" w:color="auto"/>
              <w:right w:val="single" w:sz="4" w:space="0" w:color="auto"/>
            </w:tcBorders>
            <w:hideMark/>
          </w:tcPr>
          <w:p w:rsidR="0048759B" w:rsidRPr="00615A3C" w:rsidRDefault="0048759B" w:rsidP="00AE527F">
            <w:pPr>
              <w:pStyle w:val="11"/>
              <w:spacing w:line="235" w:lineRule="auto"/>
              <w:rPr>
                <w:rFonts w:ascii="PT Astra Serif" w:hAnsi="PT Astra Serif"/>
                <w:spacing w:val="-4"/>
                <w:sz w:val="24"/>
                <w:szCs w:val="24"/>
              </w:rPr>
            </w:pPr>
            <w:r w:rsidRPr="00615A3C">
              <w:rPr>
                <w:rFonts w:ascii="PT Astra Serif" w:hAnsi="PT Astra Serif"/>
                <w:spacing w:val="-4"/>
                <w:sz w:val="24"/>
                <w:szCs w:val="24"/>
              </w:rPr>
              <w:t>Распоряжение Министе</w:t>
            </w:r>
            <w:r w:rsidR="005671C0" w:rsidRPr="00615A3C">
              <w:rPr>
                <w:rFonts w:ascii="PT Astra Serif" w:hAnsi="PT Astra Serif"/>
                <w:spacing w:val="-4"/>
                <w:sz w:val="24"/>
                <w:szCs w:val="24"/>
              </w:rPr>
              <w:t>рства энергетики, жилищно-комму</w:t>
            </w:r>
            <w:r w:rsidRPr="00615A3C">
              <w:rPr>
                <w:rFonts w:ascii="PT Astra Serif" w:hAnsi="PT Astra Serif"/>
                <w:spacing w:val="-4"/>
                <w:sz w:val="24"/>
                <w:szCs w:val="24"/>
              </w:rPr>
              <w:t>нального ком</w:t>
            </w:r>
            <w:r w:rsidR="00CB4D22" w:rsidRPr="00615A3C">
              <w:rPr>
                <w:rFonts w:ascii="PT Astra Serif" w:hAnsi="PT Astra Serif"/>
                <w:spacing w:val="-4"/>
                <w:sz w:val="24"/>
                <w:szCs w:val="24"/>
              </w:rPr>
              <w:t xml:space="preserve">плекса </w:t>
            </w:r>
            <w:r w:rsidRPr="00615A3C">
              <w:rPr>
                <w:rFonts w:ascii="PT Astra Serif" w:hAnsi="PT Astra Serif"/>
                <w:spacing w:val="-4"/>
                <w:sz w:val="24"/>
                <w:szCs w:val="24"/>
              </w:rPr>
              <w:t xml:space="preserve">и городской среды Ульяновской области </w:t>
            </w:r>
            <w:r w:rsidR="00BA5AB3">
              <w:rPr>
                <w:rFonts w:ascii="PT Astra Serif" w:hAnsi="PT Astra Serif"/>
                <w:spacing w:val="-4"/>
                <w:sz w:val="24"/>
                <w:szCs w:val="24"/>
              </w:rPr>
              <w:br/>
            </w:r>
            <w:r w:rsidRPr="00615A3C">
              <w:rPr>
                <w:rFonts w:ascii="PT Astra Serif" w:hAnsi="PT Astra Serif"/>
                <w:spacing w:val="-4"/>
                <w:sz w:val="24"/>
                <w:szCs w:val="24"/>
              </w:rPr>
              <w:t>от 21.04.2020 № 90-од «Об определении победителя конкурсного отбора»</w:t>
            </w:r>
          </w:p>
        </w:tc>
      </w:tr>
      <w:tr w:rsidR="00615A3C" w:rsidRPr="00615A3C" w:rsidTr="00854AEC">
        <w:trPr>
          <w:trHeight w:val="257"/>
        </w:trPr>
        <w:tc>
          <w:tcPr>
            <w:tcW w:w="1219" w:type="pct"/>
            <w:tcBorders>
              <w:top w:val="single" w:sz="4" w:space="0" w:color="auto"/>
              <w:left w:val="single" w:sz="4" w:space="0" w:color="auto"/>
              <w:bottom w:val="single" w:sz="4" w:space="0" w:color="auto"/>
              <w:right w:val="single" w:sz="4" w:space="0" w:color="auto"/>
            </w:tcBorders>
            <w:hideMark/>
          </w:tcPr>
          <w:p w:rsidR="0048759B" w:rsidRPr="00615A3C" w:rsidRDefault="0048759B" w:rsidP="00AE527F">
            <w:pPr>
              <w:pStyle w:val="11"/>
              <w:spacing w:line="235" w:lineRule="auto"/>
              <w:jc w:val="center"/>
              <w:rPr>
                <w:rFonts w:ascii="PT Astra Serif" w:hAnsi="PT Astra Serif"/>
                <w:sz w:val="24"/>
                <w:szCs w:val="24"/>
              </w:rPr>
            </w:pPr>
            <w:r w:rsidRPr="00615A3C">
              <w:rPr>
                <w:rFonts w:ascii="PT Astra Serif" w:hAnsi="PT Astra Serif"/>
                <w:sz w:val="24"/>
                <w:szCs w:val="24"/>
              </w:rPr>
              <w:t>Ульяновская СЭС</w:t>
            </w:r>
            <w:r w:rsidR="00A10E81" w:rsidRPr="00615A3C">
              <w:rPr>
                <w:rFonts w:ascii="PT Astra Serif" w:hAnsi="PT Astra Serif"/>
                <w:sz w:val="24"/>
                <w:szCs w:val="24"/>
              </w:rPr>
              <w:t>2</w:t>
            </w:r>
          </w:p>
          <w:p w:rsidR="0048759B" w:rsidRPr="00615A3C" w:rsidRDefault="0048759B" w:rsidP="00AE527F">
            <w:pPr>
              <w:pStyle w:val="11"/>
              <w:spacing w:line="235" w:lineRule="auto"/>
              <w:jc w:val="center"/>
              <w:rPr>
                <w:rFonts w:ascii="PT Astra Serif" w:hAnsi="PT Astra Serif"/>
                <w:sz w:val="24"/>
                <w:szCs w:val="24"/>
              </w:rPr>
            </w:pPr>
          </w:p>
        </w:tc>
        <w:tc>
          <w:tcPr>
            <w:tcW w:w="945" w:type="pct"/>
            <w:tcBorders>
              <w:top w:val="single" w:sz="4" w:space="0" w:color="auto"/>
              <w:left w:val="single" w:sz="4" w:space="0" w:color="auto"/>
              <w:bottom w:val="single" w:sz="4" w:space="0" w:color="auto"/>
              <w:right w:val="single" w:sz="4" w:space="0" w:color="auto"/>
            </w:tcBorders>
            <w:hideMark/>
          </w:tcPr>
          <w:p w:rsidR="0048759B" w:rsidRPr="00615A3C" w:rsidRDefault="0048759B" w:rsidP="00AE527F">
            <w:pPr>
              <w:pStyle w:val="11"/>
              <w:spacing w:line="235" w:lineRule="auto"/>
              <w:jc w:val="center"/>
              <w:rPr>
                <w:rFonts w:ascii="PT Astra Serif" w:hAnsi="PT Astra Serif"/>
                <w:sz w:val="24"/>
                <w:szCs w:val="24"/>
              </w:rPr>
            </w:pPr>
            <w:r w:rsidRPr="00615A3C">
              <w:rPr>
                <w:rFonts w:ascii="PT Astra Serif" w:hAnsi="PT Astra Serif"/>
                <w:sz w:val="24"/>
                <w:szCs w:val="24"/>
              </w:rPr>
              <w:t>-</w:t>
            </w:r>
          </w:p>
        </w:tc>
        <w:tc>
          <w:tcPr>
            <w:tcW w:w="1018" w:type="pct"/>
            <w:tcBorders>
              <w:top w:val="single" w:sz="4" w:space="0" w:color="auto"/>
              <w:left w:val="single" w:sz="4" w:space="0" w:color="auto"/>
              <w:bottom w:val="single" w:sz="4" w:space="0" w:color="auto"/>
              <w:right w:val="single" w:sz="4" w:space="0" w:color="auto"/>
            </w:tcBorders>
            <w:hideMark/>
          </w:tcPr>
          <w:p w:rsidR="0048759B" w:rsidRPr="00615A3C" w:rsidRDefault="00441F3A" w:rsidP="00AE527F">
            <w:pPr>
              <w:pStyle w:val="11"/>
              <w:spacing w:line="235" w:lineRule="auto"/>
              <w:jc w:val="center"/>
              <w:rPr>
                <w:rFonts w:ascii="PT Astra Serif" w:hAnsi="PT Astra Serif"/>
                <w:sz w:val="24"/>
                <w:szCs w:val="24"/>
              </w:rPr>
            </w:pPr>
            <w:r w:rsidRPr="00615A3C">
              <w:rPr>
                <w:rFonts w:ascii="PT Astra Serif" w:hAnsi="PT Astra Serif"/>
                <w:sz w:val="24"/>
                <w:szCs w:val="24"/>
              </w:rPr>
              <w:t>9,8</w:t>
            </w:r>
          </w:p>
        </w:tc>
        <w:tc>
          <w:tcPr>
            <w:tcW w:w="363" w:type="pct"/>
            <w:tcBorders>
              <w:top w:val="single" w:sz="4" w:space="0" w:color="auto"/>
              <w:left w:val="single" w:sz="4" w:space="0" w:color="auto"/>
              <w:bottom w:val="single" w:sz="4" w:space="0" w:color="auto"/>
              <w:right w:val="single" w:sz="4" w:space="0" w:color="auto"/>
            </w:tcBorders>
            <w:hideMark/>
          </w:tcPr>
          <w:p w:rsidR="0048759B" w:rsidRPr="00615A3C" w:rsidRDefault="0048759B" w:rsidP="00AE527F">
            <w:pPr>
              <w:pStyle w:val="11"/>
              <w:spacing w:line="235" w:lineRule="auto"/>
              <w:jc w:val="center"/>
              <w:rPr>
                <w:rFonts w:ascii="PT Astra Serif" w:hAnsi="PT Astra Serif"/>
                <w:sz w:val="24"/>
                <w:szCs w:val="24"/>
              </w:rPr>
            </w:pPr>
            <w:r w:rsidRPr="00615A3C">
              <w:rPr>
                <w:rFonts w:ascii="PT Astra Serif" w:hAnsi="PT Astra Serif"/>
                <w:sz w:val="24"/>
                <w:szCs w:val="24"/>
              </w:rPr>
              <w:t>202</w:t>
            </w:r>
            <w:r w:rsidR="00253564" w:rsidRPr="00615A3C">
              <w:rPr>
                <w:rFonts w:ascii="PT Astra Serif" w:hAnsi="PT Astra Serif"/>
                <w:sz w:val="24"/>
                <w:szCs w:val="24"/>
              </w:rPr>
              <w:t>2</w:t>
            </w:r>
          </w:p>
        </w:tc>
        <w:tc>
          <w:tcPr>
            <w:tcW w:w="1455" w:type="pct"/>
            <w:vMerge/>
            <w:tcBorders>
              <w:top w:val="single" w:sz="4" w:space="0" w:color="auto"/>
              <w:left w:val="single" w:sz="4" w:space="0" w:color="auto"/>
              <w:bottom w:val="single" w:sz="4" w:space="0" w:color="auto"/>
              <w:right w:val="single" w:sz="4" w:space="0" w:color="auto"/>
            </w:tcBorders>
            <w:vAlign w:val="center"/>
            <w:hideMark/>
          </w:tcPr>
          <w:p w:rsidR="0048759B" w:rsidRPr="00615A3C" w:rsidRDefault="0048759B" w:rsidP="00AE527F">
            <w:pPr>
              <w:spacing w:line="235" w:lineRule="auto"/>
              <w:rPr>
                <w:rFonts w:ascii="PT Astra Serif" w:hAnsi="PT Astra Serif"/>
                <w:lang w:eastAsia="ko-KR"/>
              </w:rPr>
            </w:pPr>
          </w:p>
        </w:tc>
      </w:tr>
      <w:tr w:rsidR="00615A3C" w:rsidRPr="00615A3C" w:rsidTr="00895C98">
        <w:trPr>
          <w:trHeight w:val="272"/>
        </w:trPr>
        <w:tc>
          <w:tcPr>
            <w:tcW w:w="2164" w:type="pct"/>
            <w:gridSpan w:val="2"/>
            <w:tcBorders>
              <w:top w:val="single" w:sz="4" w:space="0" w:color="auto"/>
              <w:left w:val="single" w:sz="4" w:space="0" w:color="auto"/>
              <w:bottom w:val="single" w:sz="4" w:space="0" w:color="auto"/>
              <w:right w:val="single" w:sz="4" w:space="0" w:color="auto"/>
            </w:tcBorders>
            <w:hideMark/>
          </w:tcPr>
          <w:p w:rsidR="0048759B" w:rsidRPr="00615A3C" w:rsidRDefault="0048759B" w:rsidP="00AE527F">
            <w:pPr>
              <w:pStyle w:val="11"/>
              <w:spacing w:line="235" w:lineRule="auto"/>
              <w:rPr>
                <w:rFonts w:ascii="PT Astra Serif" w:hAnsi="PT Astra Serif"/>
                <w:b/>
                <w:sz w:val="24"/>
                <w:szCs w:val="24"/>
              </w:rPr>
            </w:pPr>
            <w:r w:rsidRPr="00615A3C">
              <w:rPr>
                <w:rFonts w:ascii="PT Astra Serif" w:hAnsi="PT Astra Serif"/>
                <w:b/>
                <w:sz w:val="24"/>
                <w:szCs w:val="24"/>
              </w:rPr>
              <w:t>Всего</w:t>
            </w:r>
          </w:p>
        </w:tc>
        <w:tc>
          <w:tcPr>
            <w:tcW w:w="1018" w:type="pct"/>
            <w:tcBorders>
              <w:top w:val="single" w:sz="4" w:space="0" w:color="auto"/>
              <w:left w:val="single" w:sz="4" w:space="0" w:color="auto"/>
              <w:bottom w:val="single" w:sz="4" w:space="0" w:color="auto"/>
              <w:right w:val="single" w:sz="4" w:space="0" w:color="auto"/>
            </w:tcBorders>
            <w:hideMark/>
          </w:tcPr>
          <w:p w:rsidR="0048759B" w:rsidRPr="00615A3C" w:rsidRDefault="0048759B" w:rsidP="00AE527F">
            <w:pPr>
              <w:pStyle w:val="11"/>
              <w:spacing w:line="235" w:lineRule="auto"/>
              <w:jc w:val="center"/>
              <w:rPr>
                <w:rFonts w:ascii="PT Astra Serif" w:hAnsi="PT Astra Serif"/>
                <w:b/>
                <w:sz w:val="24"/>
                <w:szCs w:val="24"/>
              </w:rPr>
            </w:pPr>
            <w:r w:rsidRPr="00615A3C">
              <w:rPr>
                <w:rFonts w:ascii="PT Astra Serif" w:hAnsi="PT Astra Serif"/>
                <w:b/>
                <w:sz w:val="24"/>
                <w:szCs w:val="24"/>
              </w:rPr>
              <w:t>19,6</w:t>
            </w:r>
          </w:p>
        </w:tc>
        <w:tc>
          <w:tcPr>
            <w:tcW w:w="363" w:type="pct"/>
            <w:tcBorders>
              <w:top w:val="single" w:sz="4" w:space="0" w:color="auto"/>
              <w:left w:val="single" w:sz="4" w:space="0" w:color="auto"/>
              <w:bottom w:val="single" w:sz="4" w:space="0" w:color="auto"/>
              <w:right w:val="single" w:sz="4" w:space="0" w:color="auto"/>
            </w:tcBorders>
          </w:tcPr>
          <w:p w:rsidR="0048759B" w:rsidRPr="00615A3C" w:rsidRDefault="0048759B" w:rsidP="00AE527F">
            <w:pPr>
              <w:pStyle w:val="11"/>
              <w:spacing w:line="235" w:lineRule="auto"/>
              <w:rPr>
                <w:rFonts w:ascii="PT Astra Serif" w:hAnsi="PT Astra Serif"/>
                <w:sz w:val="24"/>
                <w:szCs w:val="24"/>
              </w:rPr>
            </w:pPr>
          </w:p>
        </w:tc>
        <w:tc>
          <w:tcPr>
            <w:tcW w:w="1455" w:type="pct"/>
            <w:tcBorders>
              <w:top w:val="single" w:sz="4" w:space="0" w:color="auto"/>
              <w:left w:val="single" w:sz="4" w:space="0" w:color="auto"/>
              <w:bottom w:val="single" w:sz="4" w:space="0" w:color="auto"/>
              <w:right w:val="single" w:sz="4" w:space="0" w:color="auto"/>
            </w:tcBorders>
          </w:tcPr>
          <w:p w:rsidR="0048759B" w:rsidRPr="00615A3C" w:rsidRDefault="0048759B" w:rsidP="00AE527F">
            <w:pPr>
              <w:pStyle w:val="11"/>
              <w:spacing w:line="235" w:lineRule="auto"/>
              <w:rPr>
                <w:rFonts w:ascii="PT Astra Serif" w:hAnsi="PT Astra Serif"/>
                <w:sz w:val="24"/>
                <w:szCs w:val="24"/>
              </w:rPr>
            </w:pPr>
          </w:p>
        </w:tc>
      </w:tr>
    </w:tbl>
    <w:p w:rsidR="0048759B" w:rsidRPr="00615A3C" w:rsidRDefault="0048759B" w:rsidP="00AE527F">
      <w:pPr>
        <w:pStyle w:val="11"/>
        <w:suppressAutoHyphens/>
        <w:spacing w:line="235" w:lineRule="auto"/>
        <w:ind w:firstLine="709"/>
        <w:rPr>
          <w:rFonts w:ascii="PT Astra Serif" w:hAnsi="PT Astra Serif"/>
          <w:sz w:val="26"/>
          <w:szCs w:val="26"/>
        </w:rPr>
      </w:pPr>
    </w:p>
    <w:p w:rsidR="007A2CF7" w:rsidRPr="00615A3C" w:rsidRDefault="0008545E" w:rsidP="00AE527F">
      <w:pPr>
        <w:tabs>
          <w:tab w:val="left" w:pos="360"/>
        </w:tabs>
        <w:suppressAutoHyphens/>
        <w:spacing w:line="235" w:lineRule="auto"/>
        <w:jc w:val="center"/>
        <w:rPr>
          <w:rFonts w:ascii="PT Astra Serif" w:hAnsi="PT Astra Serif"/>
          <w:sz w:val="28"/>
          <w:szCs w:val="28"/>
        </w:rPr>
      </w:pPr>
      <w:r w:rsidRPr="00615A3C">
        <w:rPr>
          <w:rFonts w:ascii="PT Astra Serif" w:hAnsi="PT Astra Serif"/>
          <w:sz w:val="28"/>
          <w:szCs w:val="28"/>
        </w:rPr>
        <w:t>4.4</w:t>
      </w:r>
      <w:r w:rsidR="001D0276" w:rsidRPr="00615A3C">
        <w:rPr>
          <w:rFonts w:ascii="PT Astra Serif" w:hAnsi="PT Astra Serif"/>
          <w:sz w:val="28"/>
          <w:szCs w:val="28"/>
        </w:rPr>
        <w:t>. Перечень планируемых</w:t>
      </w:r>
      <w:r w:rsidR="007A2CF7" w:rsidRPr="00615A3C">
        <w:rPr>
          <w:rFonts w:ascii="PT Astra Serif" w:hAnsi="PT Astra Serif"/>
          <w:sz w:val="28"/>
          <w:szCs w:val="28"/>
        </w:rPr>
        <w:t xml:space="preserve"> ктехнологическому присоединению </w:t>
      </w:r>
    </w:p>
    <w:p w:rsidR="001D0276" w:rsidRPr="00615A3C" w:rsidRDefault="007A2CF7" w:rsidP="00AE527F">
      <w:pPr>
        <w:tabs>
          <w:tab w:val="left" w:pos="360"/>
        </w:tabs>
        <w:suppressAutoHyphens/>
        <w:spacing w:line="235" w:lineRule="auto"/>
        <w:jc w:val="center"/>
        <w:rPr>
          <w:rFonts w:ascii="PT Astra Serif" w:hAnsi="PT Astra Serif"/>
          <w:sz w:val="28"/>
          <w:szCs w:val="28"/>
        </w:rPr>
      </w:pPr>
      <w:r w:rsidRPr="00615A3C">
        <w:rPr>
          <w:rFonts w:ascii="PT Astra Serif" w:hAnsi="PT Astra Serif"/>
          <w:sz w:val="28"/>
          <w:szCs w:val="28"/>
        </w:rPr>
        <w:t xml:space="preserve">к электрическим сетям энергопринимающих устройств новых потребителей </w:t>
      </w:r>
      <w:r w:rsidR="001D0276" w:rsidRPr="00615A3C">
        <w:rPr>
          <w:rFonts w:ascii="PT Astra Serif" w:hAnsi="PT Astra Serif"/>
          <w:sz w:val="28"/>
          <w:szCs w:val="28"/>
        </w:rPr>
        <w:t xml:space="preserve">энергосистемыУльяновской области мощностью </w:t>
      </w:r>
      <w:r w:rsidRPr="00615A3C">
        <w:rPr>
          <w:rFonts w:ascii="PT Astra Serif" w:hAnsi="PT Astra Serif"/>
          <w:sz w:val="28"/>
          <w:szCs w:val="28"/>
        </w:rPr>
        <w:t>10</w:t>
      </w:r>
      <w:r w:rsidR="001D0276" w:rsidRPr="00615A3C">
        <w:rPr>
          <w:rFonts w:ascii="PT Astra Serif" w:hAnsi="PT Astra Serif"/>
          <w:sz w:val="28"/>
          <w:szCs w:val="28"/>
        </w:rPr>
        <w:t xml:space="preserve"> МВт и более</w:t>
      </w:r>
    </w:p>
    <w:p w:rsidR="00D63CAA" w:rsidRPr="00615A3C" w:rsidRDefault="002835F3" w:rsidP="00AE527F">
      <w:pPr>
        <w:tabs>
          <w:tab w:val="left" w:pos="0"/>
        </w:tabs>
        <w:suppressAutoHyphens/>
        <w:spacing w:line="235" w:lineRule="auto"/>
        <w:jc w:val="both"/>
        <w:rPr>
          <w:rFonts w:ascii="PT Astra Serif" w:hAnsi="PT Astra Serif"/>
          <w:sz w:val="26"/>
          <w:szCs w:val="26"/>
        </w:rPr>
      </w:pPr>
      <w:r w:rsidRPr="00615A3C">
        <w:rPr>
          <w:rFonts w:ascii="PT Astra Serif" w:hAnsi="PT Astra Serif"/>
          <w:sz w:val="28"/>
          <w:szCs w:val="28"/>
        </w:rPr>
        <w:tab/>
      </w:r>
    </w:p>
    <w:p w:rsidR="00854AEC" w:rsidRPr="00615A3C" w:rsidRDefault="002835F3" w:rsidP="00AE527F">
      <w:pPr>
        <w:tabs>
          <w:tab w:val="left" w:pos="0"/>
        </w:tabs>
        <w:suppressAutoHyphens/>
        <w:spacing w:line="235" w:lineRule="auto"/>
        <w:ind w:firstLine="709"/>
        <w:jc w:val="both"/>
        <w:rPr>
          <w:rFonts w:ascii="PT Astra Serif" w:hAnsi="PT Astra Serif"/>
          <w:sz w:val="28"/>
          <w:szCs w:val="28"/>
        </w:rPr>
      </w:pPr>
      <w:r w:rsidRPr="00615A3C">
        <w:rPr>
          <w:rFonts w:ascii="PT Astra Serif" w:hAnsi="PT Astra Serif"/>
          <w:sz w:val="28"/>
          <w:szCs w:val="28"/>
        </w:rPr>
        <w:t xml:space="preserve">Информация о планируемых к технологическому присоединению </w:t>
      </w:r>
      <w:r w:rsidR="0010449F" w:rsidRPr="00615A3C">
        <w:rPr>
          <w:rFonts w:ascii="PT Astra Serif" w:hAnsi="PT Astra Serif"/>
          <w:sz w:val="28"/>
          <w:szCs w:val="28"/>
        </w:rPr>
        <w:br/>
      </w:r>
      <w:r w:rsidRPr="00615A3C">
        <w:rPr>
          <w:rFonts w:ascii="PT Astra Serif" w:hAnsi="PT Astra Serif"/>
          <w:sz w:val="28"/>
          <w:szCs w:val="28"/>
        </w:rPr>
        <w:t xml:space="preserve">к электрическим сетям энергопринимающих устройств новых потребителей энергосистемы Ульяновской области мощностью 10 МВт и более представлена в таблице </w:t>
      </w:r>
      <w:r w:rsidR="005A1547" w:rsidRPr="00615A3C">
        <w:rPr>
          <w:rFonts w:ascii="PT Astra Serif" w:hAnsi="PT Astra Serif"/>
          <w:sz w:val="28"/>
          <w:szCs w:val="28"/>
        </w:rPr>
        <w:t>20</w:t>
      </w:r>
      <w:r w:rsidRPr="00615A3C">
        <w:rPr>
          <w:rFonts w:ascii="PT Astra Serif" w:hAnsi="PT Astra Serif"/>
          <w:sz w:val="28"/>
          <w:szCs w:val="28"/>
        </w:rPr>
        <w:t>.</w:t>
      </w:r>
    </w:p>
    <w:p w:rsidR="009C2523" w:rsidRPr="00615A3C" w:rsidRDefault="009C2523" w:rsidP="00AE527F">
      <w:pPr>
        <w:tabs>
          <w:tab w:val="left" w:pos="0"/>
        </w:tabs>
        <w:suppressAutoHyphens/>
        <w:spacing w:line="235" w:lineRule="auto"/>
        <w:jc w:val="both"/>
        <w:rPr>
          <w:rFonts w:ascii="PT Astra Serif" w:hAnsi="PT Astra Serif"/>
          <w:szCs w:val="28"/>
        </w:rPr>
      </w:pPr>
    </w:p>
    <w:p w:rsidR="002835F3" w:rsidRPr="00615A3C" w:rsidRDefault="002835F3" w:rsidP="00AE527F">
      <w:pPr>
        <w:pStyle w:val="11"/>
        <w:spacing w:line="235" w:lineRule="auto"/>
        <w:jc w:val="right"/>
        <w:rPr>
          <w:rFonts w:ascii="PT Astra Serif" w:hAnsi="PT Astra Serif"/>
          <w:szCs w:val="28"/>
        </w:rPr>
      </w:pPr>
      <w:r w:rsidRPr="00615A3C">
        <w:rPr>
          <w:rFonts w:ascii="PT Astra Serif" w:hAnsi="PT Astra Serif"/>
          <w:szCs w:val="28"/>
        </w:rPr>
        <w:t xml:space="preserve">Таблица </w:t>
      </w:r>
      <w:r w:rsidR="005A1547" w:rsidRPr="00615A3C">
        <w:rPr>
          <w:rFonts w:ascii="PT Astra Serif" w:hAnsi="PT Astra Serif"/>
          <w:szCs w:val="28"/>
        </w:rPr>
        <w:t>20</w:t>
      </w:r>
    </w:p>
    <w:p w:rsidR="002835F3" w:rsidRPr="00615A3C" w:rsidRDefault="002835F3" w:rsidP="00AE527F">
      <w:pPr>
        <w:tabs>
          <w:tab w:val="left" w:pos="360"/>
        </w:tabs>
        <w:suppressAutoHyphens/>
        <w:spacing w:line="235" w:lineRule="auto"/>
        <w:ind w:firstLine="709"/>
        <w:jc w:val="both"/>
        <w:rPr>
          <w:rFonts w:ascii="PT Astra Serif" w:hAnsi="PT Astra Serif"/>
          <w:spacing w:val="-4"/>
          <w:sz w:val="28"/>
          <w:szCs w:val="28"/>
        </w:rPr>
      </w:pP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843"/>
        <w:gridCol w:w="1276"/>
        <w:gridCol w:w="850"/>
        <w:gridCol w:w="3828"/>
        <w:gridCol w:w="1848"/>
      </w:tblGrid>
      <w:tr w:rsidR="00615A3C" w:rsidRPr="00615A3C" w:rsidTr="00D63CAA">
        <w:trPr>
          <w:trHeight w:val="591"/>
        </w:trPr>
        <w:tc>
          <w:tcPr>
            <w:tcW w:w="1843" w:type="dxa"/>
            <w:tcBorders>
              <w:top w:val="single" w:sz="4" w:space="0" w:color="auto"/>
              <w:left w:val="single" w:sz="4" w:space="0" w:color="auto"/>
              <w:bottom w:val="single" w:sz="4" w:space="0" w:color="auto"/>
              <w:right w:val="single" w:sz="4" w:space="0" w:color="auto"/>
            </w:tcBorders>
            <w:noWrap/>
            <w:vAlign w:val="center"/>
            <w:hideMark/>
          </w:tcPr>
          <w:p w:rsidR="002835F3" w:rsidRPr="00615A3C" w:rsidRDefault="002835F3" w:rsidP="00AE527F">
            <w:pPr>
              <w:spacing w:line="235" w:lineRule="auto"/>
              <w:jc w:val="center"/>
              <w:rPr>
                <w:rFonts w:ascii="PT Astra Serif" w:hAnsi="PT Astra Serif"/>
              </w:rPr>
            </w:pPr>
            <w:r w:rsidRPr="00615A3C">
              <w:rPr>
                <w:rFonts w:ascii="PT Astra Serif" w:hAnsi="PT Astra Serif"/>
              </w:rPr>
              <w:t>Наименование</w:t>
            </w:r>
          </w:p>
          <w:p w:rsidR="002835F3" w:rsidRPr="00615A3C" w:rsidRDefault="002835F3" w:rsidP="00AE527F">
            <w:pPr>
              <w:spacing w:line="235" w:lineRule="auto"/>
              <w:jc w:val="center"/>
              <w:rPr>
                <w:rFonts w:ascii="PT Astra Serif" w:hAnsi="PT Astra Serif"/>
              </w:rPr>
            </w:pPr>
            <w:r w:rsidRPr="00615A3C">
              <w:rPr>
                <w:rFonts w:ascii="PT Astra Serif" w:hAnsi="PT Astra Serif"/>
              </w:rPr>
              <w:t>потребителя</w:t>
            </w:r>
          </w:p>
        </w:tc>
        <w:tc>
          <w:tcPr>
            <w:tcW w:w="1276" w:type="dxa"/>
            <w:tcBorders>
              <w:top w:val="single" w:sz="4" w:space="0" w:color="auto"/>
              <w:left w:val="single" w:sz="4" w:space="0" w:color="auto"/>
              <w:bottom w:val="single" w:sz="4" w:space="0" w:color="auto"/>
              <w:right w:val="single" w:sz="4" w:space="0" w:color="auto"/>
            </w:tcBorders>
            <w:vAlign w:val="center"/>
            <w:hideMark/>
          </w:tcPr>
          <w:p w:rsidR="002835F3" w:rsidRPr="00615A3C" w:rsidRDefault="002835F3" w:rsidP="00AE527F">
            <w:pPr>
              <w:spacing w:line="235" w:lineRule="auto"/>
              <w:ind w:right="-183" w:hanging="108"/>
              <w:jc w:val="center"/>
              <w:rPr>
                <w:rFonts w:ascii="PT Astra Serif" w:hAnsi="PT Astra Serif"/>
              </w:rPr>
            </w:pPr>
            <w:r w:rsidRPr="00615A3C">
              <w:rPr>
                <w:rFonts w:ascii="PT Astra Serif" w:hAnsi="PT Astra Serif"/>
              </w:rPr>
              <w:t>Мощность, МВт</w:t>
            </w:r>
          </w:p>
        </w:tc>
        <w:tc>
          <w:tcPr>
            <w:tcW w:w="850" w:type="dxa"/>
            <w:tcBorders>
              <w:top w:val="single" w:sz="4" w:space="0" w:color="auto"/>
              <w:left w:val="single" w:sz="4" w:space="0" w:color="auto"/>
              <w:bottom w:val="single" w:sz="4" w:space="0" w:color="auto"/>
              <w:right w:val="single" w:sz="4" w:space="0" w:color="auto"/>
            </w:tcBorders>
            <w:vAlign w:val="center"/>
            <w:hideMark/>
          </w:tcPr>
          <w:p w:rsidR="002835F3" w:rsidRPr="00615A3C" w:rsidRDefault="002835F3" w:rsidP="00AE527F">
            <w:pPr>
              <w:spacing w:line="235" w:lineRule="auto"/>
              <w:jc w:val="center"/>
              <w:rPr>
                <w:rFonts w:ascii="PT Astra Serif" w:hAnsi="PT Astra Serif"/>
              </w:rPr>
            </w:pPr>
            <w:r w:rsidRPr="00615A3C">
              <w:rPr>
                <w:rFonts w:ascii="PT Astra Serif" w:hAnsi="PT Astra Serif"/>
              </w:rPr>
              <w:t>Год ввода</w:t>
            </w:r>
          </w:p>
        </w:tc>
        <w:tc>
          <w:tcPr>
            <w:tcW w:w="3828" w:type="dxa"/>
            <w:tcBorders>
              <w:top w:val="single" w:sz="4" w:space="0" w:color="auto"/>
              <w:left w:val="single" w:sz="4" w:space="0" w:color="auto"/>
              <w:bottom w:val="single" w:sz="4" w:space="0" w:color="auto"/>
              <w:right w:val="single" w:sz="4" w:space="0" w:color="auto"/>
            </w:tcBorders>
            <w:vAlign w:val="center"/>
            <w:hideMark/>
          </w:tcPr>
          <w:p w:rsidR="002835F3" w:rsidRPr="00615A3C" w:rsidRDefault="002835F3" w:rsidP="00AE527F">
            <w:pPr>
              <w:spacing w:line="235" w:lineRule="auto"/>
              <w:jc w:val="center"/>
              <w:rPr>
                <w:rFonts w:ascii="PT Astra Serif" w:hAnsi="PT Astra Serif"/>
              </w:rPr>
            </w:pPr>
            <w:r w:rsidRPr="00615A3C">
              <w:rPr>
                <w:rFonts w:ascii="PT Astra Serif" w:hAnsi="PT Astra Serif"/>
              </w:rPr>
              <w:t xml:space="preserve">Источник </w:t>
            </w:r>
          </w:p>
          <w:p w:rsidR="002835F3" w:rsidRPr="00615A3C" w:rsidRDefault="002835F3" w:rsidP="00AE527F">
            <w:pPr>
              <w:spacing w:line="235" w:lineRule="auto"/>
              <w:jc w:val="center"/>
              <w:rPr>
                <w:rFonts w:ascii="PT Astra Serif" w:hAnsi="PT Astra Serif"/>
              </w:rPr>
            </w:pPr>
            <w:r w:rsidRPr="00615A3C">
              <w:rPr>
                <w:rFonts w:ascii="PT Astra Serif" w:hAnsi="PT Astra Serif"/>
              </w:rPr>
              <w:t>информации</w:t>
            </w:r>
          </w:p>
        </w:tc>
        <w:tc>
          <w:tcPr>
            <w:tcW w:w="1848" w:type="dxa"/>
            <w:tcBorders>
              <w:top w:val="single" w:sz="4" w:space="0" w:color="auto"/>
              <w:left w:val="single" w:sz="4" w:space="0" w:color="auto"/>
              <w:bottom w:val="single" w:sz="4" w:space="0" w:color="auto"/>
              <w:right w:val="single" w:sz="4" w:space="0" w:color="auto"/>
            </w:tcBorders>
            <w:hideMark/>
          </w:tcPr>
          <w:p w:rsidR="002835F3" w:rsidRPr="00615A3C" w:rsidRDefault="002835F3" w:rsidP="00AE527F">
            <w:pPr>
              <w:spacing w:line="235" w:lineRule="auto"/>
              <w:jc w:val="center"/>
              <w:rPr>
                <w:rFonts w:ascii="PT Astra Serif" w:hAnsi="PT Astra Serif"/>
              </w:rPr>
            </w:pPr>
            <w:r w:rsidRPr="00615A3C">
              <w:rPr>
                <w:rFonts w:ascii="PT Astra Serif" w:hAnsi="PT Astra Serif"/>
              </w:rPr>
              <w:t xml:space="preserve">Наименование </w:t>
            </w:r>
          </w:p>
          <w:p w:rsidR="002835F3" w:rsidRPr="00615A3C" w:rsidRDefault="002835F3" w:rsidP="00AE527F">
            <w:pPr>
              <w:spacing w:line="235" w:lineRule="auto"/>
              <w:jc w:val="center"/>
              <w:rPr>
                <w:rFonts w:ascii="PT Astra Serif" w:hAnsi="PT Astra Serif"/>
              </w:rPr>
            </w:pPr>
            <w:r w:rsidRPr="00615A3C">
              <w:rPr>
                <w:rFonts w:ascii="PT Astra Serif" w:hAnsi="PT Astra Serif"/>
              </w:rPr>
              <w:t>центра питания</w:t>
            </w:r>
          </w:p>
        </w:tc>
      </w:tr>
      <w:tr w:rsidR="00615A3C" w:rsidRPr="00615A3C" w:rsidTr="002835F3">
        <w:tc>
          <w:tcPr>
            <w:tcW w:w="9645" w:type="dxa"/>
            <w:gridSpan w:val="5"/>
            <w:tcBorders>
              <w:top w:val="single" w:sz="4" w:space="0" w:color="auto"/>
              <w:left w:val="single" w:sz="4" w:space="0" w:color="auto"/>
              <w:bottom w:val="single" w:sz="4" w:space="0" w:color="auto"/>
              <w:right w:val="single" w:sz="4" w:space="0" w:color="auto"/>
            </w:tcBorders>
            <w:noWrap/>
            <w:vAlign w:val="bottom"/>
            <w:hideMark/>
          </w:tcPr>
          <w:p w:rsidR="002835F3" w:rsidRPr="00615A3C" w:rsidRDefault="002835F3" w:rsidP="00AE527F">
            <w:pPr>
              <w:spacing w:line="235" w:lineRule="auto"/>
              <w:jc w:val="center"/>
              <w:rPr>
                <w:rFonts w:ascii="PT Astra Serif" w:hAnsi="PT Astra Serif"/>
                <w:bCs/>
              </w:rPr>
            </w:pPr>
            <w:r w:rsidRPr="00615A3C">
              <w:rPr>
                <w:rFonts w:ascii="PT Astra Serif" w:hAnsi="PT Astra Serif"/>
                <w:bCs/>
              </w:rPr>
              <w:t>Более 10 МВт</w:t>
            </w:r>
          </w:p>
        </w:tc>
      </w:tr>
      <w:tr w:rsidR="002835F3" w:rsidRPr="00615A3C" w:rsidTr="00D63CAA">
        <w:tc>
          <w:tcPr>
            <w:tcW w:w="1843" w:type="dxa"/>
            <w:tcBorders>
              <w:top w:val="single" w:sz="4" w:space="0" w:color="auto"/>
              <w:left w:val="single" w:sz="4" w:space="0" w:color="auto"/>
              <w:bottom w:val="single" w:sz="4" w:space="0" w:color="auto"/>
              <w:right w:val="single" w:sz="4" w:space="0" w:color="auto"/>
            </w:tcBorders>
            <w:noWrap/>
            <w:hideMark/>
          </w:tcPr>
          <w:p w:rsidR="002835F3" w:rsidRPr="00615A3C" w:rsidRDefault="002835F3" w:rsidP="00AE527F">
            <w:pPr>
              <w:spacing w:line="235" w:lineRule="auto"/>
              <w:jc w:val="center"/>
              <w:rPr>
                <w:rFonts w:ascii="PT Astra Serif" w:hAnsi="PT Astra Serif"/>
              </w:rPr>
            </w:pPr>
            <w:r w:rsidRPr="00615A3C">
              <w:rPr>
                <w:rFonts w:ascii="PT Astra Serif" w:hAnsi="PT Astra Serif"/>
              </w:rPr>
              <w:t>ООО «РУСОКСО»</w:t>
            </w:r>
          </w:p>
        </w:tc>
        <w:tc>
          <w:tcPr>
            <w:tcW w:w="1276" w:type="dxa"/>
            <w:tcBorders>
              <w:top w:val="single" w:sz="4" w:space="0" w:color="auto"/>
              <w:left w:val="single" w:sz="4" w:space="0" w:color="auto"/>
              <w:bottom w:val="single" w:sz="4" w:space="0" w:color="auto"/>
              <w:right w:val="single" w:sz="4" w:space="0" w:color="auto"/>
            </w:tcBorders>
            <w:noWrap/>
            <w:hideMark/>
          </w:tcPr>
          <w:p w:rsidR="002835F3" w:rsidRPr="00615A3C" w:rsidRDefault="002835F3" w:rsidP="00AE527F">
            <w:pPr>
              <w:spacing w:line="235" w:lineRule="auto"/>
              <w:jc w:val="center"/>
              <w:rPr>
                <w:rFonts w:ascii="PT Astra Serif" w:hAnsi="PT Astra Serif"/>
              </w:rPr>
            </w:pPr>
            <w:r w:rsidRPr="00615A3C">
              <w:rPr>
                <w:rFonts w:ascii="PT Astra Serif" w:hAnsi="PT Astra Serif"/>
              </w:rPr>
              <w:t>13</w:t>
            </w:r>
          </w:p>
        </w:tc>
        <w:tc>
          <w:tcPr>
            <w:tcW w:w="850" w:type="dxa"/>
            <w:tcBorders>
              <w:top w:val="single" w:sz="4" w:space="0" w:color="auto"/>
              <w:left w:val="single" w:sz="4" w:space="0" w:color="auto"/>
              <w:bottom w:val="single" w:sz="4" w:space="0" w:color="auto"/>
              <w:right w:val="single" w:sz="4" w:space="0" w:color="auto"/>
            </w:tcBorders>
            <w:hideMark/>
          </w:tcPr>
          <w:p w:rsidR="002835F3" w:rsidRPr="00615A3C" w:rsidRDefault="002835F3" w:rsidP="00AE527F">
            <w:pPr>
              <w:spacing w:line="235" w:lineRule="auto"/>
              <w:jc w:val="center"/>
              <w:rPr>
                <w:rFonts w:ascii="PT Astra Serif" w:hAnsi="PT Astra Serif"/>
              </w:rPr>
            </w:pPr>
            <w:r w:rsidRPr="00615A3C">
              <w:rPr>
                <w:rFonts w:ascii="PT Astra Serif" w:hAnsi="PT Astra Serif"/>
              </w:rPr>
              <w:t>2023</w:t>
            </w:r>
          </w:p>
        </w:tc>
        <w:tc>
          <w:tcPr>
            <w:tcW w:w="3828" w:type="dxa"/>
            <w:tcBorders>
              <w:top w:val="single" w:sz="4" w:space="0" w:color="auto"/>
              <w:left w:val="single" w:sz="4" w:space="0" w:color="auto"/>
              <w:bottom w:val="single" w:sz="4" w:space="0" w:color="auto"/>
              <w:right w:val="single" w:sz="4" w:space="0" w:color="auto"/>
            </w:tcBorders>
            <w:hideMark/>
          </w:tcPr>
          <w:p w:rsidR="002835F3" w:rsidRPr="00615A3C" w:rsidRDefault="00AF6DE8" w:rsidP="00BA5AB3">
            <w:pPr>
              <w:spacing w:line="235" w:lineRule="auto"/>
              <w:jc w:val="both"/>
              <w:rPr>
                <w:rFonts w:ascii="PT Astra Serif" w:hAnsi="PT Astra Serif"/>
              </w:rPr>
            </w:pPr>
            <w:r w:rsidRPr="00615A3C">
              <w:rPr>
                <w:rFonts w:ascii="PT Astra Serif" w:hAnsi="PT Astra Serif"/>
              </w:rPr>
              <w:t xml:space="preserve">Утверждённые технические условияна технологическое присоединение к электрическим сетям </w:t>
            </w:r>
            <w:r w:rsidR="00BA5AB3">
              <w:rPr>
                <w:rFonts w:ascii="PT Astra Serif" w:hAnsi="PT Astra Serif"/>
              </w:rPr>
              <w:br/>
            </w:r>
            <w:r w:rsidRPr="00615A3C">
              <w:rPr>
                <w:rFonts w:ascii="PT Astra Serif" w:hAnsi="PT Astra Serif"/>
              </w:rPr>
              <w:t xml:space="preserve">АО «Авиастар-ОПЭ» энергопринимающих устройств ООО РУСОКСО» </w:t>
            </w:r>
            <w:r w:rsidR="00895C98" w:rsidRPr="00615A3C">
              <w:rPr>
                <w:rFonts w:ascii="PT Astra Serif" w:hAnsi="PT Astra Serif"/>
              </w:rPr>
              <w:t>о</w:t>
            </w:r>
            <w:r w:rsidRPr="00615A3C">
              <w:rPr>
                <w:rFonts w:ascii="PT Astra Serif" w:hAnsi="PT Astra Serif"/>
              </w:rPr>
              <w:t>т</w:t>
            </w:r>
            <w:r w:rsidR="00370E7C" w:rsidRPr="00615A3C">
              <w:rPr>
                <w:rFonts w:ascii="PT Astra Serif" w:hAnsi="PT Astra Serif"/>
              </w:rPr>
              <w:t>08.09.2020</w:t>
            </w:r>
            <w:r w:rsidR="00BA5AB3">
              <w:rPr>
                <w:rFonts w:ascii="PT Astra Serif" w:hAnsi="PT Astra Serif"/>
              </w:rPr>
              <w:br/>
            </w:r>
            <w:r w:rsidR="00BC0F95" w:rsidRPr="00615A3C">
              <w:rPr>
                <w:rFonts w:ascii="PT Astra Serif" w:hAnsi="PT Astra Serif"/>
              </w:rPr>
              <w:t>№ 181/616</w:t>
            </w:r>
          </w:p>
        </w:tc>
        <w:tc>
          <w:tcPr>
            <w:tcW w:w="1848" w:type="dxa"/>
            <w:tcBorders>
              <w:top w:val="single" w:sz="4" w:space="0" w:color="auto"/>
              <w:left w:val="single" w:sz="4" w:space="0" w:color="auto"/>
              <w:bottom w:val="single" w:sz="4" w:space="0" w:color="auto"/>
              <w:right w:val="single" w:sz="4" w:space="0" w:color="auto"/>
            </w:tcBorders>
            <w:hideMark/>
          </w:tcPr>
          <w:p w:rsidR="002835F3" w:rsidRPr="00615A3C" w:rsidRDefault="002835F3" w:rsidP="00AE527F">
            <w:pPr>
              <w:spacing w:line="235" w:lineRule="auto"/>
              <w:jc w:val="center"/>
              <w:rPr>
                <w:rFonts w:ascii="PT Astra Serif" w:hAnsi="PT Astra Serif"/>
              </w:rPr>
            </w:pPr>
            <w:r w:rsidRPr="00615A3C">
              <w:rPr>
                <w:rFonts w:ascii="PT Astra Serif" w:hAnsi="PT Astra Serif"/>
              </w:rPr>
              <w:t>Ульяновская ТЭЦ-2</w:t>
            </w:r>
          </w:p>
        </w:tc>
      </w:tr>
    </w:tbl>
    <w:p w:rsidR="00D63CAA" w:rsidRDefault="00D63CAA" w:rsidP="00AE527F">
      <w:pPr>
        <w:tabs>
          <w:tab w:val="left" w:pos="360"/>
        </w:tabs>
        <w:spacing w:line="235" w:lineRule="auto"/>
        <w:jc w:val="center"/>
        <w:rPr>
          <w:rFonts w:ascii="PT Astra Serif" w:hAnsi="PT Astra Serif"/>
          <w:sz w:val="28"/>
          <w:szCs w:val="28"/>
        </w:rPr>
      </w:pPr>
    </w:p>
    <w:p w:rsidR="00BA5AB3" w:rsidRDefault="00BA5AB3" w:rsidP="00AE527F">
      <w:pPr>
        <w:tabs>
          <w:tab w:val="left" w:pos="360"/>
        </w:tabs>
        <w:spacing w:line="235" w:lineRule="auto"/>
        <w:jc w:val="center"/>
        <w:rPr>
          <w:rFonts w:ascii="PT Astra Serif" w:hAnsi="PT Astra Serif"/>
          <w:sz w:val="28"/>
          <w:szCs w:val="28"/>
        </w:rPr>
      </w:pPr>
    </w:p>
    <w:p w:rsidR="00BA5AB3" w:rsidRPr="00615A3C" w:rsidRDefault="00BA5AB3" w:rsidP="00AE527F">
      <w:pPr>
        <w:tabs>
          <w:tab w:val="left" w:pos="360"/>
        </w:tabs>
        <w:spacing w:line="235" w:lineRule="auto"/>
        <w:jc w:val="center"/>
        <w:rPr>
          <w:rFonts w:ascii="PT Astra Serif" w:hAnsi="PT Astra Serif"/>
          <w:sz w:val="28"/>
          <w:szCs w:val="28"/>
        </w:rPr>
      </w:pPr>
    </w:p>
    <w:p w:rsidR="007E4A9F" w:rsidRPr="00615A3C" w:rsidRDefault="00BB409B" w:rsidP="00AE527F">
      <w:pPr>
        <w:tabs>
          <w:tab w:val="left" w:pos="360"/>
        </w:tabs>
        <w:spacing w:line="235" w:lineRule="auto"/>
        <w:jc w:val="center"/>
        <w:rPr>
          <w:rFonts w:ascii="PT Astra Serif" w:hAnsi="PT Astra Serif"/>
          <w:sz w:val="28"/>
          <w:szCs w:val="28"/>
        </w:rPr>
      </w:pPr>
      <w:r w:rsidRPr="00615A3C">
        <w:rPr>
          <w:rFonts w:ascii="PT Astra Serif" w:hAnsi="PT Astra Serif"/>
          <w:sz w:val="28"/>
          <w:szCs w:val="28"/>
        </w:rPr>
        <w:t>4.</w:t>
      </w:r>
      <w:r w:rsidR="0008545E" w:rsidRPr="00615A3C">
        <w:rPr>
          <w:rFonts w:ascii="PT Astra Serif" w:hAnsi="PT Astra Serif"/>
          <w:sz w:val="28"/>
          <w:szCs w:val="28"/>
        </w:rPr>
        <w:t>5</w:t>
      </w:r>
      <w:r w:rsidRPr="00615A3C">
        <w:rPr>
          <w:rFonts w:ascii="PT Astra Serif" w:hAnsi="PT Astra Serif"/>
          <w:sz w:val="28"/>
          <w:szCs w:val="28"/>
        </w:rPr>
        <w:t>.</w:t>
      </w:r>
      <w:r w:rsidR="007E4A9F" w:rsidRPr="00615A3C">
        <w:rPr>
          <w:rFonts w:ascii="PT Astra Serif" w:hAnsi="PT Astra Serif"/>
          <w:sz w:val="28"/>
          <w:szCs w:val="28"/>
        </w:rPr>
        <w:t xml:space="preserve"> Оценка перспектив</w:t>
      </w:r>
      <w:r w:rsidR="00197256" w:rsidRPr="00615A3C">
        <w:rPr>
          <w:rFonts w:ascii="PT Astra Serif" w:hAnsi="PT Astra Serif"/>
          <w:sz w:val="28"/>
          <w:szCs w:val="28"/>
        </w:rPr>
        <w:t>н</w:t>
      </w:r>
      <w:r w:rsidR="007E4A9F" w:rsidRPr="00615A3C">
        <w:rPr>
          <w:rFonts w:ascii="PT Astra Serif" w:hAnsi="PT Astra Serif"/>
          <w:sz w:val="28"/>
          <w:szCs w:val="28"/>
        </w:rPr>
        <w:t>ой балансовой ситуации</w:t>
      </w:r>
    </w:p>
    <w:p w:rsidR="007E4A9F" w:rsidRPr="00615A3C" w:rsidRDefault="007E4A9F" w:rsidP="00AE527F">
      <w:pPr>
        <w:tabs>
          <w:tab w:val="left" w:pos="360"/>
        </w:tabs>
        <w:spacing w:line="235" w:lineRule="auto"/>
        <w:jc w:val="center"/>
        <w:rPr>
          <w:rFonts w:ascii="PT Astra Serif" w:hAnsi="PT Astra Serif"/>
          <w:sz w:val="28"/>
          <w:szCs w:val="28"/>
        </w:rPr>
      </w:pPr>
      <w:r w:rsidRPr="00615A3C">
        <w:rPr>
          <w:rFonts w:ascii="PT Astra Serif" w:hAnsi="PT Astra Serif"/>
          <w:sz w:val="28"/>
          <w:szCs w:val="28"/>
        </w:rPr>
        <w:t>в эн</w:t>
      </w:r>
      <w:r w:rsidR="005C3B60" w:rsidRPr="00615A3C">
        <w:rPr>
          <w:rFonts w:ascii="PT Astra Serif" w:hAnsi="PT Astra Serif"/>
          <w:sz w:val="28"/>
          <w:szCs w:val="28"/>
        </w:rPr>
        <w:t>ергосистеме Ульяновской области</w:t>
      </w:r>
    </w:p>
    <w:p w:rsidR="005C3B60" w:rsidRPr="00615A3C" w:rsidRDefault="005C3B60" w:rsidP="00AE527F">
      <w:pPr>
        <w:tabs>
          <w:tab w:val="left" w:pos="360"/>
        </w:tabs>
        <w:spacing w:line="235" w:lineRule="auto"/>
        <w:jc w:val="center"/>
        <w:rPr>
          <w:rFonts w:ascii="PT Astra Serif" w:hAnsi="PT Astra Serif"/>
          <w:sz w:val="28"/>
          <w:szCs w:val="28"/>
        </w:rPr>
      </w:pPr>
    </w:p>
    <w:p w:rsidR="007E4A9F" w:rsidRPr="00615A3C" w:rsidRDefault="0096727E" w:rsidP="00904448">
      <w:pPr>
        <w:tabs>
          <w:tab w:val="left" w:pos="360"/>
        </w:tabs>
        <w:ind w:firstLine="709"/>
        <w:jc w:val="both"/>
        <w:rPr>
          <w:rFonts w:ascii="PT Astra Serif" w:hAnsi="PT Astra Serif"/>
          <w:sz w:val="28"/>
          <w:szCs w:val="28"/>
        </w:rPr>
      </w:pPr>
      <w:r w:rsidRPr="00615A3C">
        <w:rPr>
          <w:rFonts w:ascii="PT Astra Serif" w:hAnsi="PT Astra Serif"/>
          <w:sz w:val="28"/>
          <w:szCs w:val="28"/>
        </w:rPr>
        <w:t>Прогнозный баланс электроэнергии энергосис</w:t>
      </w:r>
      <w:r w:rsidR="00CC3B80" w:rsidRPr="00615A3C">
        <w:rPr>
          <w:rFonts w:ascii="PT Astra Serif" w:hAnsi="PT Astra Serif"/>
          <w:sz w:val="28"/>
          <w:szCs w:val="28"/>
        </w:rPr>
        <w:t>темы Ульяновской области до 2027</w:t>
      </w:r>
      <w:r w:rsidRPr="00615A3C">
        <w:rPr>
          <w:rFonts w:ascii="PT Astra Serif" w:hAnsi="PT Astra Serif"/>
          <w:sz w:val="28"/>
          <w:szCs w:val="28"/>
        </w:rPr>
        <w:t xml:space="preserve"> года</w:t>
      </w:r>
      <w:r w:rsidR="007E4A9F" w:rsidRPr="00615A3C">
        <w:rPr>
          <w:rFonts w:ascii="PT Astra Serif" w:hAnsi="PT Astra Serif"/>
          <w:sz w:val="28"/>
          <w:szCs w:val="28"/>
        </w:rPr>
        <w:t xml:space="preserve"> представлен в таблице 2</w:t>
      </w:r>
      <w:r w:rsidR="005A1547" w:rsidRPr="00615A3C">
        <w:rPr>
          <w:rFonts w:ascii="PT Astra Serif" w:hAnsi="PT Astra Serif"/>
          <w:sz w:val="28"/>
          <w:szCs w:val="28"/>
        </w:rPr>
        <w:t>1</w:t>
      </w:r>
      <w:r w:rsidR="007E4A9F" w:rsidRPr="00615A3C">
        <w:rPr>
          <w:rFonts w:ascii="PT Astra Serif" w:hAnsi="PT Astra Serif"/>
          <w:sz w:val="28"/>
          <w:szCs w:val="28"/>
        </w:rPr>
        <w:t>.</w:t>
      </w:r>
    </w:p>
    <w:p w:rsidR="00290E52" w:rsidRPr="00615A3C" w:rsidRDefault="00290E52" w:rsidP="00904448">
      <w:pPr>
        <w:tabs>
          <w:tab w:val="left" w:pos="360"/>
        </w:tabs>
        <w:jc w:val="right"/>
        <w:rPr>
          <w:rFonts w:ascii="PT Astra Serif" w:hAnsi="PT Astra Serif"/>
          <w:sz w:val="28"/>
          <w:szCs w:val="28"/>
        </w:rPr>
      </w:pPr>
      <w:r w:rsidRPr="00615A3C">
        <w:rPr>
          <w:rFonts w:ascii="PT Astra Serif" w:hAnsi="PT Astra Serif"/>
          <w:sz w:val="28"/>
          <w:szCs w:val="28"/>
        </w:rPr>
        <w:t>Таблица 2</w:t>
      </w:r>
      <w:r w:rsidR="005A1547" w:rsidRPr="00615A3C">
        <w:rPr>
          <w:rFonts w:ascii="PT Astra Serif" w:hAnsi="PT Astra Serif"/>
          <w:sz w:val="28"/>
          <w:szCs w:val="28"/>
        </w:rPr>
        <w:t>1</w:t>
      </w:r>
    </w:p>
    <w:p w:rsidR="00290E52" w:rsidRPr="00615A3C" w:rsidRDefault="00290E52" w:rsidP="00904448">
      <w:pPr>
        <w:tabs>
          <w:tab w:val="left" w:pos="360"/>
        </w:tabs>
        <w:jc w:val="center"/>
        <w:rPr>
          <w:rFonts w:ascii="PT Astra Serif" w:hAnsi="PT Astra Serif"/>
          <w:sz w:val="28"/>
          <w:szCs w:val="28"/>
        </w:rPr>
      </w:pPr>
    </w:p>
    <w:tbl>
      <w:tblPr>
        <w:tblW w:w="9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904"/>
        <w:gridCol w:w="939"/>
        <w:gridCol w:w="938"/>
        <w:gridCol w:w="939"/>
        <w:gridCol w:w="938"/>
        <w:gridCol w:w="938"/>
        <w:gridCol w:w="942"/>
      </w:tblGrid>
      <w:tr w:rsidR="00615A3C" w:rsidRPr="00615A3C" w:rsidTr="00F6062D">
        <w:trPr>
          <w:trHeight w:val="304"/>
          <w:jc w:val="center"/>
        </w:trPr>
        <w:tc>
          <w:tcPr>
            <w:tcW w:w="3904" w:type="dxa"/>
            <w:vMerge w:val="restart"/>
            <w:noWrap/>
            <w:vAlign w:val="center"/>
            <w:hideMark/>
          </w:tcPr>
          <w:p w:rsidR="00012485" w:rsidRPr="00615A3C" w:rsidRDefault="00012485" w:rsidP="00904448">
            <w:pPr>
              <w:jc w:val="center"/>
              <w:rPr>
                <w:rFonts w:ascii="PT Astra Serif" w:hAnsi="PT Astra Serif"/>
                <w:bCs/>
              </w:rPr>
            </w:pPr>
            <w:r w:rsidRPr="00615A3C">
              <w:rPr>
                <w:rFonts w:ascii="PT Astra Serif" w:hAnsi="PT Astra Serif"/>
                <w:bCs/>
              </w:rPr>
              <w:t>Показатель</w:t>
            </w:r>
          </w:p>
        </w:tc>
        <w:tc>
          <w:tcPr>
            <w:tcW w:w="5634" w:type="dxa"/>
            <w:gridSpan w:val="6"/>
            <w:hideMark/>
          </w:tcPr>
          <w:p w:rsidR="00012485" w:rsidRPr="00615A3C" w:rsidRDefault="00012485" w:rsidP="00904448">
            <w:pPr>
              <w:jc w:val="center"/>
              <w:rPr>
                <w:rFonts w:ascii="PT Astra Serif" w:hAnsi="PT Astra Serif"/>
                <w:iCs/>
              </w:rPr>
            </w:pPr>
            <w:r w:rsidRPr="00615A3C">
              <w:rPr>
                <w:rFonts w:ascii="PT Astra Serif" w:hAnsi="PT Astra Serif"/>
                <w:iCs/>
              </w:rPr>
              <w:t xml:space="preserve">Прогноз </w:t>
            </w:r>
          </w:p>
        </w:tc>
      </w:tr>
      <w:tr w:rsidR="00615A3C" w:rsidRPr="00615A3C" w:rsidTr="00CC3B80">
        <w:trPr>
          <w:trHeight w:val="147"/>
          <w:jc w:val="center"/>
        </w:trPr>
        <w:tc>
          <w:tcPr>
            <w:tcW w:w="3904" w:type="dxa"/>
            <w:vMerge/>
            <w:vAlign w:val="center"/>
            <w:hideMark/>
          </w:tcPr>
          <w:p w:rsidR="00CC3B80" w:rsidRPr="00615A3C" w:rsidRDefault="00CC3B80" w:rsidP="00904448">
            <w:pPr>
              <w:rPr>
                <w:rFonts w:ascii="PT Astra Serif" w:hAnsi="PT Astra Serif"/>
                <w:bCs/>
              </w:rPr>
            </w:pPr>
          </w:p>
        </w:tc>
        <w:tc>
          <w:tcPr>
            <w:tcW w:w="939" w:type="dxa"/>
            <w:noWrap/>
            <w:vAlign w:val="center"/>
          </w:tcPr>
          <w:p w:rsidR="00CC3B80" w:rsidRPr="00615A3C" w:rsidRDefault="00CC3B80" w:rsidP="00C93942">
            <w:pPr>
              <w:spacing w:line="235" w:lineRule="auto"/>
              <w:jc w:val="center"/>
              <w:rPr>
                <w:rFonts w:ascii="PT Astra Serif" w:hAnsi="PT Astra Serif"/>
                <w:iCs/>
              </w:rPr>
            </w:pPr>
            <w:r w:rsidRPr="00615A3C">
              <w:rPr>
                <w:rFonts w:ascii="PT Astra Serif" w:hAnsi="PT Astra Serif"/>
                <w:iCs/>
              </w:rPr>
              <w:t>2022 год</w:t>
            </w:r>
          </w:p>
        </w:tc>
        <w:tc>
          <w:tcPr>
            <w:tcW w:w="938" w:type="dxa"/>
            <w:vAlign w:val="center"/>
          </w:tcPr>
          <w:p w:rsidR="00CC3B80" w:rsidRPr="00615A3C" w:rsidRDefault="00CC3B80" w:rsidP="00C93942">
            <w:pPr>
              <w:spacing w:line="235" w:lineRule="auto"/>
              <w:jc w:val="center"/>
              <w:rPr>
                <w:rFonts w:ascii="PT Astra Serif" w:hAnsi="PT Astra Serif"/>
                <w:iCs/>
              </w:rPr>
            </w:pPr>
            <w:r w:rsidRPr="00615A3C">
              <w:rPr>
                <w:rFonts w:ascii="PT Astra Serif" w:hAnsi="PT Astra Serif"/>
                <w:iCs/>
              </w:rPr>
              <w:t>2023 год</w:t>
            </w:r>
          </w:p>
        </w:tc>
        <w:tc>
          <w:tcPr>
            <w:tcW w:w="939" w:type="dxa"/>
            <w:noWrap/>
            <w:vAlign w:val="center"/>
          </w:tcPr>
          <w:p w:rsidR="00CC3B80" w:rsidRPr="00615A3C" w:rsidRDefault="00CC3B80" w:rsidP="00C93942">
            <w:pPr>
              <w:spacing w:line="235" w:lineRule="auto"/>
              <w:jc w:val="center"/>
              <w:rPr>
                <w:rFonts w:ascii="PT Astra Serif" w:hAnsi="PT Astra Serif"/>
                <w:iCs/>
              </w:rPr>
            </w:pPr>
            <w:r w:rsidRPr="00615A3C">
              <w:rPr>
                <w:rFonts w:ascii="PT Astra Serif" w:hAnsi="PT Astra Serif"/>
                <w:iCs/>
              </w:rPr>
              <w:t>2024 год</w:t>
            </w:r>
          </w:p>
        </w:tc>
        <w:tc>
          <w:tcPr>
            <w:tcW w:w="938" w:type="dxa"/>
            <w:noWrap/>
            <w:vAlign w:val="center"/>
          </w:tcPr>
          <w:p w:rsidR="00CC3B80" w:rsidRPr="00615A3C" w:rsidRDefault="00CC3B80" w:rsidP="00C93942">
            <w:pPr>
              <w:spacing w:line="235" w:lineRule="auto"/>
              <w:jc w:val="center"/>
              <w:rPr>
                <w:rFonts w:ascii="PT Astra Serif" w:hAnsi="PT Astra Serif"/>
                <w:iCs/>
              </w:rPr>
            </w:pPr>
            <w:r w:rsidRPr="00615A3C">
              <w:rPr>
                <w:rFonts w:ascii="PT Astra Serif" w:hAnsi="PT Astra Serif"/>
                <w:iCs/>
              </w:rPr>
              <w:t>2025</w:t>
            </w:r>
          </w:p>
          <w:p w:rsidR="00CC3B80" w:rsidRPr="00615A3C" w:rsidRDefault="00CC3B80" w:rsidP="00C93942">
            <w:pPr>
              <w:spacing w:line="235" w:lineRule="auto"/>
              <w:jc w:val="center"/>
              <w:rPr>
                <w:rFonts w:ascii="PT Astra Serif" w:hAnsi="PT Astra Serif"/>
                <w:iCs/>
              </w:rPr>
            </w:pPr>
            <w:r w:rsidRPr="00615A3C">
              <w:rPr>
                <w:rFonts w:ascii="PT Astra Serif" w:hAnsi="PT Astra Serif"/>
                <w:iCs/>
              </w:rPr>
              <w:t>год</w:t>
            </w:r>
          </w:p>
        </w:tc>
        <w:tc>
          <w:tcPr>
            <w:tcW w:w="938" w:type="dxa"/>
            <w:noWrap/>
            <w:vAlign w:val="center"/>
          </w:tcPr>
          <w:p w:rsidR="00CC3B80" w:rsidRPr="00615A3C" w:rsidRDefault="00CC3B80" w:rsidP="00C93942">
            <w:pPr>
              <w:spacing w:line="235" w:lineRule="auto"/>
              <w:jc w:val="center"/>
              <w:rPr>
                <w:rFonts w:ascii="PT Astra Serif" w:hAnsi="PT Astra Serif"/>
                <w:iCs/>
              </w:rPr>
            </w:pPr>
            <w:r w:rsidRPr="00615A3C">
              <w:rPr>
                <w:rFonts w:ascii="PT Astra Serif" w:hAnsi="PT Astra Serif"/>
                <w:iCs/>
              </w:rPr>
              <w:t>2026 год</w:t>
            </w:r>
          </w:p>
        </w:tc>
        <w:tc>
          <w:tcPr>
            <w:tcW w:w="942" w:type="dxa"/>
            <w:noWrap/>
            <w:vAlign w:val="center"/>
          </w:tcPr>
          <w:p w:rsidR="00CC3B80" w:rsidRPr="00615A3C" w:rsidRDefault="00CC3B80" w:rsidP="00C93942">
            <w:pPr>
              <w:spacing w:line="235" w:lineRule="auto"/>
              <w:jc w:val="center"/>
              <w:rPr>
                <w:rFonts w:ascii="PT Astra Serif" w:hAnsi="PT Astra Serif"/>
                <w:iCs/>
              </w:rPr>
            </w:pPr>
            <w:r w:rsidRPr="00615A3C">
              <w:rPr>
                <w:rFonts w:ascii="PT Astra Serif" w:hAnsi="PT Astra Serif"/>
                <w:iCs/>
              </w:rPr>
              <w:t>2027 год</w:t>
            </w:r>
          </w:p>
        </w:tc>
      </w:tr>
      <w:tr w:rsidR="00615A3C" w:rsidRPr="00615A3C" w:rsidTr="00C93942">
        <w:trPr>
          <w:trHeight w:val="304"/>
          <w:jc w:val="center"/>
        </w:trPr>
        <w:tc>
          <w:tcPr>
            <w:tcW w:w="3904" w:type="dxa"/>
            <w:noWrap/>
            <w:vAlign w:val="center"/>
            <w:hideMark/>
          </w:tcPr>
          <w:p w:rsidR="00CC3B80" w:rsidRPr="00615A3C" w:rsidRDefault="00CC3B80" w:rsidP="00904448">
            <w:pPr>
              <w:rPr>
                <w:rFonts w:ascii="PT Astra Serif" w:hAnsi="PT Astra Serif"/>
                <w:b/>
                <w:bCs/>
              </w:rPr>
            </w:pPr>
            <w:r w:rsidRPr="00615A3C">
              <w:rPr>
                <w:rFonts w:ascii="PT Astra Serif" w:hAnsi="PT Astra Serif"/>
                <w:b/>
                <w:bCs/>
              </w:rPr>
              <w:t>Потребление, млн кВт*час</w:t>
            </w:r>
          </w:p>
        </w:tc>
        <w:tc>
          <w:tcPr>
            <w:tcW w:w="939" w:type="dxa"/>
            <w:noWrap/>
          </w:tcPr>
          <w:p w:rsidR="00CC3B80" w:rsidRPr="00615A3C" w:rsidRDefault="00CC3B80" w:rsidP="00C93942">
            <w:pPr>
              <w:spacing w:line="235" w:lineRule="auto"/>
              <w:jc w:val="center"/>
              <w:rPr>
                <w:rFonts w:ascii="PT Astra Serif" w:hAnsi="PT Astra Serif"/>
              </w:rPr>
            </w:pPr>
            <w:r w:rsidRPr="00615A3C">
              <w:rPr>
                <w:rFonts w:ascii="PT Astra Serif" w:hAnsi="PT Astra Serif"/>
              </w:rPr>
              <w:t>5699</w:t>
            </w:r>
          </w:p>
        </w:tc>
        <w:tc>
          <w:tcPr>
            <w:tcW w:w="938" w:type="dxa"/>
          </w:tcPr>
          <w:p w:rsidR="00CC3B80" w:rsidRPr="00615A3C" w:rsidRDefault="00CC3B80" w:rsidP="00C93942">
            <w:pPr>
              <w:spacing w:line="235" w:lineRule="auto"/>
              <w:jc w:val="center"/>
              <w:rPr>
                <w:rFonts w:ascii="PT Astra Serif" w:hAnsi="PT Astra Serif"/>
              </w:rPr>
            </w:pPr>
            <w:r w:rsidRPr="00615A3C">
              <w:rPr>
                <w:rFonts w:ascii="PT Astra Serif" w:hAnsi="PT Astra Serif"/>
              </w:rPr>
              <w:t>5902</w:t>
            </w:r>
          </w:p>
        </w:tc>
        <w:tc>
          <w:tcPr>
            <w:tcW w:w="939" w:type="dxa"/>
          </w:tcPr>
          <w:p w:rsidR="00CC3B80" w:rsidRPr="00615A3C" w:rsidRDefault="00CC3B80" w:rsidP="00C93942">
            <w:pPr>
              <w:spacing w:line="235" w:lineRule="auto"/>
              <w:jc w:val="center"/>
              <w:rPr>
                <w:rFonts w:ascii="PT Astra Serif" w:hAnsi="PT Astra Serif"/>
              </w:rPr>
            </w:pPr>
            <w:r w:rsidRPr="00615A3C">
              <w:rPr>
                <w:rFonts w:ascii="PT Astra Serif" w:hAnsi="PT Astra Serif"/>
              </w:rPr>
              <w:t>5967</w:t>
            </w:r>
          </w:p>
        </w:tc>
        <w:tc>
          <w:tcPr>
            <w:tcW w:w="938" w:type="dxa"/>
          </w:tcPr>
          <w:p w:rsidR="00CC3B80" w:rsidRPr="00615A3C" w:rsidRDefault="00CC3B80" w:rsidP="00C93942">
            <w:pPr>
              <w:spacing w:line="235" w:lineRule="auto"/>
              <w:jc w:val="center"/>
              <w:rPr>
                <w:rFonts w:ascii="PT Astra Serif" w:hAnsi="PT Astra Serif"/>
              </w:rPr>
            </w:pPr>
            <w:r w:rsidRPr="00615A3C">
              <w:rPr>
                <w:rFonts w:ascii="PT Astra Serif" w:hAnsi="PT Astra Serif"/>
              </w:rPr>
              <w:t>5967</w:t>
            </w:r>
          </w:p>
        </w:tc>
        <w:tc>
          <w:tcPr>
            <w:tcW w:w="938" w:type="dxa"/>
          </w:tcPr>
          <w:p w:rsidR="00CC3B80" w:rsidRPr="00615A3C" w:rsidRDefault="00CC3B80" w:rsidP="00C93942">
            <w:pPr>
              <w:spacing w:line="235" w:lineRule="auto"/>
              <w:jc w:val="center"/>
              <w:rPr>
                <w:rFonts w:ascii="PT Astra Serif" w:hAnsi="PT Astra Serif"/>
              </w:rPr>
            </w:pPr>
            <w:r w:rsidRPr="00615A3C">
              <w:rPr>
                <w:rFonts w:ascii="PT Astra Serif" w:hAnsi="PT Astra Serif"/>
              </w:rPr>
              <w:t>5962</w:t>
            </w:r>
          </w:p>
        </w:tc>
        <w:tc>
          <w:tcPr>
            <w:tcW w:w="942" w:type="dxa"/>
          </w:tcPr>
          <w:p w:rsidR="00CC3B80" w:rsidRPr="00615A3C" w:rsidRDefault="00CC3B80" w:rsidP="00C93942">
            <w:pPr>
              <w:spacing w:line="235" w:lineRule="auto"/>
              <w:jc w:val="center"/>
              <w:rPr>
                <w:rFonts w:ascii="PT Astra Serif" w:hAnsi="PT Astra Serif"/>
              </w:rPr>
            </w:pPr>
            <w:r w:rsidRPr="00615A3C">
              <w:rPr>
                <w:rFonts w:ascii="PT Astra Serif" w:hAnsi="PT Astra Serif"/>
              </w:rPr>
              <w:t>5964</w:t>
            </w:r>
          </w:p>
        </w:tc>
      </w:tr>
      <w:tr w:rsidR="00615A3C" w:rsidRPr="00615A3C" w:rsidTr="00F6062D">
        <w:trPr>
          <w:trHeight w:val="304"/>
          <w:jc w:val="center"/>
        </w:trPr>
        <w:tc>
          <w:tcPr>
            <w:tcW w:w="3904" w:type="dxa"/>
            <w:noWrap/>
            <w:vAlign w:val="center"/>
            <w:hideMark/>
          </w:tcPr>
          <w:p w:rsidR="00012485" w:rsidRPr="00615A3C" w:rsidRDefault="00012485" w:rsidP="00904448">
            <w:pPr>
              <w:rPr>
                <w:rFonts w:ascii="PT Astra Serif" w:hAnsi="PT Astra Serif"/>
                <w:bCs/>
              </w:rPr>
            </w:pPr>
            <w:r w:rsidRPr="00615A3C">
              <w:rPr>
                <w:rFonts w:ascii="PT Astra Serif" w:hAnsi="PT Astra Serif"/>
                <w:bCs/>
              </w:rPr>
              <w:t>Рост потребления, %</w:t>
            </w:r>
          </w:p>
        </w:tc>
        <w:tc>
          <w:tcPr>
            <w:tcW w:w="939" w:type="dxa"/>
            <w:noWrap/>
            <w:vAlign w:val="center"/>
          </w:tcPr>
          <w:p w:rsidR="00012485" w:rsidRPr="00615A3C" w:rsidRDefault="00CC3B80" w:rsidP="00904448">
            <w:pPr>
              <w:jc w:val="center"/>
              <w:rPr>
                <w:rFonts w:ascii="PT Astra Serif" w:hAnsi="PT Astra Serif"/>
              </w:rPr>
            </w:pPr>
            <w:r w:rsidRPr="00615A3C">
              <w:rPr>
                <w:rFonts w:ascii="PT Astra Serif" w:hAnsi="PT Astra Serif"/>
              </w:rPr>
              <w:t>1,26</w:t>
            </w:r>
          </w:p>
        </w:tc>
        <w:tc>
          <w:tcPr>
            <w:tcW w:w="938" w:type="dxa"/>
            <w:vAlign w:val="center"/>
          </w:tcPr>
          <w:p w:rsidR="00012485" w:rsidRPr="00615A3C" w:rsidRDefault="00CC3B80" w:rsidP="00904448">
            <w:pPr>
              <w:jc w:val="center"/>
              <w:rPr>
                <w:rFonts w:ascii="PT Astra Serif" w:hAnsi="PT Astra Serif"/>
              </w:rPr>
            </w:pPr>
            <w:r w:rsidRPr="00615A3C">
              <w:rPr>
                <w:rFonts w:ascii="PT Astra Serif" w:hAnsi="PT Astra Serif"/>
              </w:rPr>
              <w:t>3,56</w:t>
            </w:r>
          </w:p>
        </w:tc>
        <w:tc>
          <w:tcPr>
            <w:tcW w:w="939" w:type="dxa"/>
            <w:vAlign w:val="center"/>
          </w:tcPr>
          <w:p w:rsidR="00012485" w:rsidRPr="00615A3C" w:rsidRDefault="00CC3B80" w:rsidP="00904448">
            <w:pPr>
              <w:jc w:val="center"/>
              <w:rPr>
                <w:rFonts w:ascii="PT Astra Serif" w:hAnsi="PT Astra Serif"/>
              </w:rPr>
            </w:pPr>
            <w:r w:rsidRPr="00615A3C">
              <w:rPr>
                <w:rFonts w:ascii="PT Astra Serif" w:hAnsi="PT Astra Serif"/>
              </w:rPr>
              <w:t>1,10</w:t>
            </w:r>
          </w:p>
        </w:tc>
        <w:tc>
          <w:tcPr>
            <w:tcW w:w="938" w:type="dxa"/>
            <w:vAlign w:val="center"/>
          </w:tcPr>
          <w:p w:rsidR="00012485" w:rsidRPr="00615A3C" w:rsidRDefault="00CC3B80" w:rsidP="00904448">
            <w:pPr>
              <w:jc w:val="center"/>
              <w:rPr>
                <w:rFonts w:ascii="PT Astra Serif" w:hAnsi="PT Astra Serif"/>
              </w:rPr>
            </w:pPr>
            <w:r w:rsidRPr="00615A3C">
              <w:rPr>
                <w:rFonts w:ascii="PT Astra Serif" w:hAnsi="PT Astra Serif"/>
              </w:rPr>
              <w:t>0,00</w:t>
            </w:r>
          </w:p>
        </w:tc>
        <w:tc>
          <w:tcPr>
            <w:tcW w:w="938" w:type="dxa"/>
            <w:vAlign w:val="center"/>
          </w:tcPr>
          <w:p w:rsidR="00012485" w:rsidRPr="00615A3C" w:rsidRDefault="00CC3B80" w:rsidP="00904448">
            <w:pPr>
              <w:jc w:val="center"/>
              <w:rPr>
                <w:rFonts w:ascii="PT Astra Serif" w:hAnsi="PT Astra Serif"/>
              </w:rPr>
            </w:pPr>
            <w:r w:rsidRPr="00615A3C">
              <w:rPr>
                <w:rFonts w:ascii="PT Astra Serif" w:hAnsi="PT Astra Serif"/>
              </w:rPr>
              <w:t>-0,08</w:t>
            </w:r>
          </w:p>
        </w:tc>
        <w:tc>
          <w:tcPr>
            <w:tcW w:w="942" w:type="dxa"/>
            <w:vAlign w:val="center"/>
          </w:tcPr>
          <w:p w:rsidR="00012485" w:rsidRPr="00615A3C" w:rsidRDefault="00CC3B80" w:rsidP="00904448">
            <w:pPr>
              <w:jc w:val="center"/>
              <w:rPr>
                <w:rFonts w:ascii="PT Astra Serif" w:hAnsi="PT Astra Serif"/>
              </w:rPr>
            </w:pPr>
            <w:r w:rsidRPr="00615A3C">
              <w:rPr>
                <w:rFonts w:ascii="PT Astra Serif" w:hAnsi="PT Astra Serif"/>
              </w:rPr>
              <w:t>0,03</w:t>
            </w:r>
          </w:p>
        </w:tc>
      </w:tr>
      <w:tr w:rsidR="00615A3C" w:rsidRPr="00615A3C" w:rsidTr="00CC3B80">
        <w:trPr>
          <w:trHeight w:val="290"/>
          <w:jc w:val="center"/>
        </w:trPr>
        <w:tc>
          <w:tcPr>
            <w:tcW w:w="3904" w:type="dxa"/>
            <w:noWrap/>
            <w:hideMark/>
          </w:tcPr>
          <w:p w:rsidR="00450D63" w:rsidRPr="00615A3C" w:rsidRDefault="00450D63" w:rsidP="00904448">
            <w:pPr>
              <w:rPr>
                <w:rFonts w:ascii="PT Astra Serif" w:hAnsi="PT Astra Serif"/>
                <w:b/>
                <w:bCs/>
              </w:rPr>
            </w:pPr>
            <w:r w:rsidRPr="00615A3C">
              <w:rPr>
                <w:rFonts w:ascii="PT Astra Serif" w:hAnsi="PT Astra Serif"/>
                <w:b/>
                <w:bCs/>
              </w:rPr>
              <w:t>Производство, млн кВт*час</w:t>
            </w:r>
          </w:p>
        </w:tc>
        <w:tc>
          <w:tcPr>
            <w:tcW w:w="939" w:type="dxa"/>
            <w:noWrap/>
          </w:tcPr>
          <w:p w:rsidR="00450D63" w:rsidRPr="00615A3C" w:rsidRDefault="00450D63" w:rsidP="008D3590">
            <w:pPr>
              <w:jc w:val="center"/>
              <w:rPr>
                <w:rFonts w:ascii="PT Astra Serif" w:hAnsi="PT Astra Serif"/>
              </w:rPr>
            </w:pPr>
            <w:r w:rsidRPr="00615A3C">
              <w:rPr>
                <w:rFonts w:ascii="PT Astra Serif" w:hAnsi="PT Astra Serif"/>
              </w:rPr>
              <w:t>2533</w:t>
            </w:r>
          </w:p>
        </w:tc>
        <w:tc>
          <w:tcPr>
            <w:tcW w:w="938" w:type="dxa"/>
          </w:tcPr>
          <w:p w:rsidR="00450D63" w:rsidRPr="00615A3C" w:rsidRDefault="00450D63" w:rsidP="008D3590">
            <w:pPr>
              <w:jc w:val="center"/>
              <w:rPr>
                <w:rFonts w:ascii="PT Astra Serif" w:hAnsi="PT Astra Serif"/>
              </w:rPr>
            </w:pPr>
            <w:r w:rsidRPr="00615A3C">
              <w:rPr>
                <w:rFonts w:ascii="PT Astra Serif" w:hAnsi="PT Astra Serif"/>
              </w:rPr>
              <w:t>3034</w:t>
            </w:r>
          </w:p>
        </w:tc>
        <w:tc>
          <w:tcPr>
            <w:tcW w:w="939" w:type="dxa"/>
          </w:tcPr>
          <w:p w:rsidR="00450D63" w:rsidRPr="00615A3C" w:rsidRDefault="00450D63" w:rsidP="008D3590">
            <w:pPr>
              <w:jc w:val="center"/>
              <w:rPr>
                <w:rFonts w:ascii="PT Astra Serif" w:hAnsi="PT Astra Serif"/>
              </w:rPr>
            </w:pPr>
            <w:r w:rsidRPr="00615A3C">
              <w:rPr>
                <w:rFonts w:ascii="PT Astra Serif" w:hAnsi="PT Astra Serif"/>
              </w:rPr>
              <w:t>3128</w:t>
            </w:r>
          </w:p>
        </w:tc>
        <w:tc>
          <w:tcPr>
            <w:tcW w:w="938" w:type="dxa"/>
          </w:tcPr>
          <w:p w:rsidR="00450D63" w:rsidRPr="00615A3C" w:rsidRDefault="00450D63" w:rsidP="008D3590">
            <w:pPr>
              <w:jc w:val="center"/>
              <w:rPr>
                <w:rFonts w:ascii="PT Astra Serif" w:hAnsi="PT Astra Serif"/>
              </w:rPr>
            </w:pPr>
            <w:r w:rsidRPr="00615A3C">
              <w:rPr>
                <w:rFonts w:ascii="PT Astra Serif" w:hAnsi="PT Astra Serif"/>
              </w:rPr>
              <w:t>2930</w:t>
            </w:r>
          </w:p>
        </w:tc>
        <w:tc>
          <w:tcPr>
            <w:tcW w:w="938" w:type="dxa"/>
          </w:tcPr>
          <w:p w:rsidR="00450D63" w:rsidRPr="00615A3C" w:rsidRDefault="00450D63" w:rsidP="008D3590">
            <w:pPr>
              <w:jc w:val="center"/>
              <w:rPr>
                <w:rFonts w:ascii="PT Astra Serif" w:hAnsi="PT Astra Serif"/>
              </w:rPr>
            </w:pPr>
            <w:r w:rsidRPr="00615A3C">
              <w:rPr>
                <w:rFonts w:ascii="PT Astra Serif" w:hAnsi="PT Astra Serif"/>
              </w:rPr>
              <w:t>2731</w:t>
            </w:r>
          </w:p>
        </w:tc>
        <w:tc>
          <w:tcPr>
            <w:tcW w:w="942" w:type="dxa"/>
          </w:tcPr>
          <w:p w:rsidR="00450D63" w:rsidRPr="00615A3C" w:rsidRDefault="00450D63" w:rsidP="008D3590">
            <w:pPr>
              <w:jc w:val="center"/>
              <w:rPr>
                <w:rFonts w:ascii="PT Astra Serif" w:hAnsi="PT Astra Serif"/>
              </w:rPr>
            </w:pPr>
            <w:r w:rsidRPr="00615A3C">
              <w:rPr>
                <w:rFonts w:ascii="PT Astra Serif" w:hAnsi="PT Astra Serif"/>
              </w:rPr>
              <w:t>2719</w:t>
            </w:r>
          </w:p>
        </w:tc>
      </w:tr>
      <w:tr w:rsidR="00615A3C" w:rsidRPr="00615A3C" w:rsidTr="00CC3B80">
        <w:trPr>
          <w:trHeight w:val="304"/>
          <w:jc w:val="center"/>
        </w:trPr>
        <w:tc>
          <w:tcPr>
            <w:tcW w:w="3904" w:type="dxa"/>
            <w:noWrap/>
            <w:vAlign w:val="center"/>
            <w:hideMark/>
          </w:tcPr>
          <w:p w:rsidR="00450D63" w:rsidRPr="00615A3C" w:rsidRDefault="00450D63" w:rsidP="00904448">
            <w:pPr>
              <w:pStyle w:val="aff3"/>
              <w:jc w:val="left"/>
              <w:rPr>
                <w:rFonts w:ascii="PT Astra Serif" w:hAnsi="PT Astra Serif"/>
                <w:sz w:val="24"/>
                <w:szCs w:val="24"/>
              </w:rPr>
            </w:pPr>
            <w:r w:rsidRPr="00615A3C">
              <w:rPr>
                <w:rFonts w:ascii="PT Astra Serif" w:hAnsi="PT Astra Serif"/>
                <w:sz w:val="24"/>
                <w:szCs w:val="24"/>
              </w:rPr>
              <w:t xml:space="preserve">АЭС, </w:t>
            </w:r>
            <w:r w:rsidRPr="00615A3C">
              <w:rPr>
                <w:rFonts w:ascii="PT Astra Serif" w:hAnsi="PT Astra Serif"/>
                <w:bCs/>
                <w:sz w:val="24"/>
                <w:szCs w:val="24"/>
              </w:rPr>
              <w:t>млн кВт*час</w:t>
            </w:r>
          </w:p>
        </w:tc>
        <w:tc>
          <w:tcPr>
            <w:tcW w:w="939" w:type="dxa"/>
            <w:noWrap/>
          </w:tcPr>
          <w:p w:rsidR="00450D63" w:rsidRPr="00615A3C" w:rsidRDefault="00450D63" w:rsidP="008D3590">
            <w:pPr>
              <w:jc w:val="center"/>
              <w:rPr>
                <w:rFonts w:ascii="PT Astra Serif" w:hAnsi="PT Astra Serif"/>
              </w:rPr>
            </w:pPr>
            <w:r w:rsidRPr="00615A3C">
              <w:rPr>
                <w:rFonts w:ascii="PT Astra Serif" w:hAnsi="PT Astra Serif"/>
              </w:rPr>
              <w:t>297</w:t>
            </w:r>
          </w:p>
        </w:tc>
        <w:tc>
          <w:tcPr>
            <w:tcW w:w="938" w:type="dxa"/>
          </w:tcPr>
          <w:p w:rsidR="00450D63" w:rsidRPr="00615A3C" w:rsidRDefault="00450D63" w:rsidP="008D3590">
            <w:pPr>
              <w:jc w:val="center"/>
              <w:rPr>
                <w:rFonts w:ascii="PT Astra Serif" w:hAnsi="PT Astra Serif"/>
              </w:rPr>
            </w:pPr>
            <w:r w:rsidRPr="00615A3C">
              <w:rPr>
                <w:rFonts w:ascii="PT Astra Serif" w:hAnsi="PT Astra Serif"/>
              </w:rPr>
              <w:t>247</w:t>
            </w:r>
          </w:p>
        </w:tc>
        <w:tc>
          <w:tcPr>
            <w:tcW w:w="939" w:type="dxa"/>
          </w:tcPr>
          <w:p w:rsidR="00450D63" w:rsidRPr="00615A3C" w:rsidRDefault="00450D63" w:rsidP="008D3590">
            <w:pPr>
              <w:jc w:val="center"/>
              <w:rPr>
                <w:rFonts w:ascii="PT Astra Serif" w:hAnsi="PT Astra Serif"/>
              </w:rPr>
            </w:pPr>
            <w:r w:rsidRPr="00615A3C">
              <w:rPr>
                <w:rFonts w:ascii="PT Astra Serif" w:hAnsi="PT Astra Serif"/>
              </w:rPr>
              <w:t>247</w:t>
            </w:r>
          </w:p>
        </w:tc>
        <w:tc>
          <w:tcPr>
            <w:tcW w:w="938" w:type="dxa"/>
          </w:tcPr>
          <w:p w:rsidR="00450D63" w:rsidRPr="00615A3C" w:rsidRDefault="00450D63" w:rsidP="008D3590">
            <w:pPr>
              <w:jc w:val="center"/>
              <w:rPr>
                <w:rFonts w:ascii="PT Astra Serif" w:hAnsi="PT Astra Serif"/>
              </w:rPr>
            </w:pPr>
            <w:r w:rsidRPr="00615A3C">
              <w:rPr>
                <w:rFonts w:ascii="PT Astra Serif" w:hAnsi="PT Astra Serif"/>
              </w:rPr>
              <w:t>247</w:t>
            </w:r>
          </w:p>
        </w:tc>
        <w:tc>
          <w:tcPr>
            <w:tcW w:w="938" w:type="dxa"/>
          </w:tcPr>
          <w:p w:rsidR="00450D63" w:rsidRPr="00615A3C" w:rsidRDefault="00450D63" w:rsidP="008D3590">
            <w:pPr>
              <w:jc w:val="center"/>
              <w:rPr>
                <w:rFonts w:ascii="PT Astra Serif" w:hAnsi="PT Astra Serif"/>
              </w:rPr>
            </w:pPr>
            <w:r w:rsidRPr="00615A3C">
              <w:rPr>
                <w:rFonts w:ascii="PT Astra Serif" w:hAnsi="PT Astra Serif"/>
              </w:rPr>
              <w:t>247</w:t>
            </w:r>
          </w:p>
        </w:tc>
        <w:tc>
          <w:tcPr>
            <w:tcW w:w="942" w:type="dxa"/>
          </w:tcPr>
          <w:p w:rsidR="00450D63" w:rsidRPr="00615A3C" w:rsidRDefault="00450D63" w:rsidP="008D3590">
            <w:pPr>
              <w:jc w:val="center"/>
              <w:rPr>
                <w:rFonts w:ascii="PT Astra Serif" w:hAnsi="PT Astra Serif"/>
              </w:rPr>
            </w:pPr>
            <w:r w:rsidRPr="00615A3C">
              <w:rPr>
                <w:rFonts w:ascii="PT Astra Serif" w:hAnsi="PT Astra Serif"/>
              </w:rPr>
              <w:t>247</w:t>
            </w:r>
          </w:p>
        </w:tc>
      </w:tr>
      <w:tr w:rsidR="00615A3C" w:rsidRPr="00615A3C" w:rsidTr="00CC3B80">
        <w:trPr>
          <w:trHeight w:val="304"/>
          <w:jc w:val="center"/>
        </w:trPr>
        <w:tc>
          <w:tcPr>
            <w:tcW w:w="3904" w:type="dxa"/>
            <w:noWrap/>
            <w:vAlign w:val="center"/>
            <w:hideMark/>
          </w:tcPr>
          <w:p w:rsidR="00450D63" w:rsidRPr="00615A3C" w:rsidRDefault="00450D63" w:rsidP="00904448">
            <w:pPr>
              <w:pStyle w:val="aff3"/>
              <w:jc w:val="left"/>
              <w:rPr>
                <w:rFonts w:ascii="PT Astra Serif" w:hAnsi="PT Astra Serif"/>
                <w:sz w:val="24"/>
                <w:szCs w:val="24"/>
              </w:rPr>
            </w:pPr>
            <w:r w:rsidRPr="00615A3C">
              <w:rPr>
                <w:rFonts w:ascii="PT Astra Serif" w:hAnsi="PT Astra Serif"/>
                <w:sz w:val="24"/>
                <w:szCs w:val="24"/>
              </w:rPr>
              <w:t xml:space="preserve">ТЭС, </w:t>
            </w:r>
            <w:r w:rsidRPr="00615A3C">
              <w:rPr>
                <w:rFonts w:ascii="PT Astra Serif" w:hAnsi="PT Astra Serif"/>
                <w:bCs/>
                <w:sz w:val="24"/>
                <w:szCs w:val="24"/>
              </w:rPr>
              <w:t>млн кВт*час</w:t>
            </w:r>
          </w:p>
        </w:tc>
        <w:tc>
          <w:tcPr>
            <w:tcW w:w="939" w:type="dxa"/>
            <w:noWrap/>
          </w:tcPr>
          <w:p w:rsidR="00450D63" w:rsidRPr="00615A3C" w:rsidRDefault="00450D63" w:rsidP="008D3590">
            <w:pPr>
              <w:jc w:val="center"/>
              <w:rPr>
                <w:rFonts w:ascii="PT Astra Serif" w:hAnsi="PT Astra Serif"/>
              </w:rPr>
            </w:pPr>
            <w:r w:rsidRPr="00615A3C">
              <w:rPr>
                <w:rFonts w:ascii="PT Astra Serif" w:hAnsi="PT Astra Serif"/>
              </w:rPr>
              <w:t>2028</w:t>
            </w:r>
          </w:p>
        </w:tc>
        <w:tc>
          <w:tcPr>
            <w:tcW w:w="938" w:type="dxa"/>
          </w:tcPr>
          <w:p w:rsidR="00450D63" w:rsidRPr="00615A3C" w:rsidRDefault="00450D63" w:rsidP="008D3590">
            <w:pPr>
              <w:jc w:val="center"/>
              <w:rPr>
                <w:rFonts w:ascii="PT Astra Serif" w:hAnsi="PT Astra Serif"/>
              </w:rPr>
            </w:pPr>
            <w:r w:rsidRPr="00615A3C">
              <w:rPr>
                <w:rFonts w:ascii="PT Astra Serif" w:hAnsi="PT Astra Serif"/>
              </w:rPr>
              <w:t>2574</w:t>
            </w:r>
          </w:p>
        </w:tc>
        <w:tc>
          <w:tcPr>
            <w:tcW w:w="939" w:type="dxa"/>
          </w:tcPr>
          <w:p w:rsidR="00450D63" w:rsidRPr="00615A3C" w:rsidRDefault="00450D63" w:rsidP="008D3590">
            <w:pPr>
              <w:jc w:val="center"/>
              <w:rPr>
                <w:rFonts w:ascii="PT Astra Serif" w:hAnsi="PT Astra Serif"/>
              </w:rPr>
            </w:pPr>
            <w:r w:rsidRPr="00615A3C">
              <w:rPr>
                <w:rFonts w:ascii="PT Astra Serif" w:hAnsi="PT Astra Serif"/>
              </w:rPr>
              <w:t>2668</w:t>
            </w:r>
          </w:p>
        </w:tc>
        <w:tc>
          <w:tcPr>
            <w:tcW w:w="938" w:type="dxa"/>
          </w:tcPr>
          <w:p w:rsidR="00450D63" w:rsidRPr="00615A3C" w:rsidRDefault="00450D63" w:rsidP="008D3590">
            <w:pPr>
              <w:jc w:val="center"/>
              <w:rPr>
                <w:rFonts w:ascii="PT Astra Serif" w:hAnsi="PT Astra Serif"/>
              </w:rPr>
            </w:pPr>
            <w:r w:rsidRPr="00615A3C">
              <w:rPr>
                <w:rFonts w:ascii="PT Astra Serif" w:hAnsi="PT Astra Serif"/>
              </w:rPr>
              <w:t>2470</w:t>
            </w:r>
          </w:p>
        </w:tc>
        <w:tc>
          <w:tcPr>
            <w:tcW w:w="938" w:type="dxa"/>
          </w:tcPr>
          <w:p w:rsidR="00450D63" w:rsidRPr="00615A3C" w:rsidRDefault="00450D63" w:rsidP="008D3590">
            <w:pPr>
              <w:jc w:val="center"/>
              <w:rPr>
                <w:rFonts w:ascii="PT Astra Serif" w:hAnsi="PT Astra Serif"/>
              </w:rPr>
            </w:pPr>
            <w:r w:rsidRPr="00615A3C">
              <w:rPr>
                <w:rFonts w:ascii="PT Astra Serif" w:hAnsi="PT Astra Serif"/>
              </w:rPr>
              <w:t>2271</w:t>
            </w:r>
          </w:p>
        </w:tc>
        <w:tc>
          <w:tcPr>
            <w:tcW w:w="942" w:type="dxa"/>
          </w:tcPr>
          <w:p w:rsidR="00450D63" w:rsidRPr="00615A3C" w:rsidRDefault="00450D63" w:rsidP="008D3590">
            <w:pPr>
              <w:jc w:val="center"/>
              <w:rPr>
                <w:rFonts w:ascii="PT Astra Serif" w:hAnsi="PT Astra Serif"/>
              </w:rPr>
            </w:pPr>
            <w:r w:rsidRPr="00615A3C">
              <w:rPr>
                <w:rFonts w:ascii="PT Astra Serif" w:hAnsi="PT Astra Serif"/>
              </w:rPr>
              <w:t>2259</w:t>
            </w:r>
          </w:p>
        </w:tc>
      </w:tr>
      <w:tr w:rsidR="00615A3C" w:rsidRPr="00615A3C" w:rsidTr="00CC3B80">
        <w:trPr>
          <w:trHeight w:val="304"/>
          <w:jc w:val="center"/>
        </w:trPr>
        <w:tc>
          <w:tcPr>
            <w:tcW w:w="3904" w:type="dxa"/>
            <w:noWrap/>
            <w:vAlign w:val="center"/>
            <w:hideMark/>
          </w:tcPr>
          <w:p w:rsidR="00450D63" w:rsidRPr="00615A3C" w:rsidRDefault="00450D63" w:rsidP="00904448">
            <w:pPr>
              <w:pStyle w:val="aff3"/>
              <w:jc w:val="left"/>
              <w:rPr>
                <w:rFonts w:ascii="PT Astra Serif" w:hAnsi="PT Astra Serif"/>
                <w:bCs/>
                <w:sz w:val="24"/>
                <w:szCs w:val="24"/>
              </w:rPr>
            </w:pPr>
            <w:r w:rsidRPr="00615A3C">
              <w:rPr>
                <w:rFonts w:ascii="PT Astra Serif" w:hAnsi="PT Astra Serif"/>
                <w:bCs/>
                <w:sz w:val="24"/>
                <w:szCs w:val="24"/>
              </w:rPr>
              <w:t>ВЭС, млн кВт*час</w:t>
            </w:r>
          </w:p>
        </w:tc>
        <w:tc>
          <w:tcPr>
            <w:tcW w:w="939" w:type="dxa"/>
            <w:noWrap/>
          </w:tcPr>
          <w:p w:rsidR="00450D63" w:rsidRPr="00615A3C" w:rsidRDefault="00450D63" w:rsidP="008D3590">
            <w:pPr>
              <w:jc w:val="center"/>
              <w:rPr>
                <w:rFonts w:ascii="PT Astra Serif" w:hAnsi="PT Astra Serif"/>
              </w:rPr>
            </w:pPr>
            <w:r w:rsidRPr="00615A3C">
              <w:rPr>
                <w:rFonts w:ascii="PT Astra Serif" w:hAnsi="PT Astra Serif"/>
              </w:rPr>
              <w:t>208</w:t>
            </w:r>
          </w:p>
        </w:tc>
        <w:tc>
          <w:tcPr>
            <w:tcW w:w="938" w:type="dxa"/>
          </w:tcPr>
          <w:p w:rsidR="00450D63" w:rsidRPr="00615A3C" w:rsidRDefault="00450D63" w:rsidP="008D3590">
            <w:pPr>
              <w:jc w:val="center"/>
              <w:rPr>
                <w:rFonts w:ascii="PT Astra Serif" w:hAnsi="PT Astra Serif"/>
              </w:rPr>
            </w:pPr>
            <w:r w:rsidRPr="00615A3C">
              <w:rPr>
                <w:rFonts w:ascii="PT Astra Serif" w:hAnsi="PT Astra Serif"/>
              </w:rPr>
              <w:t>213</w:t>
            </w:r>
          </w:p>
        </w:tc>
        <w:tc>
          <w:tcPr>
            <w:tcW w:w="939" w:type="dxa"/>
          </w:tcPr>
          <w:p w:rsidR="00450D63" w:rsidRPr="00615A3C" w:rsidRDefault="00450D63" w:rsidP="008D3590">
            <w:pPr>
              <w:jc w:val="center"/>
              <w:rPr>
                <w:rFonts w:ascii="PT Astra Serif" w:hAnsi="PT Astra Serif"/>
              </w:rPr>
            </w:pPr>
            <w:r w:rsidRPr="00615A3C">
              <w:rPr>
                <w:rFonts w:ascii="PT Astra Serif" w:hAnsi="PT Astra Serif"/>
              </w:rPr>
              <w:t>213</w:t>
            </w:r>
          </w:p>
        </w:tc>
        <w:tc>
          <w:tcPr>
            <w:tcW w:w="938" w:type="dxa"/>
          </w:tcPr>
          <w:p w:rsidR="00450D63" w:rsidRPr="00615A3C" w:rsidRDefault="00450D63" w:rsidP="008D3590">
            <w:pPr>
              <w:jc w:val="center"/>
              <w:rPr>
                <w:rFonts w:ascii="PT Astra Serif" w:hAnsi="PT Astra Serif"/>
              </w:rPr>
            </w:pPr>
            <w:r w:rsidRPr="00615A3C">
              <w:rPr>
                <w:rFonts w:ascii="PT Astra Serif" w:hAnsi="PT Astra Serif"/>
              </w:rPr>
              <w:t>213</w:t>
            </w:r>
          </w:p>
        </w:tc>
        <w:tc>
          <w:tcPr>
            <w:tcW w:w="938" w:type="dxa"/>
          </w:tcPr>
          <w:p w:rsidR="00450D63" w:rsidRPr="00615A3C" w:rsidRDefault="00450D63" w:rsidP="008D3590">
            <w:pPr>
              <w:jc w:val="center"/>
              <w:rPr>
                <w:rFonts w:ascii="PT Astra Serif" w:hAnsi="PT Astra Serif"/>
              </w:rPr>
            </w:pPr>
            <w:r w:rsidRPr="00615A3C">
              <w:rPr>
                <w:rFonts w:ascii="PT Astra Serif" w:hAnsi="PT Astra Serif"/>
              </w:rPr>
              <w:t>213</w:t>
            </w:r>
          </w:p>
        </w:tc>
        <w:tc>
          <w:tcPr>
            <w:tcW w:w="942" w:type="dxa"/>
          </w:tcPr>
          <w:p w:rsidR="00450D63" w:rsidRPr="00615A3C" w:rsidRDefault="00450D63" w:rsidP="008D3590">
            <w:pPr>
              <w:jc w:val="center"/>
              <w:rPr>
                <w:rFonts w:ascii="PT Astra Serif" w:hAnsi="PT Astra Serif"/>
              </w:rPr>
            </w:pPr>
            <w:r w:rsidRPr="00615A3C">
              <w:rPr>
                <w:rFonts w:ascii="PT Astra Serif" w:hAnsi="PT Astra Serif"/>
              </w:rPr>
              <w:t>213</w:t>
            </w:r>
          </w:p>
        </w:tc>
      </w:tr>
      <w:tr w:rsidR="00450D63" w:rsidRPr="00615A3C" w:rsidTr="00F6062D">
        <w:trPr>
          <w:trHeight w:val="304"/>
          <w:jc w:val="center"/>
        </w:trPr>
        <w:tc>
          <w:tcPr>
            <w:tcW w:w="3904" w:type="dxa"/>
            <w:noWrap/>
            <w:hideMark/>
          </w:tcPr>
          <w:p w:rsidR="00450D63" w:rsidRPr="00615A3C" w:rsidRDefault="00450D63" w:rsidP="00904448">
            <w:pPr>
              <w:rPr>
                <w:rFonts w:ascii="PT Astra Serif" w:hAnsi="PT Astra Serif"/>
                <w:b/>
                <w:bCs/>
              </w:rPr>
            </w:pPr>
            <w:r w:rsidRPr="00615A3C">
              <w:rPr>
                <w:rFonts w:ascii="PT Astra Serif" w:hAnsi="PT Astra Serif"/>
                <w:b/>
              </w:rPr>
              <w:t xml:space="preserve">Сальдо перетоков, </w:t>
            </w:r>
            <w:r w:rsidRPr="00615A3C">
              <w:rPr>
                <w:rFonts w:ascii="PT Astra Serif" w:hAnsi="PT Astra Serif"/>
                <w:b/>
                <w:bCs/>
              </w:rPr>
              <w:t>млн кВт*час</w:t>
            </w:r>
          </w:p>
        </w:tc>
        <w:tc>
          <w:tcPr>
            <w:tcW w:w="939" w:type="dxa"/>
            <w:noWrap/>
            <w:vAlign w:val="center"/>
          </w:tcPr>
          <w:p w:rsidR="00450D63" w:rsidRPr="00615A3C" w:rsidRDefault="00450D63" w:rsidP="008D3590">
            <w:pPr>
              <w:jc w:val="center"/>
              <w:rPr>
                <w:rFonts w:ascii="PT Astra Serif" w:hAnsi="PT Astra Serif"/>
              </w:rPr>
            </w:pPr>
            <w:r w:rsidRPr="00615A3C">
              <w:rPr>
                <w:rFonts w:ascii="PT Astra Serif" w:hAnsi="PT Astra Serif"/>
              </w:rPr>
              <w:t>3166</w:t>
            </w:r>
          </w:p>
        </w:tc>
        <w:tc>
          <w:tcPr>
            <w:tcW w:w="938" w:type="dxa"/>
            <w:vAlign w:val="center"/>
          </w:tcPr>
          <w:p w:rsidR="00450D63" w:rsidRPr="00615A3C" w:rsidRDefault="00450D63" w:rsidP="008D3590">
            <w:pPr>
              <w:jc w:val="center"/>
              <w:rPr>
                <w:rFonts w:ascii="PT Astra Serif" w:hAnsi="PT Astra Serif"/>
              </w:rPr>
            </w:pPr>
            <w:r w:rsidRPr="00615A3C">
              <w:rPr>
                <w:rFonts w:ascii="PT Astra Serif" w:hAnsi="PT Astra Serif"/>
              </w:rPr>
              <w:t>2868</w:t>
            </w:r>
          </w:p>
        </w:tc>
        <w:tc>
          <w:tcPr>
            <w:tcW w:w="939" w:type="dxa"/>
            <w:vAlign w:val="center"/>
          </w:tcPr>
          <w:p w:rsidR="00450D63" w:rsidRPr="00615A3C" w:rsidRDefault="00450D63" w:rsidP="008D3590">
            <w:pPr>
              <w:jc w:val="center"/>
              <w:rPr>
                <w:rFonts w:ascii="PT Astra Serif" w:hAnsi="PT Astra Serif"/>
              </w:rPr>
            </w:pPr>
            <w:r w:rsidRPr="00615A3C">
              <w:rPr>
                <w:rFonts w:ascii="PT Astra Serif" w:hAnsi="PT Astra Serif"/>
              </w:rPr>
              <w:t>2839</w:t>
            </w:r>
          </w:p>
        </w:tc>
        <w:tc>
          <w:tcPr>
            <w:tcW w:w="938" w:type="dxa"/>
            <w:vAlign w:val="center"/>
          </w:tcPr>
          <w:p w:rsidR="00450D63" w:rsidRPr="00615A3C" w:rsidRDefault="00450D63" w:rsidP="008D3590">
            <w:pPr>
              <w:jc w:val="center"/>
              <w:rPr>
                <w:rFonts w:ascii="PT Astra Serif" w:hAnsi="PT Astra Serif"/>
              </w:rPr>
            </w:pPr>
            <w:r w:rsidRPr="00615A3C">
              <w:rPr>
                <w:rFonts w:ascii="PT Astra Serif" w:hAnsi="PT Astra Serif"/>
              </w:rPr>
              <w:t>3037</w:t>
            </w:r>
          </w:p>
        </w:tc>
        <w:tc>
          <w:tcPr>
            <w:tcW w:w="938" w:type="dxa"/>
            <w:vAlign w:val="center"/>
          </w:tcPr>
          <w:p w:rsidR="00450D63" w:rsidRPr="00615A3C" w:rsidRDefault="00450D63" w:rsidP="008D3590">
            <w:pPr>
              <w:jc w:val="center"/>
              <w:rPr>
                <w:rFonts w:ascii="PT Astra Serif" w:hAnsi="PT Astra Serif"/>
              </w:rPr>
            </w:pPr>
            <w:r w:rsidRPr="00615A3C">
              <w:rPr>
                <w:rFonts w:ascii="PT Astra Serif" w:hAnsi="PT Astra Serif"/>
              </w:rPr>
              <w:t>3231</w:t>
            </w:r>
          </w:p>
        </w:tc>
        <w:tc>
          <w:tcPr>
            <w:tcW w:w="942" w:type="dxa"/>
            <w:vAlign w:val="center"/>
          </w:tcPr>
          <w:p w:rsidR="00450D63" w:rsidRPr="00615A3C" w:rsidRDefault="00450D63" w:rsidP="008D3590">
            <w:pPr>
              <w:jc w:val="center"/>
              <w:rPr>
                <w:rFonts w:ascii="PT Astra Serif" w:hAnsi="PT Astra Serif"/>
              </w:rPr>
            </w:pPr>
            <w:r w:rsidRPr="00615A3C">
              <w:rPr>
                <w:rFonts w:ascii="PT Astra Serif" w:hAnsi="PT Astra Serif"/>
              </w:rPr>
              <w:t>3245</w:t>
            </w:r>
          </w:p>
        </w:tc>
      </w:tr>
    </w:tbl>
    <w:p w:rsidR="00290E52" w:rsidRPr="00615A3C" w:rsidRDefault="00290E52" w:rsidP="00904448">
      <w:pPr>
        <w:tabs>
          <w:tab w:val="left" w:pos="360"/>
        </w:tabs>
        <w:ind w:firstLine="709"/>
        <w:jc w:val="both"/>
        <w:rPr>
          <w:rFonts w:ascii="PT Astra Serif" w:hAnsi="PT Astra Serif"/>
          <w:sz w:val="28"/>
          <w:szCs w:val="28"/>
        </w:rPr>
      </w:pPr>
    </w:p>
    <w:p w:rsidR="00F74A81" w:rsidRPr="00615A3C" w:rsidRDefault="00F74A81" w:rsidP="00904448">
      <w:pPr>
        <w:tabs>
          <w:tab w:val="left" w:pos="360"/>
        </w:tabs>
        <w:suppressAutoHyphens/>
        <w:ind w:firstLine="709"/>
        <w:jc w:val="both"/>
        <w:rPr>
          <w:rFonts w:ascii="PT Astra Serif" w:hAnsi="PT Astra Serif"/>
          <w:sz w:val="28"/>
          <w:szCs w:val="28"/>
        </w:rPr>
      </w:pPr>
      <w:r w:rsidRPr="00615A3C">
        <w:rPr>
          <w:rFonts w:ascii="PT Astra Serif" w:hAnsi="PT Astra Serif"/>
          <w:sz w:val="28"/>
          <w:szCs w:val="28"/>
        </w:rPr>
        <w:t>Потребление электрической энергии в энергосистеме Ульяновской области относительно фактической величины 20</w:t>
      </w:r>
      <w:r w:rsidR="003E74EC" w:rsidRPr="00615A3C">
        <w:rPr>
          <w:rFonts w:ascii="PT Astra Serif" w:hAnsi="PT Astra Serif"/>
          <w:sz w:val="28"/>
          <w:szCs w:val="28"/>
        </w:rPr>
        <w:t>2</w:t>
      </w:r>
      <w:r w:rsidR="00440B90" w:rsidRPr="00615A3C">
        <w:rPr>
          <w:rFonts w:ascii="PT Astra Serif" w:hAnsi="PT Astra Serif"/>
          <w:sz w:val="28"/>
          <w:szCs w:val="28"/>
        </w:rPr>
        <w:t>1</w:t>
      </w:r>
      <w:r w:rsidRPr="00615A3C">
        <w:rPr>
          <w:rFonts w:ascii="PT Astra Serif" w:hAnsi="PT Astra Serif"/>
          <w:sz w:val="28"/>
          <w:szCs w:val="28"/>
        </w:rPr>
        <w:t xml:space="preserve"> года (</w:t>
      </w:r>
      <w:r w:rsidR="00450D63" w:rsidRPr="00615A3C">
        <w:rPr>
          <w:rFonts w:ascii="PT Astra Serif" w:hAnsi="PT Astra Serif"/>
          <w:sz w:val="28"/>
          <w:szCs w:val="28"/>
        </w:rPr>
        <w:t>5627,8</w:t>
      </w:r>
      <w:r w:rsidRPr="00615A3C">
        <w:rPr>
          <w:rFonts w:ascii="PT Astra Serif" w:hAnsi="PT Astra Serif"/>
          <w:sz w:val="28"/>
          <w:szCs w:val="28"/>
        </w:rPr>
        <w:t>млн</w:t>
      </w:r>
      <w:r w:rsidR="00421DD5" w:rsidRPr="00615A3C">
        <w:rPr>
          <w:rFonts w:ascii="PT Astra Serif" w:hAnsi="PT Astra Serif"/>
          <w:sz w:val="28"/>
          <w:szCs w:val="28"/>
        </w:rPr>
        <w:t xml:space="preserve"> кВт*час) возрастё</w:t>
      </w:r>
      <w:r w:rsidR="00450D63" w:rsidRPr="00615A3C">
        <w:rPr>
          <w:rFonts w:ascii="PT Astra Serif" w:hAnsi="PT Astra Serif"/>
          <w:sz w:val="28"/>
          <w:szCs w:val="28"/>
        </w:rPr>
        <w:t>т на 336,2</w:t>
      </w:r>
      <w:r w:rsidRPr="00615A3C">
        <w:rPr>
          <w:rFonts w:ascii="PT Astra Serif" w:hAnsi="PT Astra Serif"/>
          <w:sz w:val="28"/>
          <w:szCs w:val="28"/>
        </w:rPr>
        <w:t xml:space="preserve"> млн кВт*</w:t>
      </w:r>
      <w:r w:rsidR="003E74EC" w:rsidRPr="00615A3C">
        <w:rPr>
          <w:rFonts w:ascii="PT Astra Serif" w:hAnsi="PT Astra Serif"/>
          <w:sz w:val="28"/>
          <w:szCs w:val="28"/>
        </w:rPr>
        <w:t xml:space="preserve">час (до </w:t>
      </w:r>
      <w:r w:rsidR="00440B90" w:rsidRPr="00615A3C">
        <w:rPr>
          <w:rFonts w:ascii="PT Astra Serif" w:hAnsi="PT Astra Serif"/>
          <w:sz w:val="28"/>
          <w:szCs w:val="28"/>
        </w:rPr>
        <w:t>5964</w:t>
      </w:r>
      <w:r w:rsidR="003E74EC" w:rsidRPr="00615A3C">
        <w:rPr>
          <w:rFonts w:ascii="PT Astra Serif" w:hAnsi="PT Astra Serif"/>
          <w:sz w:val="28"/>
          <w:szCs w:val="28"/>
        </w:rPr>
        <w:t xml:space="preserve"> млн кВт*час) в 202</w:t>
      </w:r>
      <w:r w:rsidR="00440B90" w:rsidRPr="00615A3C">
        <w:rPr>
          <w:rFonts w:ascii="PT Astra Serif" w:hAnsi="PT Astra Serif"/>
          <w:sz w:val="28"/>
          <w:szCs w:val="28"/>
        </w:rPr>
        <w:t>7</w:t>
      </w:r>
      <w:r w:rsidRPr="00615A3C">
        <w:rPr>
          <w:rFonts w:ascii="PT Astra Serif" w:hAnsi="PT Astra Serif"/>
          <w:sz w:val="28"/>
          <w:szCs w:val="28"/>
        </w:rPr>
        <w:t xml:space="preserve"> году. Среднегодовой прирост потребления электрической энергии за 202</w:t>
      </w:r>
      <w:r w:rsidR="00440B90" w:rsidRPr="00615A3C">
        <w:rPr>
          <w:rFonts w:ascii="PT Astra Serif" w:hAnsi="PT Astra Serif"/>
          <w:sz w:val="28"/>
          <w:szCs w:val="28"/>
        </w:rPr>
        <w:t>2</w:t>
      </w:r>
      <w:r w:rsidRPr="00615A3C">
        <w:rPr>
          <w:rFonts w:ascii="PT Astra Serif" w:hAnsi="PT Astra Serif"/>
          <w:sz w:val="28"/>
          <w:szCs w:val="28"/>
        </w:rPr>
        <w:t>-202</w:t>
      </w:r>
      <w:r w:rsidR="00440B90" w:rsidRPr="00615A3C">
        <w:rPr>
          <w:rFonts w:ascii="PT Astra Serif" w:hAnsi="PT Astra Serif"/>
          <w:sz w:val="28"/>
          <w:szCs w:val="28"/>
        </w:rPr>
        <w:t>7</w:t>
      </w:r>
      <w:r w:rsidRPr="00615A3C">
        <w:rPr>
          <w:rFonts w:ascii="PT Astra Serif" w:hAnsi="PT Astra Serif"/>
          <w:sz w:val="28"/>
          <w:szCs w:val="28"/>
        </w:rPr>
        <w:t xml:space="preserve"> годы составляет</w:t>
      </w:r>
      <w:r w:rsidR="00440B90" w:rsidRPr="00615A3C">
        <w:rPr>
          <w:rFonts w:ascii="PT Astra Serif" w:hAnsi="PT Astra Serif"/>
          <w:sz w:val="28"/>
          <w:szCs w:val="28"/>
        </w:rPr>
        <w:t>0,98</w:t>
      </w:r>
      <w:r w:rsidRPr="00615A3C">
        <w:rPr>
          <w:rFonts w:ascii="PT Astra Serif" w:hAnsi="PT Astra Serif"/>
          <w:sz w:val="28"/>
          <w:szCs w:val="28"/>
        </w:rPr>
        <w:t>%.</w:t>
      </w:r>
    </w:p>
    <w:p w:rsidR="00562326" w:rsidRDefault="00562326" w:rsidP="00562326">
      <w:pPr>
        <w:tabs>
          <w:tab w:val="left" w:pos="360"/>
        </w:tabs>
        <w:suppressAutoHyphens/>
        <w:ind w:firstLine="709"/>
        <w:jc w:val="both"/>
        <w:rPr>
          <w:rFonts w:ascii="PT Astra Serif" w:hAnsi="PT Astra Serif"/>
          <w:sz w:val="28"/>
          <w:szCs w:val="28"/>
        </w:rPr>
      </w:pPr>
      <w:r>
        <w:rPr>
          <w:rFonts w:ascii="PT Astra Serif" w:hAnsi="PT Astra Serif"/>
          <w:sz w:val="28"/>
          <w:szCs w:val="28"/>
        </w:rPr>
        <w:t>Производство электрической энергии в энергосистеме Ульяновской области относительно фактической величины 2021 года (2477,4 млн кВт*час) возрастёт на 241,6 млн кВт*час (до 2719 млн кВт*час) в 2027 году.</w:t>
      </w:r>
    </w:p>
    <w:p w:rsidR="00F74A81" w:rsidRPr="00615A3C" w:rsidRDefault="00F74A81" w:rsidP="00562326">
      <w:pPr>
        <w:tabs>
          <w:tab w:val="left" w:pos="360"/>
        </w:tabs>
        <w:suppressAutoHyphens/>
        <w:ind w:firstLine="709"/>
        <w:jc w:val="both"/>
        <w:rPr>
          <w:rFonts w:ascii="PT Astra Serif" w:hAnsi="PT Astra Serif"/>
          <w:sz w:val="28"/>
          <w:szCs w:val="28"/>
        </w:rPr>
      </w:pPr>
      <w:r w:rsidRPr="00615A3C">
        <w:rPr>
          <w:rFonts w:ascii="PT Astra Serif" w:hAnsi="PT Astra Serif"/>
          <w:sz w:val="28"/>
          <w:szCs w:val="28"/>
        </w:rPr>
        <w:t>Энергосистема У</w:t>
      </w:r>
      <w:r w:rsidR="003E74EC" w:rsidRPr="00615A3C">
        <w:rPr>
          <w:rFonts w:ascii="PT Astra Serif" w:hAnsi="PT Astra Serif"/>
          <w:sz w:val="28"/>
          <w:szCs w:val="28"/>
        </w:rPr>
        <w:t>льяновской области в период 202</w:t>
      </w:r>
      <w:r w:rsidR="00440B90" w:rsidRPr="00615A3C">
        <w:rPr>
          <w:rFonts w:ascii="PT Astra Serif" w:hAnsi="PT Astra Serif"/>
          <w:sz w:val="28"/>
          <w:szCs w:val="28"/>
        </w:rPr>
        <w:t>2</w:t>
      </w:r>
      <w:r w:rsidRPr="00615A3C">
        <w:rPr>
          <w:rFonts w:ascii="PT Astra Serif" w:hAnsi="PT Astra Serif"/>
          <w:sz w:val="28"/>
          <w:szCs w:val="28"/>
        </w:rPr>
        <w:t>-202</w:t>
      </w:r>
      <w:r w:rsidR="00440B90" w:rsidRPr="00615A3C">
        <w:rPr>
          <w:rFonts w:ascii="PT Astra Serif" w:hAnsi="PT Astra Serif"/>
          <w:sz w:val="28"/>
          <w:szCs w:val="28"/>
        </w:rPr>
        <w:t>7</w:t>
      </w:r>
      <w:r w:rsidRPr="00615A3C">
        <w:rPr>
          <w:rFonts w:ascii="PT Astra Serif" w:hAnsi="PT Astra Serif"/>
          <w:sz w:val="28"/>
          <w:szCs w:val="28"/>
        </w:rPr>
        <w:t xml:space="preserve"> годов остаётся дефицитной по электроэнергии, дефицит покрывается перетоком по внешним электрическим связям энергосистемы Ульяновской области с ЕЭС России.</w:t>
      </w:r>
    </w:p>
    <w:p w:rsidR="003B5EB0" w:rsidRPr="00615A3C" w:rsidRDefault="00343EB7" w:rsidP="00904448">
      <w:pPr>
        <w:tabs>
          <w:tab w:val="left" w:pos="360"/>
        </w:tabs>
        <w:suppressAutoHyphens/>
        <w:ind w:firstLine="709"/>
        <w:jc w:val="both"/>
        <w:rPr>
          <w:rFonts w:ascii="PT Astra Serif" w:hAnsi="PT Astra Serif"/>
          <w:sz w:val="28"/>
          <w:szCs w:val="28"/>
        </w:rPr>
      </w:pPr>
      <w:r w:rsidRPr="00615A3C">
        <w:rPr>
          <w:rFonts w:ascii="PT Astra Serif" w:hAnsi="PT Astra Serif"/>
          <w:sz w:val="28"/>
          <w:szCs w:val="28"/>
        </w:rPr>
        <w:t>Прогнозный баланс мощности энергосист</w:t>
      </w:r>
      <w:r w:rsidR="00440B90" w:rsidRPr="00615A3C">
        <w:rPr>
          <w:rFonts w:ascii="PT Astra Serif" w:hAnsi="PT Astra Serif"/>
          <w:sz w:val="28"/>
          <w:szCs w:val="28"/>
        </w:rPr>
        <w:t xml:space="preserve">емы Ульяновской области </w:t>
      </w:r>
      <w:r w:rsidR="00440B90" w:rsidRPr="00615A3C">
        <w:rPr>
          <w:rFonts w:ascii="PT Astra Serif" w:hAnsi="PT Astra Serif"/>
          <w:sz w:val="28"/>
          <w:szCs w:val="28"/>
        </w:rPr>
        <w:br/>
        <w:t>до 2027</w:t>
      </w:r>
      <w:r w:rsidRPr="00615A3C">
        <w:rPr>
          <w:rFonts w:ascii="PT Astra Serif" w:hAnsi="PT Astra Serif"/>
          <w:sz w:val="28"/>
          <w:szCs w:val="28"/>
        </w:rPr>
        <w:t xml:space="preserve"> года представлен в таблице 22.</w:t>
      </w:r>
    </w:p>
    <w:p w:rsidR="00895C98" w:rsidRPr="00615A3C" w:rsidRDefault="00895C98" w:rsidP="00904448">
      <w:pPr>
        <w:tabs>
          <w:tab w:val="left" w:pos="360"/>
        </w:tabs>
        <w:suppressAutoHyphens/>
        <w:ind w:firstLine="709"/>
        <w:jc w:val="both"/>
        <w:rPr>
          <w:rFonts w:ascii="PT Astra Serif" w:hAnsi="PT Astra Serif"/>
          <w:sz w:val="28"/>
          <w:szCs w:val="28"/>
        </w:rPr>
      </w:pPr>
    </w:p>
    <w:p w:rsidR="00290E52" w:rsidRPr="00615A3C" w:rsidRDefault="00290E52" w:rsidP="00904448">
      <w:pPr>
        <w:tabs>
          <w:tab w:val="left" w:pos="360"/>
        </w:tabs>
        <w:suppressAutoHyphens/>
        <w:jc w:val="right"/>
        <w:rPr>
          <w:rFonts w:ascii="PT Astra Serif" w:hAnsi="PT Astra Serif"/>
          <w:sz w:val="28"/>
          <w:szCs w:val="28"/>
        </w:rPr>
      </w:pPr>
      <w:r w:rsidRPr="00615A3C">
        <w:rPr>
          <w:rFonts w:ascii="PT Astra Serif" w:hAnsi="PT Astra Serif"/>
          <w:sz w:val="28"/>
          <w:szCs w:val="28"/>
        </w:rPr>
        <w:t>Таблица 2</w:t>
      </w:r>
      <w:r w:rsidR="005A1547" w:rsidRPr="00615A3C">
        <w:rPr>
          <w:rFonts w:ascii="PT Astra Serif" w:hAnsi="PT Astra Serif"/>
          <w:sz w:val="28"/>
          <w:szCs w:val="28"/>
        </w:rPr>
        <w:t>2</w:t>
      </w:r>
    </w:p>
    <w:p w:rsidR="00290E52" w:rsidRPr="00615A3C" w:rsidRDefault="00290E52" w:rsidP="00904448">
      <w:pPr>
        <w:tabs>
          <w:tab w:val="left" w:pos="360"/>
        </w:tabs>
        <w:suppressAutoHyphens/>
        <w:ind w:firstLine="709"/>
        <w:rPr>
          <w:rFonts w:ascii="PT Astra Serif" w:hAnsi="PT Astra Serif"/>
          <w:sz w:val="28"/>
          <w:szCs w:val="28"/>
        </w:rPr>
      </w:pPr>
    </w:p>
    <w:tbl>
      <w:tblPr>
        <w:tblW w:w="9464"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4278"/>
        <w:gridCol w:w="867"/>
        <w:gridCol w:w="867"/>
        <w:gridCol w:w="869"/>
        <w:gridCol w:w="868"/>
        <w:gridCol w:w="868"/>
        <w:gridCol w:w="847"/>
      </w:tblGrid>
      <w:tr w:rsidR="00615A3C" w:rsidRPr="00615A3C" w:rsidTr="00231123">
        <w:trPr>
          <w:trHeight w:val="298"/>
          <w:tblHeader/>
          <w:jc w:val="center"/>
        </w:trPr>
        <w:tc>
          <w:tcPr>
            <w:tcW w:w="4278" w:type="dxa"/>
            <w:vMerge w:val="restart"/>
            <w:vAlign w:val="center"/>
            <w:hideMark/>
          </w:tcPr>
          <w:p w:rsidR="00290E52" w:rsidRPr="00615A3C" w:rsidRDefault="00290E52" w:rsidP="00904448">
            <w:pPr>
              <w:pStyle w:val="aff3"/>
              <w:suppressAutoHyphens/>
              <w:jc w:val="center"/>
              <w:rPr>
                <w:rFonts w:ascii="PT Astra Serif" w:hAnsi="PT Astra Serif"/>
                <w:sz w:val="24"/>
                <w:szCs w:val="24"/>
              </w:rPr>
            </w:pPr>
            <w:r w:rsidRPr="00615A3C">
              <w:rPr>
                <w:rFonts w:ascii="PT Astra Serif" w:hAnsi="PT Astra Serif"/>
                <w:sz w:val="24"/>
                <w:szCs w:val="24"/>
              </w:rPr>
              <w:t>Мощность</w:t>
            </w:r>
          </w:p>
        </w:tc>
        <w:tc>
          <w:tcPr>
            <w:tcW w:w="5186" w:type="dxa"/>
            <w:gridSpan w:val="6"/>
            <w:vAlign w:val="center"/>
            <w:hideMark/>
          </w:tcPr>
          <w:p w:rsidR="00290E52" w:rsidRPr="00615A3C" w:rsidRDefault="00290E52" w:rsidP="00904448">
            <w:pPr>
              <w:pStyle w:val="aff3"/>
              <w:suppressAutoHyphens/>
              <w:jc w:val="center"/>
              <w:rPr>
                <w:rFonts w:ascii="PT Astra Serif" w:hAnsi="PT Astra Serif"/>
                <w:sz w:val="24"/>
                <w:szCs w:val="24"/>
              </w:rPr>
            </w:pPr>
            <w:r w:rsidRPr="00615A3C">
              <w:rPr>
                <w:rFonts w:ascii="PT Astra Serif" w:hAnsi="PT Astra Serif"/>
                <w:sz w:val="24"/>
                <w:szCs w:val="24"/>
              </w:rPr>
              <w:t>Прогноз</w:t>
            </w:r>
          </w:p>
        </w:tc>
      </w:tr>
      <w:tr w:rsidR="00615A3C" w:rsidRPr="00615A3C" w:rsidTr="00231123">
        <w:trPr>
          <w:trHeight w:val="151"/>
          <w:jc w:val="center"/>
        </w:trPr>
        <w:tc>
          <w:tcPr>
            <w:tcW w:w="4278" w:type="dxa"/>
            <w:vMerge/>
            <w:vAlign w:val="center"/>
            <w:hideMark/>
          </w:tcPr>
          <w:p w:rsidR="00231123" w:rsidRPr="00615A3C" w:rsidRDefault="00231123" w:rsidP="00904448">
            <w:pPr>
              <w:suppressAutoHyphens/>
              <w:rPr>
                <w:rFonts w:ascii="PT Astra Serif" w:hAnsi="PT Astra Serif"/>
                <w:lang w:eastAsia="en-US"/>
              </w:rPr>
            </w:pPr>
          </w:p>
        </w:tc>
        <w:tc>
          <w:tcPr>
            <w:tcW w:w="867" w:type="dxa"/>
            <w:vAlign w:val="center"/>
            <w:hideMark/>
          </w:tcPr>
          <w:p w:rsidR="00231123" w:rsidRPr="00615A3C" w:rsidRDefault="00231123" w:rsidP="00C93942">
            <w:pPr>
              <w:pStyle w:val="aff3"/>
              <w:suppressAutoHyphens/>
              <w:jc w:val="center"/>
              <w:rPr>
                <w:rFonts w:ascii="PT Astra Serif" w:hAnsi="PT Astra Serif"/>
                <w:bCs/>
                <w:sz w:val="24"/>
                <w:szCs w:val="24"/>
              </w:rPr>
            </w:pPr>
            <w:r w:rsidRPr="00615A3C">
              <w:rPr>
                <w:rFonts w:ascii="PT Astra Serif" w:hAnsi="PT Astra Serif"/>
                <w:bCs/>
                <w:sz w:val="24"/>
                <w:szCs w:val="24"/>
              </w:rPr>
              <w:t>2022 год</w:t>
            </w:r>
          </w:p>
        </w:tc>
        <w:tc>
          <w:tcPr>
            <w:tcW w:w="867" w:type="dxa"/>
            <w:vAlign w:val="center"/>
          </w:tcPr>
          <w:p w:rsidR="00231123" w:rsidRPr="00615A3C" w:rsidRDefault="00231123" w:rsidP="00C93942">
            <w:pPr>
              <w:pStyle w:val="aff3"/>
              <w:suppressAutoHyphens/>
              <w:jc w:val="center"/>
              <w:rPr>
                <w:rFonts w:ascii="PT Astra Serif" w:hAnsi="PT Astra Serif"/>
                <w:bCs/>
                <w:sz w:val="24"/>
                <w:szCs w:val="24"/>
              </w:rPr>
            </w:pPr>
            <w:r w:rsidRPr="00615A3C">
              <w:rPr>
                <w:rFonts w:ascii="PT Astra Serif" w:hAnsi="PT Astra Serif"/>
                <w:bCs/>
                <w:sz w:val="24"/>
                <w:szCs w:val="24"/>
              </w:rPr>
              <w:t>2023 год</w:t>
            </w:r>
          </w:p>
        </w:tc>
        <w:tc>
          <w:tcPr>
            <w:tcW w:w="869" w:type="dxa"/>
            <w:vAlign w:val="center"/>
          </w:tcPr>
          <w:p w:rsidR="00231123" w:rsidRPr="00615A3C" w:rsidRDefault="00231123" w:rsidP="00C93942">
            <w:pPr>
              <w:pStyle w:val="aff3"/>
              <w:suppressAutoHyphens/>
              <w:jc w:val="center"/>
              <w:rPr>
                <w:rFonts w:ascii="PT Astra Serif" w:hAnsi="PT Astra Serif"/>
                <w:bCs/>
                <w:sz w:val="24"/>
                <w:szCs w:val="24"/>
              </w:rPr>
            </w:pPr>
            <w:r w:rsidRPr="00615A3C">
              <w:rPr>
                <w:rFonts w:ascii="PT Astra Serif" w:hAnsi="PT Astra Serif"/>
                <w:bCs/>
                <w:sz w:val="24"/>
                <w:szCs w:val="24"/>
              </w:rPr>
              <w:t>2024 год</w:t>
            </w:r>
          </w:p>
        </w:tc>
        <w:tc>
          <w:tcPr>
            <w:tcW w:w="868" w:type="dxa"/>
            <w:vAlign w:val="center"/>
          </w:tcPr>
          <w:p w:rsidR="00231123" w:rsidRPr="00615A3C" w:rsidRDefault="00231123" w:rsidP="00C93942">
            <w:pPr>
              <w:pStyle w:val="aff3"/>
              <w:suppressAutoHyphens/>
              <w:jc w:val="center"/>
              <w:rPr>
                <w:rFonts w:ascii="PT Astra Serif" w:hAnsi="PT Astra Serif"/>
                <w:bCs/>
                <w:sz w:val="24"/>
                <w:szCs w:val="24"/>
              </w:rPr>
            </w:pPr>
            <w:r w:rsidRPr="00615A3C">
              <w:rPr>
                <w:rFonts w:ascii="PT Astra Serif" w:hAnsi="PT Astra Serif"/>
                <w:bCs/>
                <w:sz w:val="24"/>
                <w:szCs w:val="24"/>
              </w:rPr>
              <w:t>2025 год</w:t>
            </w:r>
          </w:p>
        </w:tc>
        <w:tc>
          <w:tcPr>
            <w:tcW w:w="868" w:type="dxa"/>
            <w:vAlign w:val="center"/>
          </w:tcPr>
          <w:p w:rsidR="00231123" w:rsidRPr="00615A3C" w:rsidRDefault="00231123" w:rsidP="00C93942">
            <w:pPr>
              <w:pStyle w:val="aff3"/>
              <w:suppressAutoHyphens/>
              <w:jc w:val="center"/>
              <w:rPr>
                <w:rFonts w:ascii="PT Astra Serif" w:hAnsi="PT Astra Serif"/>
                <w:bCs/>
                <w:sz w:val="24"/>
                <w:szCs w:val="24"/>
              </w:rPr>
            </w:pPr>
            <w:r w:rsidRPr="00615A3C">
              <w:rPr>
                <w:rFonts w:ascii="PT Astra Serif" w:hAnsi="PT Astra Serif"/>
                <w:bCs/>
                <w:sz w:val="24"/>
                <w:szCs w:val="24"/>
              </w:rPr>
              <w:t>2026 год</w:t>
            </w:r>
          </w:p>
        </w:tc>
        <w:tc>
          <w:tcPr>
            <w:tcW w:w="847" w:type="dxa"/>
            <w:vAlign w:val="center"/>
          </w:tcPr>
          <w:p w:rsidR="00231123" w:rsidRPr="00615A3C" w:rsidRDefault="00231123" w:rsidP="00231123">
            <w:pPr>
              <w:pStyle w:val="aff3"/>
              <w:suppressAutoHyphens/>
              <w:jc w:val="center"/>
              <w:rPr>
                <w:rFonts w:ascii="PT Astra Serif" w:hAnsi="PT Astra Serif"/>
                <w:bCs/>
                <w:sz w:val="24"/>
                <w:szCs w:val="24"/>
              </w:rPr>
            </w:pPr>
            <w:r w:rsidRPr="00615A3C">
              <w:rPr>
                <w:rFonts w:ascii="PT Astra Serif" w:hAnsi="PT Astra Serif"/>
                <w:bCs/>
                <w:sz w:val="24"/>
                <w:szCs w:val="24"/>
              </w:rPr>
              <w:t>2027 год</w:t>
            </w:r>
          </w:p>
        </w:tc>
      </w:tr>
      <w:tr w:rsidR="00615A3C" w:rsidRPr="00615A3C" w:rsidTr="00231123">
        <w:trPr>
          <w:trHeight w:val="20"/>
          <w:tblHeader/>
          <w:jc w:val="center"/>
        </w:trPr>
        <w:tc>
          <w:tcPr>
            <w:tcW w:w="4278" w:type="dxa"/>
            <w:tcBorders>
              <w:top w:val="single" w:sz="4" w:space="0" w:color="auto"/>
              <w:left w:val="single" w:sz="4" w:space="0" w:color="auto"/>
              <w:bottom w:val="single" w:sz="4" w:space="0" w:color="auto"/>
              <w:right w:val="single" w:sz="4" w:space="0" w:color="auto"/>
            </w:tcBorders>
            <w:vAlign w:val="center"/>
          </w:tcPr>
          <w:p w:rsidR="00895C98" w:rsidRPr="00615A3C" w:rsidRDefault="00895C98" w:rsidP="00895C98">
            <w:pPr>
              <w:pStyle w:val="aff3"/>
              <w:jc w:val="center"/>
              <w:rPr>
                <w:rFonts w:ascii="PT Astra Serif" w:hAnsi="PT Astra Serif"/>
                <w:bCs/>
                <w:sz w:val="24"/>
                <w:szCs w:val="24"/>
              </w:rPr>
            </w:pPr>
            <w:r w:rsidRPr="00615A3C">
              <w:rPr>
                <w:rFonts w:ascii="PT Astra Serif" w:hAnsi="PT Astra Serif"/>
                <w:bCs/>
                <w:sz w:val="24"/>
                <w:szCs w:val="24"/>
              </w:rPr>
              <w:t>1</w:t>
            </w:r>
          </w:p>
        </w:tc>
        <w:tc>
          <w:tcPr>
            <w:tcW w:w="867" w:type="dxa"/>
            <w:tcBorders>
              <w:top w:val="single" w:sz="4" w:space="0" w:color="auto"/>
              <w:left w:val="single" w:sz="4" w:space="0" w:color="auto"/>
              <w:bottom w:val="single" w:sz="4" w:space="0" w:color="auto"/>
              <w:right w:val="single" w:sz="4" w:space="0" w:color="auto"/>
            </w:tcBorders>
          </w:tcPr>
          <w:p w:rsidR="00895C98" w:rsidRPr="00615A3C" w:rsidRDefault="00895C98" w:rsidP="00895C98">
            <w:pPr>
              <w:jc w:val="center"/>
              <w:rPr>
                <w:rFonts w:ascii="PT Astra Serif" w:hAnsi="PT Astra Serif"/>
              </w:rPr>
            </w:pPr>
            <w:r w:rsidRPr="00615A3C">
              <w:rPr>
                <w:rFonts w:ascii="PT Astra Serif" w:hAnsi="PT Astra Serif"/>
              </w:rPr>
              <w:t>2</w:t>
            </w:r>
          </w:p>
        </w:tc>
        <w:tc>
          <w:tcPr>
            <w:tcW w:w="867" w:type="dxa"/>
            <w:tcBorders>
              <w:top w:val="single" w:sz="4" w:space="0" w:color="auto"/>
              <w:left w:val="single" w:sz="4" w:space="0" w:color="auto"/>
              <w:bottom w:val="single" w:sz="4" w:space="0" w:color="auto"/>
              <w:right w:val="single" w:sz="4" w:space="0" w:color="auto"/>
            </w:tcBorders>
          </w:tcPr>
          <w:p w:rsidR="00895C98" w:rsidRPr="00615A3C" w:rsidRDefault="00895C98" w:rsidP="00895C98">
            <w:pPr>
              <w:jc w:val="center"/>
              <w:rPr>
                <w:rFonts w:ascii="PT Astra Serif" w:hAnsi="PT Astra Serif"/>
              </w:rPr>
            </w:pPr>
            <w:r w:rsidRPr="00615A3C">
              <w:rPr>
                <w:rFonts w:ascii="PT Astra Serif" w:hAnsi="PT Astra Serif"/>
              </w:rPr>
              <w:t>3</w:t>
            </w:r>
          </w:p>
        </w:tc>
        <w:tc>
          <w:tcPr>
            <w:tcW w:w="869" w:type="dxa"/>
            <w:tcBorders>
              <w:top w:val="single" w:sz="4" w:space="0" w:color="auto"/>
              <w:left w:val="single" w:sz="4" w:space="0" w:color="auto"/>
              <w:bottom w:val="single" w:sz="4" w:space="0" w:color="auto"/>
              <w:right w:val="single" w:sz="4" w:space="0" w:color="auto"/>
            </w:tcBorders>
          </w:tcPr>
          <w:p w:rsidR="00895C98" w:rsidRPr="00615A3C" w:rsidRDefault="00895C98" w:rsidP="00895C98">
            <w:pPr>
              <w:jc w:val="center"/>
              <w:rPr>
                <w:rFonts w:ascii="PT Astra Serif" w:hAnsi="PT Astra Serif"/>
              </w:rPr>
            </w:pPr>
            <w:r w:rsidRPr="00615A3C">
              <w:rPr>
                <w:rFonts w:ascii="PT Astra Serif" w:hAnsi="PT Astra Serif"/>
              </w:rPr>
              <w:t>4</w:t>
            </w:r>
          </w:p>
        </w:tc>
        <w:tc>
          <w:tcPr>
            <w:tcW w:w="868" w:type="dxa"/>
            <w:tcBorders>
              <w:top w:val="single" w:sz="4" w:space="0" w:color="auto"/>
              <w:left w:val="single" w:sz="4" w:space="0" w:color="auto"/>
              <w:bottom w:val="single" w:sz="4" w:space="0" w:color="auto"/>
              <w:right w:val="single" w:sz="4" w:space="0" w:color="auto"/>
            </w:tcBorders>
          </w:tcPr>
          <w:p w:rsidR="00895C98" w:rsidRPr="00615A3C" w:rsidRDefault="00895C98" w:rsidP="00895C98">
            <w:pPr>
              <w:jc w:val="center"/>
              <w:rPr>
                <w:rFonts w:ascii="PT Astra Serif" w:hAnsi="PT Astra Serif"/>
              </w:rPr>
            </w:pPr>
            <w:r w:rsidRPr="00615A3C">
              <w:rPr>
                <w:rFonts w:ascii="PT Astra Serif" w:hAnsi="PT Astra Serif"/>
              </w:rPr>
              <w:t>5</w:t>
            </w:r>
          </w:p>
        </w:tc>
        <w:tc>
          <w:tcPr>
            <w:tcW w:w="868" w:type="dxa"/>
            <w:tcBorders>
              <w:top w:val="single" w:sz="4" w:space="0" w:color="auto"/>
              <w:left w:val="single" w:sz="4" w:space="0" w:color="auto"/>
              <w:bottom w:val="single" w:sz="4" w:space="0" w:color="auto"/>
              <w:right w:val="single" w:sz="4" w:space="0" w:color="auto"/>
            </w:tcBorders>
          </w:tcPr>
          <w:p w:rsidR="00895C98" w:rsidRPr="00615A3C" w:rsidRDefault="00895C98" w:rsidP="00895C98">
            <w:pPr>
              <w:jc w:val="center"/>
              <w:rPr>
                <w:rFonts w:ascii="PT Astra Serif" w:hAnsi="PT Astra Serif"/>
              </w:rPr>
            </w:pPr>
            <w:r w:rsidRPr="00615A3C">
              <w:rPr>
                <w:rFonts w:ascii="PT Astra Serif" w:hAnsi="PT Astra Serif"/>
              </w:rPr>
              <w:t>6</w:t>
            </w:r>
          </w:p>
        </w:tc>
        <w:tc>
          <w:tcPr>
            <w:tcW w:w="847" w:type="dxa"/>
            <w:tcBorders>
              <w:top w:val="single" w:sz="4" w:space="0" w:color="auto"/>
              <w:left w:val="single" w:sz="4" w:space="0" w:color="auto"/>
              <w:bottom w:val="single" w:sz="4" w:space="0" w:color="auto"/>
              <w:right w:val="single" w:sz="4" w:space="0" w:color="auto"/>
            </w:tcBorders>
          </w:tcPr>
          <w:p w:rsidR="00895C98" w:rsidRPr="00615A3C" w:rsidRDefault="00895C98" w:rsidP="00895C98">
            <w:pPr>
              <w:jc w:val="center"/>
              <w:rPr>
                <w:rFonts w:ascii="PT Astra Serif" w:hAnsi="PT Astra Serif"/>
              </w:rPr>
            </w:pPr>
            <w:r w:rsidRPr="00562326">
              <w:rPr>
                <w:rFonts w:ascii="PT Astra Serif" w:hAnsi="PT Astra Serif"/>
              </w:rPr>
              <w:t>7</w:t>
            </w:r>
          </w:p>
        </w:tc>
      </w:tr>
      <w:tr w:rsidR="00562326" w:rsidRPr="00615A3C" w:rsidTr="00852B26">
        <w:trPr>
          <w:trHeight w:val="20"/>
          <w:jc w:val="center"/>
        </w:trPr>
        <w:tc>
          <w:tcPr>
            <w:tcW w:w="4278" w:type="dxa"/>
            <w:tcBorders>
              <w:top w:val="single" w:sz="4" w:space="0" w:color="auto"/>
              <w:left w:val="single" w:sz="4" w:space="0" w:color="auto"/>
              <w:bottom w:val="single" w:sz="4" w:space="0" w:color="auto"/>
              <w:right w:val="single" w:sz="4" w:space="0" w:color="auto"/>
            </w:tcBorders>
            <w:vAlign w:val="center"/>
            <w:hideMark/>
          </w:tcPr>
          <w:p w:rsidR="00562326" w:rsidRPr="00615A3C" w:rsidRDefault="00562326" w:rsidP="00904448">
            <w:pPr>
              <w:pStyle w:val="aff3"/>
              <w:jc w:val="left"/>
              <w:rPr>
                <w:rFonts w:ascii="PT Astra Serif" w:hAnsi="PT Astra Serif"/>
                <w:b/>
                <w:bCs/>
                <w:sz w:val="24"/>
                <w:szCs w:val="24"/>
              </w:rPr>
            </w:pPr>
            <w:r w:rsidRPr="00615A3C">
              <w:rPr>
                <w:rFonts w:ascii="PT Astra Serif" w:hAnsi="PT Astra Serif"/>
                <w:b/>
                <w:bCs/>
                <w:sz w:val="24"/>
                <w:szCs w:val="24"/>
              </w:rPr>
              <w:t xml:space="preserve">Установленная мощность, МВт: </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1029,90</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1029,90</w:t>
            </w:r>
          </w:p>
        </w:tc>
        <w:tc>
          <w:tcPr>
            <w:tcW w:w="869"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1029,90</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1029,90</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1039,90</w:t>
            </w:r>
          </w:p>
        </w:tc>
        <w:tc>
          <w:tcPr>
            <w:tcW w:w="84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1039,90</w:t>
            </w:r>
          </w:p>
        </w:tc>
      </w:tr>
      <w:tr w:rsidR="00562326" w:rsidRPr="00615A3C" w:rsidTr="00852B26">
        <w:trPr>
          <w:trHeight w:val="20"/>
          <w:jc w:val="center"/>
        </w:trPr>
        <w:tc>
          <w:tcPr>
            <w:tcW w:w="4278" w:type="dxa"/>
            <w:tcBorders>
              <w:top w:val="single" w:sz="4" w:space="0" w:color="auto"/>
              <w:left w:val="single" w:sz="4" w:space="0" w:color="auto"/>
              <w:bottom w:val="single" w:sz="4" w:space="0" w:color="auto"/>
              <w:right w:val="single" w:sz="4" w:space="0" w:color="auto"/>
            </w:tcBorders>
            <w:vAlign w:val="center"/>
            <w:hideMark/>
          </w:tcPr>
          <w:p w:rsidR="00562326" w:rsidRPr="00615A3C" w:rsidRDefault="00562326" w:rsidP="00904448">
            <w:pPr>
              <w:pStyle w:val="aff3"/>
              <w:jc w:val="left"/>
              <w:rPr>
                <w:rFonts w:ascii="PT Astra Serif" w:hAnsi="PT Astra Serif"/>
                <w:sz w:val="24"/>
                <w:szCs w:val="24"/>
              </w:rPr>
            </w:pPr>
            <w:r w:rsidRPr="00615A3C">
              <w:rPr>
                <w:rFonts w:ascii="PT Astra Serif" w:hAnsi="PT Astra Serif"/>
                <w:sz w:val="24"/>
                <w:szCs w:val="24"/>
              </w:rPr>
              <w:t>АЭС</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72,00</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72,00</w:t>
            </w:r>
          </w:p>
        </w:tc>
        <w:tc>
          <w:tcPr>
            <w:tcW w:w="869"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72,00</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72,00</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72,00</w:t>
            </w:r>
          </w:p>
        </w:tc>
        <w:tc>
          <w:tcPr>
            <w:tcW w:w="84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72,00</w:t>
            </w:r>
          </w:p>
        </w:tc>
      </w:tr>
      <w:tr w:rsidR="00562326" w:rsidRPr="00615A3C" w:rsidTr="00852B26">
        <w:trPr>
          <w:trHeight w:val="221"/>
          <w:jc w:val="center"/>
        </w:trPr>
        <w:tc>
          <w:tcPr>
            <w:tcW w:w="4278" w:type="dxa"/>
            <w:tcBorders>
              <w:top w:val="single" w:sz="4" w:space="0" w:color="auto"/>
              <w:left w:val="single" w:sz="4" w:space="0" w:color="auto"/>
              <w:bottom w:val="single" w:sz="4" w:space="0" w:color="auto"/>
              <w:right w:val="single" w:sz="4" w:space="0" w:color="auto"/>
            </w:tcBorders>
            <w:vAlign w:val="center"/>
            <w:hideMark/>
          </w:tcPr>
          <w:p w:rsidR="00562326" w:rsidRPr="00615A3C" w:rsidRDefault="00562326" w:rsidP="00904448">
            <w:pPr>
              <w:pStyle w:val="aff3"/>
              <w:jc w:val="left"/>
              <w:rPr>
                <w:rFonts w:ascii="PT Astra Serif" w:hAnsi="PT Astra Serif"/>
                <w:sz w:val="24"/>
                <w:szCs w:val="24"/>
              </w:rPr>
            </w:pPr>
            <w:r w:rsidRPr="00615A3C">
              <w:rPr>
                <w:rFonts w:ascii="PT Astra Serif" w:hAnsi="PT Astra Serif"/>
                <w:sz w:val="24"/>
                <w:szCs w:val="24"/>
              </w:rPr>
              <w:t>ТЭС</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872,50</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872,50</w:t>
            </w:r>
          </w:p>
        </w:tc>
        <w:tc>
          <w:tcPr>
            <w:tcW w:w="869"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872,50</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872,50</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882,50</w:t>
            </w:r>
          </w:p>
        </w:tc>
        <w:tc>
          <w:tcPr>
            <w:tcW w:w="84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882,50</w:t>
            </w:r>
          </w:p>
        </w:tc>
      </w:tr>
      <w:tr w:rsidR="00562326" w:rsidRPr="00615A3C" w:rsidTr="00852B26">
        <w:trPr>
          <w:trHeight w:val="20"/>
          <w:jc w:val="center"/>
        </w:trPr>
        <w:tc>
          <w:tcPr>
            <w:tcW w:w="4278" w:type="dxa"/>
            <w:tcBorders>
              <w:top w:val="single" w:sz="4" w:space="0" w:color="auto"/>
              <w:left w:val="single" w:sz="4" w:space="0" w:color="auto"/>
              <w:bottom w:val="single" w:sz="4" w:space="0" w:color="auto"/>
              <w:right w:val="single" w:sz="4" w:space="0" w:color="auto"/>
            </w:tcBorders>
            <w:vAlign w:val="center"/>
            <w:hideMark/>
          </w:tcPr>
          <w:p w:rsidR="00562326" w:rsidRPr="00615A3C" w:rsidRDefault="00562326" w:rsidP="00904448">
            <w:pPr>
              <w:pStyle w:val="aff3"/>
              <w:jc w:val="left"/>
              <w:rPr>
                <w:rFonts w:ascii="PT Astra Serif" w:hAnsi="PT Astra Serif"/>
                <w:bCs/>
                <w:sz w:val="24"/>
                <w:szCs w:val="24"/>
              </w:rPr>
            </w:pPr>
            <w:r w:rsidRPr="00615A3C">
              <w:rPr>
                <w:rFonts w:ascii="PT Astra Serif" w:hAnsi="PT Astra Serif"/>
                <w:bCs/>
                <w:sz w:val="24"/>
                <w:szCs w:val="24"/>
              </w:rPr>
              <w:t>ВЭС</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bCs/>
              </w:rPr>
              <w:t>85,40</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bCs/>
              </w:rPr>
              <w:t>85,40</w:t>
            </w:r>
          </w:p>
        </w:tc>
        <w:tc>
          <w:tcPr>
            <w:tcW w:w="869"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bCs/>
              </w:rPr>
              <w:t>85,40</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bCs/>
              </w:rPr>
              <w:t>85,40</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bCs/>
              </w:rPr>
              <w:t>85,40</w:t>
            </w:r>
          </w:p>
        </w:tc>
        <w:tc>
          <w:tcPr>
            <w:tcW w:w="84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85,40</w:t>
            </w:r>
          </w:p>
        </w:tc>
      </w:tr>
      <w:tr w:rsidR="00562326" w:rsidRPr="00615A3C" w:rsidTr="00852B26">
        <w:trPr>
          <w:trHeight w:val="20"/>
          <w:jc w:val="center"/>
        </w:trPr>
        <w:tc>
          <w:tcPr>
            <w:tcW w:w="4278" w:type="dxa"/>
            <w:tcBorders>
              <w:top w:val="single" w:sz="4" w:space="0" w:color="auto"/>
              <w:left w:val="single" w:sz="4" w:space="0" w:color="auto"/>
              <w:bottom w:val="single" w:sz="4" w:space="0" w:color="auto"/>
              <w:right w:val="single" w:sz="4" w:space="0" w:color="auto"/>
            </w:tcBorders>
            <w:vAlign w:val="center"/>
            <w:hideMark/>
          </w:tcPr>
          <w:p w:rsidR="00562326" w:rsidRPr="00615A3C" w:rsidRDefault="00562326" w:rsidP="00904448">
            <w:pPr>
              <w:pStyle w:val="aff3"/>
              <w:jc w:val="left"/>
              <w:rPr>
                <w:rFonts w:ascii="PT Astra Serif" w:hAnsi="PT Astra Serif"/>
                <w:b/>
                <w:bCs/>
                <w:sz w:val="24"/>
                <w:szCs w:val="24"/>
              </w:rPr>
            </w:pPr>
            <w:r w:rsidRPr="00615A3C">
              <w:rPr>
                <w:rFonts w:ascii="PT Astra Serif" w:hAnsi="PT Astra Serif"/>
                <w:b/>
                <w:bCs/>
                <w:sz w:val="24"/>
                <w:szCs w:val="24"/>
              </w:rPr>
              <w:t>Ограничения мощности, МВт:</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122,68</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122,68</w:t>
            </w:r>
          </w:p>
        </w:tc>
        <w:tc>
          <w:tcPr>
            <w:tcW w:w="869"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122,68</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122,68</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122,68</w:t>
            </w:r>
          </w:p>
        </w:tc>
        <w:tc>
          <w:tcPr>
            <w:tcW w:w="84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122,68</w:t>
            </w:r>
          </w:p>
        </w:tc>
      </w:tr>
      <w:tr w:rsidR="00562326" w:rsidRPr="00615A3C" w:rsidTr="00852B26">
        <w:trPr>
          <w:trHeight w:val="20"/>
          <w:jc w:val="center"/>
        </w:trPr>
        <w:tc>
          <w:tcPr>
            <w:tcW w:w="4278" w:type="dxa"/>
            <w:tcBorders>
              <w:top w:val="single" w:sz="4" w:space="0" w:color="auto"/>
              <w:left w:val="single" w:sz="4" w:space="0" w:color="auto"/>
              <w:bottom w:val="single" w:sz="4" w:space="0" w:color="auto"/>
              <w:right w:val="single" w:sz="4" w:space="0" w:color="auto"/>
            </w:tcBorders>
            <w:vAlign w:val="center"/>
            <w:hideMark/>
          </w:tcPr>
          <w:p w:rsidR="00562326" w:rsidRPr="00615A3C" w:rsidRDefault="00562326" w:rsidP="00904448">
            <w:pPr>
              <w:pStyle w:val="aff3"/>
              <w:jc w:val="left"/>
              <w:rPr>
                <w:rFonts w:ascii="PT Astra Serif" w:hAnsi="PT Astra Serif"/>
                <w:sz w:val="24"/>
                <w:szCs w:val="24"/>
              </w:rPr>
            </w:pPr>
            <w:r w:rsidRPr="00615A3C">
              <w:rPr>
                <w:rFonts w:ascii="PT Astra Serif" w:hAnsi="PT Astra Serif"/>
                <w:sz w:val="24"/>
                <w:szCs w:val="24"/>
              </w:rPr>
              <w:t>АЭС</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32,08</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32,08</w:t>
            </w:r>
          </w:p>
        </w:tc>
        <w:tc>
          <w:tcPr>
            <w:tcW w:w="869"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32,08</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32,08</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32,08</w:t>
            </w:r>
          </w:p>
        </w:tc>
        <w:tc>
          <w:tcPr>
            <w:tcW w:w="84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32,08</w:t>
            </w:r>
          </w:p>
        </w:tc>
      </w:tr>
      <w:tr w:rsidR="00562326" w:rsidRPr="00615A3C" w:rsidTr="00852B26">
        <w:trPr>
          <w:trHeight w:val="20"/>
          <w:jc w:val="center"/>
        </w:trPr>
        <w:tc>
          <w:tcPr>
            <w:tcW w:w="4278" w:type="dxa"/>
            <w:tcBorders>
              <w:top w:val="single" w:sz="4" w:space="0" w:color="auto"/>
              <w:left w:val="single" w:sz="4" w:space="0" w:color="auto"/>
              <w:bottom w:val="single" w:sz="4" w:space="0" w:color="auto"/>
              <w:right w:val="single" w:sz="4" w:space="0" w:color="auto"/>
            </w:tcBorders>
            <w:vAlign w:val="center"/>
            <w:hideMark/>
          </w:tcPr>
          <w:p w:rsidR="00562326" w:rsidRPr="00615A3C" w:rsidRDefault="00562326" w:rsidP="00904448">
            <w:pPr>
              <w:pStyle w:val="aff3"/>
              <w:jc w:val="left"/>
              <w:rPr>
                <w:rFonts w:ascii="PT Astra Serif" w:hAnsi="PT Astra Serif"/>
                <w:sz w:val="24"/>
                <w:szCs w:val="24"/>
              </w:rPr>
            </w:pPr>
            <w:r w:rsidRPr="00615A3C">
              <w:rPr>
                <w:rFonts w:ascii="PT Astra Serif" w:hAnsi="PT Astra Serif"/>
                <w:sz w:val="24"/>
                <w:szCs w:val="24"/>
              </w:rPr>
              <w:t>ТЭС</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5,20</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5,20</w:t>
            </w:r>
          </w:p>
        </w:tc>
        <w:tc>
          <w:tcPr>
            <w:tcW w:w="869"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5,20</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5,20</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5,20</w:t>
            </w:r>
          </w:p>
        </w:tc>
        <w:tc>
          <w:tcPr>
            <w:tcW w:w="84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5,20</w:t>
            </w:r>
          </w:p>
        </w:tc>
      </w:tr>
      <w:tr w:rsidR="00562326" w:rsidRPr="00615A3C" w:rsidTr="00852B26">
        <w:trPr>
          <w:trHeight w:val="20"/>
          <w:jc w:val="center"/>
        </w:trPr>
        <w:tc>
          <w:tcPr>
            <w:tcW w:w="4278" w:type="dxa"/>
            <w:tcBorders>
              <w:top w:val="single" w:sz="4" w:space="0" w:color="auto"/>
              <w:left w:val="single" w:sz="4" w:space="0" w:color="auto"/>
              <w:bottom w:val="single" w:sz="4" w:space="0" w:color="auto"/>
              <w:right w:val="single" w:sz="4" w:space="0" w:color="auto"/>
            </w:tcBorders>
            <w:vAlign w:val="center"/>
            <w:hideMark/>
          </w:tcPr>
          <w:p w:rsidR="00562326" w:rsidRPr="00615A3C" w:rsidRDefault="00562326" w:rsidP="00904448">
            <w:pPr>
              <w:pStyle w:val="aff3"/>
              <w:jc w:val="left"/>
              <w:rPr>
                <w:rFonts w:ascii="PT Astra Serif" w:hAnsi="PT Astra Serif"/>
                <w:bCs/>
                <w:sz w:val="24"/>
                <w:szCs w:val="24"/>
              </w:rPr>
            </w:pPr>
            <w:r w:rsidRPr="00615A3C">
              <w:rPr>
                <w:rFonts w:ascii="PT Astra Serif" w:hAnsi="PT Astra Serif"/>
                <w:bCs/>
                <w:sz w:val="24"/>
                <w:szCs w:val="24"/>
              </w:rPr>
              <w:t>ВЭС</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85,40</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85,40</w:t>
            </w:r>
          </w:p>
        </w:tc>
        <w:tc>
          <w:tcPr>
            <w:tcW w:w="869"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85,40</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85,40</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85,40</w:t>
            </w:r>
          </w:p>
        </w:tc>
        <w:tc>
          <w:tcPr>
            <w:tcW w:w="84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85,40</w:t>
            </w:r>
          </w:p>
        </w:tc>
      </w:tr>
      <w:tr w:rsidR="00562326" w:rsidRPr="00615A3C" w:rsidTr="00852B26">
        <w:trPr>
          <w:trHeight w:val="20"/>
          <w:jc w:val="center"/>
        </w:trPr>
        <w:tc>
          <w:tcPr>
            <w:tcW w:w="4278" w:type="dxa"/>
            <w:tcBorders>
              <w:top w:val="single" w:sz="4" w:space="0" w:color="auto"/>
              <w:left w:val="single" w:sz="4" w:space="0" w:color="auto"/>
              <w:bottom w:val="single" w:sz="4" w:space="0" w:color="auto"/>
              <w:right w:val="single" w:sz="4" w:space="0" w:color="auto"/>
            </w:tcBorders>
            <w:vAlign w:val="center"/>
            <w:hideMark/>
          </w:tcPr>
          <w:p w:rsidR="00562326" w:rsidRPr="00615A3C" w:rsidRDefault="00562326" w:rsidP="00904448">
            <w:pPr>
              <w:pStyle w:val="aff3"/>
              <w:jc w:val="left"/>
              <w:rPr>
                <w:rFonts w:ascii="PT Astra Serif" w:hAnsi="PT Astra Serif"/>
                <w:b/>
                <w:bCs/>
                <w:sz w:val="24"/>
                <w:szCs w:val="24"/>
              </w:rPr>
            </w:pPr>
            <w:r w:rsidRPr="00615A3C">
              <w:rPr>
                <w:rFonts w:ascii="PT Astra Serif" w:hAnsi="PT Astra Serif"/>
                <w:b/>
                <w:bCs/>
                <w:sz w:val="24"/>
                <w:szCs w:val="24"/>
              </w:rPr>
              <w:t>Располагаемая мощность, МВт:</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907,22</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907,22</w:t>
            </w:r>
          </w:p>
        </w:tc>
        <w:tc>
          <w:tcPr>
            <w:tcW w:w="869"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907,22</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907,22</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917,22</w:t>
            </w:r>
          </w:p>
        </w:tc>
        <w:tc>
          <w:tcPr>
            <w:tcW w:w="84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917,22</w:t>
            </w:r>
          </w:p>
        </w:tc>
      </w:tr>
      <w:tr w:rsidR="00562326" w:rsidRPr="00615A3C" w:rsidTr="00852B26">
        <w:trPr>
          <w:trHeight w:val="20"/>
          <w:jc w:val="center"/>
        </w:trPr>
        <w:tc>
          <w:tcPr>
            <w:tcW w:w="4278" w:type="dxa"/>
            <w:tcBorders>
              <w:top w:val="single" w:sz="4" w:space="0" w:color="auto"/>
              <w:left w:val="single" w:sz="4" w:space="0" w:color="auto"/>
              <w:bottom w:val="single" w:sz="4" w:space="0" w:color="auto"/>
              <w:right w:val="single" w:sz="4" w:space="0" w:color="auto"/>
            </w:tcBorders>
            <w:vAlign w:val="center"/>
            <w:hideMark/>
          </w:tcPr>
          <w:p w:rsidR="00562326" w:rsidRPr="00615A3C" w:rsidRDefault="00562326" w:rsidP="00904448">
            <w:pPr>
              <w:pStyle w:val="aff3"/>
              <w:jc w:val="left"/>
              <w:rPr>
                <w:rFonts w:ascii="PT Astra Serif" w:hAnsi="PT Astra Serif"/>
                <w:sz w:val="24"/>
                <w:szCs w:val="24"/>
              </w:rPr>
            </w:pPr>
            <w:r w:rsidRPr="00615A3C">
              <w:rPr>
                <w:rFonts w:ascii="PT Astra Serif" w:hAnsi="PT Astra Serif"/>
                <w:sz w:val="24"/>
                <w:szCs w:val="24"/>
              </w:rPr>
              <w:t>АЭС</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39,92</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39,92</w:t>
            </w:r>
          </w:p>
        </w:tc>
        <w:tc>
          <w:tcPr>
            <w:tcW w:w="869"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39,92</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39,92</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39,92</w:t>
            </w:r>
          </w:p>
        </w:tc>
        <w:tc>
          <w:tcPr>
            <w:tcW w:w="84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39,92</w:t>
            </w:r>
          </w:p>
        </w:tc>
      </w:tr>
      <w:tr w:rsidR="00562326" w:rsidRPr="00615A3C" w:rsidTr="00852B26">
        <w:trPr>
          <w:trHeight w:val="20"/>
          <w:jc w:val="center"/>
        </w:trPr>
        <w:tc>
          <w:tcPr>
            <w:tcW w:w="4278" w:type="dxa"/>
            <w:tcBorders>
              <w:top w:val="single" w:sz="4" w:space="0" w:color="auto"/>
              <w:left w:val="single" w:sz="4" w:space="0" w:color="auto"/>
              <w:bottom w:val="single" w:sz="4" w:space="0" w:color="auto"/>
              <w:right w:val="single" w:sz="4" w:space="0" w:color="auto"/>
            </w:tcBorders>
            <w:vAlign w:val="center"/>
            <w:hideMark/>
          </w:tcPr>
          <w:p w:rsidR="00562326" w:rsidRPr="00615A3C" w:rsidRDefault="00562326" w:rsidP="00904448">
            <w:pPr>
              <w:pStyle w:val="aff3"/>
              <w:jc w:val="left"/>
              <w:rPr>
                <w:rFonts w:ascii="PT Astra Serif" w:hAnsi="PT Astra Serif"/>
                <w:sz w:val="24"/>
                <w:szCs w:val="24"/>
              </w:rPr>
            </w:pPr>
            <w:r w:rsidRPr="00615A3C">
              <w:rPr>
                <w:rFonts w:ascii="PT Astra Serif" w:hAnsi="PT Astra Serif"/>
                <w:sz w:val="24"/>
                <w:szCs w:val="24"/>
              </w:rPr>
              <w:t>ТЭС</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867,30</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867,30</w:t>
            </w:r>
          </w:p>
        </w:tc>
        <w:tc>
          <w:tcPr>
            <w:tcW w:w="869"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867,30</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867,30</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877,30</w:t>
            </w:r>
          </w:p>
        </w:tc>
        <w:tc>
          <w:tcPr>
            <w:tcW w:w="84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877,30</w:t>
            </w:r>
          </w:p>
        </w:tc>
      </w:tr>
      <w:tr w:rsidR="00562326" w:rsidRPr="00615A3C" w:rsidTr="00852B26">
        <w:trPr>
          <w:trHeight w:val="20"/>
          <w:jc w:val="center"/>
        </w:trPr>
        <w:tc>
          <w:tcPr>
            <w:tcW w:w="4278" w:type="dxa"/>
            <w:tcBorders>
              <w:top w:val="single" w:sz="4" w:space="0" w:color="auto"/>
              <w:left w:val="single" w:sz="4" w:space="0" w:color="auto"/>
              <w:bottom w:val="single" w:sz="4" w:space="0" w:color="auto"/>
              <w:right w:val="single" w:sz="4" w:space="0" w:color="auto"/>
            </w:tcBorders>
            <w:vAlign w:val="center"/>
            <w:hideMark/>
          </w:tcPr>
          <w:p w:rsidR="00562326" w:rsidRPr="00615A3C" w:rsidRDefault="00562326" w:rsidP="00904448">
            <w:pPr>
              <w:pStyle w:val="aff3"/>
              <w:jc w:val="left"/>
              <w:rPr>
                <w:rFonts w:ascii="PT Astra Serif" w:hAnsi="PT Astra Serif"/>
                <w:bCs/>
                <w:sz w:val="24"/>
                <w:szCs w:val="24"/>
              </w:rPr>
            </w:pPr>
            <w:r w:rsidRPr="00615A3C">
              <w:rPr>
                <w:rFonts w:ascii="PT Astra Serif" w:hAnsi="PT Astra Serif"/>
                <w:bCs/>
                <w:sz w:val="24"/>
                <w:szCs w:val="24"/>
              </w:rPr>
              <w:t>ВЭС</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pStyle w:val="aff3"/>
              <w:jc w:val="center"/>
              <w:rPr>
                <w:rFonts w:ascii="PT Astra Serif" w:hAnsi="PT Astra Serif"/>
                <w:bCs/>
                <w:sz w:val="24"/>
                <w:szCs w:val="24"/>
              </w:rPr>
            </w:pPr>
            <w:r>
              <w:rPr>
                <w:rFonts w:ascii="PT Astra Serif" w:hAnsi="PT Astra Serif"/>
                <w:bCs/>
                <w:sz w:val="24"/>
                <w:szCs w:val="24"/>
              </w:rPr>
              <w:t>0,00</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pStyle w:val="aff3"/>
              <w:jc w:val="center"/>
              <w:rPr>
                <w:rFonts w:ascii="PT Astra Serif" w:hAnsi="PT Astra Serif"/>
                <w:bCs/>
                <w:sz w:val="24"/>
                <w:szCs w:val="24"/>
              </w:rPr>
            </w:pPr>
            <w:r>
              <w:rPr>
                <w:rFonts w:ascii="PT Astra Serif" w:hAnsi="PT Astra Serif"/>
                <w:bCs/>
                <w:sz w:val="24"/>
                <w:szCs w:val="24"/>
              </w:rPr>
              <w:t>0,00</w:t>
            </w:r>
          </w:p>
        </w:tc>
        <w:tc>
          <w:tcPr>
            <w:tcW w:w="869" w:type="dxa"/>
            <w:tcBorders>
              <w:top w:val="single" w:sz="4" w:space="0" w:color="auto"/>
              <w:left w:val="single" w:sz="4" w:space="0" w:color="auto"/>
              <w:bottom w:val="single" w:sz="4" w:space="0" w:color="auto"/>
              <w:right w:val="single" w:sz="4" w:space="0" w:color="auto"/>
            </w:tcBorders>
            <w:vAlign w:val="center"/>
          </w:tcPr>
          <w:p w:rsidR="00562326" w:rsidRDefault="00562326">
            <w:pPr>
              <w:pStyle w:val="aff3"/>
              <w:jc w:val="center"/>
              <w:rPr>
                <w:rFonts w:ascii="PT Astra Serif" w:hAnsi="PT Astra Serif"/>
                <w:bCs/>
                <w:sz w:val="24"/>
                <w:szCs w:val="24"/>
              </w:rPr>
            </w:pPr>
            <w:r>
              <w:rPr>
                <w:rFonts w:ascii="PT Astra Serif" w:hAnsi="PT Astra Serif"/>
                <w:bCs/>
                <w:sz w:val="24"/>
                <w:szCs w:val="24"/>
              </w:rPr>
              <w:t>0,00</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pStyle w:val="aff3"/>
              <w:jc w:val="center"/>
              <w:rPr>
                <w:rFonts w:ascii="PT Astra Serif" w:hAnsi="PT Astra Serif"/>
                <w:bCs/>
                <w:sz w:val="24"/>
                <w:szCs w:val="24"/>
              </w:rPr>
            </w:pPr>
            <w:r>
              <w:rPr>
                <w:rFonts w:ascii="PT Astra Serif" w:hAnsi="PT Astra Serif"/>
                <w:bCs/>
                <w:sz w:val="24"/>
                <w:szCs w:val="24"/>
              </w:rPr>
              <w:t>0,00</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pStyle w:val="aff3"/>
              <w:jc w:val="center"/>
              <w:rPr>
                <w:rFonts w:ascii="PT Astra Serif" w:hAnsi="PT Astra Serif"/>
                <w:bCs/>
                <w:sz w:val="24"/>
                <w:szCs w:val="24"/>
              </w:rPr>
            </w:pPr>
            <w:r>
              <w:rPr>
                <w:rFonts w:ascii="PT Astra Serif" w:hAnsi="PT Astra Serif"/>
                <w:bCs/>
                <w:sz w:val="24"/>
                <w:szCs w:val="24"/>
              </w:rPr>
              <w:t>0,00</w:t>
            </w:r>
          </w:p>
        </w:tc>
        <w:tc>
          <w:tcPr>
            <w:tcW w:w="847" w:type="dxa"/>
            <w:tcBorders>
              <w:top w:val="single" w:sz="4" w:space="0" w:color="auto"/>
              <w:left w:val="single" w:sz="4" w:space="0" w:color="auto"/>
              <w:bottom w:val="single" w:sz="4" w:space="0" w:color="auto"/>
              <w:right w:val="single" w:sz="4" w:space="0" w:color="auto"/>
            </w:tcBorders>
            <w:vAlign w:val="center"/>
          </w:tcPr>
          <w:p w:rsidR="00562326" w:rsidRDefault="00562326">
            <w:pPr>
              <w:pStyle w:val="aff3"/>
              <w:jc w:val="center"/>
              <w:rPr>
                <w:rFonts w:ascii="PT Astra Serif" w:hAnsi="PT Astra Serif"/>
                <w:bCs/>
                <w:sz w:val="24"/>
                <w:szCs w:val="24"/>
              </w:rPr>
            </w:pPr>
            <w:r>
              <w:rPr>
                <w:rFonts w:ascii="PT Astra Serif" w:hAnsi="PT Astra Serif"/>
                <w:bCs/>
                <w:sz w:val="24"/>
                <w:szCs w:val="24"/>
              </w:rPr>
              <w:t>0,00</w:t>
            </w:r>
          </w:p>
        </w:tc>
      </w:tr>
      <w:tr w:rsidR="00562326" w:rsidRPr="00615A3C" w:rsidTr="00852B26">
        <w:trPr>
          <w:trHeight w:val="20"/>
          <w:jc w:val="center"/>
        </w:trPr>
        <w:tc>
          <w:tcPr>
            <w:tcW w:w="4278" w:type="dxa"/>
            <w:tcBorders>
              <w:top w:val="single" w:sz="4" w:space="0" w:color="auto"/>
              <w:left w:val="single" w:sz="4" w:space="0" w:color="auto"/>
              <w:bottom w:val="single" w:sz="4" w:space="0" w:color="auto"/>
              <w:right w:val="single" w:sz="4" w:space="0" w:color="auto"/>
            </w:tcBorders>
            <w:vAlign w:val="center"/>
            <w:hideMark/>
          </w:tcPr>
          <w:p w:rsidR="00562326" w:rsidRPr="00615A3C" w:rsidRDefault="00562326" w:rsidP="00904448">
            <w:pPr>
              <w:pStyle w:val="aff3"/>
              <w:jc w:val="left"/>
              <w:rPr>
                <w:rFonts w:ascii="PT Astra Serif" w:hAnsi="PT Astra Serif"/>
                <w:b/>
                <w:bCs/>
                <w:sz w:val="24"/>
                <w:szCs w:val="24"/>
              </w:rPr>
            </w:pPr>
            <w:r w:rsidRPr="00615A3C">
              <w:rPr>
                <w:rFonts w:ascii="PT Astra Serif" w:hAnsi="PT Astra Serif"/>
                <w:b/>
                <w:bCs/>
                <w:sz w:val="24"/>
                <w:szCs w:val="24"/>
              </w:rPr>
              <w:t>Максимум потребления, МВт</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1000,00</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1035,00</w:t>
            </w:r>
          </w:p>
        </w:tc>
        <w:tc>
          <w:tcPr>
            <w:tcW w:w="869"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1030,00</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1032,00</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1032,00</w:t>
            </w:r>
          </w:p>
        </w:tc>
        <w:tc>
          <w:tcPr>
            <w:tcW w:w="84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1032,00</w:t>
            </w:r>
          </w:p>
        </w:tc>
      </w:tr>
      <w:tr w:rsidR="00562326" w:rsidRPr="00615A3C" w:rsidTr="00852B26">
        <w:trPr>
          <w:trHeight w:val="20"/>
          <w:jc w:val="center"/>
        </w:trPr>
        <w:tc>
          <w:tcPr>
            <w:tcW w:w="4278" w:type="dxa"/>
            <w:tcBorders>
              <w:top w:val="single" w:sz="4" w:space="0" w:color="auto"/>
              <w:left w:val="single" w:sz="4" w:space="0" w:color="auto"/>
              <w:bottom w:val="single" w:sz="4" w:space="0" w:color="auto"/>
              <w:right w:val="single" w:sz="4" w:space="0" w:color="auto"/>
            </w:tcBorders>
            <w:vAlign w:val="center"/>
            <w:hideMark/>
          </w:tcPr>
          <w:p w:rsidR="00562326" w:rsidRPr="00615A3C" w:rsidRDefault="00562326" w:rsidP="00904448">
            <w:pPr>
              <w:pStyle w:val="aff3"/>
              <w:jc w:val="left"/>
              <w:rPr>
                <w:rFonts w:ascii="PT Astra Serif" w:hAnsi="PT Astra Serif"/>
                <w:b/>
                <w:bCs/>
                <w:sz w:val="24"/>
                <w:szCs w:val="24"/>
              </w:rPr>
            </w:pPr>
            <w:r w:rsidRPr="00615A3C">
              <w:rPr>
                <w:rFonts w:ascii="PT Astra Serif" w:hAnsi="PT Astra Serif"/>
                <w:b/>
                <w:bCs/>
                <w:sz w:val="24"/>
                <w:szCs w:val="24"/>
              </w:rPr>
              <w:t>Дефицит (-)/избыток (+), МВт</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-92,78</w:t>
            </w:r>
          </w:p>
        </w:tc>
        <w:tc>
          <w:tcPr>
            <w:tcW w:w="86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-127,78</w:t>
            </w:r>
          </w:p>
        </w:tc>
        <w:tc>
          <w:tcPr>
            <w:tcW w:w="869"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-122,78</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-124,78</w:t>
            </w:r>
          </w:p>
        </w:tc>
        <w:tc>
          <w:tcPr>
            <w:tcW w:w="868"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-114,78</w:t>
            </w:r>
          </w:p>
        </w:tc>
        <w:tc>
          <w:tcPr>
            <w:tcW w:w="847" w:type="dxa"/>
            <w:tcBorders>
              <w:top w:val="single" w:sz="4" w:space="0" w:color="auto"/>
              <w:left w:val="single" w:sz="4" w:space="0" w:color="auto"/>
              <w:bottom w:val="single" w:sz="4" w:space="0" w:color="auto"/>
              <w:right w:val="single" w:sz="4" w:space="0" w:color="auto"/>
            </w:tcBorders>
            <w:vAlign w:val="center"/>
          </w:tcPr>
          <w:p w:rsidR="00562326" w:rsidRDefault="00562326">
            <w:pPr>
              <w:jc w:val="center"/>
              <w:rPr>
                <w:rFonts w:ascii="PT Astra Serif" w:hAnsi="PT Astra Serif"/>
              </w:rPr>
            </w:pPr>
            <w:r>
              <w:rPr>
                <w:rFonts w:ascii="PT Astra Serif" w:hAnsi="PT Astra Serif"/>
              </w:rPr>
              <w:t>-114,78</w:t>
            </w:r>
          </w:p>
        </w:tc>
      </w:tr>
    </w:tbl>
    <w:p w:rsidR="009E57B8" w:rsidRDefault="009E57B8" w:rsidP="00904448">
      <w:pPr>
        <w:widowControl w:val="0"/>
        <w:suppressAutoHyphens/>
        <w:ind w:firstLine="709"/>
        <w:jc w:val="both"/>
        <w:rPr>
          <w:rFonts w:ascii="PT Astra Serif" w:hAnsi="PT Astra Serif"/>
          <w:sz w:val="28"/>
          <w:szCs w:val="28"/>
        </w:rPr>
      </w:pPr>
    </w:p>
    <w:p w:rsidR="003F0FBB" w:rsidRPr="00615A3C" w:rsidRDefault="00562326" w:rsidP="00562326">
      <w:pPr>
        <w:widowControl w:val="0"/>
        <w:suppressAutoHyphens/>
        <w:ind w:firstLine="709"/>
        <w:jc w:val="both"/>
        <w:rPr>
          <w:rFonts w:ascii="PT Astra Serif" w:hAnsi="PT Astra Serif"/>
          <w:sz w:val="28"/>
          <w:szCs w:val="28"/>
        </w:rPr>
      </w:pPr>
      <w:r>
        <w:rPr>
          <w:rFonts w:ascii="PT Astra Serif" w:hAnsi="PT Astra Serif"/>
          <w:sz w:val="28"/>
          <w:szCs w:val="28"/>
        </w:rPr>
        <w:t xml:space="preserve">Баланс мощности по энергосистеме Ульяновской области в период </w:t>
      </w:r>
      <w:r>
        <w:rPr>
          <w:rFonts w:ascii="PT Astra Serif" w:hAnsi="PT Astra Serif"/>
          <w:sz w:val="28"/>
          <w:szCs w:val="28"/>
        </w:rPr>
        <w:br/>
        <w:t>2022-2027 годов складывается с дефицитом в объёме 92,78-127,78 МВт, дефицит мощности покрывается перетоком по внешним электрическим связям энергосистемы Ульяновской области с ЕЭС России.</w:t>
      </w:r>
    </w:p>
    <w:p w:rsidR="003F0FBB" w:rsidRPr="00615A3C" w:rsidRDefault="003F0FBB" w:rsidP="00904448">
      <w:pPr>
        <w:widowControl w:val="0"/>
        <w:suppressAutoHyphens/>
        <w:ind w:firstLine="709"/>
        <w:jc w:val="both"/>
        <w:rPr>
          <w:rFonts w:ascii="PT Astra Serif" w:hAnsi="PT Astra Serif"/>
          <w:sz w:val="28"/>
          <w:szCs w:val="28"/>
        </w:rPr>
      </w:pPr>
    </w:p>
    <w:p w:rsidR="001D500F" w:rsidRPr="00615A3C" w:rsidRDefault="000A5979" w:rsidP="00280459">
      <w:pPr>
        <w:widowControl w:val="0"/>
        <w:suppressAutoHyphens/>
        <w:jc w:val="center"/>
        <w:rPr>
          <w:rFonts w:ascii="PT Astra Serif" w:hAnsi="PT Astra Serif"/>
          <w:sz w:val="28"/>
          <w:szCs w:val="28"/>
        </w:rPr>
      </w:pPr>
      <w:r w:rsidRPr="00615A3C">
        <w:rPr>
          <w:rFonts w:ascii="PT Astra Serif" w:hAnsi="PT Astra Serif"/>
          <w:sz w:val="28"/>
          <w:szCs w:val="28"/>
        </w:rPr>
        <w:t>4.</w:t>
      </w:r>
      <w:r w:rsidR="0008545E" w:rsidRPr="00615A3C">
        <w:rPr>
          <w:rFonts w:ascii="PT Astra Serif" w:hAnsi="PT Astra Serif"/>
          <w:sz w:val="28"/>
          <w:szCs w:val="28"/>
        </w:rPr>
        <w:t>6</w:t>
      </w:r>
      <w:r w:rsidR="00BB409B" w:rsidRPr="00615A3C">
        <w:rPr>
          <w:rFonts w:ascii="PT Astra Serif" w:hAnsi="PT Astra Serif"/>
          <w:sz w:val="28"/>
          <w:szCs w:val="28"/>
        </w:rPr>
        <w:t xml:space="preserve">. </w:t>
      </w:r>
      <w:r w:rsidR="005E7BD6" w:rsidRPr="00615A3C">
        <w:rPr>
          <w:rFonts w:ascii="PT Astra Serif" w:hAnsi="PT Astra Serif"/>
          <w:sz w:val="28"/>
          <w:szCs w:val="28"/>
        </w:rPr>
        <w:t>Сводный перечень реализуемых и перспективных проектов</w:t>
      </w:r>
    </w:p>
    <w:p w:rsidR="00F8042A" w:rsidRPr="00615A3C" w:rsidRDefault="005E7BD6" w:rsidP="00280459">
      <w:pPr>
        <w:widowControl w:val="0"/>
        <w:suppressAutoHyphens/>
        <w:jc w:val="center"/>
        <w:rPr>
          <w:rFonts w:ascii="PT Astra Serif" w:hAnsi="PT Astra Serif"/>
          <w:sz w:val="28"/>
          <w:szCs w:val="28"/>
        </w:rPr>
      </w:pPr>
      <w:r w:rsidRPr="00615A3C">
        <w:rPr>
          <w:rFonts w:ascii="PT Astra Serif" w:hAnsi="PT Astra Serif"/>
          <w:sz w:val="28"/>
          <w:szCs w:val="28"/>
        </w:rPr>
        <w:t>по развитию территориальных распределительных сетей классом напряжения 110 кВ и выше, выполнение которых необходимо для обеспечения прогнозного спроса на электрическую энергию (мощность) на территории Ульяновской области, а также для обеспечения над</w:t>
      </w:r>
      <w:r w:rsidR="00790EC1" w:rsidRPr="00615A3C">
        <w:rPr>
          <w:rFonts w:ascii="PT Astra Serif" w:hAnsi="PT Astra Serif"/>
          <w:sz w:val="28"/>
          <w:szCs w:val="28"/>
        </w:rPr>
        <w:t>ё</w:t>
      </w:r>
      <w:r w:rsidRPr="00615A3C">
        <w:rPr>
          <w:rFonts w:ascii="PT Astra Serif" w:hAnsi="PT Astra Serif"/>
          <w:sz w:val="28"/>
          <w:szCs w:val="28"/>
        </w:rPr>
        <w:t>жного энергоснабжения и качества электрической энергии на территории Ульяновской области, которые соответствуют требованиям технических регламентов и иным обязательным требованиям</w:t>
      </w:r>
      <w:r w:rsidR="00395E62" w:rsidRPr="00615A3C">
        <w:rPr>
          <w:rFonts w:ascii="PT Astra Serif" w:hAnsi="PT Astra Serif"/>
          <w:sz w:val="28"/>
          <w:szCs w:val="28"/>
        </w:rPr>
        <w:t>,</w:t>
      </w:r>
      <w:r w:rsidRPr="00615A3C">
        <w:rPr>
          <w:rFonts w:ascii="PT Astra Serif" w:hAnsi="PT Astra Serif"/>
          <w:sz w:val="28"/>
          <w:szCs w:val="28"/>
        </w:rPr>
        <w:t>на период 202</w:t>
      </w:r>
      <w:r w:rsidR="00231123" w:rsidRPr="00615A3C">
        <w:rPr>
          <w:rFonts w:ascii="PT Astra Serif" w:hAnsi="PT Astra Serif"/>
          <w:sz w:val="28"/>
          <w:szCs w:val="28"/>
        </w:rPr>
        <w:t>2</w:t>
      </w:r>
      <w:r w:rsidRPr="00615A3C">
        <w:rPr>
          <w:rFonts w:ascii="PT Astra Serif" w:hAnsi="PT Astra Serif"/>
          <w:sz w:val="28"/>
          <w:szCs w:val="28"/>
        </w:rPr>
        <w:t>-202</w:t>
      </w:r>
      <w:r w:rsidR="00231123" w:rsidRPr="00615A3C">
        <w:rPr>
          <w:rFonts w:ascii="PT Astra Serif" w:hAnsi="PT Astra Serif"/>
          <w:sz w:val="28"/>
          <w:szCs w:val="28"/>
        </w:rPr>
        <w:t>7</w:t>
      </w:r>
      <w:r w:rsidRPr="00615A3C">
        <w:rPr>
          <w:rFonts w:ascii="PT Astra Serif" w:hAnsi="PT Astra Serif"/>
          <w:sz w:val="28"/>
          <w:szCs w:val="28"/>
        </w:rPr>
        <w:t xml:space="preserve"> годов</w:t>
      </w:r>
    </w:p>
    <w:p w:rsidR="001D500F" w:rsidRPr="00615A3C" w:rsidRDefault="001D500F" w:rsidP="00280459">
      <w:pPr>
        <w:widowControl w:val="0"/>
        <w:suppressAutoHyphens/>
        <w:rPr>
          <w:rFonts w:ascii="PT Astra Serif" w:hAnsi="PT Astra Serif"/>
          <w:sz w:val="28"/>
          <w:szCs w:val="28"/>
        </w:rPr>
      </w:pPr>
    </w:p>
    <w:p w:rsidR="00777E59" w:rsidRPr="00615A3C" w:rsidRDefault="002B1AEF" w:rsidP="00280459">
      <w:pPr>
        <w:suppressAutoHyphens/>
        <w:ind w:firstLine="708"/>
        <w:jc w:val="both"/>
        <w:rPr>
          <w:rFonts w:ascii="PT Astra Serif" w:hAnsi="PT Astra Serif"/>
          <w:sz w:val="28"/>
          <w:szCs w:val="28"/>
        </w:rPr>
      </w:pPr>
      <w:r w:rsidRPr="00615A3C">
        <w:rPr>
          <w:rFonts w:ascii="PT Astra Serif" w:hAnsi="PT Astra Serif"/>
          <w:sz w:val="28"/>
          <w:szCs w:val="28"/>
        </w:rPr>
        <w:t xml:space="preserve">4.6.1. </w:t>
      </w:r>
      <w:r w:rsidR="00777E59" w:rsidRPr="00615A3C">
        <w:rPr>
          <w:rFonts w:ascii="PT Astra Serif" w:hAnsi="PT Astra Serif"/>
          <w:sz w:val="28"/>
          <w:szCs w:val="28"/>
        </w:rPr>
        <w:t>Перечень проектов:</w:t>
      </w:r>
    </w:p>
    <w:p w:rsidR="00BF483A" w:rsidRPr="00615A3C" w:rsidRDefault="00BF483A" w:rsidP="00280459">
      <w:pPr>
        <w:suppressAutoHyphens/>
        <w:ind w:firstLine="708"/>
        <w:jc w:val="both"/>
        <w:rPr>
          <w:rFonts w:ascii="PT Astra Serif" w:hAnsi="PT Astra Serif"/>
          <w:sz w:val="28"/>
          <w:szCs w:val="28"/>
        </w:rPr>
      </w:pPr>
      <w:r w:rsidRPr="00615A3C">
        <w:rPr>
          <w:rFonts w:ascii="PT Astra Serif" w:hAnsi="PT Astra Serif"/>
          <w:sz w:val="28"/>
          <w:szCs w:val="28"/>
        </w:rPr>
        <w:t>1) проект по строительству ПС 110 кВ ООО «Бриджстоун ТайерМануфэкчуринг СНГ»;</w:t>
      </w:r>
    </w:p>
    <w:p w:rsidR="00BF483A" w:rsidRPr="00615A3C" w:rsidRDefault="00BF483A" w:rsidP="00280459">
      <w:pPr>
        <w:suppressAutoHyphens/>
        <w:ind w:firstLine="708"/>
        <w:jc w:val="both"/>
        <w:rPr>
          <w:rFonts w:ascii="PT Astra Serif" w:hAnsi="PT Astra Serif"/>
          <w:sz w:val="28"/>
          <w:szCs w:val="28"/>
        </w:rPr>
      </w:pPr>
      <w:r w:rsidRPr="00615A3C">
        <w:rPr>
          <w:rFonts w:ascii="PT Astra Serif" w:hAnsi="PT Astra Serif"/>
          <w:sz w:val="28"/>
          <w:szCs w:val="28"/>
        </w:rPr>
        <w:t>2) проект по строительству отпайки от ВЛ 110 кВ ВЗ-1 до ПС 110 кВ ООО «Бриджстоун ТайерМануфэкчуринг СНГ»;</w:t>
      </w:r>
    </w:p>
    <w:p w:rsidR="00BF483A" w:rsidRPr="00615A3C" w:rsidRDefault="00BF483A" w:rsidP="00280459">
      <w:pPr>
        <w:suppressAutoHyphens/>
        <w:ind w:firstLine="708"/>
        <w:jc w:val="both"/>
        <w:rPr>
          <w:rFonts w:ascii="PT Astra Serif" w:hAnsi="PT Astra Serif"/>
          <w:sz w:val="28"/>
          <w:szCs w:val="28"/>
        </w:rPr>
      </w:pPr>
      <w:r w:rsidRPr="00615A3C">
        <w:rPr>
          <w:rFonts w:ascii="PT Astra Serif" w:hAnsi="PT Astra Serif"/>
          <w:sz w:val="28"/>
          <w:szCs w:val="28"/>
        </w:rPr>
        <w:t>3) проект по строительству отпайки от ВЛ 110 кВ ВЗ-2 до ПС 110 кВ ООО «Бриджстоун ТайерМануфэкчуринг СНГ»;</w:t>
      </w:r>
    </w:p>
    <w:p w:rsidR="00BA756D" w:rsidRPr="00615A3C" w:rsidRDefault="00BF483A" w:rsidP="00280459">
      <w:pPr>
        <w:suppressAutoHyphens/>
        <w:ind w:firstLine="708"/>
        <w:jc w:val="both"/>
        <w:rPr>
          <w:rFonts w:ascii="PT Astra Serif" w:hAnsi="PT Astra Serif"/>
          <w:sz w:val="28"/>
          <w:szCs w:val="28"/>
        </w:rPr>
      </w:pPr>
      <w:r w:rsidRPr="00615A3C">
        <w:rPr>
          <w:rFonts w:ascii="PT Astra Serif" w:hAnsi="PT Astra Serif"/>
          <w:sz w:val="28"/>
          <w:szCs w:val="28"/>
        </w:rPr>
        <w:t>4</w:t>
      </w:r>
      <w:r w:rsidR="00BA756D" w:rsidRPr="00615A3C">
        <w:rPr>
          <w:rFonts w:ascii="PT Astra Serif" w:hAnsi="PT Astra Serif"/>
          <w:sz w:val="28"/>
          <w:szCs w:val="28"/>
        </w:rPr>
        <w:t>) проект по строительству ПС 110 кВ ООО «РУСОКСО»;</w:t>
      </w:r>
    </w:p>
    <w:p w:rsidR="00BA756D" w:rsidRPr="00615A3C" w:rsidRDefault="00BF483A" w:rsidP="00280459">
      <w:pPr>
        <w:suppressAutoHyphens/>
        <w:ind w:firstLine="708"/>
        <w:jc w:val="both"/>
        <w:rPr>
          <w:rFonts w:ascii="PT Astra Serif" w:hAnsi="PT Astra Serif"/>
          <w:sz w:val="28"/>
          <w:szCs w:val="28"/>
        </w:rPr>
      </w:pPr>
      <w:r w:rsidRPr="00615A3C">
        <w:rPr>
          <w:rFonts w:ascii="PT Astra Serif" w:hAnsi="PT Astra Serif"/>
          <w:sz w:val="28"/>
          <w:szCs w:val="28"/>
        </w:rPr>
        <w:t>5</w:t>
      </w:r>
      <w:r w:rsidR="00BA756D" w:rsidRPr="00615A3C">
        <w:rPr>
          <w:rFonts w:ascii="PT Astra Serif" w:hAnsi="PT Astra Serif"/>
          <w:sz w:val="28"/>
          <w:szCs w:val="28"/>
        </w:rPr>
        <w:t xml:space="preserve">) проект по строительству отпаек от ВЛ 110 кВ А-1 и ВЛ 110 кВ А-2 </w:t>
      </w:r>
      <w:r w:rsidR="0010449F" w:rsidRPr="00615A3C">
        <w:rPr>
          <w:rFonts w:ascii="PT Astra Serif" w:hAnsi="PT Astra Serif"/>
          <w:sz w:val="28"/>
          <w:szCs w:val="28"/>
        </w:rPr>
        <w:br/>
      </w:r>
      <w:r w:rsidRPr="00615A3C">
        <w:rPr>
          <w:rFonts w:ascii="PT Astra Serif" w:hAnsi="PT Astra Serif"/>
          <w:sz w:val="28"/>
          <w:szCs w:val="28"/>
        </w:rPr>
        <w:t>до ПС 110 кВ ООО «РУСОКСО»;</w:t>
      </w:r>
    </w:p>
    <w:p w:rsidR="00BF483A" w:rsidRPr="00615A3C" w:rsidRDefault="00BF483A" w:rsidP="00280459">
      <w:pPr>
        <w:suppressAutoHyphens/>
        <w:ind w:firstLine="708"/>
        <w:jc w:val="both"/>
        <w:rPr>
          <w:rFonts w:ascii="PT Astra Serif" w:hAnsi="PT Astra Serif"/>
          <w:sz w:val="28"/>
          <w:szCs w:val="28"/>
        </w:rPr>
      </w:pPr>
      <w:r w:rsidRPr="00615A3C">
        <w:rPr>
          <w:rFonts w:ascii="PT Astra Serif" w:hAnsi="PT Astra Serif"/>
          <w:sz w:val="28"/>
          <w:szCs w:val="28"/>
        </w:rPr>
        <w:t>6) проект по реконструкции ГПП «Юбилейная»</w:t>
      </w:r>
      <w:r w:rsidR="00443042" w:rsidRPr="00615A3C">
        <w:rPr>
          <w:rFonts w:ascii="PT Astra Serif" w:hAnsi="PT Astra Serif"/>
          <w:sz w:val="28"/>
          <w:szCs w:val="28"/>
        </w:rPr>
        <w:t xml:space="preserve"> АО «Авиастар-ОПЭ»</w:t>
      </w:r>
      <w:r w:rsidR="00852B26">
        <w:rPr>
          <w:rFonts w:ascii="PT Astra Serif" w:hAnsi="PT Astra Serif"/>
          <w:sz w:val="28"/>
          <w:szCs w:val="28"/>
        </w:rPr>
        <w:br/>
      </w:r>
      <w:r w:rsidRPr="00615A3C">
        <w:rPr>
          <w:rFonts w:ascii="PT Astra Serif" w:hAnsi="PT Astra Serif"/>
          <w:sz w:val="28"/>
          <w:szCs w:val="28"/>
        </w:rPr>
        <w:t>с заменой двух существующих силовых трансформаторов мощностью 16 МВА на силовые трансформаторы мощностью 40 МВА;</w:t>
      </w:r>
    </w:p>
    <w:p w:rsidR="00BF483A" w:rsidRPr="00615A3C" w:rsidRDefault="00BF483A" w:rsidP="00280459">
      <w:pPr>
        <w:suppressAutoHyphens/>
        <w:ind w:firstLine="708"/>
        <w:jc w:val="both"/>
        <w:rPr>
          <w:rFonts w:ascii="PT Astra Serif" w:hAnsi="PT Astra Serif"/>
          <w:sz w:val="28"/>
          <w:szCs w:val="28"/>
        </w:rPr>
      </w:pPr>
      <w:r w:rsidRPr="00615A3C">
        <w:rPr>
          <w:rFonts w:ascii="PT Astra Serif" w:hAnsi="PT Astra Serif"/>
          <w:sz w:val="28"/>
          <w:szCs w:val="28"/>
        </w:rPr>
        <w:t>7) проект по модернизации Блока 2 Т-175/220-130 Ульяновской ТЭЦ-2 ПАО «Т Плюс»</w:t>
      </w:r>
      <w:r w:rsidR="00443042" w:rsidRPr="00615A3C">
        <w:rPr>
          <w:rFonts w:ascii="PT Astra Serif" w:hAnsi="PT Astra Serif"/>
          <w:sz w:val="28"/>
          <w:szCs w:val="28"/>
        </w:rPr>
        <w:t xml:space="preserve"> (филиал «Ульяновский»)</w:t>
      </w:r>
      <w:r w:rsidRPr="00615A3C">
        <w:rPr>
          <w:rFonts w:ascii="PT Astra Serif" w:hAnsi="PT Astra Serif"/>
          <w:sz w:val="28"/>
          <w:szCs w:val="28"/>
        </w:rPr>
        <w:t>.</w:t>
      </w:r>
    </w:p>
    <w:p w:rsidR="005A5709" w:rsidRPr="00615A3C" w:rsidRDefault="00406965" w:rsidP="00280459">
      <w:pPr>
        <w:suppressAutoHyphens/>
        <w:ind w:firstLine="708"/>
        <w:jc w:val="both"/>
        <w:rPr>
          <w:rFonts w:ascii="PT Astra Serif" w:hAnsi="PT Astra Serif"/>
          <w:sz w:val="28"/>
          <w:szCs w:val="28"/>
        </w:rPr>
      </w:pPr>
      <w:r w:rsidRPr="00615A3C">
        <w:rPr>
          <w:rFonts w:ascii="PT Astra Serif" w:hAnsi="PT Astra Serif"/>
          <w:sz w:val="28"/>
          <w:szCs w:val="28"/>
        </w:rPr>
        <w:t>8</w:t>
      </w:r>
      <w:r w:rsidR="008538FF" w:rsidRPr="00615A3C">
        <w:rPr>
          <w:rFonts w:ascii="PT Astra Serif" w:hAnsi="PT Astra Serif"/>
          <w:sz w:val="28"/>
          <w:szCs w:val="28"/>
        </w:rPr>
        <w:t>) п</w:t>
      </w:r>
      <w:r w:rsidR="005A5709" w:rsidRPr="00615A3C">
        <w:rPr>
          <w:rFonts w:ascii="PT Astra Serif" w:hAnsi="PT Astra Serif"/>
          <w:sz w:val="28"/>
          <w:szCs w:val="28"/>
        </w:rPr>
        <w:t>роект по реконструкции маслонаполненных кабельных линий КЛ-110 кВ «НГ-1», «НГ-2»;</w:t>
      </w:r>
    </w:p>
    <w:p w:rsidR="008538FF" w:rsidRPr="00615A3C" w:rsidRDefault="008538FF" w:rsidP="00280459">
      <w:pPr>
        <w:suppressAutoHyphens/>
        <w:ind w:firstLine="708"/>
        <w:jc w:val="both"/>
        <w:rPr>
          <w:rFonts w:ascii="PT Astra Serif" w:eastAsia="Calibri" w:hAnsi="PT Astra Serif"/>
          <w:sz w:val="28"/>
          <w:szCs w:val="28"/>
        </w:rPr>
      </w:pPr>
      <w:r w:rsidRPr="00615A3C">
        <w:rPr>
          <w:rFonts w:ascii="PT Astra Serif" w:hAnsi="PT Astra Serif"/>
          <w:sz w:val="28"/>
          <w:szCs w:val="28"/>
        </w:rPr>
        <w:t>9) п</w:t>
      </w:r>
      <w:r w:rsidRPr="00615A3C">
        <w:rPr>
          <w:rFonts w:ascii="PT Astra Serif" w:eastAsia="Calibri" w:hAnsi="PT Astra Serif"/>
          <w:sz w:val="28"/>
          <w:szCs w:val="28"/>
        </w:rPr>
        <w:t>роект по реконструкции и техническому перевооружению ГПП «Заволжская»;</w:t>
      </w:r>
    </w:p>
    <w:p w:rsidR="00623360" w:rsidRPr="00615A3C" w:rsidRDefault="00623360" w:rsidP="00280459">
      <w:pPr>
        <w:suppressAutoHyphens/>
        <w:ind w:firstLine="708"/>
        <w:jc w:val="both"/>
        <w:rPr>
          <w:rFonts w:ascii="PT Astra Serif" w:hAnsi="PT Astra Serif"/>
          <w:sz w:val="28"/>
          <w:szCs w:val="28"/>
        </w:rPr>
      </w:pPr>
      <w:r w:rsidRPr="00615A3C">
        <w:rPr>
          <w:rFonts w:ascii="PT Astra Serif" w:eastAsia="Calibri" w:hAnsi="PT Astra Serif"/>
          <w:sz w:val="28"/>
          <w:szCs w:val="28"/>
        </w:rPr>
        <w:t>10) проект по р</w:t>
      </w:r>
      <w:r w:rsidRPr="00615A3C">
        <w:rPr>
          <w:rFonts w:ascii="PT Astra Serif" w:hAnsi="PT Astra Serif"/>
          <w:sz w:val="28"/>
          <w:szCs w:val="28"/>
        </w:rPr>
        <w:t>еконструкции и техническому перевооружению ГПП 110 кВ «Площадка 3»;</w:t>
      </w:r>
    </w:p>
    <w:p w:rsidR="00E03BB2" w:rsidRPr="00615A3C" w:rsidRDefault="00E03BB2" w:rsidP="00280459">
      <w:pPr>
        <w:suppressAutoHyphens/>
        <w:ind w:firstLine="708"/>
        <w:jc w:val="both"/>
        <w:rPr>
          <w:rFonts w:ascii="PT Astra Serif" w:hAnsi="PT Astra Serif"/>
          <w:sz w:val="28"/>
          <w:szCs w:val="28"/>
        </w:rPr>
      </w:pPr>
      <w:r w:rsidRPr="00615A3C">
        <w:rPr>
          <w:rFonts w:ascii="PT Astra Serif" w:hAnsi="PT Astra Serif"/>
          <w:sz w:val="28"/>
          <w:szCs w:val="28"/>
        </w:rPr>
        <w:t>11) проект по реконструкции и техническому перевооружению ГПП 110 кВ «Станкозавод»;</w:t>
      </w:r>
    </w:p>
    <w:p w:rsidR="00E03BB2" w:rsidRPr="00615A3C" w:rsidRDefault="00E03BB2" w:rsidP="00280459">
      <w:pPr>
        <w:suppressAutoHyphens/>
        <w:ind w:firstLine="708"/>
        <w:jc w:val="both"/>
        <w:rPr>
          <w:rFonts w:ascii="PT Astra Serif" w:hAnsi="PT Astra Serif"/>
          <w:sz w:val="28"/>
          <w:szCs w:val="28"/>
        </w:rPr>
      </w:pPr>
      <w:r w:rsidRPr="00615A3C">
        <w:rPr>
          <w:rFonts w:ascii="PT Astra Serif" w:hAnsi="PT Astra Serif"/>
          <w:sz w:val="28"/>
          <w:szCs w:val="28"/>
        </w:rPr>
        <w:t>12) проект по реконструкции и техническому перевооружению ГПП 110 кВ «Зенит»;</w:t>
      </w:r>
    </w:p>
    <w:p w:rsidR="005A5709" w:rsidRPr="00615A3C" w:rsidRDefault="00163372" w:rsidP="00280459">
      <w:pPr>
        <w:suppressAutoHyphens/>
        <w:ind w:firstLine="708"/>
        <w:jc w:val="both"/>
        <w:rPr>
          <w:rFonts w:ascii="PT Astra Serif" w:hAnsi="PT Astra Serif"/>
          <w:sz w:val="28"/>
          <w:szCs w:val="28"/>
        </w:rPr>
      </w:pPr>
      <w:r w:rsidRPr="00615A3C">
        <w:rPr>
          <w:rFonts w:ascii="PT Astra Serif" w:hAnsi="PT Astra Serif"/>
          <w:sz w:val="28"/>
          <w:szCs w:val="28"/>
        </w:rPr>
        <w:t>13</w:t>
      </w:r>
      <w:r w:rsidR="005A5709" w:rsidRPr="00615A3C">
        <w:rPr>
          <w:rFonts w:ascii="PT Astra Serif" w:hAnsi="PT Astra Serif"/>
          <w:sz w:val="28"/>
          <w:szCs w:val="28"/>
        </w:rPr>
        <w:t>) проект по реконструкции ВЛ-110 кВ СЗ-1, СЗ-2;</w:t>
      </w:r>
    </w:p>
    <w:p w:rsidR="005A5709" w:rsidRPr="00615A3C" w:rsidRDefault="00406965" w:rsidP="00280459">
      <w:pPr>
        <w:suppressAutoHyphens/>
        <w:ind w:firstLine="708"/>
        <w:jc w:val="both"/>
        <w:rPr>
          <w:rFonts w:ascii="PT Astra Serif" w:hAnsi="PT Astra Serif"/>
          <w:sz w:val="28"/>
          <w:szCs w:val="28"/>
        </w:rPr>
      </w:pPr>
      <w:r w:rsidRPr="00615A3C">
        <w:rPr>
          <w:rFonts w:ascii="PT Astra Serif" w:hAnsi="PT Astra Serif"/>
          <w:sz w:val="28"/>
          <w:szCs w:val="28"/>
        </w:rPr>
        <w:t>14</w:t>
      </w:r>
      <w:r w:rsidR="005A5709" w:rsidRPr="00615A3C">
        <w:rPr>
          <w:rFonts w:ascii="PT Astra Serif" w:hAnsi="PT Astra Serif"/>
          <w:sz w:val="28"/>
          <w:szCs w:val="28"/>
        </w:rPr>
        <w:t>) проект по реконструкции и техническому перевооружению ГПП «ОСК», ГПП «ГНС-2», реконструкция ВЛ-110 кВ ОСК-1, ВЛ-110 кВ ОСК-2.</w:t>
      </w:r>
    </w:p>
    <w:p w:rsidR="005A5709" w:rsidRPr="00615A3C" w:rsidRDefault="005A5709" w:rsidP="00280459">
      <w:pPr>
        <w:suppressAutoHyphens/>
        <w:ind w:firstLine="708"/>
        <w:jc w:val="both"/>
        <w:rPr>
          <w:rFonts w:ascii="PT Astra Serif" w:hAnsi="PT Astra Serif"/>
          <w:sz w:val="28"/>
          <w:szCs w:val="28"/>
        </w:rPr>
      </w:pPr>
    </w:p>
    <w:p w:rsidR="00657AF5" w:rsidRPr="00615A3C" w:rsidRDefault="002B1AEF" w:rsidP="00280459">
      <w:pPr>
        <w:suppressAutoHyphens/>
        <w:ind w:firstLine="708"/>
        <w:jc w:val="both"/>
        <w:rPr>
          <w:rFonts w:ascii="PT Astra Serif" w:hAnsi="PT Astra Serif"/>
          <w:iCs/>
          <w:sz w:val="28"/>
          <w:szCs w:val="28"/>
        </w:rPr>
      </w:pPr>
      <w:r w:rsidRPr="00615A3C">
        <w:rPr>
          <w:rFonts w:ascii="PT Astra Serif" w:hAnsi="PT Astra Serif"/>
          <w:sz w:val="28"/>
          <w:szCs w:val="28"/>
        </w:rPr>
        <w:t xml:space="preserve">4.6.2. </w:t>
      </w:r>
      <w:r w:rsidR="00657AF5" w:rsidRPr="00615A3C">
        <w:rPr>
          <w:rFonts w:ascii="PT Astra Serif" w:hAnsi="PT Astra Serif"/>
          <w:sz w:val="28"/>
          <w:szCs w:val="28"/>
        </w:rPr>
        <w:t>Целями</w:t>
      </w:r>
      <w:r w:rsidR="00443042" w:rsidRPr="00615A3C">
        <w:rPr>
          <w:rFonts w:ascii="PT Astra Serif" w:hAnsi="PT Astra Serif"/>
          <w:sz w:val="28"/>
          <w:szCs w:val="28"/>
        </w:rPr>
        <w:t xml:space="preserve"> реализации проект</w:t>
      </w:r>
      <w:r w:rsidR="00657AF5" w:rsidRPr="00615A3C">
        <w:rPr>
          <w:rFonts w:ascii="PT Astra Serif" w:hAnsi="PT Astra Serif"/>
          <w:sz w:val="28"/>
          <w:szCs w:val="28"/>
        </w:rPr>
        <w:t>ов</w:t>
      </w:r>
      <w:r w:rsidR="00443042" w:rsidRPr="00615A3C">
        <w:rPr>
          <w:rFonts w:ascii="PT Astra Serif" w:hAnsi="PT Astra Serif"/>
          <w:sz w:val="28"/>
          <w:szCs w:val="28"/>
        </w:rPr>
        <w:t xml:space="preserve"> по строительству ПС 110 кВ </w:t>
      </w:r>
      <w:r w:rsidR="00852B26">
        <w:rPr>
          <w:rFonts w:ascii="PT Astra Serif" w:hAnsi="PT Astra Serif"/>
          <w:sz w:val="28"/>
          <w:szCs w:val="28"/>
        </w:rPr>
        <w:br/>
      </w:r>
      <w:r w:rsidR="00443042" w:rsidRPr="00615A3C">
        <w:rPr>
          <w:rFonts w:ascii="PT Astra Serif" w:hAnsi="PT Astra Serif"/>
          <w:sz w:val="28"/>
          <w:szCs w:val="28"/>
        </w:rPr>
        <w:t>ООО «Бриджстоун ТайерМануфэкчуринг СНГ» с установкой двух силовых трансформаторов мощностью 40 МВА</w:t>
      </w:r>
      <w:r w:rsidR="00657AF5" w:rsidRPr="00615A3C">
        <w:rPr>
          <w:rFonts w:ascii="PT Astra Serif" w:hAnsi="PT Astra Serif"/>
          <w:sz w:val="28"/>
          <w:szCs w:val="28"/>
        </w:rPr>
        <w:t>, отпа</w:t>
      </w:r>
      <w:r w:rsidR="00EB2FF6" w:rsidRPr="00615A3C">
        <w:rPr>
          <w:rFonts w:ascii="PT Astra Serif" w:hAnsi="PT Astra Serif"/>
          <w:sz w:val="28"/>
          <w:szCs w:val="28"/>
        </w:rPr>
        <w:t>йки</w:t>
      </w:r>
      <w:r w:rsidR="00657AF5" w:rsidRPr="00615A3C">
        <w:rPr>
          <w:rFonts w:ascii="PT Astra Serif" w:hAnsi="PT Astra Serif"/>
          <w:sz w:val="28"/>
          <w:szCs w:val="28"/>
        </w:rPr>
        <w:t xml:space="preserve"> от ВЛ 110 кВ ВЗ-1 </w:t>
      </w:r>
      <w:r w:rsidR="00852B26">
        <w:rPr>
          <w:rFonts w:ascii="PT Astra Serif" w:hAnsi="PT Astra Serif"/>
          <w:sz w:val="28"/>
          <w:szCs w:val="28"/>
        </w:rPr>
        <w:br/>
      </w:r>
      <w:r w:rsidR="00657AF5" w:rsidRPr="00615A3C">
        <w:rPr>
          <w:rFonts w:ascii="PT Astra Serif" w:hAnsi="PT Astra Serif"/>
          <w:sz w:val="28"/>
          <w:szCs w:val="28"/>
        </w:rPr>
        <w:t>до ПС 110 кВ ООО «Бриджстоун ТайерМануфэкчуринг СНГ», протяжённостью 3,4 км</w:t>
      </w:r>
      <w:r w:rsidR="00EB2FF6" w:rsidRPr="00615A3C">
        <w:rPr>
          <w:rFonts w:ascii="PT Astra Serif" w:hAnsi="PT Astra Serif"/>
          <w:sz w:val="28"/>
          <w:szCs w:val="28"/>
        </w:rPr>
        <w:t>,</w:t>
      </w:r>
      <w:r w:rsidR="00657AF5" w:rsidRPr="00615A3C">
        <w:rPr>
          <w:rFonts w:ascii="PT Astra Serif" w:hAnsi="PT Astra Serif"/>
          <w:sz w:val="28"/>
          <w:szCs w:val="28"/>
        </w:rPr>
        <w:t xml:space="preserve"> и </w:t>
      </w:r>
      <w:r w:rsidR="00EB2FF6" w:rsidRPr="00615A3C">
        <w:rPr>
          <w:rFonts w:ascii="PT Astra Serif" w:hAnsi="PT Astra Serif"/>
          <w:sz w:val="28"/>
          <w:szCs w:val="28"/>
        </w:rPr>
        <w:t xml:space="preserve">отпайки от ВЛ 110 кВ ВЗ-2 до ПС 110 кВ </w:t>
      </w:r>
      <w:r w:rsidR="00852B26">
        <w:rPr>
          <w:rFonts w:ascii="PT Astra Serif" w:hAnsi="PT Astra Serif"/>
          <w:sz w:val="28"/>
          <w:szCs w:val="28"/>
        </w:rPr>
        <w:br/>
      </w:r>
      <w:r w:rsidR="00EB2FF6" w:rsidRPr="00615A3C">
        <w:rPr>
          <w:rFonts w:ascii="PT Astra Serif" w:hAnsi="PT Astra Serif"/>
          <w:sz w:val="28"/>
          <w:szCs w:val="28"/>
        </w:rPr>
        <w:t>ООО «Бриджстоун ТайерМануфэкчуринг СНГ», протяжённостью 4,3 км,</w:t>
      </w:r>
      <w:r w:rsidR="00443042" w:rsidRPr="00615A3C">
        <w:rPr>
          <w:rFonts w:ascii="PT Astra Serif" w:hAnsi="PT Astra Serif"/>
          <w:sz w:val="28"/>
          <w:szCs w:val="28"/>
        </w:rPr>
        <w:t xml:space="preserve"> является обеспечение технологического присоединения</w:t>
      </w:r>
      <w:r w:rsidR="00657AF5" w:rsidRPr="00615A3C">
        <w:rPr>
          <w:rFonts w:ascii="PT Astra Serif" w:hAnsi="PT Astra Serif"/>
          <w:sz w:val="28"/>
          <w:szCs w:val="28"/>
        </w:rPr>
        <w:t xml:space="preserve"> к электрическим сетям АО «Авиастар-ОПЭ» энергопринимающих устройств АО «Корпорация развития Ульяновской области» (в интересах ООО «Бриджстоун ТайерМануфэкчуринг СНГ»). Реализация проекта предусмотрена техническими условиями на технологическое присоединение к электрическим сетям </w:t>
      </w:r>
      <w:r w:rsidR="00657AF5" w:rsidRPr="00615A3C">
        <w:rPr>
          <w:rFonts w:ascii="PT Astra Serif" w:hAnsi="PT Astra Serif"/>
          <w:sz w:val="28"/>
          <w:szCs w:val="28"/>
        </w:rPr>
        <w:br/>
        <w:t>АО «Авиастар-ОПЭ», утверждёнными 26.11.2013, со сроком реализации в 2022 году</w:t>
      </w:r>
      <w:r w:rsidR="00657AF5" w:rsidRPr="00615A3C">
        <w:rPr>
          <w:rFonts w:ascii="PT Astra Serif" w:hAnsi="PT Astra Serif"/>
          <w:iCs/>
          <w:sz w:val="28"/>
          <w:szCs w:val="28"/>
        </w:rPr>
        <w:t>.</w:t>
      </w:r>
    </w:p>
    <w:p w:rsidR="00817522" w:rsidRPr="00615A3C" w:rsidRDefault="00EB2FF6" w:rsidP="00280459">
      <w:pPr>
        <w:suppressAutoHyphens/>
        <w:ind w:firstLine="708"/>
        <w:jc w:val="both"/>
        <w:rPr>
          <w:rFonts w:ascii="PT Astra Serif" w:hAnsi="PT Astra Serif"/>
          <w:iCs/>
          <w:sz w:val="28"/>
          <w:szCs w:val="28"/>
        </w:rPr>
      </w:pPr>
      <w:r w:rsidRPr="00615A3C">
        <w:rPr>
          <w:rFonts w:ascii="PT Astra Serif" w:hAnsi="PT Astra Serif"/>
          <w:sz w:val="28"/>
          <w:szCs w:val="28"/>
        </w:rPr>
        <w:t>4.6.3</w:t>
      </w:r>
      <w:r w:rsidR="00443042" w:rsidRPr="00615A3C">
        <w:rPr>
          <w:rFonts w:ascii="PT Astra Serif" w:hAnsi="PT Astra Serif"/>
          <w:sz w:val="28"/>
          <w:szCs w:val="28"/>
        </w:rPr>
        <w:t xml:space="preserve">. </w:t>
      </w:r>
      <w:r w:rsidR="00817522" w:rsidRPr="00615A3C">
        <w:rPr>
          <w:rFonts w:ascii="PT Astra Serif" w:hAnsi="PT Astra Serif"/>
          <w:sz w:val="28"/>
          <w:szCs w:val="28"/>
        </w:rPr>
        <w:t xml:space="preserve">Целью реализации проекта по строительству ПС 110 кВ </w:t>
      </w:r>
      <w:r w:rsidR="00852B26">
        <w:rPr>
          <w:rFonts w:ascii="PT Astra Serif" w:hAnsi="PT Astra Serif"/>
          <w:sz w:val="28"/>
          <w:szCs w:val="28"/>
        </w:rPr>
        <w:br/>
      </w:r>
      <w:r w:rsidR="00817522" w:rsidRPr="00615A3C">
        <w:rPr>
          <w:rFonts w:ascii="PT Astra Serif" w:hAnsi="PT Astra Serif"/>
          <w:sz w:val="28"/>
          <w:szCs w:val="28"/>
        </w:rPr>
        <w:t xml:space="preserve">ООО «РУСОКСО» с трансформаторами 2 х 16 МВА является обеспечение технологического присоединения энергопринимающих устройств </w:t>
      </w:r>
      <w:r w:rsidR="00FE1A01" w:rsidRPr="00615A3C">
        <w:rPr>
          <w:rFonts w:ascii="PT Astra Serif" w:hAnsi="PT Astra Serif"/>
          <w:sz w:val="28"/>
          <w:szCs w:val="28"/>
        </w:rPr>
        <w:br/>
      </w:r>
      <w:r w:rsidR="00817522" w:rsidRPr="00615A3C">
        <w:rPr>
          <w:rFonts w:ascii="PT Astra Serif" w:hAnsi="PT Astra Serif"/>
          <w:sz w:val="28"/>
          <w:szCs w:val="28"/>
        </w:rPr>
        <w:t xml:space="preserve">ООО «РУСОКСО». Реализация проекта предусмотрена техническими условиями на технологическое присоединение к электрическим сетям </w:t>
      </w:r>
      <w:r w:rsidR="00FE1A01" w:rsidRPr="00615A3C">
        <w:rPr>
          <w:rFonts w:ascii="PT Astra Serif" w:hAnsi="PT Astra Serif"/>
          <w:sz w:val="28"/>
          <w:szCs w:val="28"/>
        </w:rPr>
        <w:br/>
      </w:r>
      <w:r w:rsidR="00817522" w:rsidRPr="00615A3C">
        <w:rPr>
          <w:rFonts w:ascii="PT Astra Serif" w:hAnsi="PT Astra Serif"/>
          <w:sz w:val="28"/>
          <w:szCs w:val="28"/>
        </w:rPr>
        <w:t>АО «Авиастар-ОПЭ» энергопринимающих устройств ООО «РУСОКСО», утверждёнными 08.09.2020, со сроком реализации в 2023 году</w:t>
      </w:r>
      <w:r w:rsidR="00817522" w:rsidRPr="00615A3C">
        <w:rPr>
          <w:rFonts w:ascii="PT Astra Serif" w:hAnsi="PT Astra Serif"/>
          <w:iCs/>
          <w:sz w:val="28"/>
          <w:szCs w:val="28"/>
        </w:rPr>
        <w:t>.</w:t>
      </w:r>
    </w:p>
    <w:p w:rsidR="00817522" w:rsidRPr="00615A3C" w:rsidRDefault="00817522" w:rsidP="00280459">
      <w:pPr>
        <w:suppressAutoHyphens/>
        <w:ind w:firstLine="708"/>
        <w:jc w:val="both"/>
        <w:rPr>
          <w:rFonts w:ascii="PT Astra Serif" w:hAnsi="PT Astra Serif"/>
          <w:sz w:val="28"/>
          <w:szCs w:val="28"/>
        </w:rPr>
      </w:pPr>
      <w:r w:rsidRPr="00615A3C">
        <w:rPr>
          <w:rFonts w:ascii="PT Astra Serif" w:hAnsi="PT Astra Serif"/>
          <w:iCs/>
          <w:sz w:val="28"/>
          <w:szCs w:val="28"/>
        </w:rPr>
        <w:t>4.</w:t>
      </w:r>
      <w:r w:rsidR="0008545E" w:rsidRPr="00615A3C">
        <w:rPr>
          <w:rFonts w:ascii="PT Astra Serif" w:hAnsi="PT Astra Serif"/>
          <w:iCs/>
          <w:sz w:val="28"/>
          <w:szCs w:val="28"/>
        </w:rPr>
        <w:t>6</w:t>
      </w:r>
      <w:r w:rsidR="00443042" w:rsidRPr="00615A3C">
        <w:rPr>
          <w:rFonts w:ascii="PT Astra Serif" w:hAnsi="PT Astra Serif"/>
          <w:iCs/>
          <w:sz w:val="28"/>
          <w:szCs w:val="28"/>
        </w:rPr>
        <w:t>.</w:t>
      </w:r>
      <w:r w:rsidR="00EB2FF6" w:rsidRPr="00615A3C">
        <w:rPr>
          <w:rFonts w:ascii="PT Astra Serif" w:hAnsi="PT Astra Serif"/>
          <w:iCs/>
          <w:sz w:val="28"/>
          <w:szCs w:val="28"/>
        </w:rPr>
        <w:t>4</w:t>
      </w:r>
      <w:r w:rsidRPr="00615A3C">
        <w:rPr>
          <w:rFonts w:ascii="PT Astra Serif" w:hAnsi="PT Astra Serif"/>
          <w:iCs/>
          <w:sz w:val="28"/>
          <w:szCs w:val="28"/>
        </w:rPr>
        <w:t xml:space="preserve">. </w:t>
      </w:r>
      <w:r w:rsidRPr="00615A3C">
        <w:rPr>
          <w:rFonts w:ascii="PT Astra Serif" w:hAnsi="PT Astra Serif"/>
          <w:sz w:val="28"/>
          <w:szCs w:val="28"/>
        </w:rPr>
        <w:t xml:space="preserve">Реализация проекта по строительству отпаек от ВЛ 110 кВ А-1 </w:t>
      </w:r>
      <w:r w:rsidR="00793B51">
        <w:rPr>
          <w:rFonts w:ascii="PT Astra Serif" w:hAnsi="PT Astra Serif"/>
          <w:sz w:val="28"/>
          <w:szCs w:val="28"/>
        </w:rPr>
        <w:br/>
      </w:r>
      <w:r w:rsidRPr="00615A3C">
        <w:rPr>
          <w:rFonts w:ascii="PT Astra Serif" w:hAnsi="PT Astra Serif"/>
          <w:sz w:val="28"/>
          <w:szCs w:val="28"/>
        </w:rPr>
        <w:t xml:space="preserve">и ВЛ 110 кВ А-2 до ПС 110 кВ ООО «РУСОКСО» протяжённостью 2х0,75 км предусмотрена техническими условиями на технологическое присоединение </w:t>
      </w:r>
      <w:r w:rsidR="0010449F" w:rsidRPr="00615A3C">
        <w:rPr>
          <w:rFonts w:ascii="PT Astra Serif" w:hAnsi="PT Astra Serif"/>
          <w:sz w:val="28"/>
          <w:szCs w:val="28"/>
        </w:rPr>
        <w:br/>
      </w:r>
      <w:r w:rsidRPr="00615A3C">
        <w:rPr>
          <w:rFonts w:ascii="PT Astra Serif" w:hAnsi="PT Astra Serif"/>
          <w:sz w:val="28"/>
          <w:szCs w:val="28"/>
        </w:rPr>
        <w:t xml:space="preserve">к электрическим сетям АО «Авиастар-ОПЭ» энергопринимающих устройств ООО «РУСОКСО», утверждёнными 08.09.2020, со сроком реализации </w:t>
      </w:r>
      <w:r w:rsidR="0010449F" w:rsidRPr="00615A3C">
        <w:rPr>
          <w:rFonts w:ascii="PT Astra Serif" w:hAnsi="PT Astra Serif"/>
          <w:sz w:val="28"/>
          <w:szCs w:val="28"/>
        </w:rPr>
        <w:br/>
      </w:r>
      <w:r w:rsidRPr="00615A3C">
        <w:rPr>
          <w:rFonts w:ascii="PT Astra Serif" w:hAnsi="PT Astra Serif"/>
          <w:sz w:val="28"/>
          <w:szCs w:val="28"/>
        </w:rPr>
        <w:t>в 2023 году.</w:t>
      </w:r>
    </w:p>
    <w:p w:rsidR="002654DB" w:rsidRPr="00615A3C" w:rsidRDefault="002654DB" w:rsidP="00280459">
      <w:pPr>
        <w:pStyle w:val="afb"/>
        <w:suppressAutoHyphens/>
        <w:spacing w:line="240" w:lineRule="auto"/>
        <w:ind w:left="0" w:firstLine="720"/>
        <w:jc w:val="both"/>
        <w:rPr>
          <w:rFonts w:ascii="PT Astra Serif" w:hAnsi="PT Astra Serif"/>
          <w:sz w:val="28"/>
          <w:szCs w:val="28"/>
        </w:rPr>
      </w:pPr>
      <w:r w:rsidRPr="00615A3C">
        <w:rPr>
          <w:rFonts w:ascii="PT Astra Serif" w:hAnsi="PT Astra Serif"/>
          <w:sz w:val="28"/>
          <w:szCs w:val="28"/>
        </w:rPr>
        <w:t xml:space="preserve">Реализация указанного проекта связана с выполнением мероприятий </w:t>
      </w:r>
      <w:r w:rsidR="00793B51">
        <w:rPr>
          <w:rFonts w:ascii="PT Astra Serif" w:hAnsi="PT Astra Serif"/>
          <w:sz w:val="28"/>
          <w:szCs w:val="28"/>
        </w:rPr>
        <w:br/>
      </w:r>
      <w:r w:rsidRPr="00615A3C">
        <w:rPr>
          <w:rFonts w:ascii="PT Astra Serif" w:hAnsi="PT Astra Serif"/>
          <w:sz w:val="28"/>
          <w:szCs w:val="28"/>
        </w:rPr>
        <w:t xml:space="preserve">по технологическому присоединению впервые вводимых в эксплуатацию энергопринимающих устройств ООО «РУСОКСО» максимальной мощностью 13 МВт </w:t>
      </w:r>
      <w:r w:rsidR="00406965" w:rsidRPr="00615A3C">
        <w:rPr>
          <w:rFonts w:ascii="PT Astra Serif" w:hAnsi="PT Astra Serif"/>
          <w:sz w:val="28"/>
          <w:szCs w:val="28"/>
        </w:rPr>
        <w:t xml:space="preserve">по уровню напряжения 110 кВ по </w:t>
      </w:r>
      <w:r w:rsidR="00406965" w:rsidRPr="00615A3C">
        <w:rPr>
          <w:rFonts w:ascii="PT Astra Serif" w:hAnsi="PT Astra Serif"/>
          <w:sz w:val="28"/>
          <w:szCs w:val="28"/>
          <w:lang w:val="en-US"/>
        </w:rPr>
        <w:t>II</w:t>
      </w:r>
      <w:r w:rsidR="00793B51">
        <w:rPr>
          <w:rFonts w:ascii="PT Astra Serif" w:hAnsi="PT Astra Serif"/>
          <w:sz w:val="28"/>
          <w:szCs w:val="28"/>
        </w:rPr>
        <w:t xml:space="preserve"> категории надё</w:t>
      </w:r>
      <w:r w:rsidRPr="00615A3C">
        <w:rPr>
          <w:rFonts w:ascii="PT Astra Serif" w:hAnsi="PT Astra Serif"/>
          <w:sz w:val="28"/>
          <w:szCs w:val="28"/>
        </w:rPr>
        <w:t>жности электроснабжения.</w:t>
      </w:r>
    </w:p>
    <w:p w:rsidR="002654DB" w:rsidRPr="00615A3C" w:rsidRDefault="002654DB" w:rsidP="00280459">
      <w:pPr>
        <w:pStyle w:val="afb"/>
        <w:suppressAutoHyphens/>
        <w:spacing w:line="240" w:lineRule="auto"/>
        <w:ind w:left="0" w:firstLine="720"/>
        <w:jc w:val="both"/>
        <w:rPr>
          <w:rFonts w:ascii="PT Astra Serif" w:hAnsi="PT Astra Serif"/>
          <w:sz w:val="28"/>
          <w:szCs w:val="28"/>
        </w:rPr>
      </w:pPr>
      <w:r w:rsidRPr="00615A3C">
        <w:rPr>
          <w:rFonts w:ascii="PT Astra Serif" w:hAnsi="PT Astra Serif"/>
          <w:sz w:val="28"/>
          <w:szCs w:val="28"/>
        </w:rPr>
        <w:t>Завод по производству промышленных спиртов ООО «РУСОКСО» будет располагаться в Чердаклинском районе, вблизи международного аэропорта Ульяновск-Восточный, на участке с кадастровым номером 73:21:000000:1659, на этом же участке ООО «РУСОКСО» будет размеща</w:t>
      </w:r>
      <w:r w:rsidR="00406965" w:rsidRPr="00615A3C">
        <w:rPr>
          <w:rFonts w:ascii="PT Astra Serif" w:hAnsi="PT Astra Serif"/>
          <w:sz w:val="28"/>
          <w:szCs w:val="28"/>
        </w:rPr>
        <w:t>ть проектируемую ГПП (см. рис. 1</w:t>
      </w:r>
      <w:r w:rsidRPr="00615A3C">
        <w:rPr>
          <w:rFonts w:ascii="PT Astra Serif" w:hAnsi="PT Astra Serif"/>
          <w:sz w:val="28"/>
          <w:szCs w:val="28"/>
        </w:rPr>
        <w:t>).</w:t>
      </w:r>
    </w:p>
    <w:p w:rsidR="002654DB" w:rsidRPr="00615A3C" w:rsidRDefault="002654DB" w:rsidP="00280459">
      <w:pPr>
        <w:pStyle w:val="afb"/>
        <w:suppressAutoHyphens/>
        <w:spacing w:line="240" w:lineRule="auto"/>
        <w:ind w:left="0" w:firstLine="720"/>
        <w:jc w:val="center"/>
        <w:rPr>
          <w:rFonts w:ascii="PT Astra Serif" w:hAnsi="PT Astra Serif"/>
          <w:sz w:val="28"/>
          <w:szCs w:val="28"/>
        </w:rPr>
      </w:pPr>
      <w:r w:rsidRPr="00615A3C">
        <w:rPr>
          <w:rFonts w:ascii="PT Astra Serif" w:hAnsi="PT Astra Serif"/>
          <w:noProof/>
          <w:sz w:val="28"/>
          <w:szCs w:val="28"/>
          <w:lang w:eastAsia="ru-RU"/>
        </w:rPr>
        <w:drawing>
          <wp:inline distT="0" distB="0" distL="0" distR="0">
            <wp:extent cx="4991100" cy="28575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749" t="15948" r="19643" b="15054"/>
                    <a:stretch>
                      <a:fillRect/>
                    </a:stretch>
                  </pic:blipFill>
                  <pic:spPr bwMode="auto">
                    <a:xfrm>
                      <a:off x="0" y="0"/>
                      <a:ext cx="4991100" cy="2857500"/>
                    </a:xfrm>
                    <a:prstGeom prst="rect">
                      <a:avLst/>
                    </a:prstGeom>
                    <a:noFill/>
                    <a:ln>
                      <a:noFill/>
                    </a:ln>
                  </pic:spPr>
                </pic:pic>
              </a:graphicData>
            </a:graphic>
          </wp:inline>
        </w:drawing>
      </w:r>
    </w:p>
    <w:p w:rsidR="002654DB" w:rsidRPr="00E15D67" w:rsidRDefault="00406965" w:rsidP="00E15D67">
      <w:pPr>
        <w:pStyle w:val="afb"/>
        <w:suppressAutoHyphens/>
        <w:spacing w:line="240" w:lineRule="auto"/>
        <w:ind w:left="0" w:firstLine="720"/>
        <w:jc w:val="center"/>
        <w:rPr>
          <w:rFonts w:ascii="PT Astra Serif" w:hAnsi="PT Astra Serif"/>
          <w:sz w:val="24"/>
          <w:szCs w:val="24"/>
        </w:rPr>
      </w:pPr>
      <w:r w:rsidRPr="00E15D67">
        <w:rPr>
          <w:rFonts w:ascii="PT Astra Serif" w:hAnsi="PT Astra Serif"/>
          <w:sz w:val="24"/>
          <w:szCs w:val="24"/>
        </w:rPr>
        <w:t>Рис. 1</w:t>
      </w:r>
      <w:r w:rsidR="002654DB" w:rsidRPr="00E15D67">
        <w:rPr>
          <w:rFonts w:ascii="PT Astra Serif" w:hAnsi="PT Astra Serif"/>
          <w:sz w:val="24"/>
          <w:szCs w:val="24"/>
        </w:rPr>
        <w:t>. Месторасположение проектируемого завода по производству про</w:t>
      </w:r>
      <w:r w:rsidR="00E15D67">
        <w:rPr>
          <w:rFonts w:ascii="PT Astra Serif" w:hAnsi="PT Astra Serif"/>
          <w:sz w:val="24"/>
          <w:szCs w:val="24"/>
        </w:rPr>
        <w:t>мышленных спиртов ООО «РУСОКСО»</w:t>
      </w:r>
    </w:p>
    <w:p w:rsidR="002654DB" w:rsidRPr="00615A3C" w:rsidRDefault="002654DB" w:rsidP="00280459">
      <w:pPr>
        <w:pStyle w:val="afb"/>
        <w:suppressAutoHyphens/>
        <w:spacing w:line="240" w:lineRule="auto"/>
        <w:ind w:left="0" w:firstLine="720"/>
        <w:jc w:val="both"/>
        <w:rPr>
          <w:rFonts w:ascii="PT Astra Serif" w:hAnsi="PT Astra Serif"/>
          <w:sz w:val="28"/>
          <w:szCs w:val="28"/>
        </w:rPr>
      </w:pPr>
    </w:p>
    <w:p w:rsidR="002654DB" w:rsidRPr="00615A3C" w:rsidRDefault="002654DB" w:rsidP="00280459">
      <w:pPr>
        <w:pStyle w:val="afb"/>
        <w:suppressAutoHyphens/>
        <w:spacing w:line="240" w:lineRule="auto"/>
        <w:ind w:left="0" w:firstLine="720"/>
        <w:jc w:val="both"/>
        <w:rPr>
          <w:rFonts w:ascii="PT Astra Serif" w:hAnsi="PT Astra Serif"/>
          <w:sz w:val="28"/>
          <w:szCs w:val="28"/>
        </w:rPr>
      </w:pPr>
      <w:r w:rsidRPr="00615A3C">
        <w:rPr>
          <w:rFonts w:ascii="PT Astra Serif" w:hAnsi="PT Astra Serif"/>
          <w:sz w:val="28"/>
          <w:szCs w:val="28"/>
        </w:rPr>
        <w:t xml:space="preserve">Технологическое присоединение энергопринимающих устройств ООО «РУСОКСО» предусмотрено по уровню напряжения 110 кВ </w:t>
      </w:r>
      <w:r w:rsidR="00793B51">
        <w:rPr>
          <w:rFonts w:ascii="PT Astra Serif" w:hAnsi="PT Astra Serif"/>
          <w:sz w:val="28"/>
          <w:szCs w:val="28"/>
        </w:rPr>
        <w:br/>
      </w:r>
      <w:r w:rsidRPr="00615A3C">
        <w:rPr>
          <w:rFonts w:ascii="PT Astra Serif" w:hAnsi="PT Astra Serif"/>
          <w:sz w:val="28"/>
          <w:szCs w:val="28"/>
        </w:rPr>
        <w:t xml:space="preserve">к существующим ВЛ-110 кВ АО «Авиастар-ОПЭ» А-1 и А-2. АО «Авиастар-ОПЭ» в соответствии с индивидуальными техническими условиями </w:t>
      </w:r>
      <w:r w:rsidR="00793B51">
        <w:rPr>
          <w:rFonts w:ascii="PT Astra Serif" w:hAnsi="PT Astra Serif"/>
          <w:sz w:val="28"/>
          <w:szCs w:val="28"/>
        </w:rPr>
        <w:t>№181/616 от 08.09.2020, утверждё</w:t>
      </w:r>
      <w:r w:rsidRPr="00615A3C">
        <w:rPr>
          <w:rFonts w:ascii="PT Astra Serif" w:hAnsi="PT Astra Serif"/>
          <w:sz w:val="28"/>
          <w:szCs w:val="28"/>
        </w:rPr>
        <w:t>нными АО «Авиастар-ОПЭ» и согласованным</w:t>
      </w:r>
      <w:r w:rsidR="00793B51">
        <w:rPr>
          <w:rFonts w:ascii="PT Astra Serif" w:hAnsi="PT Astra Serif"/>
          <w:sz w:val="28"/>
          <w:szCs w:val="28"/>
        </w:rPr>
        <w:t>и</w:t>
      </w:r>
      <w:r w:rsidRPr="00615A3C">
        <w:rPr>
          <w:rFonts w:ascii="PT Astra Serif" w:hAnsi="PT Astra Serif"/>
          <w:sz w:val="28"/>
          <w:szCs w:val="28"/>
        </w:rPr>
        <w:t xml:space="preserve"> системным оператором – филиалом АО «СО ЕЭС» Самарское РДУ, выполняет мероприятия «последней мили» - строительство ответвительных ВЛ-110 кВ </w:t>
      </w:r>
      <w:r w:rsidR="00793B51">
        <w:rPr>
          <w:rFonts w:ascii="PT Astra Serif" w:hAnsi="PT Astra Serif"/>
          <w:sz w:val="28"/>
          <w:szCs w:val="28"/>
        </w:rPr>
        <w:br/>
      </w:r>
      <w:r w:rsidRPr="00615A3C">
        <w:rPr>
          <w:rFonts w:ascii="PT Astra Serif" w:hAnsi="PT Astra Serif"/>
          <w:sz w:val="28"/>
          <w:szCs w:val="28"/>
        </w:rPr>
        <w:t>от существу</w:t>
      </w:r>
      <w:r w:rsidR="00793B51">
        <w:rPr>
          <w:rFonts w:ascii="PT Astra Serif" w:hAnsi="PT Astra Serif"/>
          <w:sz w:val="28"/>
          <w:szCs w:val="28"/>
        </w:rPr>
        <w:t>ющих ВЛ-110 кВ А-1 и А-2 до приё</w:t>
      </w:r>
      <w:r w:rsidRPr="00615A3C">
        <w:rPr>
          <w:rFonts w:ascii="PT Astra Serif" w:hAnsi="PT Astra Serif"/>
          <w:sz w:val="28"/>
          <w:szCs w:val="28"/>
        </w:rPr>
        <w:t>мных порталов ГПП 110 кВ заявителя трансформаторной мощностью 2*16 МВА. Строительство ГПП осуществляется заявителем по отдельному проекту.</w:t>
      </w:r>
    </w:p>
    <w:p w:rsidR="002654DB" w:rsidRPr="00615A3C" w:rsidRDefault="002654DB" w:rsidP="00280459">
      <w:pPr>
        <w:pStyle w:val="afb"/>
        <w:suppressAutoHyphens/>
        <w:spacing w:line="240" w:lineRule="auto"/>
        <w:ind w:left="0" w:firstLine="720"/>
        <w:jc w:val="both"/>
        <w:rPr>
          <w:rFonts w:ascii="PT Astra Serif" w:hAnsi="PT Astra Serif"/>
          <w:sz w:val="28"/>
          <w:szCs w:val="28"/>
        </w:rPr>
      </w:pPr>
      <w:r w:rsidRPr="00615A3C">
        <w:rPr>
          <w:rFonts w:ascii="PT Astra Serif" w:hAnsi="PT Astra Serif"/>
          <w:sz w:val="28"/>
          <w:szCs w:val="28"/>
        </w:rPr>
        <w:t xml:space="preserve">Поясняющая схема технологического присоединения энергопринимающих устройств ООО «РУСОКСО» приведена на рис. </w:t>
      </w:r>
      <w:r w:rsidR="00406965" w:rsidRPr="00615A3C">
        <w:rPr>
          <w:rFonts w:ascii="PT Astra Serif" w:hAnsi="PT Astra Serif"/>
          <w:sz w:val="28"/>
          <w:szCs w:val="28"/>
        </w:rPr>
        <w:t>2</w:t>
      </w:r>
      <w:r w:rsidRPr="00615A3C">
        <w:rPr>
          <w:rFonts w:ascii="PT Astra Serif" w:hAnsi="PT Astra Serif"/>
          <w:sz w:val="28"/>
          <w:szCs w:val="28"/>
        </w:rPr>
        <w:t>.</w:t>
      </w:r>
    </w:p>
    <w:p w:rsidR="002654DB" w:rsidRPr="00615A3C" w:rsidRDefault="002654DB" w:rsidP="00280459">
      <w:pPr>
        <w:pStyle w:val="afb"/>
        <w:suppressAutoHyphens/>
        <w:spacing w:line="240" w:lineRule="auto"/>
        <w:ind w:left="0"/>
        <w:jc w:val="center"/>
        <w:rPr>
          <w:rFonts w:ascii="PT Astra Serif" w:hAnsi="PT Astra Serif"/>
          <w:sz w:val="28"/>
          <w:szCs w:val="28"/>
        </w:rPr>
      </w:pPr>
      <w:r w:rsidRPr="00615A3C">
        <w:rPr>
          <w:rFonts w:ascii="PT Astra Serif" w:hAnsi="PT Astra Serif"/>
          <w:noProof/>
          <w:sz w:val="28"/>
          <w:szCs w:val="28"/>
          <w:lang w:eastAsia="ru-RU"/>
        </w:rPr>
        <w:drawing>
          <wp:inline distT="0" distB="0" distL="0" distR="0">
            <wp:extent cx="5943600" cy="45434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543425"/>
                    </a:xfrm>
                    <a:prstGeom prst="rect">
                      <a:avLst/>
                    </a:prstGeom>
                    <a:noFill/>
                    <a:ln>
                      <a:noFill/>
                    </a:ln>
                  </pic:spPr>
                </pic:pic>
              </a:graphicData>
            </a:graphic>
          </wp:inline>
        </w:drawing>
      </w:r>
    </w:p>
    <w:p w:rsidR="00406965" w:rsidRPr="00E15D67" w:rsidRDefault="002654DB" w:rsidP="00280459">
      <w:pPr>
        <w:pStyle w:val="afb"/>
        <w:suppressAutoHyphens/>
        <w:spacing w:line="240" w:lineRule="auto"/>
        <w:ind w:left="0"/>
        <w:jc w:val="center"/>
        <w:rPr>
          <w:rFonts w:ascii="PT Astra Serif" w:hAnsi="PT Astra Serif"/>
          <w:sz w:val="24"/>
          <w:szCs w:val="24"/>
        </w:rPr>
      </w:pPr>
      <w:r w:rsidRPr="00E15D67">
        <w:rPr>
          <w:rFonts w:ascii="PT Astra Serif" w:hAnsi="PT Astra Serif"/>
          <w:sz w:val="24"/>
          <w:szCs w:val="24"/>
        </w:rPr>
        <w:t xml:space="preserve">Рис. </w:t>
      </w:r>
      <w:r w:rsidR="00406965" w:rsidRPr="00E15D67">
        <w:rPr>
          <w:rFonts w:ascii="PT Astra Serif" w:hAnsi="PT Astra Serif"/>
          <w:sz w:val="24"/>
          <w:szCs w:val="24"/>
        </w:rPr>
        <w:t>2</w:t>
      </w:r>
      <w:r w:rsidRPr="00E15D67">
        <w:rPr>
          <w:rFonts w:ascii="PT Astra Serif" w:hAnsi="PT Astra Serif"/>
          <w:sz w:val="24"/>
          <w:szCs w:val="24"/>
        </w:rPr>
        <w:t xml:space="preserve">. Поясняющая схема присоединения энергопринимающих устройств </w:t>
      </w:r>
    </w:p>
    <w:p w:rsidR="002654DB" w:rsidRPr="00E15D67" w:rsidRDefault="002654DB" w:rsidP="00280459">
      <w:pPr>
        <w:pStyle w:val="afb"/>
        <w:suppressAutoHyphens/>
        <w:spacing w:line="240" w:lineRule="auto"/>
        <w:ind w:left="0"/>
        <w:jc w:val="center"/>
        <w:rPr>
          <w:rFonts w:ascii="PT Astra Serif" w:hAnsi="PT Astra Serif"/>
          <w:sz w:val="24"/>
          <w:szCs w:val="24"/>
        </w:rPr>
      </w:pPr>
      <w:r w:rsidRPr="00E15D67">
        <w:rPr>
          <w:rFonts w:ascii="PT Astra Serif" w:hAnsi="PT Astra Serif"/>
          <w:sz w:val="24"/>
          <w:szCs w:val="24"/>
        </w:rPr>
        <w:t>ООО «РУСОКСО» к электрическо</w:t>
      </w:r>
      <w:r w:rsidR="00E15D67">
        <w:rPr>
          <w:rFonts w:ascii="PT Astra Serif" w:hAnsi="PT Astra Serif"/>
          <w:sz w:val="24"/>
          <w:szCs w:val="24"/>
        </w:rPr>
        <w:t>й сети 110 кВ АО «Авиастар-ОПЭ»</w:t>
      </w:r>
    </w:p>
    <w:p w:rsidR="002654DB" w:rsidRPr="00615A3C" w:rsidRDefault="002654DB" w:rsidP="00280459">
      <w:pPr>
        <w:pStyle w:val="afb"/>
        <w:suppressAutoHyphens/>
        <w:spacing w:line="240" w:lineRule="auto"/>
        <w:ind w:left="0" w:firstLine="720"/>
        <w:jc w:val="both"/>
        <w:rPr>
          <w:rFonts w:ascii="PT Astra Serif" w:hAnsi="PT Astra Serif"/>
          <w:sz w:val="28"/>
          <w:szCs w:val="28"/>
        </w:rPr>
      </w:pPr>
    </w:p>
    <w:p w:rsidR="002654DB" w:rsidRPr="00615A3C" w:rsidRDefault="002654DB" w:rsidP="00280459">
      <w:pPr>
        <w:pStyle w:val="afb"/>
        <w:suppressAutoHyphens/>
        <w:spacing w:line="240" w:lineRule="auto"/>
        <w:ind w:left="0" w:firstLine="720"/>
        <w:jc w:val="both"/>
        <w:rPr>
          <w:rFonts w:ascii="PT Astra Serif" w:hAnsi="PT Astra Serif"/>
          <w:sz w:val="28"/>
          <w:szCs w:val="28"/>
        </w:rPr>
      </w:pPr>
      <w:r w:rsidRPr="00615A3C">
        <w:rPr>
          <w:rFonts w:ascii="PT Astra Serif" w:hAnsi="PT Astra Serif"/>
          <w:sz w:val="28"/>
          <w:szCs w:val="28"/>
        </w:rPr>
        <w:t xml:space="preserve">Реализация указанного проекта начата в 2021 году. На данный момент разработано и согласовано с системным оператором техническое задание </w:t>
      </w:r>
      <w:r w:rsidR="00793B51">
        <w:rPr>
          <w:rFonts w:ascii="PT Astra Serif" w:hAnsi="PT Astra Serif"/>
          <w:sz w:val="28"/>
          <w:szCs w:val="28"/>
        </w:rPr>
        <w:br/>
      </w:r>
      <w:r w:rsidRPr="00615A3C">
        <w:rPr>
          <w:rFonts w:ascii="PT Astra Serif" w:hAnsi="PT Astra Serif"/>
          <w:sz w:val="28"/>
          <w:szCs w:val="28"/>
        </w:rPr>
        <w:t xml:space="preserve">на проектирование ответвительныхВЛ, выполнен комплекс инженерных изысканий по объекту проектирования, разработаны проектные решения (направлены на согласование системному оператору), выполняется проект планировки и межевания территории для </w:t>
      </w:r>
      <w:r w:rsidR="00793B51">
        <w:rPr>
          <w:rFonts w:ascii="PT Astra Serif" w:hAnsi="PT Astra Serif"/>
          <w:sz w:val="28"/>
          <w:szCs w:val="28"/>
        </w:rPr>
        <w:t>строительства ВЛ-110 кВ. Протяжё</w:t>
      </w:r>
      <w:r w:rsidRPr="00615A3C">
        <w:rPr>
          <w:rFonts w:ascii="PT Astra Serif" w:hAnsi="PT Astra Serif"/>
          <w:sz w:val="28"/>
          <w:szCs w:val="28"/>
        </w:rPr>
        <w:t xml:space="preserve">нность проектируемых отпаек составляет 665м от ВЛ-110 кВ А-1 </w:t>
      </w:r>
      <w:r w:rsidR="00793B51">
        <w:rPr>
          <w:rFonts w:ascii="PT Astra Serif" w:hAnsi="PT Astra Serif"/>
          <w:sz w:val="28"/>
          <w:szCs w:val="28"/>
        </w:rPr>
        <w:br/>
        <w:t>до приё</w:t>
      </w:r>
      <w:r w:rsidRPr="00615A3C">
        <w:rPr>
          <w:rFonts w:ascii="PT Astra Serif" w:hAnsi="PT Astra Serif"/>
          <w:sz w:val="28"/>
          <w:szCs w:val="28"/>
        </w:rPr>
        <w:t xml:space="preserve">много портала ГПП ООО «РУСОКСО» и 697м от ВЛ-110 кВ А-2 </w:t>
      </w:r>
      <w:r w:rsidR="00793B51">
        <w:rPr>
          <w:rFonts w:ascii="PT Astra Serif" w:hAnsi="PT Astra Serif"/>
          <w:sz w:val="28"/>
          <w:szCs w:val="28"/>
        </w:rPr>
        <w:br/>
        <w:t>до приё</w:t>
      </w:r>
      <w:r w:rsidRPr="00615A3C">
        <w:rPr>
          <w:rFonts w:ascii="PT Astra Serif" w:hAnsi="PT Astra Serif"/>
          <w:sz w:val="28"/>
          <w:szCs w:val="28"/>
        </w:rPr>
        <w:t>много портала ГПП ООО «РУСОКСО» соответственно, отпайки будут выполнены одноцепными на металлических и железобетонных опорах проводом марки АС-70/11 с грозотроссом марки ПК-9,2-МЗ-В-ОЖ-Н-МК-Р-1770. Планируемый год ввода в эксплуатацию законченных строительством о</w:t>
      </w:r>
      <w:r w:rsidR="00406965" w:rsidRPr="00615A3C">
        <w:rPr>
          <w:rFonts w:ascii="PT Astra Serif" w:hAnsi="PT Astra Serif"/>
          <w:sz w:val="28"/>
          <w:szCs w:val="28"/>
        </w:rPr>
        <w:t>тветвительных ВЛ-110 кВ – 2023год.</w:t>
      </w:r>
    </w:p>
    <w:p w:rsidR="002654DB" w:rsidRPr="00615A3C" w:rsidRDefault="002654DB" w:rsidP="00280459">
      <w:pPr>
        <w:pStyle w:val="afb"/>
        <w:suppressAutoHyphens/>
        <w:spacing w:line="240" w:lineRule="auto"/>
        <w:ind w:left="0" w:firstLine="720"/>
        <w:jc w:val="both"/>
        <w:rPr>
          <w:rFonts w:ascii="PT Astra Serif" w:hAnsi="PT Astra Serif"/>
          <w:sz w:val="28"/>
          <w:szCs w:val="28"/>
        </w:rPr>
      </w:pPr>
      <w:r w:rsidRPr="00615A3C">
        <w:rPr>
          <w:rFonts w:ascii="PT Astra Serif" w:hAnsi="PT Astra Serif"/>
          <w:sz w:val="28"/>
          <w:szCs w:val="28"/>
        </w:rPr>
        <w:t xml:space="preserve">В итоге реализации инвестиционного проекта будет создана техническая возможность технологического присоединения максимальной мощности </w:t>
      </w:r>
      <w:r w:rsidR="00793B51">
        <w:rPr>
          <w:rFonts w:ascii="PT Astra Serif" w:hAnsi="PT Astra Serif"/>
          <w:sz w:val="28"/>
          <w:szCs w:val="28"/>
        </w:rPr>
        <w:br/>
      </w:r>
      <w:r w:rsidRPr="00615A3C">
        <w:rPr>
          <w:rFonts w:ascii="PT Astra Serif" w:hAnsi="PT Astra Serif"/>
          <w:sz w:val="28"/>
          <w:szCs w:val="28"/>
        </w:rPr>
        <w:t xml:space="preserve">13 МВт завода по производству промышленных спиртов ООО «РУСОКСО» </w:t>
      </w:r>
      <w:r w:rsidR="00793B51">
        <w:rPr>
          <w:rFonts w:ascii="PT Astra Serif" w:hAnsi="PT Astra Serif"/>
          <w:sz w:val="28"/>
          <w:szCs w:val="28"/>
        </w:rPr>
        <w:br/>
      </w:r>
      <w:r w:rsidRPr="00615A3C">
        <w:rPr>
          <w:rFonts w:ascii="PT Astra Serif" w:hAnsi="PT Astra Serif"/>
          <w:sz w:val="28"/>
          <w:szCs w:val="28"/>
        </w:rPr>
        <w:t xml:space="preserve">к электрическим сетям АО «Авиастар-ОПЭ» по уровню напряжения 110 кВ </w:t>
      </w:r>
      <w:r w:rsidR="00793B51">
        <w:rPr>
          <w:rFonts w:ascii="PT Astra Serif" w:hAnsi="PT Astra Serif"/>
          <w:sz w:val="28"/>
          <w:szCs w:val="28"/>
        </w:rPr>
        <w:br/>
      </w:r>
      <w:r w:rsidRPr="00615A3C">
        <w:rPr>
          <w:rFonts w:ascii="PT Astra Serif" w:hAnsi="PT Astra Serif"/>
          <w:sz w:val="28"/>
          <w:szCs w:val="28"/>
        </w:rPr>
        <w:t xml:space="preserve">по </w:t>
      </w:r>
      <w:r w:rsidR="00406965" w:rsidRPr="00615A3C">
        <w:rPr>
          <w:rFonts w:ascii="PT Astra Serif" w:hAnsi="PT Astra Serif"/>
          <w:sz w:val="28"/>
          <w:szCs w:val="28"/>
          <w:lang w:val="en-US"/>
        </w:rPr>
        <w:t>II</w:t>
      </w:r>
      <w:r w:rsidRPr="00615A3C">
        <w:rPr>
          <w:rFonts w:ascii="PT Astra Serif" w:hAnsi="PT Astra Serif"/>
          <w:sz w:val="28"/>
          <w:szCs w:val="28"/>
        </w:rPr>
        <w:t xml:space="preserve"> категории надежности электроснабжения. </w:t>
      </w:r>
    </w:p>
    <w:p w:rsidR="002654DB" w:rsidRPr="00615A3C" w:rsidRDefault="002654DB" w:rsidP="00280459">
      <w:pPr>
        <w:suppressAutoHyphens/>
        <w:ind w:firstLine="708"/>
        <w:jc w:val="both"/>
        <w:rPr>
          <w:rFonts w:ascii="PT Astra Serif" w:hAnsi="PT Astra Serif"/>
          <w:sz w:val="28"/>
          <w:szCs w:val="28"/>
        </w:rPr>
      </w:pPr>
    </w:p>
    <w:p w:rsidR="00D15EF9" w:rsidRPr="00615A3C" w:rsidRDefault="00EB2FF6" w:rsidP="00280459">
      <w:pPr>
        <w:suppressAutoHyphens/>
        <w:ind w:firstLine="708"/>
        <w:jc w:val="both"/>
        <w:rPr>
          <w:rFonts w:ascii="PT Astra Serif" w:hAnsi="PT Astra Serif"/>
          <w:iCs/>
          <w:sz w:val="28"/>
          <w:szCs w:val="28"/>
        </w:rPr>
      </w:pPr>
      <w:r w:rsidRPr="00615A3C">
        <w:rPr>
          <w:rFonts w:ascii="PT Astra Serif" w:hAnsi="PT Astra Serif"/>
          <w:sz w:val="28"/>
          <w:szCs w:val="28"/>
        </w:rPr>
        <w:t>4.6.5. Целью реализации проекта по реконструкции ГПП «Юбилейная» АО «Авиастар-ОПЭ» с заменой двух существующих силовых трансформаторов мощностью 16 МВА на силовые трансформаторы мощностью 40 МВА является обеспечение технологического присоединения</w:t>
      </w:r>
      <w:r w:rsidR="00D15EF9" w:rsidRPr="00615A3C">
        <w:rPr>
          <w:rFonts w:ascii="PT Astra Serif" w:hAnsi="PT Astra Serif"/>
          <w:sz w:val="28"/>
          <w:szCs w:val="28"/>
        </w:rPr>
        <w:t xml:space="preserve"> к электрическим сетям </w:t>
      </w:r>
      <w:r w:rsidR="00F67429">
        <w:rPr>
          <w:rFonts w:ascii="PT Astra Serif" w:hAnsi="PT Astra Serif"/>
          <w:sz w:val="28"/>
          <w:szCs w:val="28"/>
        </w:rPr>
        <w:br/>
      </w:r>
      <w:r w:rsidR="00D15EF9" w:rsidRPr="00615A3C">
        <w:rPr>
          <w:rFonts w:ascii="PT Astra Serif" w:hAnsi="PT Astra Serif"/>
          <w:sz w:val="28"/>
          <w:szCs w:val="28"/>
        </w:rPr>
        <w:t>АО «Авиастар-ОПЭ» энергопринимающих устройств ООО «БоллБевериджПэкеджинг Наро-Фоминск»</w:t>
      </w:r>
      <w:r w:rsidR="002654DB" w:rsidRPr="00615A3C">
        <w:rPr>
          <w:rFonts w:ascii="PT Astra Serif" w:hAnsi="PT Astra Serif"/>
          <w:sz w:val="28"/>
          <w:szCs w:val="28"/>
        </w:rPr>
        <w:t xml:space="preserve"> максимальной мощностью 8 МВт</w:t>
      </w:r>
      <w:r w:rsidR="00406965" w:rsidRPr="00615A3C">
        <w:rPr>
          <w:rFonts w:ascii="PT Astra Serif" w:hAnsi="PT Astra Serif"/>
          <w:sz w:val="28"/>
          <w:szCs w:val="28"/>
        </w:rPr>
        <w:t xml:space="preserve"> по уровню напряжения 10 кВ по </w:t>
      </w:r>
      <w:r w:rsidR="00406965" w:rsidRPr="00615A3C">
        <w:rPr>
          <w:rFonts w:ascii="PT Astra Serif" w:hAnsi="PT Astra Serif"/>
          <w:sz w:val="28"/>
          <w:szCs w:val="28"/>
          <w:lang w:val="en-US"/>
        </w:rPr>
        <w:t>II</w:t>
      </w:r>
      <w:r w:rsidR="00F67429">
        <w:rPr>
          <w:rFonts w:ascii="PT Astra Serif" w:hAnsi="PT Astra Serif"/>
          <w:sz w:val="28"/>
          <w:szCs w:val="28"/>
        </w:rPr>
        <w:t xml:space="preserve"> категории надё</w:t>
      </w:r>
      <w:r w:rsidR="002654DB" w:rsidRPr="00615A3C">
        <w:rPr>
          <w:rFonts w:ascii="PT Astra Serif" w:hAnsi="PT Astra Serif"/>
          <w:sz w:val="28"/>
          <w:szCs w:val="28"/>
        </w:rPr>
        <w:t>жности электроснабжения</w:t>
      </w:r>
      <w:r w:rsidR="00D15EF9" w:rsidRPr="00615A3C">
        <w:rPr>
          <w:rFonts w:ascii="PT Astra Serif" w:hAnsi="PT Astra Serif"/>
          <w:sz w:val="28"/>
          <w:szCs w:val="28"/>
        </w:rPr>
        <w:t>. Реализация проекта предусмотрена техническими условиями на технологическое присо</w:t>
      </w:r>
      <w:r w:rsidR="002654DB" w:rsidRPr="00615A3C">
        <w:rPr>
          <w:rFonts w:ascii="PT Astra Serif" w:hAnsi="PT Astra Serif"/>
          <w:sz w:val="28"/>
          <w:szCs w:val="28"/>
        </w:rPr>
        <w:t xml:space="preserve">единение к электрическим сетям </w:t>
      </w:r>
      <w:r w:rsidR="00D15EF9" w:rsidRPr="00615A3C">
        <w:rPr>
          <w:rFonts w:ascii="PT Astra Serif" w:hAnsi="PT Astra Serif"/>
          <w:sz w:val="28"/>
          <w:szCs w:val="28"/>
        </w:rPr>
        <w:t>АО «Авиастар-ОПЭ», утверждёнными 14.07.2021, со сроком реализации в 2026 году</w:t>
      </w:r>
      <w:r w:rsidR="00D15EF9" w:rsidRPr="00615A3C">
        <w:rPr>
          <w:rFonts w:ascii="PT Astra Serif" w:hAnsi="PT Astra Serif"/>
          <w:iCs/>
          <w:sz w:val="28"/>
          <w:szCs w:val="28"/>
        </w:rPr>
        <w:t>.</w:t>
      </w:r>
    </w:p>
    <w:p w:rsidR="002654DB" w:rsidRPr="00615A3C" w:rsidRDefault="002654DB" w:rsidP="00280459">
      <w:pPr>
        <w:pStyle w:val="afb"/>
        <w:suppressAutoHyphens/>
        <w:spacing w:line="240" w:lineRule="auto"/>
        <w:ind w:left="0" w:firstLine="720"/>
        <w:jc w:val="both"/>
        <w:rPr>
          <w:rFonts w:ascii="PT Astra Serif" w:hAnsi="PT Astra Serif"/>
          <w:sz w:val="28"/>
          <w:szCs w:val="28"/>
        </w:rPr>
      </w:pPr>
      <w:r w:rsidRPr="00615A3C">
        <w:rPr>
          <w:rFonts w:ascii="PT Astra Serif" w:hAnsi="PT Astra Serif"/>
          <w:sz w:val="28"/>
          <w:szCs w:val="28"/>
        </w:rPr>
        <w:t xml:space="preserve">Реализация технологического присоединения энергопринимающих устройств Ульяновского филиала ООО «БоллБевериджПэкеджинг Наро-Фоминск» осуществляется 2 этапами в соответствии с техническими условиями </w:t>
      </w:r>
      <w:r w:rsidR="00AD65D3" w:rsidRPr="00AD65D3">
        <w:rPr>
          <w:rFonts w:ascii="PT Astra Serif" w:hAnsi="PT Astra Serif"/>
          <w:sz w:val="28"/>
          <w:szCs w:val="28"/>
        </w:rPr>
        <w:t xml:space="preserve">от 14.07.2021 </w:t>
      </w:r>
      <w:r w:rsidRPr="00615A3C">
        <w:rPr>
          <w:rFonts w:ascii="PT Astra Serif" w:hAnsi="PT Astra Serif"/>
          <w:sz w:val="28"/>
          <w:szCs w:val="28"/>
        </w:rPr>
        <w:t>№</w:t>
      </w:r>
      <w:r w:rsidR="00AD65D3">
        <w:rPr>
          <w:rFonts w:ascii="PT Astra Serif" w:hAnsi="PT Astra Serif"/>
          <w:sz w:val="28"/>
          <w:szCs w:val="28"/>
        </w:rPr>
        <w:t xml:space="preserve"> 181/627/1</w:t>
      </w:r>
      <w:r w:rsidRPr="00615A3C">
        <w:rPr>
          <w:rFonts w:ascii="PT Astra Serif" w:hAnsi="PT Astra Serif"/>
          <w:sz w:val="28"/>
          <w:szCs w:val="28"/>
        </w:rPr>
        <w:t>, утверж</w:t>
      </w:r>
      <w:r w:rsidR="00AD65D3">
        <w:rPr>
          <w:rFonts w:ascii="PT Astra Serif" w:hAnsi="PT Astra Serif"/>
          <w:sz w:val="28"/>
          <w:szCs w:val="28"/>
        </w:rPr>
        <w:t>дё</w:t>
      </w:r>
      <w:r w:rsidRPr="00615A3C">
        <w:rPr>
          <w:rFonts w:ascii="PT Astra Serif" w:hAnsi="PT Astra Serif"/>
          <w:sz w:val="28"/>
          <w:szCs w:val="28"/>
        </w:rPr>
        <w:t xml:space="preserve">нными АО «Авиастар-ОПЭ» </w:t>
      </w:r>
      <w:r w:rsidR="00AD65D3">
        <w:rPr>
          <w:rFonts w:ascii="PT Astra Serif" w:hAnsi="PT Astra Serif"/>
          <w:sz w:val="28"/>
          <w:szCs w:val="28"/>
        </w:rPr>
        <w:br/>
      </w:r>
      <w:r w:rsidRPr="00615A3C">
        <w:rPr>
          <w:rFonts w:ascii="PT Astra Serif" w:hAnsi="PT Astra Serif"/>
          <w:sz w:val="28"/>
          <w:szCs w:val="28"/>
        </w:rPr>
        <w:t>и согласованными системным оператором филиалом АО «СО ЕЭС» Самарское РДУ. Техническими условиями предусмотрено наличие инвестиционной составляющей на покрытие расходов по модернизации существующего объекта электросетевого хозяйства АО «Авиастар-ОПЭ» - ГПП «Юбилейная».</w:t>
      </w:r>
    </w:p>
    <w:p w:rsidR="002654DB" w:rsidRPr="00615A3C" w:rsidRDefault="002654DB" w:rsidP="00280459">
      <w:pPr>
        <w:pStyle w:val="afb"/>
        <w:suppressAutoHyphens/>
        <w:spacing w:line="240" w:lineRule="auto"/>
        <w:ind w:left="0" w:firstLine="720"/>
        <w:jc w:val="both"/>
        <w:rPr>
          <w:rFonts w:ascii="PT Astra Serif" w:hAnsi="PT Astra Serif"/>
          <w:sz w:val="28"/>
          <w:szCs w:val="28"/>
        </w:rPr>
      </w:pPr>
      <w:r w:rsidRPr="00615A3C">
        <w:rPr>
          <w:rFonts w:ascii="PT Astra Serif" w:hAnsi="PT Astra Serif"/>
          <w:sz w:val="28"/>
          <w:szCs w:val="28"/>
        </w:rPr>
        <w:t xml:space="preserve">ГПП «Юбилейная» расположена в промышленной зоне «Заволжье» </w:t>
      </w:r>
      <w:r w:rsidR="00AD65D3">
        <w:rPr>
          <w:rFonts w:ascii="PT Astra Serif" w:hAnsi="PT Astra Serif"/>
          <w:sz w:val="28"/>
          <w:szCs w:val="28"/>
        </w:rPr>
        <w:br/>
      </w:r>
      <w:r w:rsidRPr="00615A3C">
        <w:rPr>
          <w:rFonts w:ascii="PT Astra Serif" w:hAnsi="PT Astra Serif"/>
          <w:sz w:val="28"/>
          <w:szCs w:val="28"/>
        </w:rPr>
        <w:t>на пересечении 44-го и 7</w:t>
      </w:r>
      <w:r w:rsidR="00406965" w:rsidRPr="00615A3C">
        <w:rPr>
          <w:rFonts w:ascii="PT Astra Serif" w:hAnsi="PT Astra Serif"/>
          <w:sz w:val="28"/>
          <w:szCs w:val="28"/>
        </w:rPr>
        <w:t>А Инженерных проездов (см. рис. 3</w:t>
      </w:r>
      <w:r w:rsidRPr="00615A3C">
        <w:rPr>
          <w:rFonts w:ascii="PT Astra Serif" w:hAnsi="PT Astra Serif"/>
          <w:sz w:val="28"/>
          <w:szCs w:val="28"/>
        </w:rPr>
        <w:t xml:space="preserve">). Подстанция – является центром питания для всех потребителей промышленной зоны «Заволжье», таких заводов и объектов как </w:t>
      </w:r>
      <w:r w:rsidR="00E1447B">
        <w:rPr>
          <w:rFonts w:ascii="PT Astra Serif" w:hAnsi="PT Astra Serif"/>
          <w:sz w:val="28"/>
          <w:szCs w:val="28"/>
        </w:rPr>
        <w:t>ООО «</w:t>
      </w:r>
      <w:r w:rsidRPr="00615A3C">
        <w:rPr>
          <w:rFonts w:ascii="PT Astra Serif" w:hAnsi="PT Astra Serif"/>
          <w:sz w:val="28"/>
          <w:szCs w:val="28"/>
        </w:rPr>
        <w:t>Бриджстоун</w:t>
      </w:r>
      <w:r w:rsidR="00E1447B">
        <w:rPr>
          <w:rFonts w:ascii="PT Astra Serif" w:hAnsi="PT Astra Serif"/>
          <w:sz w:val="28"/>
          <w:szCs w:val="28"/>
        </w:rPr>
        <w:t>ТайерМануфэкчеринг СНГ»</w:t>
      </w:r>
      <w:r w:rsidRPr="00615A3C">
        <w:rPr>
          <w:rFonts w:ascii="PT Astra Serif" w:hAnsi="PT Astra Serif"/>
          <w:sz w:val="28"/>
          <w:szCs w:val="28"/>
        </w:rPr>
        <w:t xml:space="preserve">, </w:t>
      </w:r>
      <w:r w:rsidR="00033032">
        <w:rPr>
          <w:rFonts w:ascii="PT Astra Serif" w:hAnsi="PT Astra Serif"/>
          <w:sz w:val="28"/>
          <w:szCs w:val="28"/>
        </w:rPr>
        <w:t>ООО «</w:t>
      </w:r>
      <w:r w:rsidRPr="00615A3C">
        <w:rPr>
          <w:rFonts w:ascii="PT Astra Serif" w:hAnsi="PT Astra Serif"/>
          <w:sz w:val="28"/>
          <w:szCs w:val="28"/>
        </w:rPr>
        <w:t>Немак</w:t>
      </w:r>
      <w:r w:rsidR="00033032">
        <w:rPr>
          <w:rFonts w:ascii="PT Astra Serif" w:hAnsi="PT Astra Serif"/>
          <w:sz w:val="28"/>
          <w:szCs w:val="28"/>
        </w:rPr>
        <w:t xml:space="preserve"> Рус»</w:t>
      </w:r>
      <w:r w:rsidRPr="00615A3C">
        <w:rPr>
          <w:rFonts w:ascii="PT Astra Serif" w:hAnsi="PT Astra Serif"/>
          <w:sz w:val="28"/>
          <w:szCs w:val="28"/>
        </w:rPr>
        <w:t xml:space="preserve">, </w:t>
      </w:r>
      <w:r w:rsidR="00E1447B">
        <w:rPr>
          <w:rFonts w:ascii="PT Astra Serif" w:hAnsi="PT Astra Serif"/>
          <w:sz w:val="28"/>
          <w:szCs w:val="28"/>
        </w:rPr>
        <w:t>ООО «</w:t>
      </w:r>
      <w:r w:rsidRPr="00615A3C">
        <w:rPr>
          <w:rFonts w:ascii="PT Astra Serif" w:hAnsi="PT Astra Serif"/>
          <w:sz w:val="28"/>
          <w:szCs w:val="28"/>
        </w:rPr>
        <w:t>Джокей</w:t>
      </w:r>
      <w:r w:rsidR="00E1447B">
        <w:rPr>
          <w:rFonts w:ascii="PT Astra Serif" w:hAnsi="PT Astra Serif"/>
          <w:sz w:val="28"/>
          <w:szCs w:val="28"/>
        </w:rPr>
        <w:t xml:space="preserve"> Пластик Ульяновск»</w:t>
      </w:r>
      <w:r w:rsidRPr="00615A3C">
        <w:rPr>
          <w:rFonts w:ascii="PT Astra Serif" w:hAnsi="PT Astra Serif"/>
          <w:sz w:val="28"/>
          <w:szCs w:val="28"/>
        </w:rPr>
        <w:t xml:space="preserve">, </w:t>
      </w:r>
      <w:r w:rsidR="00E1447B">
        <w:rPr>
          <w:rFonts w:ascii="PT Astra Serif" w:hAnsi="PT Astra Serif"/>
          <w:sz w:val="28"/>
          <w:szCs w:val="28"/>
        </w:rPr>
        <w:t xml:space="preserve">АО «АБ </w:t>
      </w:r>
      <w:r w:rsidRPr="00615A3C">
        <w:rPr>
          <w:rFonts w:ascii="PT Astra Serif" w:hAnsi="PT Astra Serif"/>
          <w:sz w:val="28"/>
          <w:szCs w:val="28"/>
        </w:rPr>
        <w:t>ИнБев Эфес</w:t>
      </w:r>
      <w:r w:rsidR="00E1447B">
        <w:rPr>
          <w:rFonts w:ascii="PT Astra Serif" w:hAnsi="PT Astra Serif"/>
          <w:sz w:val="28"/>
          <w:szCs w:val="28"/>
        </w:rPr>
        <w:t>»</w:t>
      </w:r>
      <w:r w:rsidRPr="00615A3C">
        <w:rPr>
          <w:rFonts w:ascii="PT Astra Serif" w:hAnsi="PT Astra Serif"/>
          <w:sz w:val="28"/>
          <w:szCs w:val="28"/>
        </w:rPr>
        <w:t xml:space="preserve">, </w:t>
      </w:r>
      <w:r w:rsidR="00E1447B">
        <w:rPr>
          <w:rFonts w:ascii="PT Astra Serif" w:hAnsi="PT Astra Serif"/>
          <w:sz w:val="28"/>
          <w:szCs w:val="28"/>
        </w:rPr>
        <w:t>ООО «</w:t>
      </w:r>
      <w:r w:rsidRPr="00615A3C">
        <w:rPr>
          <w:rFonts w:ascii="PT Astra Serif" w:hAnsi="PT Astra Serif"/>
          <w:sz w:val="28"/>
          <w:szCs w:val="28"/>
        </w:rPr>
        <w:t>Джойсон</w:t>
      </w:r>
      <w:r w:rsidR="00E1447B">
        <w:rPr>
          <w:rFonts w:ascii="PT Astra Serif" w:hAnsi="PT Astra Serif"/>
          <w:sz w:val="28"/>
          <w:szCs w:val="28"/>
        </w:rPr>
        <w:t>Сейфти Системс Рус»</w:t>
      </w:r>
      <w:r w:rsidRPr="00615A3C">
        <w:rPr>
          <w:rFonts w:ascii="PT Astra Serif" w:hAnsi="PT Astra Serif"/>
          <w:sz w:val="28"/>
          <w:szCs w:val="28"/>
        </w:rPr>
        <w:t xml:space="preserve">, Ульяновский Наноцентр, </w:t>
      </w:r>
      <w:r w:rsidR="00033032">
        <w:rPr>
          <w:rFonts w:ascii="PT Astra Serif" w:hAnsi="PT Astra Serif"/>
          <w:sz w:val="28"/>
          <w:szCs w:val="28"/>
        </w:rPr>
        <w:t>ООО «</w:t>
      </w:r>
      <w:r w:rsidRPr="00615A3C">
        <w:rPr>
          <w:rFonts w:ascii="PT Astra Serif" w:hAnsi="PT Astra Serif"/>
          <w:sz w:val="28"/>
          <w:szCs w:val="28"/>
        </w:rPr>
        <w:t>Ульяновский станкостроитеьный завод</w:t>
      </w:r>
      <w:r w:rsidR="00033032">
        <w:rPr>
          <w:rFonts w:ascii="PT Astra Serif" w:hAnsi="PT Astra Serif"/>
          <w:sz w:val="28"/>
          <w:szCs w:val="28"/>
        </w:rPr>
        <w:t>»</w:t>
      </w:r>
      <w:r w:rsidRPr="00615A3C">
        <w:rPr>
          <w:rFonts w:ascii="PT Astra Serif" w:hAnsi="PT Astra Serif"/>
          <w:sz w:val="28"/>
          <w:szCs w:val="28"/>
        </w:rPr>
        <w:t xml:space="preserve">, </w:t>
      </w:r>
      <w:r w:rsidR="00033032">
        <w:rPr>
          <w:rFonts w:ascii="PT Astra Serif" w:hAnsi="PT Astra Serif"/>
          <w:sz w:val="28"/>
          <w:szCs w:val="28"/>
        </w:rPr>
        <w:t>ООО «</w:t>
      </w:r>
      <w:r w:rsidRPr="00615A3C">
        <w:rPr>
          <w:rFonts w:ascii="PT Astra Serif" w:hAnsi="PT Astra Serif"/>
          <w:sz w:val="28"/>
          <w:szCs w:val="28"/>
        </w:rPr>
        <w:t>Легран</w:t>
      </w:r>
      <w:r w:rsidR="00033032">
        <w:rPr>
          <w:rFonts w:ascii="PT Astra Serif" w:hAnsi="PT Astra Serif"/>
          <w:sz w:val="28"/>
          <w:szCs w:val="28"/>
        </w:rPr>
        <w:t>д»</w:t>
      </w:r>
      <w:r w:rsidR="00033032">
        <w:rPr>
          <w:rFonts w:ascii="PT Astra Serif" w:hAnsi="PT Astra Serif"/>
          <w:sz w:val="28"/>
          <w:szCs w:val="28"/>
        </w:rPr>
        <w:br/>
      </w:r>
      <w:r w:rsidRPr="00615A3C">
        <w:rPr>
          <w:rFonts w:ascii="PT Astra Serif" w:hAnsi="PT Astra Serif"/>
          <w:sz w:val="28"/>
          <w:szCs w:val="28"/>
        </w:rPr>
        <w:t>и т.д., введена в эксплуатацию в 2009 году.</w:t>
      </w:r>
    </w:p>
    <w:p w:rsidR="002654DB" w:rsidRPr="00615A3C" w:rsidRDefault="002654DB" w:rsidP="00280459">
      <w:pPr>
        <w:pStyle w:val="afb"/>
        <w:suppressAutoHyphens/>
        <w:spacing w:line="240" w:lineRule="auto"/>
        <w:ind w:left="0" w:firstLine="720"/>
        <w:jc w:val="both"/>
        <w:rPr>
          <w:rFonts w:ascii="PT Astra Serif" w:hAnsi="PT Astra Serif"/>
          <w:sz w:val="28"/>
          <w:szCs w:val="28"/>
        </w:rPr>
      </w:pPr>
    </w:p>
    <w:p w:rsidR="002654DB" w:rsidRPr="00615A3C" w:rsidRDefault="002654DB" w:rsidP="00280459">
      <w:pPr>
        <w:pStyle w:val="afb"/>
        <w:suppressAutoHyphens/>
        <w:spacing w:line="240" w:lineRule="auto"/>
        <w:ind w:left="0" w:firstLine="720"/>
        <w:jc w:val="center"/>
        <w:rPr>
          <w:rFonts w:ascii="PT Astra Serif" w:hAnsi="PT Astra Serif"/>
          <w:sz w:val="28"/>
          <w:szCs w:val="28"/>
        </w:rPr>
      </w:pPr>
      <w:r w:rsidRPr="00615A3C">
        <w:rPr>
          <w:rFonts w:ascii="PT Astra Serif" w:hAnsi="PT Astra Serif"/>
          <w:noProof/>
          <w:sz w:val="28"/>
          <w:szCs w:val="28"/>
          <w:lang w:eastAsia="ru-RU"/>
        </w:rPr>
        <w:drawing>
          <wp:inline distT="0" distB="0" distL="0" distR="0">
            <wp:extent cx="4133850" cy="29051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948" t="6883" r="7458" b="6325"/>
                    <a:stretch>
                      <a:fillRect/>
                    </a:stretch>
                  </pic:blipFill>
                  <pic:spPr bwMode="auto">
                    <a:xfrm>
                      <a:off x="0" y="0"/>
                      <a:ext cx="4133850" cy="2905125"/>
                    </a:xfrm>
                    <a:prstGeom prst="rect">
                      <a:avLst/>
                    </a:prstGeom>
                    <a:noFill/>
                    <a:ln>
                      <a:noFill/>
                    </a:ln>
                  </pic:spPr>
                </pic:pic>
              </a:graphicData>
            </a:graphic>
          </wp:inline>
        </w:drawing>
      </w:r>
    </w:p>
    <w:p w:rsidR="002654DB" w:rsidRPr="00E15D67" w:rsidRDefault="00406965" w:rsidP="00280459">
      <w:pPr>
        <w:pStyle w:val="afb"/>
        <w:suppressAutoHyphens/>
        <w:spacing w:line="240" w:lineRule="auto"/>
        <w:ind w:left="0" w:firstLine="720"/>
        <w:jc w:val="center"/>
        <w:rPr>
          <w:rFonts w:ascii="PT Astra Serif" w:hAnsi="PT Astra Serif"/>
          <w:sz w:val="24"/>
          <w:szCs w:val="24"/>
        </w:rPr>
      </w:pPr>
      <w:r w:rsidRPr="00E15D67">
        <w:rPr>
          <w:rFonts w:ascii="PT Astra Serif" w:hAnsi="PT Astra Serif"/>
          <w:sz w:val="24"/>
          <w:szCs w:val="24"/>
        </w:rPr>
        <w:t>Рис. 3.</w:t>
      </w:r>
      <w:r w:rsidR="002654DB" w:rsidRPr="00E15D67">
        <w:rPr>
          <w:rFonts w:ascii="PT Astra Serif" w:hAnsi="PT Astra Serif"/>
          <w:sz w:val="24"/>
          <w:szCs w:val="24"/>
        </w:rPr>
        <w:t xml:space="preserve"> Ме</w:t>
      </w:r>
      <w:r w:rsidR="00E15D67">
        <w:rPr>
          <w:rFonts w:ascii="PT Astra Serif" w:hAnsi="PT Astra Serif"/>
          <w:sz w:val="24"/>
          <w:szCs w:val="24"/>
        </w:rPr>
        <w:t>сторасположение ГПП «Юбилейная»</w:t>
      </w:r>
    </w:p>
    <w:p w:rsidR="002654DB" w:rsidRPr="00615A3C" w:rsidRDefault="002654DB" w:rsidP="00280459">
      <w:pPr>
        <w:pStyle w:val="afb"/>
        <w:suppressAutoHyphens/>
        <w:spacing w:line="240" w:lineRule="auto"/>
        <w:ind w:left="0" w:firstLine="720"/>
        <w:jc w:val="both"/>
        <w:rPr>
          <w:rFonts w:ascii="PT Astra Serif" w:hAnsi="PT Astra Serif"/>
          <w:sz w:val="28"/>
          <w:szCs w:val="28"/>
        </w:rPr>
      </w:pPr>
    </w:p>
    <w:p w:rsidR="002654DB" w:rsidRPr="00615A3C" w:rsidRDefault="002654DB" w:rsidP="00280459">
      <w:pPr>
        <w:pStyle w:val="afb"/>
        <w:suppressAutoHyphens/>
        <w:spacing w:line="240" w:lineRule="auto"/>
        <w:ind w:left="0" w:firstLine="720"/>
        <w:jc w:val="both"/>
        <w:rPr>
          <w:rFonts w:ascii="PT Astra Serif" w:hAnsi="PT Astra Serif"/>
          <w:sz w:val="28"/>
          <w:szCs w:val="28"/>
        </w:rPr>
      </w:pPr>
      <w:r w:rsidRPr="00615A3C">
        <w:rPr>
          <w:rFonts w:ascii="PT Astra Serif" w:hAnsi="PT Astra Serif"/>
          <w:sz w:val="28"/>
          <w:szCs w:val="28"/>
        </w:rPr>
        <w:t xml:space="preserve">На данный момент существуют ограничения на присоединения новых потребителей к указанному центру питания из-за недостаточной мощности силовых трансформаторов подстанции. Поэтому при разработке технических условий на 1 этапе реализации технологического присоединения предусматривается замена силовых трансформаторов подстанции </w:t>
      </w:r>
      <w:r w:rsidR="00AD65D3">
        <w:rPr>
          <w:rFonts w:ascii="PT Astra Serif" w:hAnsi="PT Astra Serif"/>
          <w:sz w:val="28"/>
          <w:szCs w:val="28"/>
        </w:rPr>
        <w:br/>
      </w:r>
      <w:r w:rsidRPr="00615A3C">
        <w:rPr>
          <w:rFonts w:ascii="PT Astra Serif" w:hAnsi="PT Astra Serif"/>
          <w:sz w:val="28"/>
          <w:szCs w:val="28"/>
        </w:rPr>
        <w:t>на трансформаторы единичной мощностью по 40 МВА.</w:t>
      </w:r>
    </w:p>
    <w:p w:rsidR="002654DB" w:rsidRPr="00615A3C" w:rsidRDefault="002654DB" w:rsidP="00280459">
      <w:pPr>
        <w:pStyle w:val="afb"/>
        <w:suppressAutoHyphens/>
        <w:spacing w:line="240" w:lineRule="auto"/>
        <w:ind w:left="0" w:firstLine="720"/>
        <w:jc w:val="both"/>
        <w:rPr>
          <w:rFonts w:ascii="PT Astra Serif" w:hAnsi="PT Astra Serif"/>
          <w:sz w:val="28"/>
          <w:szCs w:val="28"/>
        </w:rPr>
      </w:pPr>
      <w:r w:rsidRPr="00615A3C">
        <w:rPr>
          <w:rFonts w:ascii="PT Astra Serif" w:hAnsi="PT Astra Serif"/>
          <w:sz w:val="28"/>
          <w:szCs w:val="28"/>
        </w:rPr>
        <w:t xml:space="preserve">Инвестиционным проектом предусматривается разработка проектной документации, приобретение оборудования, строительно-монтажные и пуско-наладочные работы по замене силовых трансформаторов </w:t>
      </w:r>
      <w:r w:rsidR="00E15D67">
        <w:rPr>
          <w:rFonts w:ascii="PT Astra Serif" w:hAnsi="PT Astra Serif"/>
          <w:sz w:val="28"/>
          <w:szCs w:val="28"/>
        </w:rPr>
        <w:br/>
      </w:r>
      <w:r w:rsidRPr="00615A3C">
        <w:rPr>
          <w:rFonts w:ascii="PT Astra Serif" w:hAnsi="PT Astra Serif"/>
          <w:sz w:val="28"/>
          <w:szCs w:val="28"/>
        </w:rPr>
        <w:t xml:space="preserve">на ГПП 110 кВ «Юбилейная». Ранее разработанными проектными решениями ГПП «Юбилейная» была спроектирована, как подстанция 110 кВ по схеме </w:t>
      </w:r>
      <w:r w:rsidR="00E15D67">
        <w:rPr>
          <w:rFonts w:ascii="PT Astra Serif" w:hAnsi="PT Astra Serif"/>
          <w:sz w:val="28"/>
          <w:szCs w:val="28"/>
        </w:rPr>
        <w:br/>
      </w:r>
      <w:r w:rsidRPr="00615A3C">
        <w:rPr>
          <w:rFonts w:ascii="PT Astra Serif" w:hAnsi="PT Astra Serif"/>
          <w:sz w:val="28"/>
          <w:szCs w:val="28"/>
        </w:rPr>
        <w:t xml:space="preserve">110-4Н с четырьмя секциями шин 10 кВ. Предусматривалось проектом </w:t>
      </w:r>
      <w:r w:rsidR="00E15D67">
        <w:rPr>
          <w:rFonts w:ascii="PT Astra Serif" w:hAnsi="PT Astra Serif"/>
          <w:sz w:val="28"/>
          <w:szCs w:val="28"/>
        </w:rPr>
        <w:br/>
      </w:r>
      <w:r w:rsidRPr="00615A3C">
        <w:rPr>
          <w:rFonts w:ascii="PT Astra Serif" w:hAnsi="PT Astra Serif"/>
          <w:sz w:val="28"/>
          <w:szCs w:val="28"/>
        </w:rPr>
        <w:t xml:space="preserve">и перспективное развитие подстанции, допускающее увеличение мощности силовых трансформаторов ГПП до 40 МВА, то есть замены других элементов подстанции при замене силовых трансформаторов не требуется. На данный момент на подстанции установлены силовые трансформаторы единичной мощность 16 МВА (см. рис. </w:t>
      </w:r>
      <w:r w:rsidR="00406965" w:rsidRPr="00615A3C">
        <w:rPr>
          <w:rFonts w:ascii="PT Astra Serif" w:hAnsi="PT Astra Serif"/>
          <w:sz w:val="28"/>
          <w:szCs w:val="28"/>
        </w:rPr>
        <w:t>4</w:t>
      </w:r>
      <w:r w:rsidRPr="00615A3C">
        <w:rPr>
          <w:rFonts w:ascii="PT Astra Serif" w:hAnsi="PT Astra Serif"/>
          <w:sz w:val="28"/>
          <w:szCs w:val="28"/>
        </w:rPr>
        <w:t xml:space="preserve"> – существующая схема подстанции) и 4 секции шин 10 кВ.</w:t>
      </w:r>
    </w:p>
    <w:p w:rsidR="002654DB" w:rsidRDefault="002654DB" w:rsidP="00280459">
      <w:pPr>
        <w:pStyle w:val="afb"/>
        <w:suppressAutoHyphens/>
        <w:spacing w:line="240" w:lineRule="auto"/>
        <w:ind w:left="0" w:firstLine="720"/>
        <w:jc w:val="both"/>
        <w:rPr>
          <w:rFonts w:ascii="PT Astra Serif" w:hAnsi="PT Astra Serif"/>
          <w:sz w:val="28"/>
          <w:szCs w:val="28"/>
        </w:rPr>
      </w:pPr>
      <w:r w:rsidRPr="00615A3C">
        <w:rPr>
          <w:rFonts w:ascii="PT Astra Serif" w:hAnsi="PT Astra Serif"/>
          <w:sz w:val="28"/>
          <w:szCs w:val="28"/>
        </w:rPr>
        <w:t xml:space="preserve">Суммарная максимальная мощность существующих потребителей подстанции составляет на данный момент 47,8208 МВт и заявителей </w:t>
      </w:r>
      <w:r w:rsidR="00E15D67">
        <w:rPr>
          <w:rFonts w:ascii="PT Astra Serif" w:hAnsi="PT Astra Serif"/>
          <w:sz w:val="28"/>
          <w:szCs w:val="28"/>
        </w:rPr>
        <w:br/>
      </w:r>
      <w:r w:rsidRPr="00615A3C">
        <w:rPr>
          <w:rFonts w:ascii="PT Astra Serif" w:hAnsi="PT Astra Serif"/>
          <w:sz w:val="28"/>
          <w:szCs w:val="28"/>
        </w:rPr>
        <w:t>по выданным техническим условиям составляет 15,76 МВт. Таким образом, увеличение мощности силовых трансформаторов подстанции является необходимостью для обеспечения э</w:t>
      </w:r>
      <w:r w:rsidR="00E15D67">
        <w:rPr>
          <w:rFonts w:ascii="PT Astra Serif" w:hAnsi="PT Astra Serif"/>
          <w:sz w:val="28"/>
          <w:szCs w:val="28"/>
        </w:rPr>
        <w:t>нергетической безопасности, надё</w:t>
      </w:r>
      <w:r w:rsidRPr="00615A3C">
        <w:rPr>
          <w:rFonts w:ascii="PT Astra Serif" w:hAnsi="PT Astra Serif"/>
          <w:sz w:val="28"/>
          <w:szCs w:val="28"/>
        </w:rPr>
        <w:t xml:space="preserve">жности электроснабжения существующих потребителей и планируемых </w:t>
      </w:r>
      <w:r w:rsidR="00E15D67">
        <w:rPr>
          <w:rFonts w:ascii="PT Astra Serif" w:hAnsi="PT Astra Serif"/>
          <w:sz w:val="28"/>
          <w:szCs w:val="28"/>
        </w:rPr>
        <w:br/>
      </w:r>
      <w:r w:rsidRPr="00615A3C">
        <w:rPr>
          <w:rFonts w:ascii="PT Astra Serif" w:hAnsi="PT Astra Serif"/>
          <w:sz w:val="28"/>
          <w:szCs w:val="28"/>
        </w:rPr>
        <w:t>к присоединению объектов.</w:t>
      </w:r>
    </w:p>
    <w:p w:rsidR="00E15D67" w:rsidRPr="00615A3C" w:rsidRDefault="00E15D67" w:rsidP="00280459">
      <w:pPr>
        <w:pStyle w:val="afb"/>
        <w:suppressAutoHyphens/>
        <w:spacing w:line="240" w:lineRule="auto"/>
        <w:ind w:left="0" w:firstLine="720"/>
        <w:jc w:val="both"/>
        <w:rPr>
          <w:rFonts w:ascii="PT Astra Serif" w:hAnsi="PT Astra Serif"/>
          <w:sz w:val="28"/>
          <w:szCs w:val="28"/>
        </w:rPr>
      </w:pPr>
    </w:p>
    <w:p w:rsidR="002654DB" w:rsidRPr="00615A3C" w:rsidRDefault="002654DB" w:rsidP="00280459">
      <w:pPr>
        <w:pStyle w:val="afb"/>
        <w:suppressAutoHyphens/>
        <w:spacing w:line="240" w:lineRule="auto"/>
        <w:ind w:left="0"/>
        <w:jc w:val="both"/>
        <w:rPr>
          <w:rFonts w:ascii="PT Astra Serif" w:hAnsi="PT Astra Serif"/>
          <w:sz w:val="28"/>
          <w:szCs w:val="28"/>
        </w:rPr>
      </w:pPr>
      <w:r w:rsidRPr="00615A3C">
        <w:rPr>
          <w:rFonts w:ascii="PT Astra Serif" w:hAnsi="PT Astra Serif"/>
          <w:noProof/>
          <w:sz w:val="28"/>
          <w:szCs w:val="28"/>
          <w:lang w:eastAsia="ru-RU"/>
        </w:rPr>
        <w:drawing>
          <wp:inline distT="0" distB="0" distL="0" distR="0">
            <wp:extent cx="6229350" cy="36004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26" t="1009" r="13208" b="18700"/>
                    <a:stretch>
                      <a:fillRect/>
                    </a:stretch>
                  </pic:blipFill>
                  <pic:spPr bwMode="auto">
                    <a:xfrm>
                      <a:off x="0" y="0"/>
                      <a:ext cx="6229350" cy="3600450"/>
                    </a:xfrm>
                    <a:prstGeom prst="rect">
                      <a:avLst/>
                    </a:prstGeom>
                    <a:noFill/>
                    <a:ln>
                      <a:noFill/>
                    </a:ln>
                  </pic:spPr>
                </pic:pic>
              </a:graphicData>
            </a:graphic>
          </wp:inline>
        </w:drawing>
      </w:r>
    </w:p>
    <w:p w:rsidR="002654DB" w:rsidRPr="00E15D67" w:rsidRDefault="00406965" w:rsidP="00E15D67">
      <w:pPr>
        <w:pStyle w:val="afb"/>
        <w:suppressAutoHyphens/>
        <w:spacing w:line="240" w:lineRule="auto"/>
        <w:ind w:left="0" w:firstLine="720"/>
        <w:jc w:val="center"/>
        <w:rPr>
          <w:rFonts w:ascii="PT Astra Serif" w:hAnsi="PT Astra Serif"/>
          <w:sz w:val="24"/>
          <w:szCs w:val="24"/>
        </w:rPr>
      </w:pPr>
      <w:r w:rsidRPr="00E15D67">
        <w:rPr>
          <w:rFonts w:ascii="PT Astra Serif" w:hAnsi="PT Astra Serif"/>
          <w:sz w:val="24"/>
          <w:szCs w:val="24"/>
        </w:rPr>
        <w:t>Рис.4</w:t>
      </w:r>
      <w:r w:rsidR="002654DB" w:rsidRPr="00E15D67">
        <w:rPr>
          <w:rFonts w:ascii="PT Astra Serif" w:hAnsi="PT Astra Serif"/>
          <w:sz w:val="24"/>
          <w:szCs w:val="24"/>
        </w:rPr>
        <w:t xml:space="preserve">. Существующая нормальная схема электрических </w:t>
      </w:r>
      <w:r w:rsidR="00E15D67">
        <w:rPr>
          <w:rFonts w:ascii="PT Astra Serif" w:hAnsi="PT Astra Serif"/>
          <w:sz w:val="24"/>
          <w:szCs w:val="24"/>
        </w:rPr>
        <w:t xml:space="preserve">соединений ГПП 110 кВ </w:t>
      </w:r>
      <w:r w:rsidR="00D8286B">
        <w:rPr>
          <w:rFonts w:ascii="PT Astra Serif" w:hAnsi="PT Astra Serif"/>
          <w:sz w:val="24"/>
          <w:szCs w:val="24"/>
        </w:rPr>
        <w:t>«</w:t>
      </w:r>
      <w:r w:rsidR="00E15D67">
        <w:rPr>
          <w:rFonts w:ascii="PT Astra Serif" w:hAnsi="PT Astra Serif"/>
          <w:sz w:val="24"/>
          <w:szCs w:val="24"/>
        </w:rPr>
        <w:t>Юбилейная</w:t>
      </w:r>
      <w:r w:rsidR="00D8286B">
        <w:rPr>
          <w:rFonts w:ascii="PT Astra Serif" w:hAnsi="PT Astra Serif"/>
          <w:sz w:val="24"/>
          <w:szCs w:val="24"/>
        </w:rPr>
        <w:t>»</w:t>
      </w:r>
    </w:p>
    <w:p w:rsidR="002654DB" w:rsidRDefault="002654DB" w:rsidP="00280459">
      <w:pPr>
        <w:pStyle w:val="afb"/>
        <w:suppressAutoHyphens/>
        <w:spacing w:line="240" w:lineRule="auto"/>
        <w:ind w:left="0" w:firstLine="720"/>
        <w:jc w:val="both"/>
        <w:rPr>
          <w:rFonts w:ascii="PT Astra Serif" w:hAnsi="PT Astra Serif"/>
          <w:sz w:val="28"/>
          <w:szCs w:val="28"/>
        </w:rPr>
      </w:pPr>
      <w:r w:rsidRPr="00615A3C">
        <w:rPr>
          <w:rFonts w:ascii="PT Astra Serif" w:hAnsi="PT Astra Serif"/>
          <w:sz w:val="28"/>
          <w:szCs w:val="28"/>
        </w:rPr>
        <w:t xml:space="preserve">Поясняющая схема технологического присоединения энергопринимающих устройств Ульяновского филиала ООО «БоллБевериджПэкеджинг Наро-Фоминск» приведена на рис. </w:t>
      </w:r>
      <w:r w:rsidR="00406965" w:rsidRPr="00615A3C">
        <w:rPr>
          <w:rFonts w:ascii="PT Astra Serif" w:hAnsi="PT Astra Serif"/>
          <w:sz w:val="28"/>
          <w:szCs w:val="28"/>
        </w:rPr>
        <w:t>5</w:t>
      </w:r>
      <w:r w:rsidRPr="00615A3C">
        <w:rPr>
          <w:rFonts w:ascii="PT Astra Serif" w:hAnsi="PT Astra Serif"/>
          <w:sz w:val="28"/>
          <w:szCs w:val="28"/>
        </w:rPr>
        <w:t>.</w:t>
      </w:r>
    </w:p>
    <w:p w:rsidR="00E15D67" w:rsidRPr="00615A3C" w:rsidRDefault="00E15D67" w:rsidP="00280459">
      <w:pPr>
        <w:pStyle w:val="afb"/>
        <w:suppressAutoHyphens/>
        <w:spacing w:line="240" w:lineRule="auto"/>
        <w:ind w:left="0" w:firstLine="720"/>
        <w:jc w:val="both"/>
        <w:rPr>
          <w:rFonts w:ascii="PT Astra Serif" w:hAnsi="PT Astra Serif"/>
          <w:sz w:val="28"/>
          <w:szCs w:val="28"/>
        </w:rPr>
      </w:pPr>
    </w:p>
    <w:p w:rsidR="002654DB" w:rsidRPr="00615A3C" w:rsidRDefault="002654DB" w:rsidP="00280459">
      <w:pPr>
        <w:pStyle w:val="afb"/>
        <w:suppressAutoHyphens/>
        <w:spacing w:line="240" w:lineRule="auto"/>
        <w:ind w:left="0"/>
        <w:jc w:val="both"/>
        <w:rPr>
          <w:rFonts w:ascii="PT Astra Serif" w:hAnsi="PT Astra Serif"/>
          <w:sz w:val="28"/>
          <w:szCs w:val="28"/>
        </w:rPr>
      </w:pPr>
      <w:r w:rsidRPr="00615A3C">
        <w:rPr>
          <w:rFonts w:ascii="PT Astra Serif" w:hAnsi="PT Astra Serif"/>
          <w:noProof/>
          <w:sz w:val="28"/>
          <w:szCs w:val="28"/>
          <w:lang w:eastAsia="ru-RU"/>
        </w:rPr>
        <w:drawing>
          <wp:inline distT="0" distB="0" distL="0" distR="0">
            <wp:extent cx="5750011" cy="7712755"/>
            <wp:effectExtent l="0" t="0" r="317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0846" cy="7713875"/>
                    </a:xfrm>
                    <a:prstGeom prst="rect">
                      <a:avLst/>
                    </a:prstGeom>
                    <a:noFill/>
                    <a:ln>
                      <a:noFill/>
                    </a:ln>
                  </pic:spPr>
                </pic:pic>
              </a:graphicData>
            </a:graphic>
          </wp:inline>
        </w:drawing>
      </w:r>
    </w:p>
    <w:p w:rsidR="00E15D67" w:rsidRDefault="00E15D67" w:rsidP="00E15D67">
      <w:pPr>
        <w:pStyle w:val="afb"/>
        <w:suppressAutoHyphens/>
        <w:spacing w:line="240" w:lineRule="auto"/>
        <w:ind w:left="0" w:firstLine="720"/>
        <w:jc w:val="center"/>
        <w:rPr>
          <w:rFonts w:ascii="PT Astra Serif" w:hAnsi="PT Astra Serif"/>
          <w:sz w:val="24"/>
          <w:szCs w:val="24"/>
        </w:rPr>
      </w:pPr>
    </w:p>
    <w:p w:rsidR="002654DB" w:rsidRDefault="002654DB" w:rsidP="00E15D67">
      <w:pPr>
        <w:pStyle w:val="afb"/>
        <w:suppressAutoHyphens/>
        <w:spacing w:line="240" w:lineRule="auto"/>
        <w:ind w:left="0" w:firstLine="720"/>
        <w:jc w:val="center"/>
        <w:rPr>
          <w:rFonts w:ascii="PT Astra Serif" w:hAnsi="PT Astra Serif"/>
          <w:sz w:val="24"/>
          <w:szCs w:val="24"/>
        </w:rPr>
      </w:pPr>
      <w:r w:rsidRPr="00E15D67">
        <w:rPr>
          <w:rFonts w:ascii="PT Astra Serif" w:hAnsi="PT Astra Serif"/>
          <w:sz w:val="24"/>
          <w:szCs w:val="24"/>
        </w:rPr>
        <w:t xml:space="preserve">Рис. </w:t>
      </w:r>
      <w:r w:rsidR="00406965" w:rsidRPr="00E15D67">
        <w:rPr>
          <w:rFonts w:ascii="PT Astra Serif" w:hAnsi="PT Astra Serif"/>
          <w:sz w:val="24"/>
          <w:szCs w:val="24"/>
        </w:rPr>
        <w:t>5</w:t>
      </w:r>
      <w:r w:rsidRPr="00E15D67">
        <w:rPr>
          <w:rFonts w:ascii="PT Astra Serif" w:hAnsi="PT Astra Serif"/>
          <w:sz w:val="24"/>
          <w:szCs w:val="24"/>
        </w:rPr>
        <w:t>. Схема присоединения энергопринимающих устройств завода Ульяновского филиала ООО «БоллБевериджПэкеджинг Наро-Фоминск» к ГП</w:t>
      </w:r>
      <w:r w:rsidR="00E15D67">
        <w:rPr>
          <w:rFonts w:ascii="PT Astra Serif" w:hAnsi="PT Astra Serif"/>
          <w:sz w:val="24"/>
          <w:szCs w:val="24"/>
        </w:rPr>
        <w:t xml:space="preserve">П «Юбилейная» </w:t>
      </w:r>
      <w:r w:rsidR="00E15D67">
        <w:rPr>
          <w:rFonts w:ascii="PT Astra Serif" w:hAnsi="PT Astra Serif"/>
          <w:sz w:val="24"/>
          <w:szCs w:val="24"/>
        </w:rPr>
        <w:br/>
        <w:t>АО «Авиастар-ОПЭ»</w:t>
      </w:r>
    </w:p>
    <w:p w:rsidR="00E15D67" w:rsidRPr="00E15D67" w:rsidRDefault="00E15D67" w:rsidP="00E15D67">
      <w:pPr>
        <w:pStyle w:val="afb"/>
        <w:suppressAutoHyphens/>
        <w:spacing w:line="240" w:lineRule="auto"/>
        <w:ind w:left="0" w:firstLine="720"/>
        <w:jc w:val="center"/>
        <w:rPr>
          <w:rFonts w:ascii="PT Astra Serif" w:hAnsi="PT Astra Serif"/>
          <w:sz w:val="24"/>
          <w:szCs w:val="24"/>
        </w:rPr>
      </w:pPr>
    </w:p>
    <w:p w:rsidR="002654DB" w:rsidRPr="00615A3C" w:rsidRDefault="002654DB" w:rsidP="00280459">
      <w:pPr>
        <w:pStyle w:val="afb"/>
        <w:suppressAutoHyphens/>
        <w:spacing w:after="0" w:line="240" w:lineRule="auto"/>
        <w:ind w:left="0" w:firstLine="720"/>
        <w:jc w:val="both"/>
        <w:rPr>
          <w:rFonts w:ascii="PT Astra Serif" w:hAnsi="PT Astra Serif"/>
          <w:sz w:val="28"/>
          <w:szCs w:val="28"/>
        </w:rPr>
      </w:pPr>
      <w:r w:rsidRPr="00615A3C">
        <w:rPr>
          <w:rFonts w:ascii="PT Astra Serif" w:hAnsi="PT Astra Serif"/>
          <w:sz w:val="28"/>
          <w:szCs w:val="28"/>
        </w:rPr>
        <w:t xml:space="preserve">В итоге реализации инвестиционного проекта будет увеличена пропускная способность трансформаторного оборудования ГПП </w:t>
      </w:r>
      <w:r w:rsidR="00B4066B">
        <w:rPr>
          <w:rFonts w:ascii="PT Astra Serif" w:hAnsi="PT Astra Serif"/>
          <w:sz w:val="28"/>
          <w:szCs w:val="28"/>
        </w:rPr>
        <w:t>«</w:t>
      </w:r>
      <w:r w:rsidRPr="00615A3C">
        <w:rPr>
          <w:rFonts w:ascii="PT Astra Serif" w:hAnsi="PT Astra Serif"/>
          <w:sz w:val="28"/>
          <w:szCs w:val="28"/>
        </w:rPr>
        <w:t>Юбилейная</w:t>
      </w:r>
      <w:r w:rsidR="00B4066B">
        <w:rPr>
          <w:rFonts w:ascii="PT Astra Serif" w:hAnsi="PT Astra Serif"/>
          <w:sz w:val="28"/>
          <w:szCs w:val="28"/>
        </w:rPr>
        <w:t>»</w:t>
      </w:r>
      <w:r w:rsidRPr="00615A3C">
        <w:rPr>
          <w:rFonts w:ascii="PT Astra Serif" w:hAnsi="PT Astra Serif"/>
          <w:sz w:val="28"/>
          <w:szCs w:val="28"/>
        </w:rPr>
        <w:t xml:space="preserve">, будет создана возможность реализации технологического присоединения впервые вводимых в эксплуатацию энергопринимающих устройств завода Ульяновского филиала ООО «БоллБевериджПэкеджинг Наро-Фоминск», </w:t>
      </w:r>
      <w:r w:rsidR="00B4066B">
        <w:rPr>
          <w:rFonts w:ascii="PT Astra Serif" w:hAnsi="PT Astra Serif"/>
          <w:sz w:val="28"/>
          <w:szCs w:val="28"/>
        </w:rPr>
        <w:br/>
      </w:r>
      <w:r w:rsidRPr="00615A3C">
        <w:rPr>
          <w:rFonts w:ascii="PT Astra Serif" w:hAnsi="PT Astra Serif"/>
          <w:sz w:val="28"/>
          <w:szCs w:val="28"/>
        </w:rPr>
        <w:t>а также в перспективе и других новых потребителей промышленной зоны «Заволжье» при усл</w:t>
      </w:r>
      <w:r w:rsidR="00B4066B">
        <w:rPr>
          <w:rFonts w:ascii="PT Astra Serif" w:hAnsi="PT Astra Serif"/>
          <w:sz w:val="28"/>
          <w:szCs w:val="28"/>
        </w:rPr>
        <w:t>овии выполнения уточняющих расчё</w:t>
      </w:r>
      <w:r w:rsidRPr="00615A3C">
        <w:rPr>
          <w:rFonts w:ascii="PT Astra Serif" w:hAnsi="PT Astra Serif"/>
          <w:sz w:val="28"/>
          <w:szCs w:val="28"/>
        </w:rPr>
        <w:t>тов максимальной нагрузки подстанции.</w:t>
      </w:r>
    </w:p>
    <w:p w:rsidR="00EB2FF6" w:rsidRPr="00615A3C" w:rsidRDefault="00D15EF9" w:rsidP="00280459">
      <w:pPr>
        <w:pStyle w:val="afb"/>
        <w:suppressAutoHyphens/>
        <w:spacing w:after="0" w:line="240" w:lineRule="auto"/>
        <w:ind w:left="0" w:firstLine="567"/>
        <w:jc w:val="both"/>
        <w:rPr>
          <w:rFonts w:ascii="PT Astra Serif" w:hAnsi="PT Astra Serif"/>
          <w:sz w:val="28"/>
          <w:szCs w:val="28"/>
        </w:rPr>
      </w:pPr>
      <w:r w:rsidRPr="00615A3C">
        <w:rPr>
          <w:rFonts w:ascii="PT Astra Serif" w:hAnsi="PT Astra Serif"/>
          <w:sz w:val="28"/>
          <w:szCs w:val="28"/>
        </w:rPr>
        <w:t>4.6.6. Реализация проекта по модернизации Блока 2 Т-175/220-130 Ульяновской ТЭЦ-2 ПАО «Т Плюс»</w:t>
      </w:r>
      <w:r w:rsidR="00966EEC" w:rsidRPr="00615A3C">
        <w:rPr>
          <w:rFonts w:ascii="PT Astra Serif" w:hAnsi="PT Astra Serif"/>
          <w:sz w:val="28"/>
          <w:szCs w:val="28"/>
        </w:rPr>
        <w:t>,заключающееся в</w:t>
      </w:r>
      <w:r w:rsidRPr="00615A3C">
        <w:rPr>
          <w:rFonts w:ascii="PT Astra Serif" w:hAnsi="PT Astra Serif"/>
          <w:sz w:val="28"/>
          <w:szCs w:val="28"/>
        </w:rPr>
        <w:t xml:space="preserve"> увелич</w:t>
      </w:r>
      <w:r w:rsidR="00966EEC" w:rsidRPr="00615A3C">
        <w:rPr>
          <w:rFonts w:ascii="PT Astra Serif" w:hAnsi="PT Astra Serif"/>
          <w:sz w:val="28"/>
          <w:szCs w:val="28"/>
        </w:rPr>
        <w:t>ении</w:t>
      </w:r>
      <w:r w:rsidR="008A50D7" w:rsidRPr="00615A3C">
        <w:rPr>
          <w:rFonts w:ascii="PT Astra Serif" w:hAnsi="PT Astra Serif"/>
          <w:sz w:val="28"/>
          <w:szCs w:val="28"/>
        </w:rPr>
        <w:t xml:space="preserve"> установленной </w:t>
      </w:r>
      <w:r w:rsidR="00966EEC" w:rsidRPr="00615A3C">
        <w:rPr>
          <w:rFonts w:ascii="PT Astra Serif" w:hAnsi="PT Astra Serif"/>
          <w:sz w:val="28"/>
          <w:szCs w:val="28"/>
        </w:rPr>
        <w:t>мощности</w:t>
      </w:r>
      <w:r w:rsidRPr="00615A3C">
        <w:rPr>
          <w:rFonts w:ascii="PT Astra Serif" w:hAnsi="PT Astra Serif"/>
          <w:sz w:val="28"/>
          <w:szCs w:val="28"/>
        </w:rPr>
        <w:t xml:space="preserve"> турбины на 10 МВт до величины 185 МВт</w:t>
      </w:r>
      <w:r w:rsidR="00966EEC" w:rsidRPr="00615A3C">
        <w:rPr>
          <w:rFonts w:ascii="PT Astra Serif" w:hAnsi="PT Astra Serif"/>
          <w:sz w:val="28"/>
          <w:szCs w:val="28"/>
        </w:rPr>
        <w:t xml:space="preserve">, предусмотрена проектом Схемы и программы развития ЕЭС России на 2022-2028 годы, со сроком реализации в </w:t>
      </w:r>
      <w:r w:rsidRPr="00615A3C">
        <w:rPr>
          <w:rFonts w:ascii="PT Astra Serif" w:hAnsi="PT Astra Serif"/>
          <w:sz w:val="28"/>
          <w:szCs w:val="28"/>
        </w:rPr>
        <w:t>2026 год</w:t>
      </w:r>
      <w:r w:rsidR="00966EEC" w:rsidRPr="00615A3C">
        <w:rPr>
          <w:rFonts w:ascii="PT Astra Serif" w:hAnsi="PT Astra Serif"/>
          <w:sz w:val="28"/>
          <w:szCs w:val="28"/>
        </w:rPr>
        <w:t>у</w:t>
      </w:r>
      <w:r w:rsidRPr="00615A3C">
        <w:rPr>
          <w:rFonts w:ascii="PT Astra Serif" w:hAnsi="PT Astra Serif"/>
          <w:sz w:val="28"/>
          <w:szCs w:val="28"/>
        </w:rPr>
        <w:t>.</w:t>
      </w:r>
    </w:p>
    <w:p w:rsidR="005A5709" w:rsidRPr="00615A3C"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4.</w:t>
      </w:r>
      <w:r w:rsidR="00DA7FE4" w:rsidRPr="00615A3C">
        <w:rPr>
          <w:rFonts w:ascii="PT Astra Serif" w:hAnsi="PT Astra Serif"/>
          <w:sz w:val="28"/>
          <w:szCs w:val="28"/>
        </w:rPr>
        <w:t>6.7.</w:t>
      </w:r>
      <w:r w:rsidRPr="00615A3C">
        <w:rPr>
          <w:rFonts w:ascii="PT Astra Serif" w:hAnsi="PT Astra Serif"/>
          <w:sz w:val="28"/>
          <w:szCs w:val="28"/>
        </w:rPr>
        <w:t xml:space="preserve"> Реконструкция маслонаполненных КЛ-110 кВ «НГ-1», «НГ-2».</w:t>
      </w:r>
    </w:p>
    <w:p w:rsidR="005A5709" w:rsidRPr="00615A3C"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 xml:space="preserve">Инвестиционным проектом предусматривается реконструкция существующих маслонаполненных КЛ-110 кВ НГ-1, НГ-2 от переходного пункта ПП-1 до ГПП 110 кВ НГ-1 АО «Авиастар-ОПЭ» с заменой </w:t>
      </w:r>
      <w:r w:rsidR="00232097">
        <w:rPr>
          <w:rFonts w:ascii="PT Astra Serif" w:hAnsi="PT Astra Serif"/>
          <w:sz w:val="28"/>
          <w:szCs w:val="28"/>
        </w:rPr>
        <w:br/>
      </w:r>
      <w:r w:rsidRPr="00615A3C">
        <w:rPr>
          <w:rFonts w:ascii="PT Astra Serif" w:hAnsi="PT Astra Serif"/>
          <w:sz w:val="28"/>
          <w:szCs w:val="28"/>
        </w:rPr>
        <w:t>их на современные экологичные кабели с изоляцией из сшитого полиэтилена.</w:t>
      </w:r>
    </w:p>
    <w:p w:rsidR="005A5709"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 xml:space="preserve">Маслонаполненные </w:t>
      </w:r>
      <w:r w:rsidR="00232097">
        <w:rPr>
          <w:rFonts w:ascii="PT Astra Serif" w:hAnsi="PT Astra Serif"/>
          <w:sz w:val="28"/>
          <w:szCs w:val="28"/>
        </w:rPr>
        <w:t>КЛ-</w:t>
      </w:r>
      <w:r w:rsidRPr="00615A3C">
        <w:rPr>
          <w:rFonts w:ascii="PT Astra Serif" w:hAnsi="PT Astra Serif"/>
          <w:sz w:val="28"/>
          <w:szCs w:val="28"/>
        </w:rPr>
        <w:t>110 кВ НГ-1, НГ-2 являются взаиморезервирующими, расположены в</w:t>
      </w:r>
      <w:r w:rsidR="00DA7FE4" w:rsidRPr="00615A3C">
        <w:rPr>
          <w:rFonts w:ascii="PT Astra Serif" w:hAnsi="PT Astra Serif"/>
          <w:sz w:val="28"/>
          <w:szCs w:val="28"/>
        </w:rPr>
        <w:t xml:space="preserve"> Заволжском районе города </w:t>
      </w:r>
      <w:r w:rsidRPr="00615A3C">
        <w:rPr>
          <w:rFonts w:ascii="PT Astra Serif" w:hAnsi="PT Astra Serif"/>
          <w:sz w:val="28"/>
          <w:szCs w:val="28"/>
        </w:rPr>
        <w:t>Ульяновска, трасса кабельных линий проходит вдоль 10-го Инженерного проезда и проспекта Туполева через них получает питание самая крупная подстанция Заволжского района – ГПП 110 кВ «НГ-1» с силовыми трансформаторами 2*63 МВА, от которой, в свою очередь, запитаны городские электрические сети (население свыше 25 000 человек), социально-значимые объекты Нового города (поликлиники, больницы, детские сады школы, специализированная пожарная часть №3) и т.п.</w:t>
      </w:r>
    </w:p>
    <w:p w:rsidR="00232097" w:rsidRPr="00615A3C" w:rsidRDefault="00232097" w:rsidP="00280459">
      <w:pPr>
        <w:suppressAutoHyphens/>
        <w:ind w:firstLine="567"/>
        <w:jc w:val="both"/>
        <w:rPr>
          <w:rFonts w:ascii="PT Astra Serif" w:hAnsi="PT Astra Serif"/>
          <w:sz w:val="28"/>
          <w:szCs w:val="28"/>
        </w:rPr>
      </w:pPr>
    </w:p>
    <w:p w:rsidR="005A5709" w:rsidRPr="00615A3C" w:rsidRDefault="005A5709" w:rsidP="00280459">
      <w:pPr>
        <w:suppressAutoHyphens/>
        <w:ind w:firstLine="567"/>
        <w:jc w:val="center"/>
        <w:rPr>
          <w:rFonts w:ascii="PT Astra Serif" w:hAnsi="PT Astra Serif"/>
          <w:sz w:val="28"/>
          <w:szCs w:val="28"/>
        </w:rPr>
      </w:pPr>
      <w:r w:rsidRPr="00615A3C">
        <w:rPr>
          <w:rFonts w:ascii="PT Astra Serif" w:hAnsi="PT Astra Serif"/>
          <w:noProof/>
          <w:sz w:val="28"/>
          <w:szCs w:val="28"/>
        </w:rPr>
        <w:drawing>
          <wp:inline distT="0" distB="0" distL="0" distR="0">
            <wp:extent cx="3276600" cy="29432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445" t="23669" r="35977" b="9851"/>
                    <a:stretch>
                      <a:fillRect/>
                    </a:stretch>
                  </pic:blipFill>
                  <pic:spPr bwMode="auto">
                    <a:xfrm>
                      <a:off x="0" y="0"/>
                      <a:ext cx="3276600" cy="2943225"/>
                    </a:xfrm>
                    <a:prstGeom prst="rect">
                      <a:avLst/>
                    </a:prstGeom>
                    <a:noFill/>
                    <a:ln>
                      <a:noFill/>
                    </a:ln>
                  </pic:spPr>
                </pic:pic>
              </a:graphicData>
            </a:graphic>
          </wp:inline>
        </w:drawing>
      </w:r>
    </w:p>
    <w:p w:rsidR="009C3F50" w:rsidRPr="00210FA1" w:rsidRDefault="005A5709" w:rsidP="00280459">
      <w:pPr>
        <w:suppressAutoHyphens/>
        <w:ind w:firstLine="567"/>
        <w:jc w:val="center"/>
        <w:rPr>
          <w:rFonts w:ascii="PT Astra Serif" w:hAnsi="PT Astra Serif"/>
        </w:rPr>
      </w:pPr>
      <w:r w:rsidRPr="00210FA1">
        <w:rPr>
          <w:rFonts w:ascii="PT Astra Serif" w:hAnsi="PT Astra Serif"/>
        </w:rPr>
        <w:t>Рис.6. Месторасположение трассы взаиморезервирующих</w:t>
      </w:r>
    </w:p>
    <w:p w:rsidR="005A5709" w:rsidRPr="00210FA1" w:rsidRDefault="00210FA1" w:rsidP="00280459">
      <w:pPr>
        <w:suppressAutoHyphens/>
        <w:ind w:firstLine="567"/>
        <w:jc w:val="center"/>
        <w:rPr>
          <w:rFonts w:ascii="PT Astra Serif" w:hAnsi="PT Astra Serif"/>
        </w:rPr>
      </w:pPr>
      <w:r>
        <w:rPr>
          <w:rFonts w:ascii="PT Astra Serif" w:hAnsi="PT Astra Serif"/>
        </w:rPr>
        <w:t>КЛ-110 кВ НГ-1, НГ-2</w:t>
      </w:r>
    </w:p>
    <w:p w:rsidR="005A5709" w:rsidRPr="00615A3C"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 xml:space="preserve">Маслонаполненные КЛ-110 кВ «НГ-1», «НГ-2» введены в эксплуатацию </w:t>
      </w:r>
      <w:r w:rsidR="00232097">
        <w:rPr>
          <w:rFonts w:ascii="PT Astra Serif" w:hAnsi="PT Astra Serif"/>
          <w:sz w:val="28"/>
          <w:szCs w:val="28"/>
        </w:rPr>
        <w:br/>
      </w:r>
      <w:r w:rsidR="003455C7">
        <w:rPr>
          <w:rFonts w:ascii="PT Astra Serif" w:hAnsi="PT Astra Serif"/>
          <w:sz w:val="28"/>
          <w:szCs w:val="28"/>
        </w:rPr>
        <w:t>в 1979 году (в эксплуатации 43</w:t>
      </w:r>
      <w:r w:rsidRPr="00615A3C">
        <w:rPr>
          <w:rFonts w:ascii="PT Astra Serif" w:hAnsi="PT Astra Serif"/>
          <w:sz w:val="28"/>
          <w:szCs w:val="28"/>
        </w:rPr>
        <w:t xml:space="preserve"> года), выполнены кабелем марки МСАШВу-3(1*270), с длительно-допустимым током 310 А. Срок службы указанных кабелей в соответствии с руководством по эксп</w:t>
      </w:r>
      <w:r w:rsidR="00210FA1">
        <w:rPr>
          <w:rFonts w:ascii="PT Astra Serif" w:hAnsi="PT Astra Serif"/>
          <w:sz w:val="28"/>
          <w:szCs w:val="28"/>
        </w:rPr>
        <w:t>луатации составляет 35 лет, истё</w:t>
      </w:r>
      <w:r w:rsidRPr="00615A3C">
        <w:rPr>
          <w:rFonts w:ascii="PT Astra Serif" w:hAnsi="PT Astra Serif"/>
          <w:sz w:val="28"/>
          <w:szCs w:val="28"/>
        </w:rPr>
        <w:t>к 7 лет назад.</w:t>
      </w:r>
    </w:p>
    <w:p w:rsidR="00232097" w:rsidRDefault="00232097" w:rsidP="00280459">
      <w:pPr>
        <w:suppressAutoHyphens/>
        <w:ind w:firstLine="567"/>
        <w:jc w:val="both"/>
        <w:rPr>
          <w:rFonts w:ascii="PT Astra Serif" w:hAnsi="PT Astra Serif"/>
          <w:sz w:val="28"/>
          <w:szCs w:val="28"/>
        </w:rPr>
      </w:pPr>
      <w:r>
        <w:rPr>
          <w:rFonts w:ascii="PT Astra Serif" w:hAnsi="PT Astra Serif"/>
          <w:sz w:val="28"/>
          <w:szCs w:val="28"/>
        </w:rPr>
        <w:t>Маслонаполненные КЛ-</w:t>
      </w:r>
      <w:r w:rsidR="005A5709" w:rsidRPr="00615A3C">
        <w:rPr>
          <w:rFonts w:ascii="PT Astra Serif" w:hAnsi="PT Astra Serif"/>
          <w:sz w:val="28"/>
          <w:szCs w:val="28"/>
        </w:rPr>
        <w:t>110 кВ и выше с 2005 года сняты с производства, сняты с производства концевые и соединительные муфты для указанных кабелей, как следствие, с каждым годом сокращается число организацией, занимающихся техническим обслуживанием и ремонтом таких кабельных линий, отсутствуют материалы и комплектующие для выполнения ремонтов м</w:t>
      </w:r>
      <w:r>
        <w:rPr>
          <w:rFonts w:ascii="PT Astra Serif" w:hAnsi="PT Astra Serif"/>
          <w:sz w:val="28"/>
          <w:szCs w:val="28"/>
        </w:rPr>
        <w:t>аслонаполненных кабелей и муфт.</w:t>
      </w:r>
    </w:p>
    <w:p w:rsidR="005A5709" w:rsidRPr="00615A3C"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Замена также обусловлена современными экологическими требованиями, так как в случае повреждения маслонаполненного кабеля</w:t>
      </w:r>
      <w:r w:rsidR="00210FA1">
        <w:rPr>
          <w:rFonts w:ascii="PT Astra Serif" w:hAnsi="PT Astra Serif"/>
          <w:sz w:val="28"/>
          <w:szCs w:val="28"/>
        </w:rPr>
        <w:t>,</w:t>
      </w:r>
      <w:r w:rsidRPr="00615A3C">
        <w:rPr>
          <w:rFonts w:ascii="PT Astra Serif" w:hAnsi="PT Astra Serif"/>
          <w:sz w:val="28"/>
          <w:szCs w:val="28"/>
        </w:rPr>
        <w:t xml:space="preserve"> возможно загрязнения почвы в черте городской застройки маслопродуктами.</w:t>
      </w:r>
    </w:p>
    <w:p w:rsidR="005A5709" w:rsidRPr="00615A3C"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 xml:space="preserve">В 2019 и 2020 годах АО «Авиастар-ОПЭ» выполнен капитальный ремонт КЛ-110 кВ НГ-1 и НГ-2 с привлечением специализированной подрядной организации. После выполнения работ и устранения течей масла из элементов кабельных линий, специализированной организацией была дана оценка текущему техническому состояния маслонаполненных кабельных линий, </w:t>
      </w:r>
      <w:r w:rsidR="00210FA1">
        <w:rPr>
          <w:rFonts w:ascii="PT Astra Serif" w:hAnsi="PT Astra Serif"/>
          <w:sz w:val="28"/>
          <w:szCs w:val="28"/>
        </w:rPr>
        <w:br/>
      </w:r>
      <w:r w:rsidRPr="00615A3C">
        <w:rPr>
          <w:rFonts w:ascii="PT Astra Serif" w:hAnsi="PT Astra Serif"/>
          <w:sz w:val="28"/>
          <w:szCs w:val="28"/>
        </w:rPr>
        <w:t xml:space="preserve">в результате которой выявлено: </w:t>
      </w:r>
    </w:p>
    <w:p w:rsidR="005A5709" w:rsidRPr="00615A3C"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на КЛ-110 кВ НГ-1 требуют капитального ремонта со вскрытием муфты (возможно замены) концевые муфты фаз А и В на ПП-1, соединительная муфта фазы A, концевые муфты фаз A и B на ГПП НГ-1, требуют замены элементы маслоподпитывающ</w:t>
      </w:r>
      <w:r w:rsidR="00232097">
        <w:rPr>
          <w:rFonts w:ascii="PT Astra Serif" w:hAnsi="PT Astra Serif"/>
          <w:sz w:val="28"/>
          <w:szCs w:val="28"/>
        </w:rPr>
        <w:t>его устройства. У</w:t>
      </w:r>
      <w:r w:rsidR="00210FA1">
        <w:rPr>
          <w:rFonts w:ascii="PT Astra Serif" w:hAnsi="PT Astra Serif"/>
          <w:sz w:val="28"/>
          <w:szCs w:val="28"/>
        </w:rPr>
        <w:t>становлен учащё</w:t>
      </w:r>
      <w:r w:rsidRPr="00615A3C">
        <w:rPr>
          <w:rFonts w:ascii="PT Astra Serif" w:hAnsi="PT Astra Serif"/>
          <w:sz w:val="28"/>
          <w:szCs w:val="28"/>
        </w:rPr>
        <w:t xml:space="preserve">нный контроль </w:t>
      </w:r>
      <w:r w:rsidR="00232097">
        <w:rPr>
          <w:rFonts w:ascii="PT Astra Serif" w:hAnsi="PT Astra Serif"/>
          <w:sz w:val="28"/>
          <w:szCs w:val="28"/>
        </w:rPr>
        <w:br/>
      </w:r>
      <w:r w:rsidRPr="00615A3C">
        <w:rPr>
          <w:rFonts w:ascii="PT Astra Serif" w:hAnsi="PT Astra Serif"/>
          <w:sz w:val="28"/>
          <w:szCs w:val="28"/>
        </w:rPr>
        <w:t>за состоянием масла в маслонаполненной линии, при ухудшении показателей более чем на 30% рекомендован вывод кабеля из эксплуатации;</w:t>
      </w:r>
    </w:p>
    <w:p w:rsidR="005A5709" w:rsidRPr="00615A3C"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на КЛ-110 кВ НГ-2 требуют капитального ремонта со вскрытием муфты (возможно замены) концевая муфта фазы В на ПП-1, концевые муфты фаз A, B, С на ГПП НГ-1, требуют замены элементы</w:t>
      </w:r>
      <w:r w:rsidR="00232097">
        <w:rPr>
          <w:rFonts w:ascii="PT Astra Serif" w:hAnsi="PT Astra Serif"/>
          <w:sz w:val="28"/>
          <w:szCs w:val="28"/>
        </w:rPr>
        <w:t>маслоподпитывающего устройства. Установлен учащё</w:t>
      </w:r>
      <w:r w:rsidRPr="00615A3C">
        <w:rPr>
          <w:rFonts w:ascii="PT Astra Serif" w:hAnsi="PT Astra Serif"/>
          <w:sz w:val="28"/>
          <w:szCs w:val="28"/>
        </w:rPr>
        <w:t>нный контроль за состоянием масла в маслонаполненной линии, при ухудшении показателей более чем на 30% рекомендован вывод кабеля из эксплуатации.</w:t>
      </w:r>
      <w:r w:rsidR="00232097">
        <w:rPr>
          <w:rFonts w:ascii="PT Astra Serif" w:hAnsi="PT Astra Serif"/>
          <w:sz w:val="28"/>
          <w:szCs w:val="28"/>
        </w:rPr>
        <w:t xml:space="preserve"> Концевая муфта на фазе В имеется</w:t>
      </w:r>
      <w:r w:rsidRPr="00615A3C">
        <w:rPr>
          <w:rFonts w:ascii="PT Astra Serif" w:hAnsi="PT Astra Serif"/>
          <w:sz w:val="28"/>
          <w:szCs w:val="28"/>
        </w:rPr>
        <w:t>;</w:t>
      </w:r>
    </w:p>
    <w:p w:rsidR="005A5709" w:rsidRPr="00615A3C"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АО «Авиастар-ОПЭ» на основании п.4.7 Методики оценки технического состояния р</w:t>
      </w:r>
      <w:r w:rsidR="00232097">
        <w:rPr>
          <w:rFonts w:ascii="PT Astra Serif" w:hAnsi="PT Astra Serif"/>
          <w:sz w:val="28"/>
          <w:szCs w:val="28"/>
        </w:rPr>
        <w:t>ассчитан текущий обобщё</w:t>
      </w:r>
      <w:r w:rsidRPr="00615A3C">
        <w:rPr>
          <w:rFonts w:ascii="PT Astra Serif" w:hAnsi="PT Astra Serif"/>
          <w:sz w:val="28"/>
          <w:szCs w:val="28"/>
        </w:rPr>
        <w:t>нный индекс технического состояния объекта, который составил 48,13.</w:t>
      </w:r>
    </w:p>
    <w:p w:rsidR="00C5745B" w:rsidRPr="00615A3C" w:rsidRDefault="008538FF" w:rsidP="00280459">
      <w:pPr>
        <w:suppressAutoHyphens/>
        <w:ind w:firstLine="567"/>
        <w:jc w:val="both"/>
        <w:rPr>
          <w:rFonts w:ascii="PT Astra Serif" w:hAnsi="PT Astra Serif"/>
          <w:sz w:val="28"/>
          <w:szCs w:val="28"/>
        </w:rPr>
      </w:pPr>
      <w:r w:rsidRPr="00615A3C">
        <w:rPr>
          <w:rFonts w:ascii="PT Astra Serif" w:hAnsi="PT Astra Serif"/>
          <w:sz w:val="28"/>
          <w:szCs w:val="28"/>
        </w:rPr>
        <w:t xml:space="preserve">4.6.8. </w:t>
      </w:r>
      <w:r w:rsidR="005A5709" w:rsidRPr="00615A3C">
        <w:rPr>
          <w:rFonts w:ascii="PT Astra Serif" w:hAnsi="PT Astra Serif"/>
          <w:sz w:val="28"/>
          <w:szCs w:val="28"/>
        </w:rPr>
        <w:t>Реконструкция и техническое перевооружение ГПП «Заволжская».</w:t>
      </w:r>
    </w:p>
    <w:p w:rsidR="005A5709" w:rsidRPr="00615A3C"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ОРУ-2 ГПП Заволжская находится в эксплуатации с 1959 г</w:t>
      </w:r>
      <w:r w:rsidR="00C5745B" w:rsidRPr="00615A3C">
        <w:rPr>
          <w:rFonts w:ascii="PT Astra Serif" w:hAnsi="PT Astra Serif"/>
          <w:sz w:val="28"/>
          <w:szCs w:val="28"/>
        </w:rPr>
        <w:t>ода</w:t>
      </w:r>
      <w:r w:rsidR="00232097">
        <w:rPr>
          <w:rFonts w:ascii="PT Astra Serif" w:hAnsi="PT Astra Serif"/>
          <w:sz w:val="28"/>
          <w:szCs w:val="28"/>
        </w:rPr>
        <w:t xml:space="preserve"> (63 года</w:t>
      </w:r>
      <w:r w:rsidRPr="00615A3C">
        <w:rPr>
          <w:rFonts w:ascii="PT Astra Serif" w:hAnsi="PT Astra Serif"/>
          <w:sz w:val="28"/>
          <w:szCs w:val="28"/>
        </w:rPr>
        <w:t>).</w:t>
      </w:r>
    </w:p>
    <w:p w:rsidR="005A5709" w:rsidRPr="00615A3C" w:rsidRDefault="005A5709" w:rsidP="00280459">
      <w:pPr>
        <w:pStyle w:val="afb"/>
        <w:suppressAutoHyphens/>
        <w:spacing w:line="240" w:lineRule="auto"/>
        <w:ind w:left="-142" w:firstLine="142"/>
        <w:jc w:val="both"/>
        <w:rPr>
          <w:rFonts w:ascii="PT Astra Serif" w:hAnsi="PT Astra Serif"/>
          <w:sz w:val="28"/>
          <w:szCs w:val="28"/>
        </w:rPr>
      </w:pPr>
      <w:r w:rsidRPr="00615A3C">
        <w:rPr>
          <w:rFonts w:ascii="PT Astra Serif" w:hAnsi="PT Astra Serif"/>
          <w:noProof/>
          <w:sz w:val="28"/>
          <w:szCs w:val="28"/>
          <w:lang w:eastAsia="ru-RU"/>
        </w:rPr>
        <w:drawing>
          <wp:inline distT="0" distB="0" distL="0" distR="0">
            <wp:extent cx="5915025" cy="35814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5025" cy="3581400"/>
                    </a:xfrm>
                    <a:prstGeom prst="rect">
                      <a:avLst/>
                    </a:prstGeom>
                    <a:noFill/>
                    <a:ln>
                      <a:noFill/>
                    </a:ln>
                  </pic:spPr>
                </pic:pic>
              </a:graphicData>
            </a:graphic>
          </wp:inline>
        </w:drawing>
      </w:r>
    </w:p>
    <w:p w:rsidR="00C5745B" w:rsidRPr="00232097" w:rsidRDefault="00C5745B" w:rsidP="00280459">
      <w:pPr>
        <w:suppressAutoHyphens/>
        <w:ind w:firstLine="567"/>
        <w:jc w:val="center"/>
        <w:rPr>
          <w:rFonts w:ascii="PT Astra Serif" w:hAnsi="PT Astra Serif"/>
        </w:rPr>
      </w:pPr>
      <w:r w:rsidRPr="00232097">
        <w:rPr>
          <w:rFonts w:ascii="PT Astra Serif" w:hAnsi="PT Astra Serif"/>
        </w:rPr>
        <w:t>Рис.7. Месторасположение ГПП «Заволжская»</w:t>
      </w:r>
    </w:p>
    <w:p w:rsidR="005A5709" w:rsidRPr="00615A3C" w:rsidRDefault="005A5709" w:rsidP="00280459">
      <w:pPr>
        <w:pStyle w:val="afb"/>
        <w:suppressAutoHyphens/>
        <w:spacing w:after="0" w:line="240" w:lineRule="auto"/>
        <w:ind w:left="-142" w:firstLine="851"/>
        <w:jc w:val="both"/>
        <w:rPr>
          <w:rFonts w:ascii="PT Astra Serif" w:hAnsi="PT Astra Serif"/>
          <w:sz w:val="28"/>
          <w:szCs w:val="28"/>
        </w:rPr>
      </w:pPr>
    </w:p>
    <w:p w:rsidR="005A5709" w:rsidRPr="00615A3C" w:rsidRDefault="003455C7" w:rsidP="00280459">
      <w:pPr>
        <w:pStyle w:val="afb"/>
        <w:suppressAutoHyphens/>
        <w:spacing w:after="0" w:line="240" w:lineRule="auto"/>
        <w:ind w:left="-142" w:firstLine="851"/>
        <w:jc w:val="both"/>
        <w:rPr>
          <w:rFonts w:ascii="PT Astra Serif" w:hAnsi="PT Astra Serif"/>
          <w:sz w:val="28"/>
          <w:szCs w:val="28"/>
        </w:rPr>
      </w:pPr>
      <w:r>
        <w:rPr>
          <w:rFonts w:ascii="PT Astra Serif" w:hAnsi="PT Astra Serif"/>
          <w:sz w:val="28"/>
          <w:szCs w:val="28"/>
        </w:rPr>
        <w:t>В 2017 году был завершё</w:t>
      </w:r>
      <w:r w:rsidR="005A5709" w:rsidRPr="00615A3C">
        <w:rPr>
          <w:rFonts w:ascii="PT Astra Serif" w:hAnsi="PT Astra Serif"/>
          <w:sz w:val="28"/>
          <w:szCs w:val="28"/>
        </w:rPr>
        <w:t>н очередной этап реконструкции ГПП «Заволжская» (по РД 2013-15 «Техническое перевооружение ГПП 110/6 кВ </w:t>
      </w:r>
      <w:r>
        <w:rPr>
          <w:rFonts w:ascii="PT Astra Serif" w:hAnsi="PT Astra Serif"/>
          <w:sz w:val="28"/>
          <w:szCs w:val="28"/>
        </w:rPr>
        <w:t>«</w:t>
      </w:r>
      <w:r w:rsidR="005A5709" w:rsidRPr="00615A3C">
        <w:rPr>
          <w:rFonts w:ascii="PT Astra Serif" w:hAnsi="PT Astra Serif"/>
          <w:sz w:val="28"/>
          <w:szCs w:val="28"/>
        </w:rPr>
        <w:t xml:space="preserve">Заволжская», Сервисная компания, 2013г.), связанный с вводом в эксплуатацию ЗРУ№3, переводом всех потребителей ЗРУ№2, находящегося </w:t>
      </w:r>
      <w:r w:rsidR="00CF24F3">
        <w:rPr>
          <w:rFonts w:ascii="PT Astra Serif" w:hAnsi="PT Astra Serif"/>
          <w:sz w:val="28"/>
          <w:szCs w:val="28"/>
        </w:rPr>
        <w:br/>
      </w:r>
      <w:r w:rsidR="005A5709" w:rsidRPr="00615A3C">
        <w:rPr>
          <w:rFonts w:ascii="PT Astra Serif" w:hAnsi="PT Astra Serif"/>
          <w:sz w:val="28"/>
          <w:szCs w:val="28"/>
        </w:rPr>
        <w:t>в неудовлетворительном состоянии (акт-предписание Ростехнадзора</w:t>
      </w:r>
      <w:r w:rsidR="00CF24F3">
        <w:rPr>
          <w:rFonts w:ascii="PT Astra Serif" w:hAnsi="PT Astra Serif"/>
          <w:sz w:val="28"/>
          <w:szCs w:val="28"/>
        </w:rPr>
        <w:br/>
      </w:r>
      <w:r w:rsidR="005A5709" w:rsidRPr="00615A3C">
        <w:rPr>
          <w:rFonts w:ascii="PT Astra Serif" w:hAnsi="PT Astra Serif"/>
          <w:sz w:val="28"/>
          <w:szCs w:val="28"/>
        </w:rPr>
        <w:t>от 17.04.2009), на электроснабжение от указанного ЗРУ</w:t>
      </w:r>
      <w:r w:rsidR="00CF24F3">
        <w:rPr>
          <w:rFonts w:ascii="PT Astra Serif" w:hAnsi="PT Astra Serif"/>
          <w:sz w:val="28"/>
          <w:szCs w:val="28"/>
        </w:rPr>
        <w:t>№3, расположе</w:t>
      </w:r>
      <w:r w:rsidR="005A5709" w:rsidRPr="00615A3C">
        <w:rPr>
          <w:rFonts w:ascii="PT Astra Serif" w:hAnsi="PT Astra Serif"/>
          <w:sz w:val="28"/>
          <w:szCs w:val="28"/>
        </w:rPr>
        <w:t xml:space="preserve">нного </w:t>
      </w:r>
      <w:r w:rsidR="00CF24F3">
        <w:rPr>
          <w:rFonts w:ascii="PT Astra Serif" w:hAnsi="PT Astra Serif"/>
          <w:sz w:val="28"/>
          <w:szCs w:val="28"/>
        </w:rPr>
        <w:br/>
      </w:r>
      <w:r w:rsidR="005A5709" w:rsidRPr="00615A3C">
        <w:rPr>
          <w:rFonts w:ascii="PT Astra Serif" w:hAnsi="PT Astra Serif"/>
          <w:sz w:val="28"/>
          <w:szCs w:val="28"/>
        </w:rPr>
        <w:t xml:space="preserve">в другом здании, а также технологическим присоединением в 2018 году объектов электросетевого хозяйства МУП «УльГЭС» к ЗРУ№3 с максимальной мощностью 3000 кВт по </w:t>
      </w:r>
      <w:r w:rsidR="00623360" w:rsidRPr="00615A3C">
        <w:rPr>
          <w:rFonts w:ascii="PT Astra Serif" w:hAnsi="PT Astra Serif"/>
          <w:sz w:val="28"/>
          <w:szCs w:val="28"/>
          <w:lang w:val="en-US"/>
        </w:rPr>
        <w:t>II</w:t>
      </w:r>
      <w:r w:rsidR="00CF24F3">
        <w:rPr>
          <w:rFonts w:ascii="PT Astra Serif" w:hAnsi="PT Astra Serif"/>
          <w:sz w:val="28"/>
          <w:szCs w:val="28"/>
        </w:rPr>
        <w:t xml:space="preserve"> категории надё</w:t>
      </w:r>
      <w:r w:rsidR="005A5709" w:rsidRPr="00615A3C">
        <w:rPr>
          <w:rFonts w:ascii="PT Astra Serif" w:hAnsi="PT Astra Serif"/>
          <w:sz w:val="28"/>
          <w:szCs w:val="28"/>
        </w:rPr>
        <w:t>жности электроснабжения.</w:t>
      </w:r>
    </w:p>
    <w:p w:rsidR="005A5709" w:rsidRPr="00615A3C" w:rsidRDefault="005A5709" w:rsidP="00280459">
      <w:pPr>
        <w:pStyle w:val="afb"/>
        <w:suppressAutoHyphens/>
        <w:spacing w:line="240" w:lineRule="auto"/>
        <w:ind w:left="-142" w:firstLine="851"/>
        <w:jc w:val="both"/>
        <w:rPr>
          <w:rFonts w:ascii="PT Astra Serif" w:hAnsi="PT Astra Serif"/>
          <w:sz w:val="28"/>
          <w:szCs w:val="28"/>
        </w:rPr>
      </w:pPr>
      <w:r w:rsidRPr="00615A3C">
        <w:rPr>
          <w:rFonts w:ascii="PT Astra Serif" w:hAnsi="PT Astra Serif"/>
          <w:sz w:val="28"/>
          <w:szCs w:val="28"/>
        </w:rPr>
        <w:t>При реализации этапа реконструкции был</w:t>
      </w:r>
      <w:r w:rsidR="00CF24F3">
        <w:rPr>
          <w:rFonts w:ascii="PT Astra Serif" w:hAnsi="PT Astra Serif"/>
          <w:sz w:val="28"/>
          <w:szCs w:val="28"/>
        </w:rPr>
        <w:t>а</w:t>
      </w:r>
      <w:r w:rsidRPr="00615A3C">
        <w:rPr>
          <w:rFonts w:ascii="PT Astra Serif" w:hAnsi="PT Astra Serif"/>
          <w:sz w:val="28"/>
          <w:szCs w:val="28"/>
        </w:rPr>
        <w:t xml:space="preserve"> частично выполнена реновация УРЗиА оборуд</w:t>
      </w:r>
      <w:r w:rsidR="00CF24F3">
        <w:rPr>
          <w:rFonts w:ascii="PT Astra Serif" w:hAnsi="PT Astra Serif"/>
          <w:sz w:val="28"/>
          <w:szCs w:val="28"/>
        </w:rPr>
        <w:t xml:space="preserve">ования 110 кВ ОРУ-2 подстанции, </w:t>
      </w:r>
      <w:r w:rsidRPr="00615A3C">
        <w:rPr>
          <w:rFonts w:ascii="PT Astra Serif" w:hAnsi="PT Astra Serif"/>
          <w:sz w:val="28"/>
          <w:szCs w:val="28"/>
        </w:rPr>
        <w:t xml:space="preserve">при которой осуществлена замена устаревшего УРЗиА ячейки силового трансформатора Т-3 на микропроцессорные устройства типа </w:t>
      </w:r>
      <w:r w:rsidRPr="00615A3C">
        <w:rPr>
          <w:rFonts w:ascii="PT Astra Serif" w:hAnsi="PT Astra Serif"/>
          <w:sz w:val="28"/>
          <w:szCs w:val="28"/>
          <w:lang w:val="en-US"/>
        </w:rPr>
        <w:t>Sepam</w:t>
      </w:r>
      <w:r w:rsidRPr="00615A3C">
        <w:rPr>
          <w:rFonts w:ascii="PT Astra Serif" w:hAnsi="PT Astra Serif"/>
          <w:sz w:val="28"/>
          <w:szCs w:val="28"/>
        </w:rPr>
        <w:t xml:space="preserve"> и Сириус (основные и резервные защиты трансформатора, АРН, ЦС) с действием на существующее оборудование ОРУ-2 110 кВ (ОД-3-110, КЗ-3-110), находящееся в эксплуатации более 60 лет.</w:t>
      </w:r>
    </w:p>
    <w:p w:rsidR="005A5709" w:rsidRPr="00615A3C" w:rsidRDefault="005A5709" w:rsidP="00280459">
      <w:pPr>
        <w:pStyle w:val="afb"/>
        <w:suppressAutoHyphens/>
        <w:spacing w:line="240" w:lineRule="auto"/>
        <w:ind w:left="-142" w:firstLine="851"/>
        <w:jc w:val="both"/>
        <w:rPr>
          <w:rFonts w:ascii="PT Astra Serif" w:hAnsi="PT Astra Serif"/>
          <w:sz w:val="28"/>
          <w:szCs w:val="28"/>
        </w:rPr>
      </w:pPr>
      <w:r w:rsidRPr="00615A3C">
        <w:rPr>
          <w:rFonts w:ascii="PT Astra Serif" w:hAnsi="PT Astra Serif"/>
          <w:sz w:val="28"/>
          <w:szCs w:val="28"/>
        </w:rPr>
        <w:t>Следующим этапом инвестиционного проекта предусмотрено техническое перевооружение первичного оборудования 110 кВ ОРУ-2 подстанции, связанное с заменой отделителей и короткозамыкатей на элегазовые выключатели и разъединителей 110 кВ на аналогичные, но с соблюдением требований п.4.2.28 ПУЭ о наличии дистанционного управления заземляющими ножами линейных разъединителей в сторону линии. Проектом также предусмотрена организация новой ячейки 110 кВ ГПП </w:t>
      </w:r>
      <w:r w:rsidR="00CF24F3">
        <w:rPr>
          <w:rFonts w:ascii="PT Astra Serif" w:hAnsi="PT Astra Serif"/>
          <w:sz w:val="28"/>
          <w:szCs w:val="28"/>
        </w:rPr>
        <w:t>«</w:t>
      </w:r>
      <w:r w:rsidRPr="00615A3C">
        <w:rPr>
          <w:rFonts w:ascii="PT Astra Serif" w:hAnsi="PT Astra Serif"/>
          <w:sz w:val="28"/>
          <w:szCs w:val="28"/>
        </w:rPr>
        <w:t>Заволжская</w:t>
      </w:r>
      <w:r w:rsidR="00CF24F3">
        <w:rPr>
          <w:rFonts w:ascii="PT Astra Serif" w:hAnsi="PT Astra Serif"/>
          <w:sz w:val="28"/>
          <w:szCs w:val="28"/>
        </w:rPr>
        <w:t>» для обеспечения надё</w:t>
      </w:r>
      <w:r w:rsidRPr="00615A3C">
        <w:rPr>
          <w:rFonts w:ascii="PT Astra Serif" w:hAnsi="PT Astra Serif"/>
          <w:sz w:val="28"/>
          <w:szCs w:val="28"/>
        </w:rPr>
        <w:t>жности электросна</w:t>
      </w:r>
      <w:r w:rsidR="00CF24F3">
        <w:rPr>
          <w:rFonts w:ascii="PT Astra Serif" w:hAnsi="PT Astra Serif"/>
          <w:sz w:val="28"/>
          <w:szCs w:val="28"/>
        </w:rPr>
        <w:t>бжения потребителей, присоединё</w:t>
      </w:r>
      <w:r w:rsidRPr="00615A3C">
        <w:rPr>
          <w:rFonts w:ascii="PT Astra Serif" w:hAnsi="PT Astra Serif"/>
          <w:sz w:val="28"/>
          <w:szCs w:val="28"/>
        </w:rPr>
        <w:t xml:space="preserve">нных </w:t>
      </w:r>
      <w:r w:rsidR="00CF24F3">
        <w:rPr>
          <w:rFonts w:ascii="PT Astra Serif" w:hAnsi="PT Astra Serif"/>
          <w:sz w:val="28"/>
          <w:szCs w:val="28"/>
        </w:rPr>
        <w:br/>
      </w:r>
      <w:r w:rsidRPr="00615A3C">
        <w:rPr>
          <w:rFonts w:ascii="PT Astra Serif" w:hAnsi="PT Astra Serif"/>
          <w:sz w:val="28"/>
          <w:szCs w:val="28"/>
        </w:rPr>
        <w:t>к ЗРУ№3.</w:t>
      </w:r>
    </w:p>
    <w:p w:rsidR="005A5709" w:rsidRPr="00615A3C" w:rsidRDefault="005A5709" w:rsidP="00280459">
      <w:pPr>
        <w:pStyle w:val="afb"/>
        <w:suppressAutoHyphens/>
        <w:spacing w:line="240" w:lineRule="auto"/>
        <w:ind w:left="-142" w:firstLine="851"/>
        <w:jc w:val="both"/>
        <w:rPr>
          <w:rFonts w:ascii="PT Astra Serif" w:hAnsi="PT Astra Serif"/>
          <w:sz w:val="28"/>
          <w:szCs w:val="28"/>
        </w:rPr>
      </w:pPr>
      <w:r w:rsidRPr="00615A3C">
        <w:rPr>
          <w:rFonts w:ascii="PT Astra Serif" w:hAnsi="PT Astra Serif"/>
          <w:sz w:val="28"/>
          <w:szCs w:val="28"/>
        </w:rPr>
        <w:t>Необходимость замены оборудования ОРУ-2 110 кВ обусловлена техническим состоянием оборудования, что подтверждается несколькими отказами в действии ОД-3-110 за 2018-2019</w:t>
      </w:r>
      <w:r w:rsidR="00623360" w:rsidRPr="00615A3C">
        <w:rPr>
          <w:rFonts w:ascii="PT Astra Serif" w:hAnsi="PT Astra Serif"/>
          <w:sz w:val="28"/>
          <w:szCs w:val="28"/>
        </w:rPr>
        <w:t xml:space="preserve"> годы</w:t>
      </w:r>
      <w:r w:rsidRPr="00615A3C">
        <w:rPr>
          <w:rFonts w:ascii="PT Astra Serif" w:hAnsi="PT Astra Serif"/>
          <w:sz w:val="28"/>
          <w:szCs w:val="28"/>
        </w:rPr>
        <w:t xml:space="preserve"> (Акт расследования аварии </w:t>
      </w:r>
      <w:r w:rsidR="00CF24F3">
        <w:rPr>
          <w:rFonts w:ascii="PT Astra Serif" w:hAnsi="PT Astra Serif"/>
          <w:sz w:val="28"/>
          <w:szCs w:val="28"/>
        </w:rPr>
        <w:br/>
      </w:r>
      <w:r w:rsidRPr="00615A3C">
        <w:rPr>
          <w:rFonts w:ascii="PT Astra Serif" w:hAnsi="PT Astra Serif"/>
          <w:sz w:val="28"/>
          <w:szCs w:val="28"/>
        </w:rPr>
        <w:t xml:space="preserve">от 23.01.2019 </w:t>
      </w:r>
      <w:r w:rsidR="00623360" w:rsidRPr="00615A3C">
        <w:rPr>
          <w:rFonts w:ascii="PT Astra Serif" w:hAnsi="PT Astra Serif"/>
          <w:sz w:val="28"/>
          <w:szCs w:val="28"/>
        </w:rPr>
        <w:t>– отказ ОД-3-110, от 13.10.2018</w:t>
      </w:r>
      <w:r w:rsidRPr="00615A3C">
        <w:rPr>
          <w:rFonts w:ascii="PT Astra Serif" w:hAnsi="PT Astra Serif"/>
          <w:sz w:val="28"/>
          <w:szCs w:val="28"/>
        </w:rPr>
        <w:t xml:space="preserve"> – повреждение ошиновки </w:t>
      </w:r>
      <w:r w:rsidR="00CF24F3">
        <w:rPr>
          <w:rFonts w:ascii="PT Astra Serif" w:hAnsi="PT Astra Serif"/>
          <w:sz w:val="28"/>
          <w:szCs w:val="28"/>
        </w:rPr>
        <w:br/>
      </w:r>
      <w:r w:rsidRPr="00615A3C">
        <w:rPr>
          <w:rFonts w:ascii="PT Astra Serif" w:hAnsi="PT Astra Serif"/>
          <w:sz w:val="28"/>
          <w:szCs w:val="28"/>
        </w:rPr>
        <w:t xml:space="preserve">и </w:t>
      </w:r>
      <w:r w:rsidR="004354B7">
        <w:rPr>
          <w:rFonts w:ascii="PT Astra Serif" w:hAnsi="PT Astra Serif"/>
          <w:sz w:val="28"/>
          <w:szCs w:val="28"/>
        </w:rPr>
        <w:t>изоляционных подвесок на ОРУ-2). С</w:t>
      </w:r>
      <w:r w:rsidRPr="00615A3C">
        <w:rPr>
          <w:rFonts w:ascii="PT Astra Serif" w:hAnsi="PT Astra Serif"/>
          <w:sz w:val="28"/>
          <w:szCs w:val="28"/>
        </w:rPr>
        <w:t xml:space="preserve">троительные конструкции под оборудованием 110 кВ ОРУ-2 находятся в неудовлетворительном состоянии, </w:t>
      </w:r>
      <w:r w:rsidR="00CF24F3">
        <w:rPr>
          <w:rFonts w:ascii="PT Astra Serif" w:hAnsi="PT Astra Serif"/>
          <w:sz w:val="28"/>
          <w:szCs w:val="28"/>
        </w:rPr>
        <w:br/>
      </w:r>
      <w:r w:rsidRPr="00615A3C">
        <w:rPr>
          <w:rFonts w:ascii="PT Astra Serif" w:hAnsi="PT Astra Serif"/>
          <w:sz w:val="28"/>
          <w:szCs w:val="28"/>
        </w:rPr>
        <w:t>что подтверждается актом-предписанием Ростехна</w:t>
      </w:r>
      <w:r w:rsidR="00623360" w:rsidRPr="00615A3C">
        <w:rPr>
          <w:rFonts w:ascii="PT Astra Serif" w:hAnsi="PT Astra Serif"/>
          <w:sz w:val="28"/>
          <w:szCs w:val="28"/>
        </w:rPr>
        <w:t>дзора</w:t>
      </w:r>
      <w:r w:rsidR="00CF24F3" w:rsidRPr="00CF24F3">
        <w:rPr>
          <w:rFonts w:ascii="PT Astra Serif" w:hAnsi="PT Astra Serif"/>
          <w:sz w:val="28"/>
          <w:szCs w:val="28"/>
        </w:rPr>
        <w:t>от 17.04.2009</w:t>
      </w:r>
      <w:r w:rsidR="00CF24F3">
        <w:rPr>
          <w:rFonts w:ascii="PT Astra Serif" w:hAnsi="PT Astra Serif"/>
          <w:sz w:val="28"/>
          <w:szCs w:val="28"/>
        </w:rPr>
        <w:br/>
      </w:r>
      <w:r w:rsidR="00623360" w:rsidRPr="00615A3C">
        <w:rPr>
          <w:rFonts w:ascii="PT Astra Serif" w:hAnsi="PT Astra Serif"/>
          <w:sz w:val="28"/>
          <w:szCs w:val="28"/>
        </w:rPr>
        <w:t>№02-04-80-О</w:t>
      </w:r>
      <w:r w:rsidR="004354B7">
        <w:rPr>
          <w:rFonts w:ascii="PT Astra Serif" w:hAnsi="PT Astra Serif"/>
          <w:sz w:val="28"/>
          <w:szCs w:val="28"/>
        </w:rPr>
        <w:t>. Н</w:t>
      </w:r>
      <w:r w:rsidRPr="00615A3C">
        <w:rPr>
          <w:rFonts w:ascii="PT Astra Serif" w:hAnsi="PT Astra Serif"/>
          <w:sz w:val="28"/>
          <w:szCs w:val="28"/>
        </w:rPr>
        <w:t>еобходимость полной замены оборудования ОРУ-110 кВ подтверждается выполненным техническим освидетельствованием оборудования с представит</w:t>
      </w:r>
      <w:r w:rsidR="004354B7">
        <w:rPr>
          <w:rFonts w:ascii="PT Astra Serif" w:hAnsi="PT Astra Serif"/>
          <w:sz w:val="28"/>
          <w:szCs w:val="28"/>
        </w:rPr>
        <w:t>елями СПУ ФС Ростехнадзора (акт</w:t>
      </w:r>
      <w:r w:rsidRPr="00615A3C">
        <w:rPr>
          <w:rFonts w:ascii="PT Astra Serif" w:hAnsi="PT Astra Serif"/>
          <w:sz w:val="28"/>
          <w:szCs w:val="28"/>
        </w:rPr>
        <w:t xml:space="preserve"> от 26.02.2020</w:t>
      </w:r>
      <w:r w:rsidR="004354B7" w:rsidRPr="004354B7">
        <w:rPr>
          <w:rFonts w:ascii="PT Astra Serif" w:hAnsi="PT Astra Serif"/>
          <w:sz w:val="28"/>
          <w:szCs w:val="28"/>
        </w:rPr>
        <w:t>№1</w:t>
      </w:r>
      <w:r w:rsidRPr="00615A3C">
        <w:rPr>
          <w:rFonts w:ascii="PT Astra Serif" w:hAnsi="PT Astra Serif"/>
          <w:sz w:val="28"/>
          <w:szCs w:val="28"/>
        </w:rPr>
        <w:t>).</w:t>
      </w:r>
    </w:p>
    <w:p w:rsidR="005A5709" w:rsidRPr="00615A3C" w:rsidRDefault="005A5709" w:rsidP="00280459">
      <w:pPr>
        <w:pStyle w:val="afb"/>
        <w:suppressAutoHyphens/>
        <w:spacing w:line="240" w:lineRule="auto"/>
        <w:ind w:left="-142" w:firstLine="851"/>
        <w:jc w:val="both"/>
        <w:rPr>
          <w:rFonts w:ascii="PT Astra Serif" w:hAnsi="PT Astra Serif"/>
          <w:sz w:val="28"/>
          <w:szCs w:val="28"/>
        </w:rPr>
      </w:pPr>
      <w:r w:rsidRPr="00615A3C">
        <w:rPr>
          <w:rFonts w:ascii="PT Astra Serif" w:hAnsi="PT Astra Serif"/>
          <w:sz w:val="28"/>
          <w:szCs w:val="28"/>
        </w:rPr>
        <w:t xml:space="preserve">Необходимость установки дополнительной трансформаторной мощности обусловлена </w:t>
      </w:r>
      <w:r w:rsidR="004354B7">
        <w:rPr>
          <w:rFonts w:ascii="PT Astra Serif" w:hAnsi="PT Astra Serif"/>
          <w:sz w:val="28"/>
          <w:szCs w:val="28"/>
        </w:rPr>
        <w:t>требованиями по обеспечению надё</w:t>
      </w:r>
      <w:r w:rsidRPr="00615A3C">
        <w:rPr>
          <w:rFonts w:ascii="PT Astra Serif" w:hAnsi="PT Astra Serif"/>
          <w:sz w:val="28"/>
          <w:szCs w:val="28"/>
        </w:rPr>
        <w:t>жности электроснабжения потребителей э</w:t>
      </w:r>
      <w:r w:rsidR="004354B7">
        <w:rPr>
          <w:rFonts w:ascii="PT Astra Serif" w:hAnsi="PT Astra Serif"/>
          <w:sz w:val="28"/>
          <w:szCs w:val="28"/>
        </w:rPr>
        <w:t>лектрической энергии, присоединё</w:t>
      </w:r>
      <w:r w:rsidRPr="00615A3C">
        <w:rPr>
          <w:rFonts w:ascii="PT Astra Serif" w:hAnsi="PT Astra Serif"/>
          <w:sz w:val="28"/>
          <w:szCs w:val="28"/>
        </w:rPr>
        <w:t>нных к ЗРУ№3 ГПП «Заволжская» (в том числе социально-з</w:t>
      </w:r>
      <w:r w:rsidR="004354B7">
        <w:rPr>
          <w:rFonts w:ascii="PT Astra Serif" w:hAnsi="PT Astra Serif"/>
          <w:sz w:val="28"/>
          <w:szCs w:val="28"/>
        </w:rPr>
        <w:t>начимых потребителей, присоединё</w:t>
      </w:r>
      <w:r w:rsidRPr="00615A3C">
        <w:rPr>
          <w:rFonts w:ascii="PT Astra Serif" w:hAnsi="PT Astra Serif"/>
          <w:sz w:val="28"/>
          <w:szCs w:val="28"/>
        </w:rPr>
        <w:t xml:space="preserve">нных через сети МУП «УльГЭС», по данным представленным МУП «УльГЭС» от ЗРУ№3 ГПП «Заволжская» получает питание 22 750 человек). На данный момент применена временная схема электроснабжения </w:t>
      </w:r>
      <w:r w:rsidR="00DA7B42">
        <w:rPr>
          <w:rFonts w:ascii="PT Astra Serif" w:hAnsi="PT Astra Serif"/>
          <w:sz w:val="28"/>
          <w:szCs w:val="28"/>
        </w:rPr>
        <w:br/>
      </w:r>
      <w:r w:rsidRPr="00615A3C">
        <w:rPr>
          <w:rFonts w:ascii="PT Astra Serif" w:hAnsi="PT Astra Serif"/>
          <w:sz w:val="28"/>
          <w:szCs w:val="28"/>
        </w:rPr>
        <w:t>ЗРУ</w:t>
      </w:r>
      <w:r w:rsidR="00DA7B42">
        <w:rPr>
          <w:rFonts w:ascii="PT Astra Serif" w:hAnsi="PT Astra Serif"/>
          <w:sz w:val="28"/>
          <w:szCs w:val="28"/>
        </w:rPr>
        <w:t xml:space="preserve"> №3. О</w:t>
      </w:r>
      <w:r w:rsidRPr="00615A3C">
        <w:rPr>
          <w:rFonts w:ascii="PT Astra Serif" w:hAnsi="PT Astra Serif"/>
          <w:sz w:val="28"/>
          <w:szCs w:val="28"/>
        </w:rPr>
        <w:t>на предусматривает 2 ввода 6 кВ: один - от силового трансформатора Т-3 (в соответствии с разработанным проектом подлежит перемонтажу на новое место установки), второй - от силового трансформатора Т-1 (от яч. №1 1 с.ш.ЗРУ№1 6кВ с масляным выключателем) через кабельный ввод, пропускная способность которого ограничена 650 А.</w:t>
      </w:r>
    </w:p>
    <w:p w:rsidR="005A5709" w:rsidRPr="00615A3C" w:rsidRDefault="005A5709" w:rsidP="00280459">
      <w:pPr>
        <w:pStyle w:val="afb"/>
        <w:suppressAutoHyphens/>
        <w:spacing w:line="240" w:lineRule="auto"/>
        <w:ind w:left="-142" w:firstLine="284"/>
        <w:jc w:val="center"/>
        <w:rPr>
          <w:rFonts w:ascii="PT Astra Serif" w:hAnsi="PT Astra Serif"/>
          <w:sz w:val="28"/>
          <w:szCs w:val="28"/>
        </w:rPr>
      </w:pPr>
      <w:r w:rsidRPr="00615A3C">
        <w:rPr>
          <w:rFonts w:ascii="PT Astra Serif" w:hAnsi="PT Astra Serif"/>
          <w:noProof/>
          <w:sz w:val="28"/>
          <w:szCs w:val="28"/>
          <w:lang w:eastAsia="ru-RU"/>
        </w:rPr>
        <w:drawing>
          <wp:inline distT="0" distB="0" distL="0" distR="0">
            <wp:extent cx="5577016" cy="4044779"/>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976" t="1762" r="1665" b="2127"/>
                    <a:stretch/>
                  </pic:blipFill>
                  <pic:spPr bwMode="auto">
                    <a:xfrm>
                      <a:off x="0" y="0"/>
                      <a:ext cx="5579174" cy="40463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66C7E" w:rsidRPr="00CF24F3" w:rsidRDefault="00C0056C" w:rsidP="00280459">
      <w:pPr>
        <w:pStyle w:val="afb"/>
        <w:suppressAutoHyphens/>
        <w:spacing w:line="240" w:lineRule="auto"/>
        <w:ind w:left="-142" w:firstLine="851"/>
        <w:jc w:val="center"/>
        <w:rPr>
          <w:rFonts w:ascii="PT Astra Serif" w:hAnsi="PT Astra Serif"/>
          <w:sz w:val="24"/>
          <w:szCs w:val="24"/>
        </w:rPr>
      </w:pPr>
      <w:r w:rsidRPr="00CF24F3">
        <w:rPr>
          <w:rFonts w:ascii="PT Astra Serif" w:hAnsi="PT Astra Serif"/>
          <w:sz w:val="24"/>
          <w:szCs w:val="24"/>
        </w:rPr>
        <w:t xml:space="preserve">Рис.8. Нормальная схема электрических соединений ГПП 110 кВ «Заволжская» </w:t>
      </w:r>
      <w:r w:rsidR="00DA7B42">
        <w:rPr>
          <w:rFonts w:ascii="PT Astra Serif" w:hAnsi="PT Astra Serif"/>
          <w:sz w:val="24"/>
          <w:szCs w:val="24"/>
        </w:rPr>
        <w:br/>
      </w:r>
      <w:r w:rsidRPr="00CF24F3">
        <w:rPr>
          <w:rFonts w:ascii="PT Astra Serif" w:hAnsi="PT Astra Serif"/>
          <w:sz w:val="24"/>
          <w:szCs w:val="24"/>
        </w:rPr>
        <w:t>на 2020 год</w:t>
      </w:r>
    </w:p>
    <w:p w:rsidR="005A5709" w:rsidRPr="00615A3C" w:rsidRDefault="005A5709" w:rsidP="00280459">
      <w:pPr>
        <w:pStyle w:val="afb"/>
        <w:suppressAutoHyphens/>
        <w:spacing w:line="240" w:lineRule="auto"/>
        <w:ind w:left="-142" w:firstLine="851"/>
        <w:jc w:val="both"/>
        <w:rPr>
          <w:rFonts w:ascii="PT Astra Serif" w:hAnsi="PT Astra Serif"/>
          <w:sz w:val="28"/>
          <w:szCs w:val="28"/>
        </w:rPr>
      </w:pPr>
      <w:r w:rsidRPr="00615A3C">
        <w:rPr>
          <w:rFonts w:ascii="PT Astra Serif" w:hAnsi="PT Astra Serif"/>
          <w:sz w:val="28"/>
          <w:szCs w:val="28"/>
        </w:rPr>
        <w:t>По актам технологического присоединения к ЗРУ№3 ГПП «Заволжская» присоединены объекты электросетевого хозяйства и энергопринимающие устройства МУП «УльГЭС», АО «УПЗ», ООО «Нувель» общей максимальной мощн</w:t>
      </w:r>
      <w:r w:rsidR="00B31F14">
        <w:rPr>
          <w:rFonts w:ascii="PT Astra Serif" w:hAnsi="PT Astra Serif"/>
          <w:sz w:val="28"/>
          <w:szCs w:val="28"/>
        </w:rPr>
        <w:t>остью 7042 кВт. Н</w:t>
      </w:r>
      <w:r w:rsidRPr="00615A3C">
        <w:rPr>
          <w:rFonts w:ascii="PT Astra Serif" w:hAnsi="PT Astra Serif"/>
          <w:sz w:val="28"/>
          <w:szCs w:val="28"/>
        </w:rPr>
        <w:t xml:space="preserve">агрузка собственных нужд подстанции </w:t>
      </w:r>
      <w:r w:rsidR="00B31F14">
        <w:rPr>
          <w:rFonts w:ascii="PT Astra Serif" w:hAnsi="PT Astra Serif"/>
          <w:sz w:val="28"/>
          <w:szCs w:val="28"/>
        </w:rPr>
        <w:t>по результатам выполненных расчётов составляет 130,48 кВт. Т</w:t>
      </w:r>
      <w:r w:rsidRPr="00615A3C">
        <w:rPr>
          <w:rFonts w:ascii="PT Astra Serif" w:hAnsi="PT Astra Serif"/>
          <w:sz w:val="28"/>
          <w:szCs w:val="28"/>
        </w:rPr>
        <w:t>аким образом</w:t>
      </w:r>
      <w:r w:rsidR="007D73A5">
        <w:rPr>
          <w:rFonts w:ascii="PT Astra Serif" w:hAnsi="PT Astra Serif"/>
          <w:sz w:val="28"/>
          <w:szCs w:val="28"/>
        </w:rPr>
        <w:t>,</w:t>
      </w:r>
      <w:r w:rsidRPr="00615A3C">
        <w:rPr>
          <w:rFonts w:ascii="PT Astra Serif" w:hAnsi="PT Astra Serif"/>
          <w:sz w:val="28"/>
          <w:szCs w:val="28"/>
        </w:rPr>
        <w:t xml:space="preserve"> ток нагрузки </w:t>
      </w:r>
      <w:r w:rsidR="007D73A5">
        <w:rPr>
          <w:rFonts w:ascii="PT Astra Serif" w:hAnsi="PT Astra Serif"/>
          <w:sz w:val="28"/>
          <w:szCs w:val="28"/>
        </w:rPr>
        <w:br/>
      </w:r>
      <w:r w:rsidRPr="00615A3C">
        <w:rPr>
          <w:rFonts w:ascii="PT Astra Serif" w:hAnsi="PT Astra Serif"/>
          <w:sz w:val="28"/>
          <w:szCs w:val="28"/>
        </w:rPr>
        <w:t>ЗРУ№3 в максимальном режиме составляет 727 А, что превышает длительно-допустимый ток 650А КЛ-6 кВ от ячейки №1 ЗРУ№1 до яч</w:t>
      </w:r>
      <w:r w:rsidR="00623360" w:rsidRPr="00615A3C">
        <w:rPr>
          <w:rFonts w:ascii="PT Astra Serif" w:hAnsi="PT Astra Serif"/>
          <w:sz w:val="28"/>
          <w:szCs w:val="28"/>
        </w:rPr>
        <w:t>ейки</w:t>
      </w:r>
      <w:r w:rsidRPr="00615A3C">
        <w:rPr>
          <w:rFonts w:ascii="PT Astra Serif" w:hAnsi="PT Astra Serif"/>
          <w:sz w:val="28"/>
          <w:szCs w:val="28"/>
        </w:rPr>
        <w:t xml:space="preserve"> №53 ЗРУ№3.</w:t>
      </w:r>
    </w:p>
    <w:p w:rsidR="005A5709" w:rsidRPr="00615A3C" w:rsidRDefault="005A5709" w:rsidP="00280459">
      <w:pPr>
        <w:pStyle w:val="afb"/>
        <w:suppressAutoHyphens/>
        <w:spacing w:line="240" w:lineRule="auto"/>
        <w:ind w:left="-142" w:firstLine="851"/>
        <w:jc w:val="both"/>
        <w:rPr>
          <w:rFonts w:ascii="PT Astra Serif" w:hAnsi="PT Astra Serif"/>
          <w:sz w:val="28"/>
          <w:szCs w:val="28"/>
        </w:rPr>
      </w:pPr>
      <w:r w:rsidRPr="00615A3C">
        <w:rPr>
          <w:rFonts w:ascii="PT Astra Serif" w:hAnsi="PT Astra Serif"/>
          <w:sz w:val="28"/>
          <w:szCs w:val="28"/>
        </w:rPr>
        <w:t>Указанные данные подтверждаются также результатами замеров максимумов суммарной нагрузки ЗРУ№3 (1 и 3 с.ш. 6 кВ) ГПП «Заволжская» (п</w:t>
      </w:r>
      <w:r w:rsidR="007D73A5">
        <w:rPr>
          <w:rFonts w:ascii="PT Astra Serif" w:hAnsi="PT Astra Serif"/>
          <w:sz w:val="28"/>
          <w:szCs w:val="28"/>
        </w:rPr>
        <w:t>о данным технических средств учё</w:t>
      </w:r>
      <w:r w:rsidRPr="00615A3C">
        <w:rPr>
          <w:rFonts w:ascii="PT Astra Serif" w:hAnsi="PT Astra Serif"/>
          <w:sz w:val="28"/>
          <w:szCs w:val="28"/>
        </w:rPr>
        <w:t>та электрической энергии)</w:t>
      </w:r>
      <w:r w:rsidR="007D73A5">
        <w:rPr>
          <w:rFonts w:ascii="PT Astra Serif" w:hAnsi="PT Astra Serif"/>
          <w:sz w:val="28"/>
          <w:szCs w:val="28"/>
        </w:rPr>
        <w:t>, указанных</w:t>
      </w:r>
      <w:r w:rsidR="007D73A5">
        <w:rPr>
          <w:rFonts w:ascii="PT Astra Serif" w:hAnsi="PT Astra Serif"/>
          <w:sz w:val="28"/>
          <w:szCs w:val="28"/>
        </w:rPr>
        <w:br/>
      </w:r>
      <w:r w:rsidR="00C0056C" w:rsidRPr="00615A3C">
        <w:rPr>
          <w:rFonts w:ascii="PT Astra Serif" w:hAnsi="PT Astra Serif"/>
          <w:sz w:val="28"/>
          <w:szCs w:val="28"/>
        </w:rPr>
        <w:t>в таблице 23.</w:t>
      </w:r>
    </w:p>
    <w:p w:rsidR="00C0056C" w:rsidRPr="00615A3C" w:rsidRDefault="00C0056C" w:rsidP="00280459">
      <w:pPr>
        <w:pStyle w:val="afb"/>
        <w:suppressAutoHyphens/>
        <w:spacing w:line="240" w:lineRule="auto"/>
        <w:ind w:left="-142" w:firstLine="851"/>
        <w:jc w:val="both"/>
        <w:rPr>
          <w:rFonts w:ascii="PT Astra Serif" w:hAnsi="PT Astra Serif"/>
          <w:sz w:val="28"/>
          <w:szCs w:val="28"/>
        </w:rPr>
      </w:pPr>
    </w:p>
    <w:p w:rsidR="005A5709" w:rsidRPr="00615A3C" w:rsidRDefault="00C0056C" w:rsidP="00280459">
      <w:pPr>
        <w:pStyle w:val="afb"/>
        <w:suppressAutoHyphens/>
        <w:spacing w:line="240" w:lineRule="auto"/>
        <w:ind w:left="-142" w:firstLine="851"/>
        <w:jc w:val="right"/>
        <w:rPr>
          <w:rFonts w:ascii="PT Astra Serif" w:hAnsi="PT Astra Serif"/>
          <w:sz w:val="28"/>
          <w:szCs w:val="28"/>
        </w:rPr>
      </w:pPr>
      <w:r w:rsidRPr="00615A3C">
        <w:rPr>
          <w:rFonts w:ascii="PT Astra Serif" w:hAnsi="PT Astra Serif"/>
          <w:sz w:val="28"/>
          <w:szCs w:val="28"/>
        </w:rPr>
        <w:t>Таблица 23</w:t>
      </w:r>
    </w:p>
    <w:p w:rsidR="00C0056C" w:rsidRPr="00615A3C" w:rsidRDefault="00C0056C" w:rsidP="00280459">
      <w:pPr>
        <w:pStyle w:val="afb"/>
        <w:suppressAutoHyphens/>
        <w:spacing w:line="240" w:lineRule="auto"/>
        <w:ind w:left="-142" w:firstLine="851"/>
        <w:jc w:val="right"/>
        <w:rPr>
          <w:rFonts w:ascii="PT Astra Serif" w:hAnsi="PT Astra Serif"/>
          <w:sz w:val="28"/>
          <w:szCs w:val="28"/>
        </w:rPr>
      </w:pPr>
    </w:p>
    <w:tbl>
      <w:tblPr>
        <w:tblStyle w:val="a3"/>
        <w:tblW w:w="0" w:type="auto"/>
        <w:tblInd w:w="-142" w:type="dxa"/>
        <w:tblLook w:val="04A0"/>
      </w:tblPr>
      <w:tblGrid>
        <w:gridCol w:w="2202"/>
        <w:gridCol w:w="2063"/>
        <w:gridCol w:w="2063"/>
        <w:gridCol w:w="2023"/>
        <w:gridCol w:w="1645"/>
      </w:tblGrid>
      <w:tr w:rsidR="00615A3C" w:rsidRPr="00615A3C" w:rsidTr="005A5709">
        <w:tc>
          <w:tcPr>
            <w:tcW w:w="2245"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Параметр/Дата</w:t>
            </w:r>
          </w:p>
        </w:tc>
        <w:tc>
          <w:tcPr>
            <w:tcW w:w="2134"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19.12.2018</w:t>
            </w:r>
          </w:p>
        </w:tc>
        <w:tc>
          <w:tcPr>
            <w:tcW w:w="2134"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23.01.2019</w:t>
            </w:r>
          </w:p>
        </w:tc>
        <w:tc>
          <w:tcPr>
            <w:tcW w:w="2090"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31.01.2019</w:t>
            </w:r>
          </w:p>
        </w:tc>
        <w:tc>
          <w:tcPr>
            <w:tcW w:w="1677"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22.03.2019</w:t>
            </w:r>
          </w:p>
        </w:tc>
      </w:tr>
      <w:tr w:rsidR="00615A3C" w:rsidRPr="00615A3C" w:rsidTr="005A5709">
        <w:tc>
          <w:tcPr>
            <w:tcW w:w="2245"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Максимальная полная мощность, МВА</w:t>
            </w:r>
          </w:p>
        </w:tc>
        <w:tc>
          <w:tcPr>
            <w:tcW w:w="2134"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5,184</w:t>
            </w:r>
          </w:p>
        </w:tc>
        <w:tc>
          <w:tcPr>
            <w:tcW w:w="2134"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7,342</w:t>
            </w:r>
          </w:p>
        </w:tc>
        <w:tc>
          <w:tcPr>
            <w:tcW w:w="2090"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7,567</w:t>
            </w:r>
          </w:p>
        </w:tc>
        <w:tc>
          <w:tcPr>
            <w:tcW w:w="1677"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7,070</w:t>
            </w:r>
          </w:p>
        </w:tc>
      </w:tr>
      <w:tr w:rsidR="00615A3C" w:rsidRPr="00615A3C" w:rsidTr="005A5709">
        <w:tc>
          <w:tcPr>
            <w:tcW w:w="2245"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Ток, А</w:t>
            </w:r>
          </w:p>
        </w:tc>
        <w:tc>
          <w:tcPr>
            <w:tcW w:w="2134"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499</w:t>
            </w:r>
          </w:p>
        </w:tc>
        <w:tc>
          <w:tcPr>
            <w:tcW w:w="2134"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706</w:t>
            </w:r>
          </w:p>
        </w:tc>
        <w:tc>
          <w:tcPr>
            <w:tcW w:w="2090"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728</w:t>
            </w:r>
          </w:p>
        </w:tc>
        <w:tc>
          <w:tcPr>
            <w:tcW w:w="1677"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680</w:t>
            </w:r>
          </w:p>
        </w:tc>
      </w:tr>
    </w:tbl>
    <w:p w:rsidR="005A5709" w:rsidRPr="00615A3C" w:rsidRDefault="005A5709" w:rsidP="00280459">
      <w:pPr>
        <w:pStyle w:val="afb"/>
        <w:suppressAutoHyphens/>
        <w:spacing w:line="240" w:lineRule="auto"/>
        <w:ind w:left="-142" w:firstLine="851"/>
        <w:jc w:val="both"/>
        <w:rPr>
          <w:rFonts w:ascii="PT Astra Serif" w:hAnsi="PT Astra Serif"/>
          <w:sz w:val="28"/>
          <w:szCs w:val="28"/>
        </w:rPr>
      </w:pPr>
    </w:p>
    <w:p w:rsidR="005A5709" w:rsidRPr="00615A3C" w:rsidRDefault="005A5709" w:rsidP="00280459">
      <w:pPr>
        <w:pStyle w:val="afb"/>
        <w:suppressAutoHyphens/>
        <w:spacing w:line="240" w:lineRule="auto"/>
        <w:ind w:left="-142" w:firstLine="851"/>
        <w:jc w:val="both"/>
        <w:rPr>
          <w:rFonts w:ascii="PT Astra Serif" w:hAnsi="PT Astra Serif"/>
          <w:sz w:val="28"/>
          <w:szCs w:val="28"/>
        </w:rPr>
      </w:pPr>
      <w:r w:rsidRPr="00615A3C">
        <w:rPr>
          <w:rFonts w:ascii="PT Astra Serif" w:hAnsi="PT Astra Serif"/>
          <w:sz w:val="28"/>
          <w:szCs w:val="28"/>
        </w:rPr>
        <w:t>Таким образом, используемая на данный момент временная схема электроснабжения ЗРУ№3 ГПП «Заволжская» не позволяет о</w:t>
      </w:r>
      <w:r w:rsidR="00F947DF">
        <w:rPr>
          <w:rFonts w:ascii="PT Astra Serif" w:hAnsi="PT Astra Serif"/>
          <w:sz w:val="28"/>
          <w:szCs w:val="28"/>
        </w:rPr>
        <w:t>беспечить надё</w:t>
      </w:r>
      <w:r w:rsidRPr="00615A3C">
        <w:rPr>
          <w:rFonts w:ascii="PT Astra Serif" w:hAnsi="PT Astra Serif"/>
          <w:sz w:val="28"/>
          <w:szCs w:val="28"/>
        </w:rPr>
        <w:t>жно</w:t>
      </w:r>
      <w:r w:rsidR="00F947DF">
        <w:rPr>
          <w:rFonts w:ascii="PT Astra Serif" w:hAnsi="PT Astra Serif"/>
          <w:sz w:val="28"/>
          <w:szCs w:val="28"/>
        </w:rPr>
        <w:t>сть электроснабжения, присоединё</w:t>
      </w:r>
      <w:r w:rsidRPr="00615A3C">
        <w:rPr>
          <w:rFonts w:ascii="PT Astra Serif" w:hAnsi="PT Astra Serif"/>
          <w:sz w:val="28"/>
          <w:szCs w:val="28"/>
        </w:rPr>
        <w:t xml:space="preserve">нных к ней потребителей, </w:t>
      </w:r>
      <w:r w:rsidR="00F947DF">
        <w:rPr>
          <w:rFonts w:ascii="PT Astra Serif" w:hAnsi="PT Astra Serif"/>
          <w:sz w:val="28"/>
          <w:szCs w:val="28"/>
        </w:rPr>
        <w:br/>
      </w:r>
      <w:r w:rsidRPr="00615A3C">
        <w:rPr>
          <w:rFonts w:ascii="PT Astra Serif" w:hAnsi="PT Astra Serif"/>
          <w:sz w:val="28"/>
          <w:szCs w:val="28"/>
        </w:rPr>
        <w:t xml:space="preserve">по результатам проектирования и выбранной компоновки ОРУ-110 кВ требуется установка дополнительного трансформатора для присоединения ЗРУ№3 </w:t>
      </w:r>
      <w:r w:rsidR="00F947DF">
        <w:rPr>
          <w:rFonts w:ascii="PT Astra Serif" w:hAnsi="PT Astra Serif"/>
          <w:sz w:val="28"/>
          <w:szCs w:val="28"/>
        </w:rPr>
        <w:br/>
      </w:r>
      <w:r w:rsidRPr="00615A3C">
        <w:rPr>
          <w:rFonts w:ascii="PT Astra Serif" w:hAnsi="PT Astra Serif"/>
          <w:sz w:val="28"/>
          <w:szCs w:val="28"/>
        </w:rPr>
        <w:t>по постоянной схеме электроснабжения.</w:t>
      </w:r>
    </w:p>
    <w:p w:rsidR="005A5709" w:rsidRPr="00615A3C" w:rsidRDefault="005A5709" w:rsidP="00280459">
      <w:pPr>
        <w:pStyle w:val="afb"/>
        <w:suppressAutoHyphens/>
        <w:spacing w:line="240" w:lineRule="auto"/>
        <w:ind w:left="-142" w:firstLine="851"/>
        <w:jc w:val="both"/>
        <w:rPr>
          <w:rFonts w:ascii="PT Astra Serif" w:hAnsi="PT Astra Serif"/>
          <w:sz w:val="28"/>
          <w:szCs w:val="28"/>
        </w:rPr>
      </w:pPr>
      <w:r w:rsidRPr="00615A3C">
        <w:rPr>
          <w:rFonts w:ascii="PT Astra Serif" w:hAnsi="PT Astra Serif"/>
          <w:sz w:val="28"/>
          <w:szCs w:val="28"/>
        </w:rPr>
        <w:t>4.</w:t>
      </w:r>
      <w:r w:rsidR="00623360" w:rsidRPr="00615A3C">
        <w:rPr>
          <w:rFonts w:ascii="PT Astra Serif" w:hAnsi="PT Astra Serif"/>
          <w:sz w:val="28"/>
          <w:szCs w:val="28"/>
        </w:rPr>
        <w:t>6.9</w:t>
      </w:r>
      <w:r w:rsidRPr="00615A3C">
        <w:rPr>
          <w:rFonts w:ascii="PT Astra Serif" w:hAnsi="PT Astra Serif"/>
          <w:sz w:val="28"/>
          <w:szCs w:val="28"/>
        </w:rPr>
        <w:t>. Реконструкция и техническое перевооружение ГПП 110 кВ «Площадка 3». ГПП «Площадка 3» находится в эксплуатации с 1989г</w:t>
      </w:r>
      <w:r w:rsidR="00E03BB2" w:rsidRPr="00615A3C">
        <w:rPr>
          <w:rFonts w:ascii="PT Astra Serif" w:hAnsi="PT Astra Serif"/>
          <w:sz w:val="28"/>
          <w:szCs w:val="28"/>
        </w:rPr>
        <w:t>ода</w:t>
      </w:r>
      <w:r w:rsidRPr="00615A3C">
        <w:rPr>
          <w:rFonts w:ascii="PT Astra Serif" w:hAnsi="PT Astra Serif"/>
          <w:sz w:val="28"/>
          <w:szCs w:val="28"/>
        </w:rPr>
        <w:t xml:space="preserve"> (33 года). Схема ОРУ-110 кВ подстанции реализована с силовыми трансформаторами 2*16 МВА с отделителями и короткозамыкателями 110 кВ </w:t>
      </w:r>
      <w:r w:rsidR="00F947DF">
        <w:rPr>
          <w:rFonts w:ascii="PT Astra Serif" w:hAnsi="PT Astra Serif"/>
          <w:sz w:val="28"/>
          <w:szCs w:val="28"/>
        </w:rPr>
        <w:br/>
      </w:r>
      <w:r w:rsidRPr="00615A3C">
        <w:rPr>
          <w:rFonts w:ascii="PT Astra Serif" w:hAnsi="PT Astra Serif"/>
          <w:sz w:val="28"/>
          <w:szCs w:val="28"/>
        </w:rPr>
        <w:t>и неавтоматической ремонтной перемычкой.</w:t>
      </w:r>
    </w:p>
    <w:p w:rsidR="005A5709" w:rsidRPr="00615A3C" w:rsidRDefault="005A5709" w:rsidP="00280459">
      <w:pPr>
        <w:pStyle w:val="afb"/>
        <w:suppressAutoHyphens/>
        <w:spacing w:line="240" w:lineRule="auto"/>
        <w:ind w:left="-142" w:firstLine="851"/>
        <w:jc w:val="both"/>
        <w:rPr>
          <w:rFonts w:ascii="PT Astra Serif" w:hAnsi="PT Astra Serif"/>
          <w:sz w:val="28"/>
          <w:szCs w:val="28"/>
        </w:rPr>
      </w:pPr>
      <w:r w:rsidRPr="00615A3C">
        <w:rPr>
          <w:rFonts w:ascii="PT Astra Serif" w:hAnsi="PT Astra Serif"/>
          <w:sz w:val="28"/>
          <w:szCs w:val="28"/>
        </w:rPr>
        <w:t>В 2014 году разработан проект технического перевооружения подстанции, включающий реновацию оборудования ОРУ-110 кВ, а также комплексную замену УРЗиА оборудования 110 кВ, при этом трансформаторная мощность подстанции</w:t>
      </w:r>
      <w:r w:rsidR="00857A4C">
        <w:rPr>
          <w:rFonts w:ascii="PT Astra Serif" w:hAnsi="PT Astra Serif"/>
          <w:sz w:val="28"/>
          <w:szCs w:val="28"/>
        </w:rPr>
        <w:t xml:space="preserve"> остаётся без изменения – </w:t>
      </w:r>
      <w:r w:rsidRPr="00615A3C">
        <w:rPr>
          <w:rFonts w:ascii="PT Astra Serif" w:hAnsi="PT Astra Serif"/>
          <w:sz w:val="28"/>
          <w:szCs w:val="28"/>
        </w:rPr>
        <w:t>2*16 МВА.</w:t>
      </w:r>
    </w:p>
    <w:p w:rsidR="005A5709" w:rsidRPr="00615A3C" w:rsidRDefault="005A5709" w:rsidP="00280459">
      <w:pPr>
        <w:pStyle w:val="afb"/>
        <w:suppressAutoHyphens/>
        <w:spacing w:line="240" w:lineRule="auto"/>
        <w:ind w:left="-142" w:firstLine="851"/>
        <w:jc w:val="both"/>
        <w:rPr>
          <w:rFonts w:ascii="PT Astra Serif" w:hAnsi="PT Astra Serif"/>
          <w:sz w:val="28"/>
          <w:szCs w:val="28"/>
        </w:rPr>
      </w:pPr>
      <w:r w:rsidRPr="00615A3C">
        <w:rPr>
          <w:rFonts w:ascii="PT Astra Serif" w:hAnsi="PT Astra Serif"/>
          <w:sz w:val="28"/>
          <w:szCs w:val="28"/>
        </w:rPr>
        <w:t xml:space="preserve">Цель реализации указанного проекта </w:t>
      </w:r>
      <w:r w:rsidR="00857A4C" w:rsidRPr="00857A4C">
        <w:rPr>
          <w:rFonts w:ascii="PT Astra Serif" w:hAnsi="PT Astra Serif"/>
          <w:sz w:val="28"/>
          <w:szCs w:val="28"/>
        </w:rPr>
        <w:t>–</w:t>
      </w:r>
      <w:r w:rsidR="00857A4C">
        <w:rPr>
          <w:rFonts w:ascii="PT Astra Serif" w:hAnsi="PT Astra Serif"/>
          <w:sz w:val="28"/>
          <w:szCs w:val="28"/>
        </w:rPr>
        <w:t xml:space="preserve"> повышение надё</w:t>
      </w:r>
      <w:r w:rsidRPr="00615A3C">
        <w:rPr>
          <w:rFonts w:ascii="PT Astra Serif" w:hAnsi="PT Astra Serif"/>
          <w:sz w:val="28"/>
          <w:szCs w:val="28"/>
        </w:rPr>
        <w:t>жности работы электросетевого оборудования номинальным напряжением 110 и 10 кВ. Схема ОРУ-110 кВ с отделителем и короткозамыкателем не обеспечивает необходимое быстродейст</w:t>
      </w:r>
      <w:r w:rsidR="00857A4C">
        <w:rPr>
          <w:rFonts w:ascii="PT Astra Serif" w:hAnsi="PT Astra Serif"/>
          <w:sz w:val="28"/>
          <w:szCs w:val="28"/>
        </w:rPr>
        <w:t>вие защиты, имеет меньшую надё</w:t>
      </w:r>
      <w:r w:rsidRPr="00615A3C">
        <w:rPr>
          <w:rFonts w:ascii="PT Astra Serif" w:hAnsi="PT Astra Serif"/>
          <w:sz w:val="28"/>
          <w:szCs w:val="28"/>
        </w:rPr>
        <w:t>жность и большую вероятность повреждения самой дорогостоящей единицы оборудования подстанции – силового трансформатора.</w:t>
      </w:r>
    </w:p>
    <w:p w:rsidR="005A5709" w:rsidRPr="00615A3C" w:rsidRDefault="005A5709" w:rsidP="00280459">
      <w:pPr>
        <w:pStyle w:val="just"/>
        <w:shd w:val="clear" w:color="auto" w:fill="FFFFFF"/>
        <w:suppressAutoHyphens/>
        <w:spacing w:before="120" w:beforeAutospacing="0" w:after="0" w:afterAutospacing="0" w:line="276" w:lineRule="auto"/>
        <w:jc w:val="both"/>
        <w:rPr>
          <w:rFonts w:ascii="PT Astra Serif" w:hAnsi="PT Astra Serif"/>
          <w:sz w:val="28"/>
          <w:szCs w:val="28"/>
        </w:rPr>
      </w:pPr>
      <w:r w:rsidRPr="00615A3C">
        <w:rPr>
          <w:rFonts w:ascii="PT Astra Serif" w:hAnsi="PT Astra Serif"/>
          <w:noProof/>
          <w:sz w:val="28"/>
          <w:szCs w:val="28"/>
        </w:rPr>
        <w:drawing>
          <wp:inline distT="0" distB="0" distL="0" distR="0">
            <wp:extent cx="6086475" cy="33337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86475" cy="3333750"/>
                    </a:xfrm>
                    <a:prstGeom prst="rect">
                      <a:avLst/>
                    </a:prstGeom>
                    <a:noFill/>
                    <a:ln>
                      <a:noFill/>
                    </a:ln>
                  </pic:spPr>
                </pic:pic>
              </a:graphicData>
            </a:graphic>
          </wp:inline>
        </w:drawing>
      </w:r>
    </w:p>
    <w:p w:rsidR="00966C7E" w:rsidRPr="00615A3C" w:rsidRDefault="00966C7E" w:rsidP="00280459">
      <w:pPr>
        <w:pStyle w:val="just"/>
        <w:shd w:val="clear" w:color="auto" w:fill="FFFFFF"/>
        <w:suppressAutoHyphens/>
        <w:spacing w:before="0" w:beforeAutospacing="0" w:after="0" w:afterAutospacing="0"/>
        <w:ind w:firstLine="567"/>
        <w:jc w:val="both"/>
        <w:rPr>
          <w:rFonts w:ascii="PT Astra Serif" w:hAnsi="PT Astra Serif"/>
          <w:sz w:val="28"/>
          <w:szCs w:val="28"/>
        </w:rPr>
      </w:pPr>
    </w:p>
    <w:p w:rsidR="00966C7E" w:rsidRPr="00F947DF" w:rsidRDefault="00966C7E" w:rsidP="00280459">
      <w:pPr>
        <w:pStyle w:val="just"/>
        <w:shd w:val="clear" w:color="auto" w:fill="FFFFFF"/>
        <w:suppressAutoHyphens/>
        <w:spacing w:before="0" w:beforeAutospacing="0" w:after="0" w:afterAutospacing="0"/>
        <w:ind w:firstLine="567"/>
        <w:jc w:val="center"/>
        <w:rPr>
          <w:rFonts w:ascii="PT Astra Serif" w:hAnsi="PT Astra Serif"/>
        </w:rPr>
      </w:pPr>
      <w:r w:rsidRPr="00F947DF">
        <w:rPr>
          <w:rFonts w:ascii="PT Astra Serif" w:hAnsi="PT Astra Serif"/>
        </w:rPr>
        <w:t>Рис.</w:t>
      </w:r>
      <w:r w:rsidR="00C0056C" w:rsidRPr="00F947DF">
        <w:rPr>
          <w:rFonts w:ascii="PT Astra Serif" w:hAnsi="PT Astra Serif"/>
        </w:rPr>
        <w:t>9.</w:t>
      </w:r>
      <w:r w:rsidRPr="00F947DF">
        <w:rPr>
          <w:rFonts w:ascii="PT Astra Serif" w:hAnsi="PT Astra Serif"/>
        </w:rPr>
        <w:t xml:space="preserve"> План-схема сетей 110 кВ СЗ-1 и СЗ-2, НГ-1, НГ-2</w:t>
      </w:r>
    </w:p>
    <w:p w:rsidR="00966C7E" w:rsidRPr="00615A3C" w:rsidRDefault="00966C7E" w:rsidP="00280459">
      <w:pPr>
        <w:pStyle w:val="just"/>
        <w:shd w:val="clear" w:color="auto" w:fill="FFFFFF"/>
        <w:suppressAutoHyphens/>
        <w:spacing w:before="0" w:beforeAutospacing="0" w:after="0" w:afterAutospacing="0"/>
        <w:ind w:firstLine="567"/>
        <w:jc w:val="both"/>
        <w:rPr>
          <w:rFonts w:ascii="PT Astra Serif" w:hAnsi="PT Astra Serif"/>
          <w:sz w:val="28"/>
          <w:szCs w:val="28"/>
        </w:rPr>
      </w:pPr>
    </w:p>
    <w:p w:rsidR="005A5709" w:rsidRPr="00615A3C" w:rsidRDefault="005A5709" w:rsidP="00280459">
      <w:pPr>
        <w:pStyle w:val="just"/>
        <w:shd w:val="clear" w:color="auto" w:fill="FFFFFF"/>
        <w:suppressAutoHyphens/>
        <w:spacing w:before="0" w:beforeAutospacing="0" w:after="0" w:afterAutospacing="0"/>
        <w:ind w:firstLine="567"/>
        <w:jc w:val="both"/>
        <w:rPr>
          <w:rFonts w:ascii="PT Astra Serif" w:hAnsi="PT Astra Serif"/>
          <w:sz w:val="28"/>
          <w:szCs w:val="28"/>
        </w:rPr>
      </w:pPr>
      <w:r w:rsidRPr="00615A3C">
        <w:rPr>
          <w:rFonts w:ascii="PT Astra Serif" w:hAnsi="PT Astra Serif"/>
          <w:sz w:val="28"/>
          <w:szCs w:val="28"/>
        </w:rPr>
        <w:t xml:space="preserve">ГПП «Площадка 3» присоединена отпайками к ВЛ-110 кВ СЗ-1 и СЗ-2, при этом к этим же воздушным линиям присоединены еще несколько ГПП АО «Авиастар-ОПЭ»: ГПП «НГ-1» (самая крупная </w:t>
      </w:r>
      <w:r w:rsidR="00E03BB2" w:rsidRPr="00615A3C">
        <w:rPr>
          <w:rFonts w:ascii="PT Astra Serif" w:hAnsi="PT Astra Serif"/>
          <w:sz w:val="28"/>
          <w:szCs w:val="28"/>
        </w:rPr>
        <w:t>подстанция Левобережной части города</w:t>
      </w:r>
      <w:r w:rsidRPr="00615A3C">
        <w:rPr>
          <w:rFonts w:ascii="PT Astra Serif" w:hAnsi="PT Astra Serif"/>
          <w:sz w:val="28"/>
          <w:szCs w:val="28"/>
        </w:rPr>
        <w:t xml:space="preserve"> Ульяновска, трансформаторная мощность 2*63 МВА), ГПП «Станкозавод», ГПП «Юбилейная» (подстанция, от которой осуществляется электроснабжение всей Промышленной зоны «Заволжье»). Реконструкция ЗРУ-110 кВ ГПП «НГ-1» с заменой отделителей </w:t>
      </w:r>
      <w:r w:rsidR="00D94CAF">
        <w:rPr>
          <w:rFonts w:ascii="PT Astra Serif" w:hAnsi="PT Astra Serif"/>
          <w:sz w:val="28"/>
          <w:szCs w:val="28"/>
        </w:rPr>
        <w:br/>
      </w:r>
      <w:r w:rsidRPr="00615A3C">
        <w:rPr>
          <w:rFonts w:ascii="PT Astra Serif" w:hAnsi="PT Astra Serif"/>
          <w:sz w:val="28"/>
          <w:szCs w:val="28"/>
        </w:rPr>
        <w:t>и короткозамыкателей на элегазовые выключатели реализована инвестиционной прогр</w:t>
      </w:r>
      <w:r w:rsidR="00E03BB2" w:rsidRPr="00615A3C">
        <w:rPr>
          <w:rFonts w:ascii="PT Astra Serif" w:hAnsi="PT Astra Serif"/>
          <w:sz w:val="28"/>
          <w:szCs w:val="28"/>
        </w:rPr>
        <w:t>аммой АО «Авиастар-ОПЭ» на 2019 год.</w:t>
      </w:r>
      <w:r w:rsidRPr="00615A3C">
        <w:rPr>
          <w:rFonts w:ascii="PT Astra Serif" w:hAnsi="PT Astra Serif"/>
          <w:sz w:val="28"/>
          <w:szCs w:val="28"/>
        </w:rPr>
        <w:t xml:space="preserve"> Схема </w:t>
      </w:r>
      <w:r w:rsidR="00D94CAF">
        <w:rPr>
          <w:rFonts w:ascii="PT Astra Serif" w:hAnsi="PT Astra Serif"/>
          <w:sz w:val="28"/>
          <w:szCs w:val="28"/>
        </w:rPr>
        <w:br/>
      </w:r>
      <w:r w:rsidRPr="00615A3C">
        <w:rPr>
          <w:rFonts w:ascii="PT Astra Serif" w:hAnsi="PT Astra Serif"/>
          <w:sz w:val="28"/>
          <w:szCs w:val="28"/>
        </w:rPr>
        <w:t>ОРУ-110 кВ ГПП «Юбилейная» (введена в эксплуатацию в 2009</w:t>
      </w:r>
      <w:r w:rsidR="00E03BB2" w:rsidRPr="00615A3C">
        <w:rPr>
          <w:rFonts w:ascii="PT Astra Serif" w:hAnsi="PT Astra Serif"/>
          <w:sz w:val="28"/>
          <w:szCs w:val="28"/>
        </w:rPr>
        <w:t xml:space="preserve"> году</w:t>
      </w:r>
      <w:r w:rsidRPr="00615A3C">
        <w:rPr>
          <w:rFonts w:ascii="PT Astra Serif" w:hAnsi="PT Astra Serif"/>
          <w:sz w:val="28"/>
          <w:szCs w:val="28"/>
        </w:rPr>
        <w:t xml:space="preserve">) реализована на элегазовых выключателях. Таким образом, на присоединениях ВЛ-110 кВ СЗ-1, СЗ-2 осталось две подстанции ГПП 110 кВ «Площадка 3» </w:t>
      </w:r>
      <w:r w:rsidR="00D94CAF">
        <w:rPr>
          <w:rFonts w:ascii="PT Astra Serif" w:hAnsi="PT Astra Serif"/>
          <w:sz w:val="28"/>
          <w:szCs w:val="28"/>
        </w:rPr>
        <w:br/>
      </w:r>
      <w:r w:rsidRPr="00615A3C">
        <w:rPr>
          <w:rFonts w:ascii="PT Astra Serif" w:hAnsi="PT Astra Serif"/>
          <w:sz w:val="28"/>
          <w:szCs w:val="28"/>
        </w:rPr>
        <w:t>и ГПП 110 кВ «Станкозавод» со схемами ОРУ-110 кВ, использующими отделители и короткозамыкатели. Реализация проекта позволит сократить длительность и число провалов и прерываний напряжени</w:t>
      </w:r>
      <w:r w:rsidR="00D94CAF">
        <w:rPr>
          <w:rFonts w:ascii="PT Astra Serif" w:hAnsi="PT Astra Serif"/>
          <w:sz w:val="28"/>
          <w:szCs w:val="28"/>
        </w:rPr>
        <w:t>я, повысить управляемость и надё</w:t>
      </w:r>
      <w:r w:rsidRPr="00615A3C">
        <w:rPr>
          <w:rFonts w:ascii="PT Astra Serif" w:hAnsi="PT Astra Serif"/>
          <w:sz w:val="28"/>
          <w:szCs w:val="28"/>
        </w:rPr>
        <w:t>жность энергоснабжения не только потребителей, запитанных от ГПП «Площадка 3»</w:t>
      </w:r>
      <w:r w:rsidR="00D94CAF">
        <w:rPr>
          <w:rFonts w:ascii="PT Astra Serif" w:hAnsi="PT Astra Serif"/>
          <w:sz w:val="28"/>
          <w:szCs w:val="28"/>
        </w:rPr>
        <w:t>, но также повысить надё</w:t>
      </w:r>
      <w:r w:rsidRPr="00615A3C">
        <w:rPr>
          <w:rFonts w:ascii="PT Astra Serif" w:hAnsi="PT Astra Serif"/>
          <w:sz w:val="28"/>
          <w:szCs w:val="28"/>
        </w:rPr>
        <w:t xml:space="preserve">жность </w:t>
      </w:r>
      <w:r w:rsidR="00D94CAF">
        <w:rPr>
          <w:rFonts w:ascii="PT Astra Serif" w:hAnsi="PT Astra Serif"/>
          <w:sz w:val="28"/>
          <w:szCs w:val="28"/>
        </w:rPr>
        <w:br/>
        <w:t xml:space="preserve">и быстродействие УРЗиА – целого </w:t>
      </w:r>
      <w:r w:rsidRPr="00615A3C">
        <w:rPr>
          <w:rFonts w:ascii="PT Astra Serif" w:hAnsi="PT Astra Serif"/>
          <w:sz w:val="28"/>
          <w:szCs w:val="28"/>
        </w:rPr>
        <w:t>функционального узла распределительной сети 110 кВ Ульяновской области.</w:t>
      </w:r>
    </w:p>
    <w:p w:rsidR="005A5709" w:rsidRPr="00615A3C" w:rsidRDefault="005A5709" w:rsidP="00280459">
      <w:pPr>
        <w:pStyle w:val="just"/>
        <w:shd w:val="clear" w:color="auto" w:fill="FFFFFF"/>
        <w:suppressAutoHyphens/>
        <w:spacing w:before="0" w:beforeAutospacing="0" w:after="0" w:afterAutospacing="0"/>
        <w:ind w:firstLine="567"/>
        <w:jc w:val="both"/>
        <w:rPr>
          <w:rFonts w:ascii="PT Astra Serif" w:hAnsi="PT Astra Serif"/>
          <w:sz w:val="28"/>
          <w:szCs w:val="28"/>
        </w:rPr>
      </w:pPr>
      <w:r w:rsidRPr="00615A3C">
        <w:rPr>
          <w:rFonts w:ascii="PT Astra Serif" w:hAnsi="PT Astra Serif"/>
          <w:sz w:val="28"/>
          <w:szCs w:val="28"/>
        </w:rPr>
        <w:t>Замена устаревших отделителей и короткозамыкателей на элегазовые выключатели на ГПП «П</w:t>
      </w:r>
      <w:r w:rsidR="00D94CAF">
        <w:rPr>
          <w:rFonts w:ascii="PT Astra Serif" w:hAnsi="PT Astra Serif"/>
          <w:sz w:val="28"/>
          <w:szCs w:val="28"/>
        </w:rPr>
        <w:t>лощадка 3» поможет повысить надё</w:t>
      </w:r>
      <w:r w:rsidRPr="00615A3C">
        <w:rPr>
          <w:rFonts w:ascii="PT Astra Serif" w:hAnsi="PT Astra Serif"/>
          <w:sz w:val="28"/>
          <w:szCs w:val="28"/>
        </w:rPr>
        <w:t>жность электроснабжения как социально-значимых потребителей г</w:t>
      </w:r>
      <w:r w:rsidR="00E03BB2" w:rsidRPr="00615A3C">
        <w:rPr>
          <w:rFonts w:ascii="PT Astra Serif" w:hAnsi="PT Astra Serif"/>
          <w:sz w:val="28"/>
          <w:szCs w:val="28"/>
        </w:rPr>
        <w:t>орода</w:t>
      </w:r>
      <w:r w:rsidRPr="00615A3C">
        <w:rPr>
          <w:rFonts w:ascii="PT Astra Serif" w:hAnsi="PT Astra Serif"/>
          <w:sz w:val="28"/>
          <w:szCs w:val="28"/>
        </w:rPr>
        <w:t> Ульяновска, так и предъявляющих повышенные требования к качеству электроснабжения современных заводов, таких как ООО «Бриджстоун ТайерМануфэкчеринг СНГ», АО «АБ ИнБев Эфес», ООО «ШэффлерМануфэкчеринг Рус», ООО «ДжойсонСейфти Системс Рус», ООО «Немак Рус», ООО «Ульяновский Станкостроительный завод», ООО «Джокей Пластик Ульяновск», ООО «Технопарк Заволжье», ООО «Легранд» и др.</w:t>
      </w:r>
    </w:p>
    <w:p w:rsidR="005A5709" w:rsidRPr="00615A3C" w:rsidRDefault="00E03BB2" w:rsidP="00280459">
      <w:pPr>
        <w:suppressAutoHyphens/>
        <w:ind w:firstLine="567"/>
        <w:jc w:val="both"/>
        <w:rPr>
          <w:rFonts w:ascii="PT Astra Serif" w:hAnsi="PT Astra Serif"/>
          <w:sz w:val="28"/>
          <w:szCs w:val="28"/>
        </w:rPr>
      </w:pPr>
      <w:r w:rsidRPr="00615A3C">
        <w:rPr>
          <w:rFonts w:ascii="PT Astra Serif" w:hAnsi="PT Astra Serif"/>
          <w:sz w:val="28"/>
          <w:szCs w:val="28"/>
        </w:rPr>
        <w:t>4.6</w:t>
      </w:r>
      <w:r w:rsidR="005A5709" w:rsidRPr="00615A3C">
        <w:rPr>
          <w:rFonts w:ascii="PT Astra Serif" w:hAnsi="PT Astra Serif"/>
          <w:sz w:val="28"/>
          <w:szCs w:val="28"/>
        </w:rPr>
        <w:t>.</w:t>
      </w:r>
      <w:r w:rsidRPr="00615A3C">
        <w:rPr>
          <w:rFonts w:ascii="PT Astra Serif" w:hAnsi="PT Astra Serif"/>
          <w:sz w:val="28"/>
          <w:szCs w:val="28"/>
        </w:rPr>
        <w:t>10.</w:t>
      </w:r>
      <w:r w:rsidR="005A5709" w:rsidRPr="00615A3C">
        <w:rPr>
          <w:rFonts w:ascii="PT Astra Serif" w:hAnsi="PT Astra Serif"/>
          <w:sz w:val="28"/>
          <w:szCs w:val="28"/>
        </w:rPr>
        <w:t xml:space="preserve"> Реконструкция и техническое перевооружение ГПП 110 кВ «Станкозавод».</w:t>
      </w:r>
    </w:p>
    <w:p w:rsidR="005A5709" w:rsidRPr="00615A3C"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ГПП «Станкозавод» находится в эксплуатации с 1986г</w:t>
      </w:r>
      <w:r w:rsidR="00E03BB2" w:rsidRPr="00615A3C">
        <w:rPr>
          <w:rFonts w:ascii="PT Astra Serif" w:hAnsi="PT Astra Serif"/>
          <w:sz w:val="28"/>
          <w:szCs w:val="28"/>
        </w:rPr>
        <w:t>ода</w:t>
      </w:r>
      <w:r w:rsidR="00A417C0">
        <w:rPr>
          <w:rFonts w:ascii="PT Astra Serif" w:hAnsi="PT Astra Serif"/>
          <w:sz w:val="28"/>
          <w:szCs w:val="28"/>
        </w:rPr>
        <w:t xml:space="preserve"> (36 лет</w:t>
      </w:r>
      <w:r w:rsidRPr="00615A3C">
        <w:rPr>
          <w:rFonts w:ascii="PT Astra Serif" w:hAnsi="PT Astra Serif"/>
          <w:sz w:val="28"/>
          <w:szCs w:val="28"/>
        </w:rPr>
        <w:t xml:space="preserve">). Существующая схема подстанции реализована с </w:t>
      </w:r>
      <w:r w:rsidR="00A417C0">
        <w:rPr>
          <w:rFonts w:ascii="PT Astra Serif" w:hAnsi="PT Astra Serif"/>
          <w:sz w:val="28"/>
          <w:szCs w:val="28"/>
        </w:rPr>
        <w:t>двумя</w:t>
      </w:r>
      <w:r w:rsidRPr="00615A3C">
        <w:rPr>
          <w:rFonts w:ascii="PT Astra Serif" w:hAnsi="PT Astra Serif"/>
          <w:sz w:val="28"/>
          <w:szCs w:val="28"/>
        </w:rPr>
        <w:t xml:space="preserve"> силовыми трансформаторами 16 МВА с отделителем и короткозамыкателем 110 кВ </w:t>
      </w:r>
      <w:r w:rsidR="00A417C0">
        <w:rPr>
          <w:rFonts w:ascii="PT Astra Serif" w:hAnsi="PT Astra Serif"/>
          <w:sz w:val="28"/>
          <w:szCs w:val="28"/>
        </w:rPr>
        <w:br/>
      </w:r>
      <w:r w:rsidRPr="00615A3C">
        <w:rPr>
          <w:rFonts w:ascii="PT Astra Serif" w:hAnsi="PT Astra Serif"/>
          <w:sz w:val="28"/>
          <w:szCs w:val="28"/>
        </w:rPr>
        <w:t>и неавтоматической ремонтной перемычкой.</w:t>
      </w:r>
    </w:p>
    <w:p w:rsidR="005A5709" w:rsidRPr="00615A3C"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 xml:space="preserve">Инвестиционным проектом предусмотрена модернизация первичного оборудования ОРУ-110 кВ с заменой ОД и КЗ 110 кВ на быстродействующие элегазовые выключатели и УРЗиА оборудования 110 кВ подстанции с заменой на современные микропроцессорные устройства. При этом увеличение мощности силовых трансформаторов подстанции инвестиционным проектом </w:t>
      </w:r>
      <w:r w:rsidR="00A417C0">
        <w:rPr>
          <w:rFonts w:ascii="PT Astra Serif" w:hAnsi="PT Astra Serif"/>
          <w:sz w:val="28"/>
          <w:szCs w:val="28"/>
        </w:rPr>
        <w:br/>
      </w:r>
      <w:r w:rsidRPr="00615A3C">
        <w:rPr>
          <w:rFonts w:ascii="PT Astra Serif" w:hAnsi="PT Astra Serif"/>
          <w:sz w:val="28"/>
          <w:szCs w:val="28"/>
        </w:rPr>
        <w:t>не предусмотрено.</w:t>
      </w:r>
    </w:p>
    <w:p w:rsidR="005A5709" w:rsidRPr="00615A3C"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4.</w:t>
      </w:r>
      <w:r w:rsidR="00E03BB2" w:rsidRPr="00615A3C">
        <w:rPr>
          <w:rFonts w:ascii="PT Astra Serif" w:hAnsi="PT Astra Serif"/>
          <w:sz w:val="28"/>
          <w:szCs w:val="28"/>
        </w:rPr>
        <w:t>6</w:t>
      </w:r>
      <w:r w:rsidRPr="00615A3C">
        <w:rPr>
          <w:rFonts w:ascii="PT Astra Serif" w:hAnsi="PT Astra Serif"/>
          <w:sz w:val="28"/>
          <w:szCs w:val="28"/>
        </w:rPr>
        <w:t>.</w:t>
      </w:r>
      <w:r w:rsidR="00E03BB2" w:rsidRPr="00615A3C">
        <w:rPr>
          <w:rFonts w:ascii="PT Astra Serif" w:hAnsi="PT Astra Serif"/>
          <w:sz w:val="28"/>
          <w:szCs w:val="28"/>
        </w:rPr>
        <w:t>11.</w:t>
      </w:r>
      <w:r w:rsidRPr="00615A3C">
        <w:rPr>
          <w:rFonts w:ascii="PT Astra Serif" w:hAnsi="PT Astra Serif"/>
          <w:sz w:val="28"/>
          <w:szCs w:val="28"/>
        </w:rPr>
        <w:t xml:space="preserve"> Реконструкция и техническое перевооружение ГПП 110 кВ «Зенит».ГПП «Зенит» находится в эксплуатации с 1981г</w:t>
      </w:r>
      <w:r w:rsidR="00E03BB2" w:rsidRPr="00615A3C">
        <w:rPr>
          <w:rFonts w:ascii="PT Astra Serif" w:hAnsi="PT Astra Serif"/>
          <w:sz w:val="28"/>
          <w:szCs w:val="28"/>
        </w:rPr>
        <w:t>ода</w:t>
      </w:r>
      <w:r w:rsidR="00A417C0">
        <w:rPr>
          <w:rFonts w:ascii="PT Astra Serif" w:hAnsi="PT Astra Serif"/>
          <w:sz w:val="28"/>
          <w:szCs w:val="28"/>
        </w:rPr>
        <w:t xml:space="preserve"> (41 год</w:t>
      </w:r>
      <w:r w:rsidRPr="00615A3C">
        <w:rPr>
          <w:rFonts w:ascii="PT Astra Serif" w:hAnsi="PT Astra Serif"/>
          <w:sz w:val="28"/>
          <w:szCs w:val="28"/>
        </w:rPr>
        <w:t xml:space="preserve">). Схема подстанции реализована с силовыми трансформаторами 2*6,3 МВА с отделителями </w:t>
      </w:r>
      <w:r w:rsidR="00A417C0">
        <w:rPr>
          <w:rFonts w:ascii="PT Astra Serif" w:hAnsi="PT Astra Serif"/>
          <w:sz w:val="28"/>
          <w:szCs w:val="28"/>
        </w:rPr>
        <w:br/>
      </w:r>
      <w:r w:rsidRPr="00615A3C">
        <w:rPr>
          <w:rFonts w:ascii="PT Astra Serif" w:hAnsi="PT Astra Serif"/>
          <w:sz w:val="28"/>
          <w:szCs w:val="28"/>
        </w:rPr>
        <w:t>и короткозамыкателями 110 кВ с неавтоматической ремонтной перемычкой, подстанция без обслуживающего оперативного персонала.</w:t>
      </w:r>
    </w:p>
    <w:p w:rsidR="005A5709" w:rsidRPr="00615A3C"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 xml:space="preserve">Проектом предусмотрена модернизация первичного оборудования ОРУ-110 кВ с заменой ОД и КЗ 110 кВ на быстродействующие элегазовые выключатели и УРЗиА оборудования 110 кВ подстанции с заменой </w:t>
      </w:r>
      <w:r w:rsidR="00A417C0">
        <w:rPr>
          <w:rFonts w:ascii="PT Astra Serif" w:hAnsi="PT Astra Serif"/>
          <w:sz w:val="28"/>
          <w:szCs w:val="28"/>
        </w:rPr>
        <w:br/>
      </w:r>
      <w:r w:rsidRPr="00615A3C">
        <w:rPr>
          <w:rFonts w:ascii="PT Astra Serif" w:hAnsi="PT Astra Serif"/>
          <w:sz w:val="28"/>
          <w:szCs w:val="28"/>
        </w:rPr>
        <w:t xml:space="preserve">на современные микропроцессорные устройства. При этом увеличение мощности силовых трансформаторов подстанции инвестиционным проектом </w:t>
      </w:r>
      <w:r w:rsidR="00A417C0">
        <w:rPr>
          <w:rFonts w:ascii="PT Astra Serif" w:hAnsi="PT Astra Serif"/>
          <w:sz w:val="28"/>
          <w:szCs w:val="28"/>
        </w:rPr>
        <w:br/>
      </w:r>
      <w:r w:rsidRPr="00615A3C">
        <w:rPr>
          <w:rFonts w:ascii="PT Astra Serif" w:hAnsi="PT Astra Serif"/>
          <w:sz w:val="28"/>
          <w:szCs w:val="28"/>
        </w:rPr>
        <w:t>не предусмотрено.</w:t>
      </w:r>
    </w:p>
    <w:p w:rsidR="005A5709" w:rsidRPr="00615A3C"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Кроме того, т</w:t>
      </w:r>
      <w:r w:rsidR="00163372" w:rsidRPr="00615A3C">
        <w:rPr>
          <w:rFonts w:ascii="PT Astra Serif" w:hAnsi="PT Astra Serif"/>
          <w:sz w:val="28"/>
          <w:szCs w:val="28"/>
        </w:rPr>
        <w:t>ак как</w:t>
      </w:r>
      <w:r w:rsidRPr="00615A3C">
        <w:rPr>
          <w:rFonts w:ascii="PT Astra Serif" w:hAnsi="PT Astra Serif"/>
          <w:sz w:val="28"/>
          <w:szCs w:val="28"/>
        </w:rPr>
        <w:t xml:space="preserve"> ГПП 110 кВ «Зенит» - это подстанция без постоянного дежурного персонала, обслуживается оперативными выездными бригадами АО «Авиастар-ОПЭ», но являет</w:t>
      </w:r>
      <w:r w:rsidR="00A417C0">
        <w:rPr>
          <w:rFonts w:ascii="PT Astra Serif" w:hAnsi="PT Astra Serif"/>
          <w:sz w:val="28"/>
          <w:szCs w:val="28"/>
        </w:rPr>
        <w:t>ся источником питания для населё</w:t>
      </w:r>
      <w:r w:rsidRPr="00615A3C">
        <w:rPr>
          <w:rFonts w:ascii="PT Astra Serif" w:hAnsi="PT Astra Serif"/>
          <w:sz w:val="28"/>
          <w:szCs w:val="28"/>
        </w:rPr>
        <w:t xml:space="preserve">нного пункта с численностью населения около 1500 человек, инвестиционным проектом предусматривается организация передачи телеинформации в диспетчерскую службу АО «Авиастар-ОПЭ», реализация телемеханики и телеуправления </w:t>
      </w:r>
      <w:r w:rsidR="00A417C0">
        <w:rPr>
          <w:rFonts w:ascii="PT Astra Serif" w:hAnsi="PT Astra Serif"/>
          <w:sz w:val="28"/>
          <w:szCs w:val="28"/>
        </w:rPr>
        <w:br/>
      </w:r>
      <w:r w:rsidRPr="00615A3C">
        <w:rPr>
          <w:rFonts w:ascii="PT Astra Serif" w:hAnsi="PT Astra Serif"/>
          <w:sz w:val="28"/>
          <w:szCs w:val="28"/>
        </w:rPr>
        <w:t>на подстанции.</w:t>
      </w:r>
    </w:p>
    <w:p w:rsidR="005A5709" w:rsidRPr="00615A3C"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 xml:space="preserve">Очередное техническое освидетельствование подстанции комиссией </w:t>
      </w:r>
      <w:r w:rsidR="00A417C0">
        <w:rPr>
          <w:rFonts w:ascii="PT Astra Serif" w:hAnsi="PT Astra Serif"/>
          <w:sz w:val="28"/>
          <w:szCs w:val="28"/>
        </w:rPr>
        <w:br/>
      </w:r>
      <w:r w:rsidRPr="00615A3C">
        <w:rPr>
          <w:rFonts w:ascii="PT Astra Serif" w:hAnsi="PT Astra Serif"/>
          <w:sz w:val="28"/>
          <w:szCs w:val="28"/>
        </w:rPr>
        <w:t xml:space="preserve">АО «Авиастар-ОПЭ» с участием представителей СПУ ФС по экологическому, технологическому и атомному надзору намечено </w:t>
      </w:r>
      <w:r w:rsidR="00A417C0">
        <w:rPr>
          <w:rFonts w:ascii="PT Astra Serif" w:hAnsi="PT Astra Serif"/>
          <w:sz w:val="28"/>
          <w:szCs w:val="28"/>
        </w:rPr>
        <w:t xml:space="preserve">на </w:t>
      </w:r>
      <w:r w:rsidR="00966C7E" w:rsidRPr="00615A3C">
        <w:rPr>
          <w:rFonts w:ascii="PT Astra Serif" w:hAnsi="PT Astra Serif"/>
          <w:sz w:val="28"/>
          <w:szCs w:val="28"/>
        </w:rPr>
        <w:t xml:space="preserve">июль </w:t>
      </w:r>
      <w:r w:rsidRPr="00615A3C">
        <w:rPr>
          <w:rFonts w:ascii="PT Astra Serif" w:hAnsi="PT Astra Serif"/>
          <w:sz w:val="28"/>
          <w:szCs w:val="28"/>
        </w:rPr>
        <w:t>202</w:t>
      </w:r>
      <w:r w:rsidR="00966C7E" w:rsidRPr="00615A3C">
        <w:rPr>
          <w:rFonts w:ascii="PT Astra Serif" w:hAnsi="PT Astra Serif"/>
          <w:sz w:val="28"/>
          <w:szCs w:val="28"/>
        </w:rPr>
        <w:t>2 года.</w:t>
      </w:r>
      <w:r w:rsidRPr="00615A3C">
        <w:rPr>
          <w:rFonts w:ascii="PT Astra Serif" w:hAnsi="PT Astra Serif"/>
          <w:sz w:val="28"/>
          <w:szCs w:val="28"/>
        </w:rPr>
        <w:t xml:space="preserve"> После этого будет дана оценка технического состояния с определением индекса технического состояния оборудования, оценена динамика его изменения.</w:t>
      </w:r>
    </w:p>
    <w:p w:rsidR="005A5709" w:rsidRPr="00615A3C"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4.</w:t>
      </w:r>
      <w:r w:rsidR="00163372" w:rsidRPr="00615A3C">
        <w:rPr>
          <w:rFonts w:ascii="PT Astra Serif" w:hAnsi="PT Astra Serif"/>
          <w:sz w:val="28"/>
          <w:szCs w:val="28"/>
        </w:rPr>
        <w:t>6.12</w:t>
      </w:r>
      <w:r w:rsidRPr="00615A3C">
        <w:rPr>
          <w:rFonts w:ascii="PT Astra Serif" w:hAnsi="PT Astra Serif"/>
          <w:sz w:val="28"/>
          <w:szCs w:val="28"/>
        </w:rPr>
        <w:t>. Реконструкция ВЛ-110 кВ СЗ-1, СЗ-2.</w:t>
      </w:r>
    </w:p>
    <w:p w:rsidR="005A5709" w:rsidRPr="00615A3C"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 xml:space="preserve">Проектом предусмотрено изменение существующей трассы ВЛ-110 кВ </w:t>
      </w:r>
      <w:r w:rsidR="00A417C0">
        <w:rPr>
          <w:rFonts w:ascii="PT Astra Serif" w:hAnsi="PT Astra Serif"/>
          <w:sz w:val="28"/>
          <w:szCs w:val="28"/>
        </w:rPr>
        <w:br/>
      </w:r>
      <w:r w:rsidRPr="00615A3C">
        <w:rPr>
          <w:rFonts w:ascii="PT Astra Serif" w:hAnsi="PT Astra Serif"/>
          <w:sz w:val="28"/>
          <w:szCs w:val="28"/>
        </w:rPr>
        <w:t xml:space="preserve">СЗ-1, СЗ-2, от 40-го проезда Инженерного до ГПП «Юбилейная». Необходимость реконструкции существующих участков ВЛ-110 кВ СЗ-1, СЗ-2 возникла при разработке проекта строительства новых отпаек ВЛ-110 кВ </w:t>
      </w:r>
      <w:r w:rsidR="00A417C0">
        <w:rPr>
          <w:rFonts w:ascii="PT Astra Serif" w:hAnsi="PT Astra Serif"/>
          <w:sz w:val="28"/>
          <w:szCs w:val="28"/>
        </w:rPr>
        <w:br/>
      </w:r>
      <w:r w:rsidRPr="00615A3C">
        <w:rPr>
          <w:rFonts w:ascii="PT Astra Serif" w:hAnsi="PT Astra Serif"/>
          <w:sz w:val="28"/>
          <w:szCs w:val="28"/>
        </w:rPr>
        <w:t xml:space="preserve">от существующих ВЛ-110 кВ ВЗ-1, ВЗ-2 до проектируемой ГПП 110 кВ для осуществления второго этапа технологического присоединения </w:t>
      </w:r>
      <w:r w:rsidR="00A417C0">
        <w:rPr>
          <w:rFonts w:ascii="PT Astra Serif" w:hAnsi="PT Astra Serif"/>
          <w:sz w:val="28"/>
          <w:szCs w:val="28"/>
        </w:rPr>
        <w:br/>
      </w:r>
      <w:r w:rsidRPr="00615A3C">
        <w:rPr>
          <w:rFonts w:ascii="PT Astra Serif" w:hAnsi="PT Astra Serif"/>
          <w:sz w:val="28"/>
          <w:szCs w:val="28"/>
        </w:rPr>
        <w:t xml:space="preserve">ООО «Бриджстоун ТайерМануфэкчеринг СНГ», технические решения </w:t>
      </w:r>
      <w:r w:rsidR="00A417C0">
        <w:rPr>
          <w:rFonts w:ascii="PT Astra Serif" w:hAnsi="PT Astra Serif"/>
          <w:sz w:val="28"/>
          <w:szCs w:val="28"/>
        </w:rPr>
        <w:br/>
      </w:r>
      <w:r w:rsidRPr="00615A3C">
        <w:rPr>
          <w:rFonts w:ascii="PT Astra Serif" w:hAnsi="PT Astra Serif"/>
          <w:sz w:val="28"/>
          <w:szCs w:val="28"/>
        </w:rPr>
        <w:t>по проекту согласованы АО «Авиастар-ОПЭ». Согласованные проектные технические решения предусматривают изменение трассы участка ВЛ-110 кВ СЗ-2 от 40-го проезда Инженерного до ГПП «Юбилейная», разнесение цепей ВЛ-110 кВ СЗ-1, СЗ-2 по разным трассам, что значительно повысит ремонтопригодность существующей воздушной линии: создаст возможность выполнять текущие и капитальные ремонты ВЛ-110 кВ.</w:t>
      </w:r>
    </w:p>
    <w:p w:rsidR="005A5709" w:rsidRPr="00615A3C"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4.</w:t>
      </w:r>
      <w:r w:rsidR="00163372" w:rsidRPr="00615A3C">
        <w:rPr>
          <w:rFonts w:ascii="PT Astra Serif" w:hAnsi="PT Astra Serif"/>
          <w:sz w:val="28"/>
          <w:szCs w:val="28"/>
        </w:rPr>
        <w:t>6.13</w:t>
      </w:r>
      <w:r w:rsidRPr="00615A3C">
        <w:rPr>
          <w:rFonts w:ascii="PT Astra Serif" w:hAnsi="PT Astra Serif"/>
          <w:sz w:val="28"/>
          <w:szCs w:val="28"/>
        </w:rPr>
        <w:t>. Реконструкция и техническое перевооружение ГПП «ОСК», ГПП «ГНС-2», реконструкция ВЛ-110 кВ ОСК-1, ВЛ-110 кВ ОСК-2.</w:t>
      </w:r>
    </w:p>
    <w:p w:rsidR="005A5709" w:rsidRPr="00615A3C" w:rsidRDefault="005A5709" w:rsidP="00280459">
      <w:pPr>
        <w:suppressAutoHyphens/>
        <w:ind w:firstLine="567"/>
        <w:jc w:val="both"/>
        <w:rPr>
          <w:rFonts w:ascii="PT Astra Serif" w:hAnsi="PT Astra Serif"/>
          <w:sz w:val="28"/>
          <w:szCs w:val="28"/>
        </w:rPr>
      </w:pPr>
      <w:r w:rsidRPr="00615A3C">
        <w:rPr>
          <w:rFonts w:ascii="PT Astra Serif" w:hAnsi="PT Astra Serif"/>
          <w:sz w:val="28"/>
          <w:szCs w:val="28"/>
        </w:rPr>
        <w:t xml:space="preserve">Проект перспективного развития распределительной электрической сети 110 кВ АО «Авиастар-ОПЭ», связанный со строительством и технологическим присоединением второй очереди Ульяновского ветропарка (ООО «Первый ветропарк ФРВ»), увеличением суммарной максимальной мощности ВЭУ </w:t>
      </w:r>
      <w:r w:rsidR="006853DC">
        <w:rPr>
          <w:rFonts w:ascii="PT Astra Serif" w:hAnsi="PT Astra Serif"/>
          <w:sz w:val="28"/>
          <w:szCs w:val="28"/>
        </w:rPr>
        <w:br/>
      </w:r>
      <w:r w:rsidRPr="00615A3C">
        <w:rPr>
          <w:rFonts w:ascii="PT Astra Serif" w:hAnsi="PT Astra Serif"/>
          <w:sz w:val="28"/>
          <w:szCs w:val="28"/>
        </w:rPr>
        <w:t xml:space="preserve">с выдачей мощности через электрические сети АО «Авиастар-ОПЭ» </w:t>
      </w:r>
      <w:r w:rsidR="006853DC">
        <w:rPr>
          <w:rFonts w:ascii="PT Astra Serif" w:hAnsi="PT Astra Serif"/>
          <w:sz w:val="28"/>
          <w:szCs w:val="28"/>
        </w:rPr>
        <w:br/>
      </w:r>
      <w:r w:rsidRPr="00615A3C">
        <w:rPr>
          <w:rFonts w:ascii="PT Astra Serif" w:hAnsi="PT Astra Serif"/>
          <w:sz w:val="28"/>
          <w:szCs w:val="28"/>
        </w:rPr>
        <w:t>до значений 85,4 МВт.</w:t>
      </w:r>
    </w:p>
    <w:p w:rsidR="005A5709" w:rsidRPr="00615A3C" w:rsidRDefault="005A5709" w:rsidP="00280459">
      <w:pPr>
        <w:suppressAutoHyphens/>
        <w:ind w:firstLine="709"/>
        <w:jc w:val="both"/>
        <w:rPr>
          <w:rFonts w:ascii="PT Astra Serif" w:hAnsi="PT Astra Serif"/>
          <w:sz w:val="28"/>
          <w:szCs w:val="28"/>
        </w:rPr>
      </w:pPr>
      <w:r w:rsidRPr="00615A3C">
        <w:rPr>
          <w:rFonts w:ascii="PT Astra Serif" w:hAnsi="PT Astra Serif"/>
          <w:sz w:val="28"/>
          <w:szCs w:val="28"/>
        </w:rPr>
        <w:t>Предпроектной работой ПАО «Фортум» «Схема выдачи мощности ветроэлектрической станции в Ульян</w:t>
      </w:r>
      <w:r w:rsidR="006853DC">
        <w:rPr>
          <w:rFonts w:ascii="PT Astra Serif" w:hAnsi="PT Astra Serif"/>
          <w:sz w:val="28"/>
          <w:szCs w:val="28"/>
        </w:rPr>
        <w:t>овской области при увеличении её</w:t>
      </w:r>
      <w:r w:rsidRPr="00615A3C">
        <w:rPr>
          <w:rFonts w:ascii="PT Astra Serif" w:hAnsi="PT Astra Serif"/>
          <w:sz w:val="28"/>
          <w:szCs w:val="28"/>
        </w:rPr>
        <w:t xml:space="preserve"> установленной мощности до 85,4 МВт», согласованной АО «Авиастар-ОПЭ» </w:t>
      </w:r>
      <w:r w:rsidR="006853DC">
        <w:rPr>
          <w:rFonts w:ascii="PT Astra Serif" w:hAnsi="PT Astra Serif"/>
          <w:sz w:val="28"/>
          <w:szCs w:val="28"/>
        </w:rPr>
        <w:br/>
      </w:r>
      <w:r w:rsidRPr="00615A3C">
        <w:rPr>
          <w:rFonts w:ascii="PT Astra Serif" w:hAnsi="PT Astra Serif"/>
          <w:sz w:val="28"/>
          <w:szCs w:val="28"/>
        </w:rPr>
        <w:t>с особым мнением, было указано на необходимость превентивного снижения мощности, вырабатываемой Ульяновской ВЭС, в случае работы обоих силовых трансформаторов на одну ВЛ-110 кВ (ОСК-1 и</w:t>
      </w:r>
      <w:r w:rsidR="00163372" w:rsidRPr="00615A3C">
        <w:rPr>
          <w:rFonts w:ascii="PT Astra Serif" w:hAnsi="PT Astra Serif"/>
          <w:sz w:val="28"/>
          <w:szCs w:val="28"/>
        </w:rPr>
        <w:t>ли ОСК-2) АО «Авиастар-ОПЭ», так как</w:t>
      </w:r>
      <w:r w:rsidRPr="00615A3C">
        <w:rPr>
          <w:rFonts w:ascii="PT Astra Serif" w:hAnsi="PT Astra Serif"/>
          <w:sz w:val="28"/>
          <w:szCs w:val="28"/>
        </w:rPr>
        <w:t xml:space="preserve"> пропускная способность указанных ВЛ-110 кВ не позволяет выдавать всю вырабатываемую мощность Ульяновской ВЭС после завершения строительства второй очереди по одной ВЛ-110 кВ.</w:t>
      </w:r>
    </w:p>
    <w:p w:rsidR="00966C7E" w:rsidRPr="00615A3C" w:rsidRDefault="005A5709" w:rsidP="00280459">
      <w:pPr>
        <w:suppressAutoHyphens/>
        <w:ind w:firstLine="709"/>
        <w:jc w:val="both"/>
        <w:rPr>
          <w:rFonts w:ascii="PT Astra Serif" w:hAnsi="PT Astra Serif"/>
          <w:sz w:val="28"/>
          <w:szCs w:val="28"/>
        </w:rPr>
      </w:pPr>
      <w:r w:rsidRPr="00615A3C">
        <w:rPr>
          <w:rFonts w:ascii="PT Astra Serif" w:hAnsi="PT Astra Serif"/>
          <w:sz w:val="28"/>
          <w:szCs w:val="28"/>
        </w:rPr>
        <w:t>Выполненные замеры показывают, что фактически вырабатываемая мощность Ульяновской ВЭС, приближаетс</w:t>
      </w:r>
      <w:r w:rsidR="00C0056C" w:rsidRPr="00615A3C">
        <w:rPr>
          <w:rFonts w:ascii="PT Astra Serif" w:hAnsi="PT Astra Serif"/>
          <w:sz w:val="28"/>
          <w:szCs w:val="28"/>
        </w:rPr>
        <w:t xml:space="preserve">я к своим номинальным значениям. </w:t>
      </w:r>
      <w:r w:rsidR="00966C7E" w:rsidRPr="00615A3C">
        <w:rPr>
          <w:rFonts w:ascii="PT Astra Serif" w:hAnsi="PT Astra Serif"/>
          <w:sz w:val="28"/>
          <w:szCs w:val="28"/>
        </w:rPr>
        <w:t>Результаты з</w:t>
      </w:r>
      <w:r w:rsidR="00EF41CE">
        <w:rPr>
          <w:rFonts w:ascii="PT Astra Serif" w:hAnsi="PT Astra Serif"/>
          <w:sz w:val="28"/>
          <w:szCs w:val="28"/>
        </w:rPr>
        <w:t>амеров вырабатываемой мощности</w:t>
      </w:r>
      <w:r w:rsidR="00C0056C" w:rsidRPr="00615A3C">
        <w:rPr>
          <w:rFonts w:ascii="PT Astra Serif" w:hAnsi="PT Astra Serif"/>
          <w:sz w:val="28"/>
          <w:szCs w:val="28"/>
        </w:rPr>
        <w:t xml:space="preserve"> У</w:t>
      </w:r>
      <w:r w:rsidR="00966C7E" w:rsidRPr="00615A3C">
        <w:rPr>
          <w:rFonts w:ascii="PT Astra Serif" w:hAnsi="PT Astra Serif"/>
          <w:sz w:val="28"/>
          <w:szCs w:val="28"/>
        </w:rPr>
        <w:t>льяновской ВЭС</w:t>
      </w:r>
      <w:r w:rsidR="00C0056C" w:rsidRPr="00615A3C">
        <w:rPr>
          <w:rFonts w:ascii="PT Astra Serif" w:hAnsi="PT Astra Serif"/>
          <w:sz w:val="28"/>
          <w:szCs w:val="28"/>
        </w:rPr>
        <w:t xml:space="preserve"> указаны </w:t>
      </w:r>
      <w:r w:rsidR="006853DC">
        <w:rPr>
          <w:rFonts w:ascii="PT Astra Serif" w:hAnsi="PT Astra Serif"/>
          <w:sz w:val="28"/>
          <w:szCs w:val="28"/>
        </w:rPr>
        <w:br/>
      </w:r>
      <w:r w:rsidR="00C0056C" w:rsidRPr="00615A3C">
        <w:rPr>
          <w:rFonts w:ascii="PT Astra Serif" w:hAnsi="PT Astra Serif"/>
          <w:sz w:val="28"/>
          <w:szCs w:val="28"/>
        </w:rPr>
        <w:t>в таблице 24.</w:t>
      </w:r>
    </w:p>
    <w:p w:rsidR="00C0056C" w:rsidRPr="00615A3C" w:rsidRDefault="00C0056C" w:rsidP="00280459">
      <w:pPr>
        <w:suppressAutoHyphens/>
        <w:ind w:firstLine="709"/>
        <w:jc w:val="both"/>
        <w:rPr>
          <w:rFonts w:ascii="PT Astra Serif" w:hAnsi="PT Astra Serif"/>
          <w:sz w:val="28"/>
          <w:szCs w:val="28"/>
        </w:rPr>
      </w:pPr>
    </w:p>
    <w:p w:rsidR="00C0056C" w:rsidRPr="00615A3C" w:rsidRDefault="00C0056C" w:rsidP="00280459">
      <w:pPr>
        <w:pStyle w:val="afb"/>
        <w:suppressAutoHyphens/>
        <w:spacing w:line="240" w:lineRule="auto"/>
        <w:ind w:left="-142" w:firstLine="851"/>
        <w:jc w:val="right"/>
        <w:rPr>
          <w:rFonts w:ascii="PT Astra Serif" w:hAnsi="PT Astra Serif"/>
          <w:sz w:val="28"/>
          <w:szCs w:val="28"/>
        </w:rPr>
      </w:pPr>
      <w:r w:rsidRPr="00615A3C">
        <w:rPr>
          <w:rFonts w:ascii="PT Astra Serif" w:hAnsi="PT Astra Serif"/>
          <w:sz w:val="28"/>
          <w:szCs w:val="28"/>
        </w:rPr>
        <w:t>Таблица 24</w:t>
      </w:r>
    </w:p>
    <w:p w:rsidR="00C0056C" w:rsidRPr="00615A3C" w:rsidRDefault="00C0056C" w:rsidP="00280459">
      <w:pPr>
        <w:pStyle w:val="afb"/>
        <w:suppressAutoHyphens/>
        <w:spacing w:line="240" w:lineRule="auto"/>
        <w:ind w:left="-142" w:firstLine="851"/>
        <w:jc w:val="right"/>
        <w:rPr>
          <w:rFonts w:ascii="PT Astra Serif" w:hAnsi="PT Astra Serif"/>
          <w:sz w:val="28"/>
          <w:szCs w:val="28"/>
        </w:rPr>
      </w:pPr>
    </w:p>
    <w:tbl>
      <w:tblPr>
        <w:tblStyle w:val="a3"/>
        <w:tblW w:w="9727" w:type="dxa"/>
        <w:tblInd w:w="108" w:type="dxa"/>
        <w:tblLook w:val="04A0"/>
      </w:tblPr>
      <w:tblGrid>
        <w:gridCol w:w="3544"/>
        <w:gridCol w:w="1582"/>
        <w:gridCol w:w="1574"/>
        <w:gridCol w:w="1566"/>
        <w:gridCol w:w="1461"/>
      </w:tblGrid>
      <w:tr w:rsidR="00615A3C" w:rsidRPr="00615A3C" w:rsidTr="005A5709">
        <w:tc>
          <w:tcPr>
            <w:tcW w:w="3544"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Параметр/Дата</w:t>
            </w:r>
          </w:p>
        </w:tc>
        <w:tc>
          <w:tcPr>
            <w:tcW w:w="1582"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06.03.2019</w:t>
            </w:r>
          </w:p>
        </w:tc>
        <w:tc>
          <w:tcPr>
            <w:tcW w:w="1574"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14.03.2019</w:t>
            </w:r>
          </w:p>
        </w:tc>
        <w:tc>
          <w:tcPr>
            <w:tcW w:w="1566"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25.03.2019</w:t>
            </w:r>
          </w:p>
        </w:tc>
        <w:tc>
          <w:tcPr>
            <w:tcW w:w="1461"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31.03.2019</w:t>
            </w:r>
          </w:p>
        </w:tc>
      </w:tr>
      <w:tr w:rsidR="00615A3C" w:rsidRPr="00615A3C" w:rsidTr="005A5709">
        <w:tc>
          <w:tcPr>
            <w:tcW w:w="3544"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both"/>
              <w:rPr>
                <w:rFonts w:ascii="PT Astra Serif" w:hAnsi="PT Astra Serif"/>
                <w:sz w:val="24"/>
                <w:szCs w:val="24"/>
              </w:rPr>
            </w:pPr>
            <w:r w:rsidRPr="00615A3C">
              <w:rPr>
                <w:rFonts w:ascii="PT Astra Serif" w:hAnsi="PT Astra Serif"/>
                <w:sz w:val="24"/>
                <w:szCs w:val="24"/>
              </w:rPr>
              <w:t>Максимальная мощность, Ввод1 110 ПС 110 кВ ВЭС (ВЛ-110 кВ ОСК-1), МВт</w:t>
            </w:r>
          </w:p>
        </w:tc>
        <w:tc>
          <w:tcPr>
            <w:tcW w:w="1582"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41,481</w:t>
            </w:r>
          </w:p>
        </w:tc>
        <w:tc>
          <w:tcPr>
            <w:tcW w:w="1574"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41,514</w:t>
            </w:r>
          </w:p>
        </w:tc>
        <w:tc>
          <w:tcPr>
            <w:tcW w:w="1566"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41,514</w:t>
            </w:r>
          </w:p>
        </w:tc>
        <w:tc>
          <w:tcPr>
            <w:tcW w:w="1461"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41,514</w:t>
            </w:r>
          </w:p>
        </w:tc>
      </w:tr>
      <w:tr w:rsidR="00615A3C" w:rsidRPr="00615A3C" w:rsidTr="005A5709">
        <w:tc>
          <w:tcPr>
            <w:tcW w:w="3544"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both"/>
              <w:rPr>
                <w:rFonts w:ascii="PT Astra Serif" w:hAnsi="PT Astra Serif"/>
                <w:sz w:val="24"/>
                <w:szCs w:val="24"/>
              </w:rPr>
            </w:pPr>
            <w:r w:rsidRPr="00615A3C">
              <w:rPr>
                <w:rFonts w:ascii="PT Astra Serif" w:hAnsi="PT Astra Serif"/>
                <w:sz w:val="24"/>
                <w:szCs w:val="24"/>
              </w:rPr>
              <w:t>Максимальная мощность, Ввод2 110 ПС 110 кВ ВЭС (ВЛ-110 кВ ОСК-2), МВт</w:t>
            </w:r>
          </w:p>
        </w:tc>
        <w:tc>
          <w:tcPr>
            <w:tcW w:w="1582"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41,481</w:t>
            </w:r>
          </w:p>
        </w:tc>
        <w:tc>
          <w:tcPr>
            <w:tcW w:w="1574"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41,184</w:t>
            </w:r>
          </w:p>
        </w:tc>
        <w:tc>
          <w:tcPr>
            <w:tcW w:w="1566"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41,547</w:t>
            </w:r>
          </w:p>
        </w:tc>
        <w:tc>
          <w:tcPr>
            <w:tcW w:w="1461"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41,547</w:t>
            </w:r>
          </w:p>
        </w:tc>
      </w:tr>
      <w:tr w:rsidR="00615A3C" w:rsidRPr="00615A3C" w:rsidTr="005A5709">
        <w:tc>
          <w:tcPr>
            <w:tcW w:w="3544"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both"/>
              <w:rPr>
                <w:rFonts w:ascii="PT Astra Serif" w:hAnsi="PT Astra Serif"/>
                <w:sz w:val="24"/>
                <w:szCs w:val="24"/>
              </w:rPr>
            </w:pPr>
            <w:r w:rsidRPr="00615A3C">
              <w:rPr>
                <w:rFonts w:ascii="PT Astra Serif" w:hAnsi="PT Astra Serif"/>
                <w:sz w:val="24"/>
                <w:szCs w:val="24"/>
              </w:rPr>
              <w:t>Суммарный ток по ВЛ-110 кВ ОСК-1, ОСК-2, А</w:t>
            </w:r>
          </w:p>
        </w:tc>
        <w:tc>
          <w:tcPr>
            <w:tcW w:w="1582"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440</w:t>
            </w:r>
          </w:p>
        </w:tc>
        <w:tc>
          <w:tcPr>
            <w:tcW w:w="1574"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440</w:t>
            </w:r>
          </w:p>
        </w:tc>
        <w:tc>
          <w:tcPr>
            <w:tcW w:w="1566"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440</w:t>
            </w:r>
          </w:p>
        </w:tc>
        <w:tc>
          <w:tcPr>
            <w:tcW w:w="1461"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440</w:t>
            </w:r>
          </w:p>
        </w:tc>
      </w:tr>
      <w:tr w:rsidR="005A5709" w:rsidRPr="00615A3C" w:rsidTr="005A5709">
        <w:tc>
          <w:tcPr>
            <w:tcW w:w="3544"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both"/>
              <w:rPr>
                <w:rFonts w:ascii="PT Astra Serif" w:hAnsi="PT Astra Serif"/>
                <w:sz w:val="24"/>
                <w:szCs w:val="24"/>
              </w:rPr>
            </w:pPr>
            <w:r w:rsidRPr="00615A3C">
              <w:rPr>
                <w:rFonts w:ascii="PT Astra Serif" w:hAnsi="PT Astra Serif"/>
                <w:sz w:val="24"/>
                <w:szCs w:val="24"/>
              </w:rPr>
              <w:t>Длительно-допустимый ток ВЛ-110 кВ ОСК-1, ОСК-2, А</w:t>
            </w:r>
          </w:p>
        </w:tc>
        <w:tc>
          <w:tcPr>
            <w:tcW w:w="1582"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330</w:t>
            </w:r>
          </w:p>
        </w:tc>
        <w:tc>
          <w:tcPr>
            <w:tcW w:w="1574"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330</w:t>
            </w:r>
          </w:p>
        </w:tc>
        <w:tc>
          <w:tcPr>
            <w:tcW w:w="1566"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330</w:t>
            </w:r>
          </w:p>
        </w:tc>
        <w:tc>
          <w:tcPr>
            <w:tcW w:w="1461" w:type="dxa"/>
            <w:tcBorders>
              <w:top w:val="single" w:sz="4" w:space="0" w:color="auto"/>
              <w:left w:val="single" w:sz="4" w:space="0" w:color="auto"/>
              <w:bottom w:val="single" w:sz="4" w:space="0" w:color="auto"/>
              <w:right w:val="single" w:sz="4" w:space="0" w:color="auto"/>
            </w:tcBorders>
            <w:hideMark/>
          </w:tcPr>
          <w:p w:rsidR="005A5709" w:rsidRPr="00615A3C" w:rsidRDefault="005A5709" w:rsidP="00280459">
            <w:pPr>
              <w:pStyle w:val="afb"/>
              <w:suppressAutoHyphens/>
              <w:spacing w:after="0" w:line="240" w:lineRule="auto"/>
              <w:ind w:left="0"/>
              <w:jc w:val="center"/>
              <w:rPr>
                <w:rFonts w:ascii="PT Astra Serif" w:hAnsi="PT Astra Serif"/>
                <w:sz w:val="24"/>
                <w:szCs w:val="24"/>
              </w:rPr>
            </w:pPr>
            <w:r w:rsidRPr="00615A3C">
              <w:rPr>
                <w:rFonts w:ascii="PT Astra Serif" w:hAnsi="PT Astra Serif"/>
                <w:sz w:val="24"/>
                <w:szCs w:val="24"/>
              </w:rPr>
              <w:t>330</w:t>
            </w:r>
          </w:p>
        </w:tc>
      </w:tr>
    </w:tbl>
    <w:p w:rsidR="005A5709" w:rsidRPr="00615A3C" w:rsidRDefault="005A5709" w:rsidP="00280459">
      <w:pPr>
        <w:suppressAutoHyphens/>
        <w:ind w:firstLine="709"/>
        <w:jc w:val="both"/>
        <w:rPr>
          <w:rFonts w:ascii="PT Astra Serif" w:hAnsi="PT Astra Serif"/>
          <w:sz w:val="28"/>
          <w:szCs w:val="28"/>
        </w:rPr>
      </w:pPr>
    </w:p>
    <w:p w:rsidR="005A5709" w:rsidRPr="00615A3C" w:rsidRDefault="005A5709" w:rsidP="00280459">
      <w:pPr>
        <w:suppressAutoHyphens/>
        <w:ind w:firstLine="709"/>
        <w:jc w:val="both"/>
        <w:rPr>
          <w:rFonts w:ascii="PT Astra Serif" w:hAnsi="PT Astra Serif"/>
          <w:sz w:val="28"/>
          <w:szCs w:val="28"/>
          <w:lang w:eastAsia="en-US"/>
        </w:rPr>
      </w:pPr>
      <w:r w:rsidRPr="00615A3C">
        <w:rPr>
          <w:rFonts w:ascii="PT Astra Serif" w:hAnsi="PT Astra Serif"/>
          <w:sz w:val="28"/>
          <w:szCs w:val="28"/>
        </w:rPr>
        <w:t>Таким образом, из выполненных замеров максимальной мощности видно, что для эффективного использования Ульяновской ВЭС, Ульяновской ВЭС-2 необходимо выполнить реконструкцию существующих ВЛ-110 кВ ОСК-1, ОСК-2, предусматривающую замену провода на провод большего сечения, позволяющего выдать полну</w:t>
      </w:r>
      <w:r w:rsidR="006853DC">
        <w:rPr>
          <w:rFonts w:ascii="PT Astra Serif" w:hAnsi="PT Astra Serif"/>
          <w:sz w:val="28"/>
          <w:szCs w:val="28"/>
        </w:rPr>
        <w:t>ю мощность ВЭС в любом режиме её</w:t>
      </w:r>
      <w:r w:rsidRPr="00615A3C">
        <w:rPr>
          <w:rFonts w:ascii="PT Astra Serif" w:hAnsi="PT Astra Serif"/>
          <w:sz w:val="28"/>
          <w:szCs w:val="28"/>
        </w:rPr>
        <w:t xml:space="preserve"> работы.</w:t>
      </w:r>
    </w:p>
    <w:p w:rsidR="005A5709" w:rsidRPr="00615A3C" w:rsidRDefault="005A5709" w:rsidP="00280459">
      <w:pPr>
        <w:suppressAutoHyphens/>
        <w:ind w:firstLine="709"/>
        <w:jc w:val="both"/>
        <w:rPr>
          <w:rFonts w:ascii="PT Astra Serif" w:hAnsi="PT Astra Serif"/>
          <w:sz w:val="28"/>
          <w:szCs w:val="28"/>
        </w:rPr>
      </w:pPr>
      <w:r w:rsidRPr="00615A3C">
        <w:rPr>
          <w:rFonts w:ascii="PT Astra Serif" w:hAnsi="PT Astra Serif"/>
          <w:sz w:val="28"/>
          <w:szCs w:val="28"/>
        </w:rPr>
        <w:t xml:space="preserve">Целью реализации проектов реконструкции ОРУ-110 кВ ГПП  110 кВ ОСК, ГПП 110 </w:t>
      </w:r>
      <w:r w:rsidR="006853DC">
        <w:rPr>
          <w:rFonts w:ascii="PT Astra Serif" w:hAnsi="PT Astra Serif"/>
          <w:sz w:val="28"/>
          <w:szCs w:val="28"/>
        </w:rPr>
        <w:t>кВ ГНС-2 является повышение надё</w:t>
      </w:r>
      <w:r w:rsidRPr="00615A3C">
        <w:rPr>
          <w:rFonts w:ascii="PT Astra Serif" w:hAnsi="PT Astra Serif"/>
          <w:sz w:val="28"/>
          <w:szCs w:val="28"/>
        </w:rPr>
        <w:t>жности работы электросетевого оборудования номинальным напряжением 110 и 10 кВ. Схема ОРУ-110 кВ с отделителем и короткозамыкателем не обеспечивает необходимое быстродей</w:t>
      </w:r>
      <w:r w:rsidR="006853DC">
        <w:rPr>
          <w:rFonts w:ascii="PT Astra Serif" w:hAnsi="PT Astra Serif"/>
          <w:sz w:val="28"/>
          <w:szCs w:val="28"/>
        </w:rPr>
        <w:t>ствие защиты, имеет меньшую надё</w:t>
      </w:r>
      <w:r w:rsidRPr="00615A3C">
        <w:rPr>
          <w:rFonts w:ascii="PT Astra Serif" w:hAnsi="PT Astra Serif"/>
          <w:sz w:val="28"/>
          <w:szCs w:val="28"/>
        </w:rPr>
        <w:t>жность и большую вероятность повреждения самой дорогостоящей единицы оборудования подстанции – силового трансформатора.</w:t>
      </w:r>
    </w:p>
    <w:p w:rsidR="005A5709" w:rsidRPr="00615A3C" w:rsidRDefault="005A5709" w:rsidP="00280459">
      <w:pPr>
        <w:suppressAutoHyphens/>
        <w:ind w:firstLine="709"/>
        <w:jc w:val="both"/>
        <w:rPr>
          <w:rFonts w:ascii="PT Astra Serif" w:hAnsi="PT Astra Serif"/>
          <w:sz w:val="28"/>
          <w:szCs w:val="28"/>
        </w:rPr>
      </w:pPr>
      <w:r w:rsidRPr="00615A3C">
        <w:rPr>
          <w:rFonts w:ascii="PT Astra Serif" w:hAnsi="PT Astra Serif"/>
          <w:sz w:val="28"/>
          <w:szCs w:val="28"/>
        </w:rPr>
        <w:t>Применение в схеме ОРУ-110 кВ подстанций быстродействующих элегазовых выключателей и микропроцессорных УРЗиА позволит:</w:t>
      </w:r>
    </w:p>
    <w:p w:rsidR="005A5709" w:rsidRPr="00615A3C" w:rsidRDefault="005A5709" w:rsidP="00280459">
      <w:pPr>
        <w:suppressAutoHyphens/>
        <w:ind w:firstLine="709"/>
        <w:jc w:val="both"/>
        <w:rPr>
          <w:rFonts w:ascii="PT Astra Serif" w:hAnsi="PT Astra Serif"/>
          <w:sz w:val="28"/>
          <w:szCs w:val="28"/>
        </w:rPr>
      </w:pPr>
      <w:r w:rsidRPr="00615A3C">
        <w:rPr>
          <w:rFonts w:ascii="PT Astra Serif" w:hAnsi="PT Astra Serif"/>
          <w:sz w:val="28"/>
          <w:szCs w:val="28"/>
        </w:rPr>
        <w:t>- выполнять быстрое отключение токов КЗ, что существенно повысит эксплуатационный ресурс основного оборудования ГПП;</w:t>
      </w:r>
    </w:p>
    <w:p w:rsidR="005A5709" w:rsidRPr="00615A3C" w:rsidRDefault="005A5709" w:rsidP="00280459">
      <w:pPr>
        <w:suppressAutoHyphens/>
        <w:ind w:firstLine="709"/>
        <w:jc w:val="both"/>
        <w:rPr>
          <w:rFonts w:ascii="PT Astra Serif" w:hAnsi="PT Astra Serif"/>
          <w:sz w:val="28"/>
          <w:szCs w:val="28"/>
        </w:rPr>
      </w:pPr>
      <w:r w:rsidRPr="00615A3C">
        <w:rPr>
          <w:rFonts w:ascii="PT Astra Serif" w:hAnsi="PT Astra Serif"/>
          <w:sz w:val="28"/>
          <w:szCs w:val="28"/>
        </w:rPr>
        <w:t>- сократить длительность импульсов перенапряжений, а также длительность провалов и пропаданий напряжения в распределительной сети 110 кВ при отключении коротких замыканий, что позволит значительно повысить качество электрической энергии, поставляемой потребителям;</w:t>
      </w:r>
    </w:p>
    <w:p w:rsidR="005A5709" w:rsidRPr="00615A3C" w:rsidRDefault="005A5709" w:rsidP="00280459">
      <w:pPr>
        <w:suppressAutoHyphens/>
        <w:ind w:firstLine="709"/>
        <w:jc w:val="both"/>
        <w:rPr>
          <w:rFonts w:ascii="PT Astra Serif" w:hAnsi="PT Astra Serif"/>
          <w:sz w:val="28"/>
          <w:szCs w:val="28"/>
        </w:rPr>
      </w:pPr>
      <w:r w:rsidRPr="00615A3C">
        <w:rPr>
          <w:rFonts w:ascii="PT Astra Serif" w:hAnsi="PT Astra Serif"/>
          <w:sz w:val="28"/>
          <w:szCs w:val="28"/>
        </w:rPr>
        <w:t>- в случае аварии, возникающей на ОРУ-110 кВ или в силовом трансформаторе, УРЗиА действует на отключение элегазового выключателя 110 кВ, а п</w:t>
      </w:r>
      <w:r w:rsidR="006853DC">
        <w:rPr>
          <w:rFonts w:ascii="PT Astra Serif" w:hAnsi="PT Astra Serif"/>
          <w:sz w:val="28"/>
          <w:szCs w:val="28"/>
        </w:rPr>
        <w:t>итающая ВЛ-110 кВ при этом остаё</w:t>
      </w:r>
      <w:r w:rsidRPr="00615A3C">
        <w:rPr>
          <w:rFonts w:ascii="PT Astra Serif" w:hAnsi="PT Astra Serif"/>
          <w:sz w:val="28"/>
          <w:szCs w:val="28"/>
        </w:rPr>
        <w:t xml:space="preserve">тся под напряжением, </w:t>
      </w:r>
      <w:r w:rsidR="006853DC">
        <w:rPr>
          <w:rFonts w:ascii="PT Astra Serif" w:hAnsi="PT Astra Serif"/>
          <w:sz w:val="28"/>
          <w:szCs w:val="28"/>
        </w:rPr>
        <w:br/>
        <w:t>не создаё</w:t>
      </w:r>
      <w:r w:rsidRPr="00615A3C">
        <w:rPr>
          <w:rFonts w:ascii="PT Astra Serif" w:hAnsi="PT Astra Serif"/>
          <w:sz w:val="28"/>
          <w:szCs w:val="28"/>
        </w:rPr>
        <w:t xml:space="preserve">тся искусственного короткого замыкания в электрической сети 110 кВ, а, значит, повышается эксплуатационный ресурс питающих ВЛ-110 кВ </w:t>
      </w:r>
      <w:r w:rsidR="006853DC">
        <w:rPr>
          <w:rFonts w:ascii="PT Astra Serif" w:hAnsi="PT Astra Serif"/>
          <w:sz w:val="28"/>
          <w:szCs w:val="28"/>
        </w:rPr>
        <w:br/>
      </w:r>
      <w:r w:rsidRPr="00615A3C">
        <w:rPr>
          <w:rFonts w:ascii="PT Astra Serif" w:hAnsi="PT Astra Serif"/>
          <w:sz w:val="28"/>
          <w:szCs w:val="28"/>
        </w:rPr>
        <w:t>и головных выключателей, установленных на Ульяновской ТЭЦ-2 и на ПС Ульяновской ВЭС.</w:t>
      </w:r>
    </w:p>
    <w:p w:rsidR="005A5709" w:rsidRPr="00615A3C" w:rsidRDefault="005A5709" w:rsidP="00280459">
      <w:pPr>
        <w:suppressAutoHyphens/>
        <w:ind w:firstLine="709"/>
        <w:jc w:val="both"/>
        <w:rPr>
          <w:rFonts w:ascii="PT Astra Serif" w:hAnsi="PT Astra Serif"/>
          <w:sz w:val="28"/>
          <w:szCs w:val="28"/>
        </w:rPr>
      </w:pPr>
      <w:r w:rsidRPr="00615A3C">
        <w:rPr>
          <w:rFonts w:ascii="PT Astra Serif" w:hAnsi="PT Astra Serif"/>
          <w:sz w:val="28"/>
          <w:szCs w:val="28"/>
        </w:rPr>
        <w:t xml:space="preserve">Решение о необходимости выполнения инвестиционных проектов АО «Авиастар-ОПЭ», связанных с обеспечением работы Ульяновского ветропарка, по реконструкции ВЛ-110 кВ ОСК-1, ОСК-2, ОРУ-110 кВ ГПП 110 кВ ОСК, ОРУ-110 кВ ГПП 110 кВ ГНС-2 было утверждено на совещании </w:t>
      </w:r>
      <w:r w:rsidR="006853DC">
        <w:rPr>
          <w:rFonts w:ascii="PT Astra Serif" w:hAnsi="PT Astra Serif"/>
          <w:sz w:val="28"/>
          <w:szCs w:val="28"/>
        </w:rPr>
        <w:br/>
      </w:r>
      <w:r w:rsidRPr="00615A3C">
        <w:rPr>
          <w:rFonts w:ascii="PT Astra Serif" w:hAnsi="PT Astra Serif"/>
          <w:sz w:val="28"/>
          <w:szCs w:val="28"/>
        </w:rPr>
        <w:t>в Правительстве Уль</w:t>
      </w:r>
      <w:r w:rsidR="00163372" w:rsidRPr="00615A3C">
        <w:rPr>
          <w:rFonts w:ascii="PT Astra Serif" w:hAnsi="PT Astra Serif"/>
          <w:sz w:val="28"/>
          <w:szCs w:val="28"/>
        </w:rPr>
        <w:t>яновской области в феврале 2018 года</w:t>
      </w:r>
      <w:r w:rsidRPr="00615A3C">
        <w:rPr>
          <w:rFonts w:ascii="PT Astra Serif" w:hAnsi="PT Astra Serif"/>
          <w:sz w:val="28"/>
          <w:szCs w:val="28"/>
        </w:rPr>
        <w:t xml:space="preserve"> (Протокол совещания Правительства Ульяновской области б/н от 09.02.2018).</w:t>
      </w:r>
    </w:p>
    <w:p w:rsidR="00895C98" w:rsidRPr="00615A3C" w:rsidRDefault="00895C98" w:rsidP="00280459">
      <w:pPr>
        <w:pStyle w:val="11"/>
        <w:suppressAutoHyphens/>
        <w:jc w:val="center"/>
        <w:rPr>
          <w:rFonts w:ascii="PT Astra Serif" w:hAnsi="PT Astra Serif"/>
          <w:szCs w:val="28"/>
        </w:rPr>
      </w:pPr>
    </w:p>
    <w:p w:rsidR="00F8042A" w:rsidRPr="00615A3C" w:rsidRDefault="00207F7E" w:rsidP="00904448">
      <w:pPr>
        <w:pStyle w:val="11"/>
        <w:suppressAutoHyphens/>
        <w:jc w:val="center"/>
        <w:rPr>
          <w:rFonts w:ascii="PT Astra Serif" w:hAnsi="PT Astra Serif"/>
          <w:szCs w:val="28"/>
        </w:rPr>
      </w:pPr>
      <w:r w:rsidRPr="00615A3C">
        <w:rPr>
          <w:rFonts w:ascii="PT Astra Serif" w:hAnsi="PT Astra Serif"/>
          <w:szCs w:val="28"/>
        </w:rPr>
        <w:t>4.</w:t>
      </w:r>
      <w:r w:rsidR="0008545E" w:rsidRPr="00615A3C">
        <w:rPr>
          <w:rFonts w:ascii="PT Astra Serif" w:hAnsi="PT Astra Serif"/>
          <w:szCs w:val="28"/>
        </w:rPr>
        <w:t>7</w:t>
      </w:r>
      <w:r w:rsidR="00F8042A" w:rsidRPr="00615A3C">
        <w:rPr>
          <w:rFonts w:ascii="PT Astra Serif" w:hAnsi="PT Astra Serif"/>
          <w:szCs w:val="28"/>
        </w:rPr>
        <w:t xml:space="preserve">. Планируемые ввод в эксплуатацию, демонтаж, </w:t>
      </w:r>
    </w:p>
    <w:p w:rsidR="00F8042A" w:rsidRPr="00615A3C" w:rsidRDefault="00F8042A" w:rsidP="00904448">
      <w:pPr>
        <w:pStyle w:val="11"/>
        <w:suppressAutoHyphens/>
        <w:jc w:val="center"/>
        <w:rPr>
          <w:rFonts w:ascii="PT Astra Serif" w:hAnsi="PT Astra Serif"/>
          <w:szCs w:val="28"/>
        </w:rPr>
      </w:pPr>
      <w:r w:rsidRPr="00615A3C">
        <w:rPr>
          <w:rFonts w:ascii="PT Astra Serif" w:hAnsi="PT Astra Serif"/>
          <w:szCs w:val="28"/>
        </w:rPr>
        <w:t>реконструкция (модернизация) электросетевых объектов</w:t>
      </w:r>
    </w:p>
    <w:p w:rsidR="00FE1A01" w:rsidRPr="00615A3C" w:rsidRDefault="00F8042A" w:rsidP="00FE1A01">
      <w:pPr>
        <w:pStyle w:val="11"/>
        <w:suppressAutoHyphens/>
        <w:jc w:val="center"/>
        <w:rPr>
          <w:rFonts w:ascii="PT Astra Serif" w:hAnsi="PT Astra Serif"/>
          <w:szCs w:val="28"/>
        </w:rPr>
      </w:pPr>
      <w:r w:rsidRPr="00615A3C">
        <w:rPr>
          <w:rFonts w:ascii="PT Astra Serif" w:hAnsi="PT Astra Serif"/>
          <w:szCs w:val="28"/>
        </w:rPr>
        <w:t>напряжением 220 кВ и выше до 202</w:t>
      </w:r>
      <w:r w:rsidR="00231123" w:rsidRPr="00615A3C">
        <w:rPr>
          <w:rFonts w:ascii="PT Astra Serif" w:hAnsi="PT Astra Serif"/>
          <w:szCs w:val="28"/>
        </w:rPr>
        <w:t>7</w:t>
      </w:r>
      <w:r w:rsidRPr="00615A3C">
        <w:rPr>
          <w:rFonts w:ascii="PT Astra Serif" w:hAnsi="PT Astra Serif"/>
          <w:szCs w:val="28"/>
        </w:rPr>
        <w:t xml:space="preserve"> года</w:t>
      </w:r>
    </w:p>
    <w:p w:rsidR="00FE1A01" w:rsidRPr="00615A3C" w:rsidRDefault="00FE1A01" w:rsidP="00FE1A01">
      <w:pPr>
        <w:pStyle w:val="11"/>
        <w:suppressAutoHyphens/>
        <w:jc w:val="center"/>
        <w:rPr>
          <w:rFonts w:ascii="PT Astra Serif" w:hAnsi="PT Astra Serif"/>
          <w:szCs w:val="26"/>
        </w:rPr>
      </w:pPr>
    </w:p>
    <w:p w:rsidR="00F0238C" w:rsidRPr="00615A3C" w:rsidRDefault="00F0238C" w:rsidP="00904448">
      <w:pPr>
        <w:suppressAutoHyphens/>
        <w:ind w:firstLine="709"/>
        <w:contextualSpacing/>
        <w:jc w:val="both"/>
        <w:rPr>
          <w:rFonts w:ascii="PT Astra Serif" w:hAnsi="PT Astra Serif"/>
          <w:sz w:val="28"/>
          <w:szCs w:val="28"/>
          <w:lang w:eastAsia="en-US"/>
        </w:rPr>
      </w:pPr>
      <w:r w:rsidRPr="00615A3C">
        <w:rPr>
          <w:rFonts w:ascii="PT Astra Serif" w:hAnsi="PT Astra Serif"/>
          <w:sz w:val="28"/>
          <w:szCs w:val="28"/>
          <w:lang w:eastAsia="en-US"/>
        </w:rPr>
        <w:t>В период 202</w:t>
      </w:r>
      <w:r w:rsidR="00231123" w:rsidRPr="00615A3C">
        <w:rPr>
          <w:rFonts w:ascii="PT Astra Serif" w:hAnsi="PT Astra Serif"/>
          <w:sz w:val="28"/>
          <w:szCs w:val="28"/>
          <w:lang w:eastAsia="en-US"/>
        </w:rPr>
        <w:t>3</w:t>
      </w:r>
      <w:r w:rsidRPr="00615A3C">
        <w:rPr>
          <w:rFonts w:ascii="PT Astra Serif" w:hAnsi="PT Astra Serif"/>
          <w:sz w:val="28"/>
          <w:szCs w:val="28"/>
          <w:lang w:eastAsia="en-US"/>
        </w:rPr>
        <w:t>-202</w:t>
      </w:r>
      <w:r w:rsidR="00231123" w:rsidRPr="00615A3C">
        <w:rPr>
          <w:rFonts w:ascii="PT Astra Serif" w:hAnsi="PT Astra Serif"/>
          <w:sz w:val="28"/>
          <w:szCs w:val="28"/>
          <w:lang w:eastAsia="en-US"/>
        </w:rPr>
        <w:t>7</w:t>
      </w:r>
      <w:r w:rsidRPr="00615A3C">
        <w:rPr>
          <w:rFonts w:ascii="PT Astra Serif" w:hAnsi="PT Astra Serif"/>
          <w:sz w:val="28"/>
          <w:szCs w:val="28"/>
          <w:lang w:eastAsia="en-US"/>
        </w:rPr>
        <w:t xml:space="preserve"> годов на территории Ульяновской области </w:t>
      </w:r>
      <w:r w:rsidRPr="00615A3C">
        <w:rPr>
          <w:rFonts w:ascii="PT Astra Serif" w:hAnsi="PT Astra Serif"/>
          <w:sz w:val="28"/>
          <w:szCs w:val="28"/>
          <w:lang w:eastAsia="en-US"/>
        </w:rPr>
        <w:br/>
        <w:t>не планируется ввод в эксплуатацию, демонтаж, реконструкция (модернизация) электросетевых объектов напряжением 220 кВ и выше.</w:t>
      </w:r>
    </w:p>
    <w:p w:rsidR="00F0238C" w:rsidRPr="00615A3C" w:rsidRDefault="00F0238C" w:rsidP="00904448">
      <w:pPr>
        <w:suppressAutoHyphens/>
        <w:ind w:firstLine="709"/>
        <w:contextualSpacing/>
        <w:jc w:val="both"/>
        <w:rPr>
          <w:rFonts w:ascii="PT Astra Serif" w:hAnsi="PT Astra Serif"/>
          <w:sz w:val="26"/>
          <w:szCs w:val="26"/>
        </w:rPr>
      </w:pPr>
    </w:p>
    <w:p w:rsidR="001911D4" w:rsidRPr="00615A3C" w:rsidRDefault="00207F7E" w:rsidP="00904448">
      <w:pPr>
        <w:tabs>
          <w:tab w:val="left" w:pos="709"/>
        </w:tabs>
        <w:suppressAutoHyphens/>
        <w:jc w:val="center"/>
        <w:rPr>
          <w:rFonts w:ascii="PT Astra Serif" w:hAnsi="PT Astra Serif"/>
          <w:sz w:val="28"/>
          <w:szCs w:val="28"/>
        </w:rPr>
      </w:pPr>
      <w:r w:rsidRPr="00615A3C">
        <w:rPr>
          <w:rFonts w:ascii="PT Astra Serif" w:hAnsi="PT Astra Serif"/>
          <w:sz w:val="28"/>
          <w:szCs w:val="28"/>
        </w:rPr>
        <w:t>4.</w:t>
      </w:r>
      <w:r w:rsidR="0008545E" w:rsidRPr="00615A3C">
        <w:rPr>
          <w:rFonts w:ascii="PT Astra Serif" w:hAnsi="PT Astra Serif"/>
          <w:sz w:val="28"/>
          <w:szCs w:val="28"/>
        </w:rPr>
        <w:t>8</w:t>
      </w:r>
      <w:r w:rsidR="00F8042A" w:rsidRPr="00615A3C">
        <w:rPr>
          <w:rFonts w:ascii="PT Astra Serif" w:hAnsi="PT Astra Serif"/>
          <w:sz w:val="28"/>
          <w:szCs w:val="28"/>
        </w:rPr>
        <w:t xml:space="preserve">. </w:t>
      </w:r>
      <w:r w:rsidR="00A47876" w:rsidRPr="00615A3C">
        <w:rPr>
          <w:rFonts w:ascii="PT Astra Serif" w:hAnsi="PT Astra Serif"/>
          <w:sz w:val="28"/>
          <w:szCs w:val="28"/>
        </w:rPr>
        <w:t xml:space="preserve">Сводный перечень реализуемых и перспективных проектов по развитию территориальных распределительных сетей классом напряжения 110 кВ, выполнение которых необходимо для обеспечения прогнозного спроса </w:t>
      </w:r>
      <w:r w:rsidR="00A47876" w:rsidRPr="00615A3C">
        <w:rPr>
          <w:rFonts w:ascii="PT Astra Serif" w:hAnsi="PT Astra Serif"/>
          <w:sz w:val="28"/>
          <w:szCs w:val="28"/>
        </w:rPr>
        <w:br/>
        <w:t xml:space="preserve">на электрическую энергию (мощность) на территории Ульяновской области, </w:t>
      </w:r>
      <w:r w:rsidR="00A47876" w:rsidRPr="00615A3C">
        <w:rPr>
          <w:rFonts w:ascii="PT Astra Serif" w:hAnsi="PT Astra Serif"/>
          <w:sz w:val="28"/>
          <w:szCs w:val="28"/>
        </w:rPr>
        <w:br/>
        <w:t>а также для обеспечения надёжного энергоснабжения и качества электрической энергии на территории Ульяновской области, которые соответствуют требованиям технических регламентов и иным обязательны</w:t>
      </w:r>
      <w:r w:rsidR="00231123" w:rsidRPr="00615A3C">
        <w:rPr>
          <w:rFonts w:ascii="PT Astra Serif" w:hAnsi="PT Astra Serif"/>
          <w:sz w:val="28"/>
          <w:szCs w:val="28"/>
        </w:rPr>
        <w:t xml:space="preserve">м требованиям </w:t>
      </w:r>
      <w:r w:rsidR="00231123" w:rsidRPr="00615A3C">
        <w:rPr>
          <w:rFonts w:ascii="PT Astra Serif" w:hAnsi="PT Astra Serif"/>
          <w:sz w:val="28"/>
          <w:szCs w:val="28"/>
        </w:rPr>
        <w:br/>
        <w:t>на период 2023</w:t>
      </w:r>
      <w:r w:rsidR="002B1AEF" w:rsidRPr="00615A3C">
        <w:rPr>
          <w:rFonts w:ascii="PT Astra Serif" w:hAnsi="PT Astra Serif"/>
          <w:sz w:val="28"/>
          <w:szCs w:val="28"/>
        </w:rPr>
        <w:t>-</w:t>
      </w:r>
      <w:r w:rsidR="00231123" w:rsidRPr="00615A3C">
        <w:rPr>
          <w:rFonts w:ascii="PT Astra Serif" w:hAnsi="PT Astra Serif"/>
          <w:sz w:val="28"/>
          <w:szCs w:val="28"/>
        </w:rPr>
        <w:t>2027</w:t>
      </w:r>
      <w:r w:rsidR="00A47876" w:rsidRPr="00615A3C">
        <w:rPr>
          <w:rFonts w:ascii="PT Astra Serif" w:hAnsi="PT Astra Serif"/>
          <w:sz w:val="28"/>
          <w:szCs w:val="28"/>
        </w:rPr>
        <w:t xml:space="preserve"> годов</w:t>
      </w:r>
    </w:p>
    <w:p w:rsidR="00725884" w:rsidRPr="00615A3C" w:rsidRDefault="00725884" w:rsidP="00904448">
      <w:pPr>
        <w:tabs>
          <w:tab w:val="left" w:pos="360"/>
        </w:tabs>
        <w:suppressAutoHyphens/>
        <w:ind w:firstLine="709"/>
        <w:jc w:val="both"/>
        <w:rPr>
          <w:rFonts w:ascii="PT Astra Serif" w:hAnsi="PT Astra Serif"/>
          <w:sz w:val="26"/>
          <w:szCs w:val="26"/>
        </w:rPr>
      </w:pPr>
    </w:p>
    <w:p w:rsidR="006D2362" w:rsidRPr="00615A3C" w:rsidRDefault="001D500F" w:rsidP="00904448">
      <w:pPr>
        <w:tabs>
          <w:tab w:val="left" w:pos="360"/>
        </w:tabs>
        <w:suppressAutoHyphens/>
        <w:ind w:firstLine="709"/>
        <w:jc w:val="both"/>
        <w:rPr>
          <w:rFonts w:ascii="PT Astra Serif" w:hAnsi="PT Astra Serif"/>
          <w:sz w:val="28"/>
          <w:szCs w:val="28"/>
        </w:rPr>
      </w:pPr>
      <w:r w:rsidRPr="00615A3C">
        <w:rPr>
          <w:rFonts w:ascii="PT Astra Serif" w:hAnsi="PT Astra Serif"/>
          <w:sz w:val="28"/>
          <w:szCs w:val="28"/>
        </w:rPr>
        <w:t xml:space="preserve">Сводный перечень реализуемых и перспективных мероприятий </w:t>
      </w:r>
      <w:r w:rsidRPr="00615A3C">
        <w:rPr>
          <w:rFonts w:ascii="PT Astra Serif" w:hAnsi="PT Astra Serif"/>
          <w:sz w:val="28"/>
          <w:szCs w:val="28"/>
        </w:rPr>
        <w:br/>
        <w:t>по строительству и реконструкции объектов электроэнергетики Ульяновской области на период 202</w:t>
      </w:r>
      <w:r w:rsidR="00231123" w:rsidRPr="00615A3C">
        <w:rPr>
          <w:rFonts w:ascii="PT Astra Serif" w:hAnsi="PT Astra Serif"/>
          <w:sz w:val="28"/>
          <w:szCs w:val="28"/>
        </w:rPr>
        <w:t>3</w:t>
      </w:r>
      <w:r w:rsidRPr="00615A3C">
        <w:rPr>
          <w:rFonts w:ascii="PT Astra Serif" w:hAnsi="PT Astra Serif"/>
          <w:sz w:val="28"/>
          <w:szCs w:val="28"/>
        </w:rPr>
        <w:t>-202</w:t>
      </w:r>
      <w:r w:rsidR="00231123" w:rsidRPr="00615A3C">
        <w:rPr>
          <w:rFonts w:ascii="PT Astra Serif" w:hAnsi="PT Astra Serif"/>
          <w:sz w:val="28"/>
          <w:szCs w:val="28"/>
        </w:rPr>
        <w:t>7</w:t>
      </w:r>
      <w:r w:rsidRPr="00615A3C">
        <w:rPr>
          <w:rFonts w:ascii="PT Astra Serif" w:hAnsi="PT Astra Serif"/>
          <w:sz w:val="28"/>
          <w:szCs w:val="28"/>
        </w:rPr>
        <w:t xml:space="preserve"> годов представлен в таблице 2</w:t>
      </w:r>
      <w:r w:rsidR="00C0056C" w:rsidRPr="00615A3C">
        <w:rPr>
          <w:rFonts w:ascii="PT Astra Serif" w:hAnsi="PT Astra Serif"/>
          <w:sz w:val="28"/>
          <w:szCs w:val="28"/>
        </w:rPr>
        <w:t>5</w:t>
      </w:r>
      <w:r w:rsidRPr="00615A3C">
        <w:rPr>
          <w:rFonts w:ascii="PT Astra Serif" w:hAnsi="PT Astra Serif"/>
          <w:sz w:val="28"/>
          <w:szCs w:val="28"/>
        </w:rPr>
        <w:t>.</w:t>
      </w:r>
    </w:p>
    <w:p w:rsidR="00FE1A01" w:rsidRPr="00615A3C" w:rsidRDefault="00FE1A01" w:rsidP="00904448">
      <w:pPr>
        <w:tabs>
          <w:tab w:val="left" w:pos="360"/>
        </w:tabs>
        <w:suppressAutoHyphens/>
        <w:ind w:firstLine="709"/>
        <w:jc w:val="both"/>
        <w:rPr>
          <w:rFonts w:ascii="PT Astra Serif" w:hAnsi="PT Astra Serif"/>
          <w:sz w:val="26"/>
          <w:szCs w:val="26"/>
        </w:rPr>
      </w:pPr>
    </w:p>
    <w:p w:rsidR="001911D4" w:rsidRPr="00615A3C" w:rsidRDefault="001911D4" w:rsidP="00904448">
      <w:pPr>
        <w:tabs>
          <w:tab w:val="left" w:pos="709"/>
        </w:tabs>
        <w:suppressAutoHyphens/>
        <w:jc w:val="right"/>
        <w:rPr>
          <w:rFonts w:ascii="PT Astra Serif" w:hAnsi="PT Astra Serif"/>
          <w:sz w:val="28"/>
          <w:szCs w:val="28"/>
        </w:rPr>
      </w:pPr>
      <w:r w:rsidRPr="00615A3C">
        <w:rPr>
          <w:rFonts w:ascii="PT Astra Serif" w:hAnsi="PT Astra Serif"/>
          <w:sz w:val="28"/>
          <w:szCs w:val="28"/>
        </w:rPr>
        <w:t>Таблица</w:t>
      </w:r>
      <w:r w:rsidR="00CE06A8" w:rsidRPr="00615A3C">
        <w:rPr>
          <w:rFonts w:ascii="PT Astra Serif" w:hAnsi="PT Astra Serif"/>
          <w:sz w:val="28"/>
          <w:szCs w:val="28"/>
        </w:rPr>
        <w:t xml:space="preserve"> 2</w:t>
      </w:r>
      <w:r w:rsidR="00C0056C" w:rsidRPr="00615A3C">
        <w:rPr>
          <w:rFonts w:ascii="PT Astra Serif" w:hAnsi="PT Astra Serif"/>
          <w:sz w:val="28"/>
          <w:szCs w:val="28"/>
        </w:rPr>
        <w:t>5</w:t>
      </w:r>
    </w:p>
    <w:p w:rsidR="00933654" w:rsidRPr="00615A3C" w:rsidRDefault="00933654" w:rsidP="00904448">
      <w:pPr>
        <w:tabs>
          <w:tab w:val="left" w:pos="709"/>
        </w:tabs>
        <w:suppressAutoHyphens/>
        <w:jc w:val="right"/>
        <w:rPr>
          <w:rFonts w:ascii="PT Astra Serif" w:hAnsi="PT Astra Serif"/>
          <w:sz w:val="28"/>
          <w:szCs w:val="28"/>
        </w:rPr>
      </w:pPr>
    </w:p>
    <w:tbl>
      <w:tblPr>
        <w:tblStyle w:val="a3"/>
        <w:tblW w:w="0" w:type="auto"/>
        <w:jc w:val="center"/>
        <w:tblBorders>
          <w:bottom w:val="none" w:sz="0" w:space="0" w:color="auto"/>
        </w:tblBorders>
        <w:tblLayout w:type="fixed"/>
        <w:tblLook w:val="04A0"/>
      </w:tblPr>
      <w:tblGrid>
        <w:gridCol w:w="517"/>
        <w:gridCol w:w="2001"/>
        <w:gridCol w:w="2268"/>
        <w:gridCol w:w="1843"/>
        <w:gridCol w:w="992"/>
        <w:gridCol w:w="1418"/>
        <w:gridCol w:w="815"/>
      </w:tblGrid>
      <w:tr w:rsidR="00933654" w:rsidRPr="00615A3C" w:rsidTr="00F560D2">
        <w:trPr>
          <w:jc w:val="center"/>
        </w:trPr>
        <w:tc>
          <w:tcPr>
            <w:tcW w:w="517" w:type="dxa"/>
            <w:vAlign w:val="center"/>
          </w:tcPr>
          <w:p w:rsidR="00933654" w:rsidRPr="00615A3C" w:rsidRDefault="00933654" w:rsidP="005A5709">
            <w:pPr>
              <w:tabs>
                <w:tab w:val="left" w:pos="709"/>
              </w:tabs>
              <w:suppressAutoHyphens/>
              <w:jc w:val="center"/>
              <w:rPr>
                <w:rFonts w:ascii="PT Astra Serif" w:hAnsi="PT Astra Serif"/>
              </w:rPr>
            </w:pPr>
            <w:r w:rsidRPr="00615A3C">
              <w:rPr>
                <w:rFonts w:ascii="PT Astra Serif" w:hAnsi="PT Astra Serif"/>
              </w:rPr>
              <w:t>№ п/п</w:t>
            </w:r>
          </w:p>
        </w:tc>
        <w:tc>
          <w:tcPr>
            <w:tcW w:w="2001" w:type="dxa"/>
            <w:vAlign w:val="center"/>
          </w:tcPr>
          <w:p w:rsidR="00933654" w:rsidRPr="00615A3C" w:rsidRDefault="00933654" w:rsidP="005A5709">
            <w:pPr>
              <w:jc w:val="center"/>
              <w:rPr>
                <w:rFonts w:ascii="PT Astra Serif" w:eastAsia="Calibri" w:hAnsi="PT Astra Serif"/>
              </w:rPr>
            </w:pPr>
            <w:r w:rsidRPr="00615A3C">
              <w:rPr>
                <w:rFonts w:ascii="PT Astra Serif" w:eastAsia="Calibri" w:hAnsi="PT Astra Serif"/>
              </w:rPr>
              <w:t>Наименование объекта</w:t>
            </w:r>
          </w:p>
        </w:tc>
        <w:tc>
          <w:tcPr>
            <w:tcW w:w="2268" w:type="dxa"/>
            <w:vAlign w:val="center"/>
          </w:tcPr>
          <w:p w:rsidR="00933654" w:rsidRPr="00615A3C" w:rsidRDefault="00933654" w:rsidP="005A5709">
            <w:pPr>
              <w:jc w:val="center"/>
              <w:rPr>
                <w:rFonts w:ascii="PT Astra Serif" w:eastAsia="Calibri" w:hAnsi="PT Astra Serif"/>
              </w:rPr>
            </w:pPr>
            <w:r w:rsidRPr="00615A3C">
              <w:rPr>
                <w:rFonts w:ascii="PT Astra Serif" w:eastAsia="Calibri" w:hAnsi="PT Astra Serif"/>
              </w:rPr>
              <w:t>Наименование</w:t>
            </w:r>
          </w:p>
          <w:p w:rsidR="00933654" w:rsidRPr="00615A3C" w:rsidRDefault="00933654" w:rsidP="005A5709">
            <w:pPr>
              <w:jc w:val="center"/>
              <w:rPr>
                <w:rFonts w:ascii="PT Astra Serif" w:eastAsia="Calibri" w:hAnsi="PT Astra Serif"/>
              </w:rPr>
            </w:pPr>
            <w:r w:rsidRPr="00615A3C">
              <w:rPr>
                <w:rFonts w:ascii="PT Astra Serif" w:eastAsia="Calibri" w:hAnsi="PT Astra Serif"/>
              </w:rPr>
              <w:t>мероприятия</w:t>
            </w:r>
          </w:p>
        </w:tc>
        <w:tc>
          <w:tcPr>
            <w:tcW w:w="1843" w:type="dxa"/>
            <w:vAlign w:val="center"/>
          </w:tcPr>
          <w:p w:rsidR="00933654" w:rsidRPr="00615A3C" w:rsidRDefault="00933654" w:rsidP="005A5709">
            <w:pPr>
              <w:tabs>
                <w:tab w:val="left" w:pos="709"/>
              </w:tabs>
              <w:suppressAutoHyphens/>
              <w:jc w:val="center"/>
              <w:rPr>
                <w:rFonts w:ascii="PT Astra Serif" w:hAnsi="PT Astra Serif"/>
              </w:rPr>
            </w:pPr>
            <w:r w:rsidRPr="00615A3C">
              <w:rPr>
                <w:rFonts w:ascii="PT Astra Serif" w:eastAsia="Calibri" w:hAnsi="PT Astra Serif"/>
              </w:rPr>
              <w:t>Наименование организации, ответственной за реализацию мероприятия</w:t>
            </w:r>
          </w:p>
        </w:tc>
        <w:tc>
          <w:tcPr>
            <w:tcW w:w="992" w:type="dxa"/>
            <w:vAlign w:val="center"/>
          </w:tcPr>
          <w:p w:rsidR="00933654" w:rsidRPr="00615A3C" w:rsidRDefault="00933654" w:rsidP="005A5709">
            <w:pPr>
              <w:jc w:val="center"/>
              <w:rPr>
                <w:rFonts w:ascii="PT Astra Serif" w:eastAsia="Calibri" w:hAnsi="PT Astra Serif"/>
              </w:rPr>
            </w:pPr>
            <w:r w:rsidRPr="00615A3C">
              <w:rPr>
                <w:rFonts w:ascii="PT Astra Serif" w:eastAsia="Calibri" w:hAnsi="PT Astra Serif"/>
              </w:rPr>
              <w:t>Параметры оборудования</w:t>
            </w:r>
          </w:p>
        </w:tc>
        <w:tc>
          <w:tcPr>
            <w:tcW w:w="1418" w:type="dxa"/>
            <w:vAlign w:val="center"/>
          </w:tcPr>
          <w:p w:rsidR="00933654" w:rsidRPr="00615A3C" w:rsidRDefault="00933654" w:rsidP="005A5709">
            <w:pPr>
              <w:jc w:val="center"/>
              <w:rPr>
                <w:rFonts w:ascii="PT Astra Serif" w:eastAsia="Calibri" w:hAnsi="PT Astra Serif"/>
              </w:rPr>
            </w:pPr>
            <w:r w:rsidRPr="00615A3C">
              <w:rPr>
                <w:rFonts w:ascii="PT Astra Serif" w:eastAsia="Calibri" w:hAnsi="PT Astra Serif"/>
              </w:rPr>
              <w:t>Краткое</w:t>
            </w:r>
          </w:p>
          <w:p w:rsidR="00933654" w:rsidRPr="00615A3C" w:rsidRDefault="00933654" w:rsidP="005A5709">
            <w:pPr>
              <w:jc w:val="center"/>
              <w:rPr>
                <w:rFonts w:ascii="PT Astra Serif" w:eastAsia="Calibri" w:hAnsi="PT Astra Serif"/>
              </w:rPr>
            </w:pPr>
            <w:r w:rsidRPr="00615A3C">
              <w:rPr>
                <w:rFonts w:ascii="PT Astra Serif" w:eastAsia="Calibri" w:hAnsi="PT Astra Serif"/>
              </w:rPr>
              <w:t>обоснование необходимости строительства</w:t>
            </w:r>
          </w:p>
        </w:tc>
        <w:tc>
          <w:tcPr>
            <w:tcW w:w="815" w:type="dxa"/>
            <w:vAlign w:val="center"/>
          </w:tcPr>
          <w:p w:rsidR="00933654" w:rsidRPr="00615A3C" w:rsidRDefault="00933654" w:rsidP="005A5709">
            <w:pPr>
              <w:jc w:val="center"/>
              <w:rPr>
                <w:rFonts w:ascii="PT Astra Serif" w:eastAsia="Calibri" w:hAnsi="PT Astra Serif"/>
              </w:rPr>
            </w:pPr>
            <w:r w:rsidRPr="00615A3C">
              <w:rPr>
                <w:rFonts w:ascii="PT Astra Serif" w:eastAsia="Calibri" w:hAnsi="PT Astra Serif"/>
              </w:rPr>
              <w:t>Срок реализации</w:t>
            </w:r>
          </w:p>
        </w:tc>
      </w:tr>
    </w:tbl>
    <w:p w:rsidR="000764FD" w:rsidRPr="00615A3C" w:rsidRDefault="000764FD" w:rsidP="00904448">
      <w:pPr>
        <w:tabs>
          <w:tab w:val="left" w:pos="709"/>
        </w:tabs>
        <w:suppressAutoHyphens/>
        <w:jc w:val="right"/>
        <w:rPr>
          <w:rFonts w:ascii="PT Astra Serif" w:hAnsi="PT Astra Serif"/>
          <w:sz w:val="2"/>
          <w:szCs w:val="2"/>
        </w:rPr>
      </w:pPr>
    </w:p>
    <w:tbl>
      <w:tblPr>
        <w:tblStyle w:val="a3"/>
        <w:tblW w:w="0" w:type="auto"/>
        <w:jc w:val="center"/>
        <w:tblLayout w:type="fixed"/>
        <w:tblLook w:val="04A0"/>
      </w:tblPr>
      <w:tblGrid>
        <w:gridCol w:w="517"/>
        <w:gridCol w:w="2001"/>
        <w:gridCol w:w="2268"/>
        <w:gridCol w:w="1843"/>
        <w:gridCol w:w="992"/>
        <w:gridCol w:w="1418"/>
        <w:gridCol w:w="815"/>
      </w:tblGrid>
      <w:tr w:rsidR="00615A3C" w:rsidRPr="00615A3C" w:rsidTr="00F560D2">
        <w:trPr>
          <w:tblHeader/>
          <w:jc w:val="center"/>
        </w:trPr>
        <w:tc>
          <w:tcPr>
            <w:tcW w:w="517" w:type="dxa"/>
            <w:vAlign w:val="center"/>
          </w:tcPr>
          <w:p w:rsidR="000764FD" w:rsidRPr="00615A3C" w:rsidRDefault="00933654" w:rsidP="000764FD">
            <w:pPr>
              <w:tabs>
                <w:tab w:val="left" w:pos="709"/>
              </w:tabs>
              <w:suppressAutoHyphens/>
              <w:jc w:val="center"/>
              <w:rPr>
                <w:rFonts w:ascii="PT Astra Serif" w:hAnsi="PT Astra Serif"/>
              </w:rPr>
            </w:pPr>
            <w:r w:rsidRPr="00615A3C">
              <w:rPr>
                <w:rFonts w:ascii="PT Astra Serif" w:hAnsi="PT Astra Serif"/>
              </w:rPr>
              <w:t>1</w:t>
            </w:r>
          </w:p>
        </w:tc>
        <w:tc>
          <w:tcPr>
            <w:tcW w:w="2001" w:type="dxa"/>
            <w:vAlign w:val="center"/>
          </w:tcPr>
          <w:p w:rsidR="000764FD" w:rsidRPr="00615A3C" w:rsidRDefault="00933654" w:rsidP="000764FD">
            <w:pPr>
              <w:jc w:val="center"/>
              <w:rPr>
                <w:rFonts w:ascii="PT Astra Serif" w:eastAsia="Calibri" w:hAnsi="PT Astra Serif"/>
              </w:rPr>
            </w:pPr>
            <w:r w:rsidRPr="00615A3C">
              <w:rPr>
                <w:rFonts w:ascii="PT Astra Serif" w:eastAsia="Calibri" w:hAnsi="PT Astra Serif"/>
              </w:rPr>
              <w:t>2</w:t>
            </w:r>
          </w:p>
        </w:tc>
        <w:tc>
          <w:tcPr>
            <w:tcW w:w="2268" w:type="dxa"/>
            <w:vAlign w:val="center"/>
          </w:tcPr>
          <w:p w:rsidR="000764FD" w:rsidRPr="00615A3C" w:rsidRDefault="00933654" w:rsidP="000764FD">
            <w:pPr>
              <w:jc w:val="center"/>
              <w:rPr>
                <w:rFonts w:ascii="PT Astra Serif" w:eastAsia="Calibri" w:hAnsi="PT Astra Serif"/>
              </w:rPr>
            </w:pPr>
            <w:r w:rsidRPr="00615A3C">
              <w:rPr>
                <w:rFonts w:ascii="PT Astra Serif" w:eastAsia="Calibri" w:hAnsi="PT Astra Serif"/>
              </w:rPr>
              <w:t>3</w:t>
            </w:r>
          </w:p>
        </w:tc>
        <w:tc>
          <w:tcPr>
            <w:tcW w:w="1843" w:type="dxa"/>
            <w:vAlign w:val="center"/>
          </w:tcPr>
          <w:p w:rsidR="000764FD" w:rsidRPr="00615A3C" w:rsidRDefault="00933654" w:rsidP="000764FD">
            <w:pPr>
              <w:tabs>
                <w:tab w:val="left" w:pos="709"/>
              </w:tabs>
              <w:suppressAutoHyphens/>
              <w:jc w:val="center"/>
              <w:rPr>
                <w:rFonts w:ascii="PT Astra Serif" w:hAnsi="PT Astra Serif"/>
              </w:rPr>
            </w:pPr>
            <w:r w:rsidRPr="00615A3C">
              <w:rPr>
                <w:rFonts w:ascii="PT Astra Serif" w:hAnsi="PT Astra Serif"/>
              </w:rPr>
              <w:t>4</w:t>
            </w:r>
          </w:p>
        </w:tc>
        <w:tc>
          <w:tcPr>
            <w:tcW w:w="992" w:type="dxa"/>
            <w:vAlign w:val="center"/>
          </w:tcPr>
          <w:p w:rsidR="000764FD" w:rsidRPr="00615A3C" w:rsidRDefault="00933654" w:rsidP="000764FD">
            <w:pPr>
              <w:jc w:val="center"/>
              <w:rPr>
                <w:rFonts w:ascii="PT Astra Serif" w:eastAsia="Calibri" w:hAnsi="PT Astra Serif"/>
              </w:rPr>
            </w:pPr>
            <w:r w:rsidRPr="00615A3C">
              <w:rPr>
                <w:rFonts w:ascii="PT Astra Serif" w:eastAsia="Calibri" w:hAnsi="PT Astra Serif"/>
              </w:rPr>
              <w:t>5</w:t>
            </w:r>
          </w:p>
        </w:tc>
        <w:tc>
          <w:tcPr>
            <w:tcW w:w="1418" w:type="dxa"/>
            <w:vAlign w:val="center"/>
          </w:tcPr>
          <w:p w:rsidR="000764FD" w:rsidRPr="00615A3C" w:rsidRDefault="00933654" w:rsidP="000764FD">
            <w:pPr>
              <w:jc w:val="center"/>
              <w:rPr>
                <w:rFonts w:ascii="PT Astra Serif" w:eastAsia="Calibri" w:hAnsi="PT Astra Serif"/>
              </w:rPr>
            </w:pPr>
            <w:r w:rsidRPr="00615A3C">
              <w:rPr>
                <w:rFonts w:ascii="PT Astra Serif" w:eastAsia="Calibri" w:hAnsi="PT Astra Serif"/>
              </w:rPr>
              <w:t>6</w:t>
            </w:r>
          </w:p>
        </w:tc>
        <w:tc>
          <w:tcPr>
            <w:tcW w:w="815" w:type="dxa"/>
            <w:vAlign w:val="center"/>
          </w:tcPr>
          <w:p w:rsidR="000764FD" w:rsidRPr="00615A3C" w:rsidRDefault="00933654" w:rsidP="000764FD">
            <w:pPr>
              <w:jc w:val="center"/>
              <w:rPr>
                <w:rFonts w:ascii="PT Astra Serif" w:eastAsia="Calibri" w:hAnsi="PT Astra Serif"/>
              </w:rPr>
            </w:pPr>
            <w:r w:rsidRPr="00615A3C">
              <w:rPr>
                <w:rFonts w:ascii="PT Astra Serif" w:eastAsia="Calibri" w:hAnsi="PT Astra Serif"/>
              </w:rPr>
              <w:t>7</w:t>
            </w:r>
          </w:p>
        </w:tc>
      </w:tr>
      <w:tr w:rsidR="00615A3C" w:rsidRPr="00615A3C" w:rsidTr="00F560D2">
        <w:trPr>
          <w:jc w:val="center"/>
        </w:trPr>
        <w:tc>
          <w:tcPr>
            <w:tcW w:w="517"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1.</w:t>
            </w:r>
          </w:p>
        </w:tc>
        <w:tc>
          <w:tcPr>
            <w:tcW w:w="2001"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eastAsia="Calibri" w:hAnsi="PT Astra Serif"/>
              </w:rPr>
              <w:t>ПС 110 кВ ООО «Бриджстоун ТайерМануфэкчуринг СНГ»</w:t>
            </w:r>
          </w:p>
        </w:tc>
        <w:tc>
          <w:tcPr>
            <w:tcW w:w="2268"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eastAsia="Calibri" w:hAnsi="PT Astra Serif"/>
              </w:rPr>
              <w:t>Строительство ПС 110 кВ ООО «Бриджстоун ТайерМануфэкчуринг СНГ»</w:t>
            </w:r>
          </w:p>
        </w:tc>
        <w:tc>
          <w:tcPr>
            <w:tcW w:w="1843"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eastAsia="Calibri" w:hAnsi="PT Astra Serif"/>
              </w:rPr>
              <w:t>ООО «Бриджстоун ТайерМануфэкчуринг СНГ»</w:t>
            </w:r>
          </w:p>
        </w:tc>
        <w:tc>
          <w:tcPr>
            <w:tcW w:w="992"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eastAsia="Calibri" w:hAnsi="PT Astra Serif"/>
              </w:rPr>
              <w:t>2х40 МВА</w:t>
            </w:r>
          </w:p>
        </w:tc>
        <w:tc>
          <w:tcPr>
            <w:tcW w:w="1418"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Технологическое присоединение</w:t>
            </w:r>
          </w:p>
        </w:tc>
        <w:tc>
          <w:tcPr>
            <w:tcW w:w="815"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2022</w:t>
            </w:r>
          </w:p>
        </w:tc>
      </w:tr>
      <w:tr w:rsidR="00615A3C" w:rsidRPr="00615A3C" w:rsidTr="00F560D2">
        <w:trPr>
          <w:jc w:val="center"/>
        </w:trPr>
        <w:tc>
          <w:tcPr>
            <w:tcW w:w="517"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2.</w:t>
            </w:r>
          </w:p>
        </w:tc>
        <w:tc>
          <w:tcPr>
            <w:tcW w:w="2001" w:type="dxa"/>
          </w:tcPr>
          <w:p w:rsidR="000764FD" w:rsidRPr="00615A3C" w:rsidRDefault="000764FD" w:rsidP="00933654">
            <w:pPr>
              <w:spacing w:line="256" w:lineRule="auto"/>
              <w:jc w:val="center"/>
              <w:rPr>
                <w:rFonts w:ascii="PT Astra Serif" w:eastAsia="Calibri" w:hAnsi="PT Astra Serif"/>
                <w:lang w:eastAsia="en-US"/>
              </w:rPr>
            </w:pPr>
            <w:r w:rsidRPr="00615A3C">
              <w:rPr>
                <w:rFonts w:ascii="PT Astra Serif" w:eastAsia="Calibri" w:hAnsi="PT Astra Serif"/>
                <w:lang w:eastAsia="en-US"/>
              </w:rPr>
              <w:t xml:space="preserve">Отпайка от </w:t>
            </w:r>
            <w:r w:rsidRPr="00615A3C">
              <w:rPr>
                <w:rFonts w:ascii="PT Astra Serif" w:eastAsia="Calibri" w:hAnsi="PT Astra Serif"/>
                <w:lang w:eastAsia="en-US"/>
              </w:rPr>
              <w:br/>
              <w:t xml:space="preserve">ВЛ 110 кВ ВЗ-1 </w:t>
            </w:r>
            <w:r w:rsidRPr="00615A3C">
              <w:rPr>
                <w:rFonts w:ascii="PT Astra Serif" w:eastAsia="Calibri" w:hAnsi="PT Astra Serif"/>
                <w:lang w:eastAsia="en-US"/>
              </w:rPr>
              <w:br/>
              <w:t>до ПС 110 кВ ООО «Бриджстоун ТайерМануфэкчуринг СНГ»</w:t>
            </w:r>
          </w:p>
        </w:tc>
        <w:tc>
          <w:tcPr>
            <w:tcW w:w="2268" w:type="dxa"/>
          </w:tcPr>
          <w:p w:rsidR="000764FD" w:rsidRPr="00615A3C" w:rsidRDefault="000764FD" w:rsidP="00933654">
            <w:pPr>
              <w:spacing w:line="256" w:lineRule="auto"/>
              <w:jc w:val="center"/>
              <w:rPr>
                <w:rFonts w:ascii="PT Astra Serif" w:eastAsia="Calibri" w:hAnsi="PT Astra Serif"/>
                <w:lang w:eastAsia="en-US"/>
              </w:rPr>
            </w:pPr>
            <w:r w:rsidRPr="00615A3C">
              <w:rPr>
                <w:rFonts w:ascii="PT Astra Serif" w:eastAsia="Calibri" w:hAnsi="PT Astra Serif"/>
                <w:lang w:eastAsia="en-US"/>
              </w:rPr>
              <w:t xml:space="preserve">Строительство отпайки от </w:t>
            </w:r>
            <w:r w:rsidRPr="00615A3C">
              <w:rPr>
                <w:rFonts w:ascii="PT Astra Serif" w:eastAsia="Calibri" w:hAnsi="PT Astra Serif"/>
                <w:lang w:eastAsia="en-US"/>
              </w:rPr>
              <w:br/>
              <w:t xml:space="preserve">ВЛ 110 кВ ВЗ-1 </w:t>
            </w:r>
            <w:r w:rsidRPr="00615A3C">
              <w:rPr>
                <w:rFonts w:ascii="PT Astra Serif" w:eastAsia="Calibri" w:hAnsi="PT Astra Serif"/>
                <w:lang w:eastAsia="en-US"/>
              </w:rPr>
              <w:br/>
              <w:t>до ПС 110 кВ ООО «Бриджстоун ТайерМануфэкчуринг СНГ»</w:t>
            </w:r>
          </w:p>
        </w:tc>
        <w:tc>
          <w:tcPr>
            <w:tcW w:w="1843"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АО «Авиастар-ОПЭ»</w:t>
            </w:r>
          </w:p>
        </w:tc>
        <w:tc>
          <w:tcPr>
            <w:tcW w:w="992"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3,4 км</w:t>
            </w:r>
          </w:p>
        </w:tc>
        <w:tc>
          <w:tcPr>
            <w:tcW w:w="1418"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Технологическое присоединение</w:t>
            </w:r>
          </w:p>
        </w:tc>
        <w:tc>
          <w:tcPr>
            <w:tcW w:w="815"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2022</w:t>
            </w:r>
          </w:p>
        </w:tc>
      </w:tr>
      <w:tr w:rsidR="00615A3C" w:rsidRPr="00615A3C" w:rsidTr="00F560D2">
        <w:trPr>
          <w:jc w:val="center"/>
        </w:trPr>
        <w:tc>
          <w:tcPr>
            <w:tcW w:w="517"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3.</w:t>
            </w:r>
          </w:p>
        </w:tc>
        <w:tc>
          <w:tcPr>
            <w:tcW w:w="2001" w:type="dxa"/>
          </w:tcPr>
          <w:p w:rsidR="000764FD" w:rsidRPr="00615A3C" w:rsidRDefault="000764FD" w:rsidP="00933654">
            <w:pPr>
              <w:spacing w:line="256" w:lineRule="auto"/>
              <w:jc w:val="center"/>
              <w:rPr>
                <w:rFonts w:ascii="PT Astra Serif" w:eastAsia="Calibri" w:hAnsi="PT Astra Serif"/>
                <w:lang w:eastAsia="en-US"/>
              </w:rPr>
            </w:pPr>
            <w:r w:rsidRPr="00615A3C">
              <w:rPr>
                <w:rFonts w:ascii="PT Astra Serif" w:eastAsia="Calibri" w:hAnsi="PT Astra Serif"/>
                <w:lang w:eastAsia="en-US"/>
              </w:rPr>
              <w:t xml:space="preserve">Отпайка от </w:t>
            </w:r>
            <w:r w:rsidRPr="00615A3C">
              <w:rPr>
                <w:rFonts w:ascii="PT Astra Serif" w:eastAsia="Calibri" w:hAnsi="PT Astra Serif"/>
                <w:lang w:eastAsia="en-US"/>
              </w:rPr>
              <w:br/>
              <w:t xml:space="preserve">ВЛ 110 кВ ВЗ-2 </w:t>
            </w:r>
            <w:r w:rsidRPr="00615A3C">
              <w:rPr>
                <w:rFonts w:ascii="PT Astra Serif" w:eastAsia="Calibri" w:hAnsi="PT Astra Serif"/>
                <w:lang w:eastAsia="en-US"/>
              </w:rPr>
              <w:br/>
              <w:t>до ПС 110 кВ ООО «Бриджстоун ТайерМануфэкчуринг СНГ»</w:t>
            </w:r>
          </w:p>
        </w:tc>
        <w:tc>
          <w:tcPr>
            <w:tcW w:w="2268" w:type="dxa"/>
          </w:tcPr>
          <w:p w:rsidR="000764FD" w:rsidRPr="00615A3C" w:rsidRDefault="000764FD" w:rsidP="00933654">
            <w:pPr>
              <w:spacing w:line="256" w:lineRule="auto"/>
              <w:jc w:val="center"/>
              <w:rPr>
                <w:rFonts w:ascii="PT Astra Serif" w:eastAsia="Calibri" w:hAnsi="PT Astra Serif"/>
                <w:lang w:eastAsia="en-US"/>
              </w:rPr>
            </w:pPr>
            <w:r w:rsidRPr="00615A3C">
              <w:rPr>
                <w:rFonts w:ascii="PT Astra Serif" w:eastAsia="Calibri" w:hAnsi="PT Astra Serif"/>
                <w:lang w:eastAsia="en-US"/>
              </w:rPr>
              <w:t xml:space="preserve">Строительство отпайки от </w:t>
            </w:r>
            <w:r w:rsidRPr="00615A3C">
              <w:rPr>
                <w:rFonts w:ascii="PT Astra Serif" w:eastAsia="Calibri" w:hAnsi="PT Astra Serif"/>
                <w:lang w:eastAsia="en-US"/>
              </w:rPr>
              <w:br/>
              <w:t xml:space="preserve">ВЛ 110 кВ ВЗ-2 до </w:t>
            </w:r>
            <w:r w:rsidRPr="00615A3C">
              <w:rPr>
                <w:rFonts w:ascii="PT Astra Serif" w:eastAsia="Calibri" w:hAnsi="PT Astra Serif"/>
                <w:lang w:eastAsia="en-US"/>
              </w:rPr>
              <w:br/>
              <w:t>ПС 110 кВ ООО «Бриджстоун ТайерМануфэкчуринг СНГ»</w:t>
            </w:r>
          </w:p>
        </w:tc>
        <w:tc>
          <w:tcPr>
            <w:tcW w:w="1843"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АО «Авиастар-ОПЭ»</w:t>
            </w:r>
          </w:p>
        </w:tc>
        <w:tc>
          <w:tcPr>
            <w:tcW w:w="992"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4,3 км</w:t>
            </w:r>
          </w:p>
        </w:tc>
        <w:tc>
          <w:tcPr>
            <w:tcW w:w="1418"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Технологическое присоединение</w:t>
            </w:r>
          </w:p>
        </w:tc>
        <w:tc>
          <w:tcPr>
            <w:tcW w:w="815"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2022</w:t>
            </w:r>
          </w:p>
        </w:tc>
      </w:tr>
      <w:tr w:rsidR="00615A3C" w:rsidRPr="00615A3C" w:rsidTr="00F560D2">
        <w:trPr>
          <w:jc w:val="center"/>
        </w:trPr>
        <w:tc>
          <w:tcPr>
            <w:tcW w:w="517"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4.</w:t>
            </w:r>
          </w:p>
        </w:tc>
        <w:tc>
          <w:tcPr>
            <w:tcW w:w="2001" w:type="dxa"/>
          </w:tcPr>
          <w:p w:rsidR="000764FD" w:rsidRPr="00615A3C" w:rsidRDefault="000764FD" w:rsidP="00933654">
            <w:pPr>
              <w:spacing w:line="256" w:lineRule="auto"/>
              <w:jc w:val="center"/>
              <w:rPr>
                <w:rFonts w:ascii="PT Astra Serif" w:eastAsia="Calibri" w:hAnsi="PT Astra Serif"/>
                <w:lang w:eastAsia="en-US"/>
              </w:rPr>
            </w:pPr>
            <w:r w:rsidRPr="00615A3C">
              <w:rPr>
                <w:rFonts w:ascii="PT Astra Serif" w:eastAsia="Calibri" w:hAnsi="PT Astra Serif"/>
                <w:lang w:eastAsia="en-US"/>
              </w:rPr>
              <w:t>ПС 110 кВ ООО «РУСОКСО»</w:t>
            </w:r>
          </w:p>
        </w:tc>
        <w:tc>
          <w:tcPr>
            <w:tcW w:w="2268" w:type="dxa"/>
          </w:tcPr>
          <w:p w:rsidR="000764FD" w:rsidRPr="00615A3C" w:rsidRDefault="000764FD" w:rsidP="00933654">
            <w:pPr>
              <w:spacing w:line="256" w:lineRule="auto"/>
              <w:jc w:val="center"/>
              <w:rPr>
                <w:rFonts w:ascii="PT Astra Serif" w:eastAsia="Calibri" w:hAnsi="PT Astra Serif"/>
                <w:lang w:eastAsia="en-US"/>
              </w:rPr>
            </w:pPr>
            <w:r w:rsidRPr="00615A3C">
              <w:rPr>
                <w:rFonts w:ascii="PT Astra Serif" w:eastAsia="Calibri" w:hAnsi="PT Astra Serif"/>
                <w:lang w:eastAsia="en-US"/>
              </w:rPr>
              <w:t>Строительство ПС 110 кВ ООО «РУСОКСО»</w:t>
            </w:r>
          </w:p>
        </w:tc>
        <w:tc>
          <w:tcPr>
            <w:tcW w:w="1843"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lang w:eastAsia="en-US"/>
              </w:rPr>
              <w:t>ООО «РУСОКСО»</w:t>
            </w:r>
          </w:p>
        </w:tc>
        <w:tc>
          <w:tcPr>
            <w:tcW w:w="992" w:type="dxa"/>
          </w:tcPr>
          <w:p w:rsidR="000764FD" w:rsidRPr="00615A3C" w:rsidRDefault="000764FD" w:rsidP="00933654">
            <w:pPr>
              <w:spacing w:line="256" w:lineRule="auto"/>
              <w:jc w:val="center"/>
              <w:rPr>
                <w:rFonts w:ascii="PT Astra Serif" w:eastAsia="Calibri" w:hAnsi="PT Astra Serif"/>
                <w:lang w:eastAsia="en-US"/>
              </w:rPr>
            </w:pPr>
            <w:r w:rsidRPr="00615A3C">
              <w:rPr>
                <w:rFonts w:ascii="PT Astra Serif" w:eastAsia="Calibri" w:hAnsi="PT Astra Serif"/>
                <w:lang w:eastAsia="en-US"/>
              </w:rPr>
              <w:t>2х16 МВА</w:t>
            </w:r>
          </w:p>
        </w:tc>
        <w:tc>
          <w:tcPr>
            <w:tcW w:w="1418"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Технологическое присоединение</w:t>
            </w:r>
          </w:p>
        </w:tc>
        <w:tc>
          <w:tcPr>
            <w:tcW w:w="815"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2023</w:t>
            </w:r>
          </w:p>
        </w:tc>
      </w:tr>
      <w:tr w:rsidR="00615A3C" w:rsidRPr="00615A3C" w:rsidTr="00F560D2">
        <w:trPr>
          <w:jc w:val="center"/>
        </w:trPr>
        <w:tc>
          <w:tcPr>
            <w:tcW w:w="517"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5.</w:t>
            </w:r>
          </w:p>
        </w:tc>
        <w:tc>
          <w:tcPr>
            <w:tcW w:w="2001" w:type="dxa"/>
          </w:tcPr>
          <w:p w:rsidR="000764FD" w:rsidRPr="00615A3C" w:rsidRDefault="000764FD" w:rsidP="00933654">
            <w:pPr>
              <w:spacing w:line="256" w:lineRule="auto"/>
              <w:jc w:val="center"/>
              <w:rPr>
                <w:rFonts w:ascii="PT Astra Serif" w:eastAsia="Calibri" w:hAnsi="PT Astra Serif"/>
                <w:lang w:eastAsia="en-US"/>
              </w:rPr>
            </w:pPr>
            <w:r w:rsidRPr="00615A3C">
              <w:rPr>
                <w:rFonts w:ascii="PT Astra Serif" w:eastAsia="Calibri" w:hAnsi="PT Astra Serif"/>
                <w:lang w:eastAsia="en-US"/>
              </w:rPr>
              <w:t xml:space="preserve">Отпайки от </w:t>
            </w:r>
            <w:r w:rsidRPr="00615A3C">
              <w:rPr>
                <w:rFonts w:ascii="PT Astra Serif" w:eastAsia="Calibri" w:hAnsi="PT Astra Serif"/>
                <w:lang w:eastAsia="en-US"/>
              </w:rPr>
              <w:br/>
              <w:t xml:space="preserve">ВЛ 110 кВ А-1 и </w:t>
            </w:r>
            <w:r w:rsidRPr="00615A3C">
              <w:rPr>
                <w:rFonts w:ascii="PT Astra Serif" w:eastAsia="Calibri" w:hAnsi="PT Astra Serif"/>
                <w:lang w:eastAsia="en-US"/>
              </w:rPr>
              <w:br/>
              <w:t xml:space="preserve">ВЛ 110 кВ А-2 до </w:t>
            </w:r>
            <w:r w:rsidRPr="00615A3C">
              <w:rPr>
                <w:rFonts w:ascii="PT Astra Serif" w:eastAsia="Calibri" w:hAnsi="PT Astra Serif"/>
                <w:lang w:eastAsia="en-US"/>
              </w:rPr>
              <w:br/>
              <w:t>ПС 110 кВ ООО «РУСОКСО»</w:t>
            </w:r>
          </w:p>
        </w:tc>
        <w:tc>
          <w:tcPr>
            <w:tcW w:w="2268" w:type="dxa"/>
          </w:tcPr>
          <w:p w:rsidR="000764FD" w:rsidRPr="00615A3C" w:rsidRDefault="000764FD" w:rsidP="00933654">
            <w:pPr>
              <w:spacing w:line="256" w:lineRule="auto"/>
              <w:jc w:val="center"/>
              <w:rPr>
                <w:rFonts w:ascii="PT Astra Serif" w:eastAsia="Calibri" w:hAnsi="PT Astra Serif"/>
                <w:lang w:eastAsia="en-US"/>
              </w:rPr>
            </w:pPr>
            <w:r w:rsidRPr="00615A3C">
              <w:rPr>
                <w:rFonts w:ascii="PT Astra Serif" w:eastAsia="Calibri" w:hAnsi="PT Astra Serif"/>
                <w:lang w:eastAsia="en-US"/>
              </w:rPr>
              <w:t xml:space="preserve">Строительство отпаек от </w:t>
            </w:r>
            <w:r w:rsidRPr="00615A3C">
              <w:rPr>
                <w:rFonts w:ascii="PT Astra Serif" w:eastAsia="Calibri" w:hAnsi="PT Astra Serif"/>
                <w:lang w:eastAsia="en-US"/>
              </w:rPr>
              <w:br/>
              <w:t xml:space="preserve">ВЛ 110 кВ А-1 </w:t>
            </w:r>
            <w:r w:rsidR="001C222C">
              <w:rPr>
                <w:rFonts w:ascii="PT Astra Serif" w:eastAsia="Calibri" w:hAnsi="PT Astra Serif"/>
                <w:lang w:eastAsia="en-US"/>
              </w:rPr>
              <w:br/>
              <w:t xml:space="preserve">и </w:t>
            </w:r>
            <w:r w:rsidRPr="00615A3C">
              <w:rPr>
                <w:rFonts w:ascii="PT Astra Serif" w:eastAsia="Calibri" w:hAnsi="PT Astra Serif"/>
                <w:lang w:eastAsia="en-US"/>
              </w:rPr>
              <w:t xml:space="preserve">ВЛ 110 кВ А-2 </w:t>
            </w:r>
            <w:r w:rsidR="001C222C">
              <w:rPr>
                <w:rFonts w:ascii="PT Astra Serif" w:eastAsia="Calibri" w:hAnsi="PT Astra Serif"/>
                <w:lang w:eastAsia="en-US"/>
              </w:rPr>
              <w:br/>
              <w:t xml:space="preserve">до </w:t>
            </w:r>
            <w:r w:rsidRPr="00615A3C">
              <w:rPr>
                <w:rFonts w:ascii="PT Astra Serif" w:eastAsia="Calibri" w:hAnsi="PT Astra Serif"/>
                <w:lang w:eastAsia="en-US"/>
              </w:rPr>
              <w:t>ПС 110 кВ ООО «РУСОКСО»</w:t>
            </w:r>
          </w:p>
        </w:tc>
        <w:tc>
          <w:tcPr>
            <w:tcW w:w="1843"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АО «Авиастар-ОПЭ»</w:t>
            </w:r>
          </w:p>
        </w:tc>
        <w:tc>
          <w:tcPr>
            <w:tcW w:w="992" w:type="dxa"/>
          </w:tcPr>
          <w:p w:rsidR="000764FD" w:rsidRPr="00615A3C" w:rsidRDefault="000764FD" w:rsidP="00933654">
            <w:pPr>
              <w:spacing w:line="256" w:lineRule="auto"/>
              <w:jc w:val="center"/>
              <w:rPr>
                <w:rFonts w:ascii="PT Astra Serif" w:eastAsia="Calibri" w:hAnsi="PT Astra Serif"/>
                <w:lang w:eastAsia="en-US"/>
              </w:rPr>
            </w:pPr>
            <w:r w:rsidRPr="00615A3C">
              <w:rPr>
                <w:rFonts w:ascii="PT Astra Serif" w:eastAsia="Calibri" w:hAnsi="PT Astra Serif"/>
                <w:lang w:eastAsia="en-US"/>
              </w:rPr>
              <w:t>2х0,75 км</w:t>
            </w:r>
          </w:p>
        </w:tc>
        <w:tc>
          <w:tcPr>
            <w:tcW w:w="1418"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Технологическое присоединение</w:t>
            </w:r>
          </w:p>
        </w:tc>
        <w:tc>
          <w:tcPr>
            <w:tcW w:w="815"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2023</w:t>
            </w:r>
          </w:p>
        </w:tc>
      </w:tr>
      <w:tr w:rsidR="00615A3C" w:rsidRPr="00615A3C" w:rsidTr="00F560D2">
        <w:trPr>
          <w:jc w:val="center"/>
        </w:trPr>
        <w:tc>
          <w:tcPr>
            <w:tcW w:w="517"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6.</w:t>
            </w:r>
          </w:p>
        </w:tc>
        <w:tc>
          <w:tcPr>
            <w:tcW w:w="2001" w:type="dxa"/>
          </w:tcPr>
          <w:p w:rsidR="000764FD" w:rsidRPr="00615A3C" w:rsidRDefault="000764FD" w:rsidP="00933654">
            <w:pPr>
              <w:spacing w:line="256" w:lineRule="auto"/>
              <w:jc w:val="center"/>
              <w:rPr>
                <w:rFonts w:ascii="PT Astra Serif" w:eastAsia="Calibri" w:hAnsi="PT Astra Serif"/>
                <w:lang w:eastAsia="en-US"/>
              </w:rPr>
            </w:pPr>
            <w:r w:rsidRPr="00615A3C">
              <w:rPr>
                <w:rFonts w:ascii="PT Astra Serif" w:eastAsia="Calibri" w:hAnsi="PT Astra Serif"/>
                <w:lang w:eastAsia="en-US"/>
              </w:rPr>
              <w:t>ГПП 110 кВ «Юбилейная»</w:t>
            </w:r>
          </w:p>
          <w:p w:rsidR="000764FD" w:rsidRPr="00615A3C" w:rsidRDefault="000764FD" w:rsidP="00933654">
            <w:pPr>
              <w:spacing w:line="256" w:lineRule="auto"/>
              <w:jc w:val="center"/>
              <w:rPr>
                <w:rFonts w:ascii="PT Astra Serif" w:eastAsia="Calibri" w:hAnsi="PT Astra Serif"/>
                <w:lang w:eastAsia="en-US"/>
              </w:rPr>
            </w:pPr>
            <w:r w:rsidRPr="00615A3C">
              <w:rPr>
                <w:rFonts w:ascii="PT Astra Serif" w:hAnsi="PT Astra Serif"/>
                <w:lang w:eastAsia="en-US"/>
              </w:rPr>
              <w:t>АО «Авиастар-ОПЭ»</w:t>
            </w:r>
          </w:p>
        </w:tc>
        <w:tc>
          <w:tcPr>
            <w:tcW w:w="2268" w:type="dxa"/>
          </w:tcPr>
          <w:p w:rsidR="000764FD" w:rsidRPr="00615A3C" w:rsidRDefault="000764FD" w:rsidP="00933654">
            <w:pPr>
              <w:spacing w:line="256" w:lineRule="auto"/>
              <w:jc w:val="center"/>
              <w:rPr>
                <w:rFonts w:ascii="PT Astra Serif" w:eastAsia="Calibri" w:hAnsi="PT Astra Serif"/>
                <w:lang w:eastAsia="en-US"/>
              </w:rPr>
            </w:pPr>
            <w:r w:rsidRPr="00615A3C">
              <w:rPr>
                <w:rFonts w:ascii="PT Astra Serif" w:eastAsia="Calibri" w:hAnsi="PT Astra Serif"/>
                <w:lang w:eastAsia="en-US"/>
              </w:rPr>
              <w:t xml:space="preserve">Реконструкция ГПП «Юбилейная» с заменой двух существующих силовых трансформаторов мощностью 16 МВА на силовые трансформаторы мощностью </w:t>
            </w:r>
            <w:r w:rsidR="001C222C">
              <w:rPr>
                <w:rFonts w:ascii="PT Astra Serif" w:eastAsia="Calibri" w:hAnsi="PT Astra Serif"/>
                <w:lang w:eastAsia="en-US"/>
              </w:rPr>
              <w:br/>
            </w:r>
            <w:r w:rsidRPr="00615A3C">
              <w:rPr>
                <w:rFonts w:ascii="PT Astra Serif" w:eastAsia="Calibri" w:hAnsi="PT Astra Serif"/>
                <w:lang w:eastAsia="en-US"/>
              </w:rPr>
              <w:t>40 МВА</w:t>
            </w:r>
          </w:p>
        </w:tc>
        <w:tc>
          <w:tcPr>
            <w:tcW w:w="1843"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АО «Авиастар-ОПЭ»</w:t>
            </w:r>
          </w:p>
        </w:tc>
        <w:tc>
          <w:tcPr>
            <w:tcW w:w="992" w:type="dxa"/>
          </w:tcPr>
          <w:p w:rsidR="000764FD" w:rsidRPr="00615A3C" w:rsidRDefault="000764FD" w:rsidP="00933654">
            <w:pPr>
              <w:spacing w:line="256" w:lineRule="auto"/>
              <w:jc w:val="center"/>
              <w:rPr>
                <w:rFonts w:ascii="PT Astra Serif" w:eastAsia="Calibri" w:hAnsi="PT Astra Serif"/>
                <w:lang w:eastAsia="en-US"/>
              </w:rPr>
            </w:pPr>
            <w:r w:rsidRPr="00615A3C">
              <w:rPr>
                <w:rFonts w:ascii="PT Astra Serif" w:eastAsia="Calibri" w:hAnsi="PT Astra Serif"/>
                <w:lang w:eastAsia="en-US"/>
              </w:rPr>
              <w:t>2х40 МВА</w:t>
            </w:r>
          </w:p>
        </w:tc>
        <w:tc>
          <w:tcPr>
            <w:tcW w:w="1418"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Технологическое присоединение</w:t>
            </w:r>
          </w:p>
        </w:tc>
        <w:tc>
          <w:tcPr>
            <w:tcW w:w="815"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2026</w:t>
            </w:r>
          </w:p>
        </w:tc>
      </w:tr>
      <w:tr w:rsidR="00615A3C" w:rsidRPr="00615A3C" w:rsidTr="00F560D2">
        <w:trPr>
          <w:jc w:val="center"/>
        </w:trPr>
        <w:tc>
          <w:tcPr>
            <w:tcW w:w="517"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7.</w:t>
            </w:r>
          </w:p>
        </w:tc>
        <w:tc>
          <w:tcPr>
            <w:tcW w:w="2001" w:type="dxa"/>
          </w:tcPr>
          <w:p w:rsidR="000764FD" w:rsidRPr="00615A3C" w:rsidRDefault="000764FD" w:rsidP="00933654">
            <w:pPr>
              <w:spacing w:line="256" w:lineRule="auto"/>
              <w:jc w:val="center"/>
              <w:rPr>
                <w:rFonts w:ascii="PT Astra Serif" w:eastAsia="Calibri" w:hAnsi="PT Astra Serif"/>
                <w:lang w:eastAsia="en-US"/>
              </w:rPr>
            </w:pPr>
            <w:r w:rsidRPr="00615A3C">
              <w:rPr>
                <w:rFonts w:ascii="PT Astra Serif" w:eastAsia="Calibri" w:hAnsi="PT Astra Serif"/>
                <w:lang w:eastAsia="en-US"/>
              </w:rPr>
              <w:t xml:space="preserve">Ульяновская ТЭЦ-2 ПАО </w:t>
            </w:r>
            <w:r w:rsidR="001C222C">
              <w:rPr>
                <w:rFonts w:ascii="PT Astra Serif" w:eastAsia="Calibri" w:hAnsi="PT Astra Serif"/>
                <w:lang w:eastAsia="en-US"/>
              </w:rPr>
              <w:br/>
            </w:r>
            <w:r w:rsidRPr="00615A3C">
              <w:rPr>
                <w:rFonts w:ascii="PT Astra Serif" w:eastAsia="Calibri" w:hAnsi="PT Astra Serif"/>
                <w:lang w:eastAsia="en-US"/>
              </w:rPr>
              <w:t>«Т Плюс»</w:t>
            </w:r>
          </w:p>
        </w:tc>
        <w:tc>
          <w:tcPr>
            <w:tcW w:w="2268" w:type="dxa"/>
          </w:tcPr>
          <w:p w:rsidR="000764FD" w:rsidRPr="00615A3C" w:rsidRDefault="000764FD" w:rsidP="00933654">
            <w:pPr>
              <w:spacing w:line="256" w:lineRule="auto"/>
              <w:jc w:val="center"/>
              <w:rPr>
                <w:rFonts w:ascii="PT Astra Serif" w:eastAsia="Calibri" w:hAnsi="PT Astra Serif"/>
                <w:lang w:eastAsia="en-US"/>
              </w:rPr>
            </w:pPr>
            <w:r w:rsidRPr="00615A3C">
              <w:rPr>
                <w:rFonts w:ascii="PT Astra Serif" w:eastAsia="Calibri" w:hAnsi="PT Astra Serif"/>
                <w:lang w:eastAsia="en-US"/>
              </w:rPr>
              <w:t>Модернизация Блока 2</w:t>
            </w:r>
          </w:p>
          <w:p w:rsidR="000764FD" w:rsidRPr="00615A3C" w:rsidRDefault="000764FD" w:rsidP="00933654">
            <w:pPr>
              <w:spacing w:line="256" w:lineRule="auto"/>
              <w:jc w:val="center"/>
              <w:rPr>
                <w:rFonts w:ascii="PT Astra Serif" w:eastAsia="Calibri" w:hAnsi="PT Astra Serif"/>
                <w:lang w:eastAsia="en-US"/>
              </w:rPr>
            </w:pPr>
            <w:r w:rsidRPr="00615A3C">
              <w:rPr>
                <w:rFonts w:ascii="PT Astra Serif" w:eastAsia="Calibri" w:hAnsi="PT Astra Serif"/>
                <w:lang w:eastAsia="en-US"/>
              </w:rPr>
              <w:t>Т-175/220-130</w:t>
            </w:r>
          </w:p>
        </w:tc>
        <w:tc>
          <w:tcPr>
            <w:tcW w:w="1843" w:type="dxa"/>
          </w:tcPr>
          <w:p w:rsidR="000764FD" w:rsidRPr="00615A3C" w:rsidRDefault="00933654" w:rsidP="00933654">
            <w:pPr>
              <w:tabs>
                <w:tab w:val="left" w:pos="709"/>
              </w:tabs>
              <w:suppressAutoHyphens/>
              <w:jc w:val="center"/>
              <w:rPr>
                <w:rFonts w:ascii="PT Astra Serif" w:hAnsi="PT Astra Serif"/>
              </w:rPr>
            </w:pPr>
            <w:r w:rsidRPr="00615A3C">
              <w:rPr>
                <w:rFonts w:ascii="PT Astra Serif" w:eastAsia="Calibri" w:hAnsi="PT Astra Serif"/>
                <w:lang w:eastAsia="en-US"/>
              </w:rPr>
              <w:t>ПАО «Т Плюс»</w:t>
            </w:r>
          </w:p>
        </w:tc>
        <w:tc>
          <w:tcPr>
            <w:tcW w:w="992" w:type="dxa"/>
          </w:tcPr>
          <w:p w:rsidR="000764FD" w:rsidRPr="00615A3C" w:rsidRDefault="000764FD" w:rsidP="00933654">
            <w:pPr>
              <w:tabs>
                <w:tab w:val="right" w:pos="9638"/>
              </w:tabs>
              <w:spacing w:line="256" w:lineRule="auto"/>
              <w:jc w:val="center"/>
              <w:rPr>
                <w:rFonts w:ascii="PT Astra Serif" w:hAnsi="PT Astra Serif"/>
                <w:lang w:eastAsia="en-US"/>
              </w:rPr>
            </w:pPr>
            <w:r w:rsidRPr="00615A3C">
              <w:rPr>
                <w:rFonts w:ascii="PT Astra Serif" w:hAnsi="PT Astra Serif"/>
                <w:lang w:eastAsia="en-US"/>
              </w:rPr>
              <w:t>Увеличение мощности на 10 </w:t>
            </w:r>
            <w:r w:rsidR="001C222C">
              <w:rPr>
                <w:rFonts w:ascii="PT Astra Serif" w:hAnsi="PT Astra Serif"/>
                <w:lang w:eastAsia="en-US"/>
              </w:rPr>
              <w:br/>
            </w:r>
            <w:r w:rsidRPr="00615A3C">
              <w:rPr>
                <w:rFonts w:ascii="PT Astra Serif" w:hAnsi="PT Astra Serif"/>
                <w:lang w:eastAsia="en-US"/>
              </w:rPr>
              <w:t>МВт до величины</w:t>
            </w:r>
          </w:p>
          <w:p w:rsidR="000764FD" w:rsidRPr="00615A3C" w:rsidRDefault="000764FD" w:rsidP="00933654">
            <w:pPr>
              <w:spacing w:line="256" w:lineRule="auto"/>
              <w:jc w:val="center"/>
              <w:rPr>
                <w:rFonts w:ascii="PT Astra Serif" w:eastAsia="Calibri" w:hAnsi="PT Astra Serif"/>
                <w:lang w:eastAsia="en-US"/>
              </w:rPr>
            </w:pPr>
            <w:r w:rsidRPr="00615A3C">
              <w:rPr>
                <w:rFonts w:ascii="PT Astra Serif" w:hAnsi="PT Astra Serif"/>
                <w:lang w:eastAsia="en-US"/>
              </w:rPr>
              <w:t>185 МВт</w:t>
            </w:r>
          </w:p>
        </w:tc>
        <w:tc>
          <w:tcPr>
            <w:tcW w:w="1418"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eastAsia="Calibri" w:hAnsi="PT Astra Serif"/>
              </w:rPr>
              <w:t>Результаты отбора мощности</w:t>
            </w:r>
          </w:p>
        </w:tc>
        <w:tc>
          <w:tcPr>
            <w:tcW w:w="815" w:type="dxa"/>
          </w:tcPr>
          <w:p w:rsidR="000764FD" w:rsidRPr="00615A3C" w:rsidRDefault="000764FD" w:rsidP="00933654">
            <w:pPr>
              <w:tabs>
                <w:tab w:val="left" w:pos="709"/>
              </w:tabs>
              <w:suppressAutoHyphens/>
              <w:jc w:val="center"/>
              <w:rPr>
                <w:rFonts w:ascii="PT Astra Serif" w:hAnsi="PT Astra Serif"/>
              </w:rPr>
            </w:pPr>
            <w:r w:rsidRPr="00615A3C">
              <w:rPr>
                <w:rFonts w:ascii="PT Astra Serif" w:hAnsi="PT Astra Serif"/>
              </w:rPr>
              <w:t>2026</w:t>
            </w:r>
          </w:p>
        </w:tc>
      </w:tr>
      <w:tr w:rsidR="00615A3C" w:rsidRPr="00615A3C" w:rsidTr="00F560D2">
        <w:trPr>
          <w:jc w:val="center"/>
        </w:trPr>
        <w:tc>
          <w:tcPr>
            <w:tcW w:w="517" w:type="dxa"/>
          </w:tcPr>
          <w:p w:rsidR="004612B2" w:rsidRPr="00615A3C" w:rsidRDefault="004612B2" w:rsidP="00933654">
            <w:pPr>
              <w:tabs>
                <w:tab w:val="left" w:pos="709"/>
              </w:tabs>
              <w:suppressAutoHyphens/>
              <w:jc w:val="center"/>
              <w:rPr>
                <w:rFonts w:ascii="PT Astra Serif" w:hAnsi="PT Astra Serif"/>
              </w:rPr>
            </w:pPr>
            <w:r w:rsidRPr="00615A3C">
              <w:rPr>
                <w:rFonts w:ascii="PT Astra Serif" w:hAnsi="PT Astra Serif"/>
              </w:rPr>
              <w:t>8.</w:t>
            </w:r>
          </w:p>
        </w:tc>
        <w:tc>
          <w:tcPr>
            <w:tcW w:w="2001" w:type="dxa"/>
          </w:tcPr>
          <w:p w:rsidR="004612B2" w:rsidRPr="00615A3C" w:rsidRDefault="004612B2" w:rsidP="00933654">
            <w:pPr>
              <w:spacing w:line="256" w:lineRule="auto"/>
              <w:jc w:val="center"/>
              <w:rPr>
                <w:rFonts w:ascii="PT Astra Serif" w:eastAsia="Calibri" w:hAnsi="PT Astra Serif"/>
                <w:lang w:eastAsia="en-US"/>
              </w:rPr>
            </w:pPr>
            <w:r w:rsidRPr="00615A3C">
              <w:rPr>
                <w:rFonts w:ascii="PT Astra Serif" w:hAnsi="PT Astra Serif"/>
              </w:rPr>
              <w:t xml:space="preserve">КЛ-110 кВ </w:t>
            </w:r>
            <w:r w:rsidR="001C222C">
              <w:rPr>
                <w:rFonts w:ascii="PT Astra Serif" w:hAnsi="PT Astra Serif"/>
              </w:rPr>
              <w:br/>
            </w:r>
            <w:r w:rsidRPr="00615A3C">
              <w:rPr>
                <w:rFonts w:ascii="PT Astra Serif" w:hAnsi="PT Astra Serif"/>
              </w:rPr>
              <w:t>«НГ-1», «НГ-2»</w:t>
            </w:r>
          </w:p>
        </w:tc>
        <w:tc>
          <w:tcPr>
            <w:tcW w:w="2268" w:type="dxa"/>
          </w:tcPr>
          <w:p w:rsidR="004612B2" w:rsidRPr="00615A3C" w:rsidRDefault="004612B2" w:rsidP="001C222C">
            <w:pPr>
              <w:spacing w:line="256" w:lineRule="auto"/>
              <w:jc w:val="center"/>
              <w:rPr>
                <w:rFonts w:ascii="PT Astra Serif" w:eastAsia="Calibri" w:hAnsi="PT Astra Serif"/>
                <w:lang w:eastAsia="en-US"/>
              </w:rPr>
            </w:pPr>
            <w:r w:rsidRPr="00615A3C">
              <w:rPr>
                <w:rFonts w:ascii="PT Astra Serif" w:hAnsi="PT Astra Serif"/>
              </w:rPr>
              <w:t>Реконструкция маслонаполненных КЛ-110 кВ «НГ-1», «НГ-2»</w:t>
            </w:r>
          </w:p>
        </w:tc>
        <w:tc>
          <w:tcPr>
            <w:tcW w:w="1843" w:type="dxa"/>
          </w:tcPr>
          <w:p w:rsidR="004612B2" w:rsidRPr="00615A3C" w:rsidRDefault="004612B2" w:rsidP="00933654">
            <w:pPr>
              <w:tabs>
                <w:tab w:val="left" w:pos="709"/>
              </w:tabs>
              <w:suppressAutoHyphens/>
              <w:jc w:val="center"/>
              <w:rPr>
                <w:rFonts w:ascii="PT Astra Serif" w:eastAsia="Calibri" w:hAnsi="PT Astra Serif"/>
                <w:lang w:eastAsia="en-US"/>
              </w:rPr>
            </w:pPr>
            <w:r w:rsidRPr="00615A3C">
              <w:rPr>
                <w:rFonts w:ascii="PT Astra Serif" w:eastAsia="Calibri" w:hAnsi="PT Astra Serif"/>
              </w:rPr>
              <w:t>АО «Авиастар-ОПЭ»</w:t>
            </w:r>
          </w:p>
          <w:p w:rsidR="004612B2" w:rsidRPr="00615A3C" w:rsidRDefault="004612B2" w:rsidP="004612B2">
            <w:pPr>
              <w:rPr>
                <w:rFonts w:ascii="PT Astra Serif" w:eastAsia="Calibri" w:hAnsi="PT Astra Serif"/>
                <w:lang w:eastAsia="en-US"/>
              </w:rPr>
            </w:pPr>
          </w:p>
          <w:p w:rsidR="004612B2" w:rsidRPr="00615A3C" w:rsidRDefault="004612B2" w:rsidP="004612B2">
            <w:pPr>
              <w:jc w:val="center"/>
              <w:rPr>
                <w:rFonts w:ascii="PT Astra Serif" w:eastAsia="Calibri" w:hAnsi="PT Astra Serif"/>
                <w:lang w:eastAsia="en-US"/>
              </w:rPr>
            </w:pPr>
          </w:p>
        </w:tc>
        <w:tc>
          <w:tcPr>
            <w:tcW w:w="992" w:type="dxa"/>
          </w:tcPr>
          <w:p w:rsidR="004612B2" w:rsidRPr="00615A3C" w:rsidRDefault="004612B2" w:rsidP="00933654">
            <w:pPr>
              <w:tabs>
                <w:tab w:val="right" w:pos="9638"/>
              </w:tabs>
              <w:spacing w:line="256" w:lineRule="auto"/>
              <w:jc w:val="center"/>
              <w:rPr>
                <w:rFonts w:ascii="PT Astra Serif" w:hAnsi="PT Astra Serif"/>
                <w:lang w:eastAsia="en-US"/>
              </w:rPr>
            </w:pPr>
            <w:r w:rsidRPr="00615A3C">
              <w:rPr>
                <w:rFonts w:ascii="PT Astra Serif" w:eastAsia="Calibri" w:hAnsi="PT Astra Serif"/>
              </w:rPr>
              <w:t>110 кВ/ 2,6 км</w:t>
            </w:r>
          </w:p>
        </w:tc>
        <w:tc>
          <w:tcPr>
            <w:tcW w:w="1418" w:type="dxa"/>
          </w:tcPr>
          <w:p w:rsidR="004612B2" w:rsidRPr="00615A3C" w:rsidRDefault="00202B2A" w:rsidP="00933654">
            <w:pPr>
              <w:tabs>
                <w:tab w:val="left" w:pos="709"/>
              </w:tabs>
              <w:suppressAutoHyphens/>
              <w:jc w:val="center"/>
              <w:rPr>
                <w:rFonts w:ascii="PT Astra Serif" w:eastAsia="Calibri" w:hAnsi="PT Astra Serif"/>
              </w:rPr>
            </w:pPr>
            <w:r w:rsidRPr="00615A3C">
              <w:rPr>
                <w:rFonts w:ascii="PT Astra Serif" w:eastAsia="Calibri" w:hAnsi="PT Astra Serif"/>
              </w:rPr>
              <w:t>Обеспече</w:t>
            </w:r>
            <w:r w:rsidR="001C222C">
              <w:rPr>
                <w:rFonts w:ascii="PT Astra Serif" w:eastAsia="Calibri" w:hAnsi="PT Astra Serif"/>
              </w:rPr>
              <w:t>-</w:t>
            </w:r>
            <w:r w:rsidRPr="00615A3C">
              <w:rPr>
                <w:rFonts w:ascii="PT Astra Serif" w:eastAsia="Calibri" w:hAnsi="PT Astra Serif"/>
              </w:rPr>
              <w:t>ние надёжного электроснабжения</w:t>
            </w:r>
          </w:p>
        </w:tc>
        <w:tc>
          <w:tcPr>
            <w:tcW w:w="815" w:type="dxa"/>
          </w:tcPr>
          <w:p w:rsidR="004612B2" w:rsidRPr="00615A3C" w:rsidRDefault="004612B2" w:rsidP="00933654">
            <w:pPr>
              <w:tabs>
                <w:tab w:val="left" w:pos="709"/>
              </w:tabs>
              <w:suppressAutoHyphens/>
              <w:jc w:val="center"/>
              <w:rPr>
                <w:rFonts w:ascii="PT Astra Serif" w:hAnsi="PT Astra Serif"/>
              </w:rPr>
            </w:pPr>
            <w:r w:rsidRPr="00615A3C">
              <w:rPr>
                <w:rFonts w:ascii="PT Astra Serif" w:hAnsi="PT Astra Serif"/>
              </w:rPr>
              <w:t>2024</w:t>
            </w:r>
          </w:p>
        </w:tc>
      </w:tr>
      <w:tr w:rsidR="00615A3C" w:rsidRPr="00615A3C" w:rsidTr="00F560D2">
        <w:trPr>
          <w:jc w:val="center"/>
        </w:trPr>
        <w:tc>
          <w:tcPr>
            <w:tcW w:w="517" w:type="dxa"/>
          </w:tcPr>
          <w:p w:rsidR="004612B2" w:rsidRPr="00615A3C" w:rsidRDefault="008A0AE4" w:rsidP="00933654">
            <w:pPr>
              <w:tabs>
                <w:tab w:val="left" w:pos="709"/>
              </w:tabs>
              <w:suppressAutoHyphens/>
              <w:jc w:val="center"/>
              <w:rPr>
                <w:rFonts w:ascii="PT Astra Serif" w:hAnsi="PT Astra Serif"/>
              </w:rPr>
            </w:pPr>
            <w:r w:rsidRPr="00615A3C">
              <w:rPr>
                <w:rFonts w:ascii="PT Astra Serif" w:hAnsi="PT Astra Serif"/>
              </w:rPr>
              <w:t>9.</w:t>
            </w:r>
          </w:p>
        </w:tc>
        <w:tc>
          <w:tcPr>
            <w:tcW w:w="2001" w:type="dxa"/>
          </w:tcPr>
          <w:p w:rsidR="004612B2" w:rsidRPr="00615A3C" w:rsidRDefault="008A0AE4" w:rsidP="00933654">
            <w:pPr>
              <w:spacing w:line="256" w:lineRule="auto"/>
              <w:jc w:val="center"/>
              <w:rPr>
                <w:rFonts w:ascii="PT Astra Serif" w:hAnsi="PT Astra Serif"/>
              </w:rPr>
            </w:pPr>
            <w:r w:rsidRPr="00615A3C">
              <w:rPr>
                <w:rFonts w:ascii="PT Astra Serif" w:hAnsi="PT Astra Serif"/>
              </w:rPr>
              <w:t>ГПП </w:t>
            </w:r>
            <w:r w:rsidR="001C222C">
              <w:rPr>
                <w:rFonts w:ascii="PT Astra Serif" w:hAnsi="PT Astra Serif"/>
              </w:rPr>
              <w:br/>
            </w:r>
            <w:r w:rsidRPr="00615A3C">
              <w:rPr>
                <w:rFonts w:ascii="PT Astra Serif" w:hAnsi="PT Astra Serif"/>
              </w:rPr>
              <w:t>«Заволжская»</w:t>
            </w:r>
          </w:p>
        </w:tc>
        <w:tc>
          <w:tcPr>
            <w:tcW w:w="2268" w:type="dxa"/>
          </w:tcPr>
          <w:p w:rsidR="004612B2" w:rsidRPr="00615A3C" w:rsidRDefault="008A0AE4" w:rsidP="00933654">
            <w:pPr>
              <w:spacing w:line="256" w:lineRule="auto"/>
              <w:jc w:val="center"/>
              <w:rPr>
                <w:rFonts w:ascii="PT Astra Serif" w:hAnsi="PT Astra Serif"/>
              </w:rPr>
            </w:pPr>
            <w:r w:rsidRPr="00615A3C">
              <w:rPr>
                <w:rFonts w:ascii="PT Astra Serif" w:hAnsi="PT Astra Serif"/>
              </w:rPr>
              <w:t xml:space="preserve">Реконструкция </w:t>
            </w:r>
            <w:r w:rsidR="001C222C">
              <w:rPr>
                <w:rFonts w:ascii="PT Astra Serif" w:hAnsi="PT Astra Serif"/>
              </w:rPr>
              <w:br/>
            </w:r>
            <w:r w:rsidRPr="00615A3C">
              <w:rPr>
                <w:rFonts w:ascii="PT Astra Serif" w:hAnsi="PT Astra Serif"/>
              </w:rPr>
              <w:t>и техническое перевооружение ГПП «Заволжская»</w:t>
            </w:r>
          </w:p>
        </w:tc>
        <w:tc>
          <w:tcPr>
            <w:tcW w:w="1843" w:type="dxa"/>
          </w:tcPr>
          <w:p w:rsidR="008A0AE4" w:rsidRPr="00615A3C" w:rsidRDefault="008A0AE4" w:rsidP="008A0AE4">
            <w:pPr>
              <w:tabs>
                <w:tab w:val="left" w:pos="709"/>
              </w:tabs>
              <w:suppressAutoHyphens/>
              <w:jc w:val="center"/>
              <w:rPr>
                <w:rFonts w:ascii="PT Astra Serif" w:eastAsia="Calibri" w:hAnsi="PT Astra Serif"/>
                <w:lang w:eastAsia="en-US"/>
              </w:rPr>
            </w:pPr>
            <w:r w:rsidRPr="00615A3C">
              <w:rPr>
                <w:rFonts w:ascii="PT Astra Serif" w:eastAsia="Calibri" w:hAnsi="PT Astra Serif"/>
              </w:rPr>
              <w:t>АО «Авиастар-ОПЭ»</w:t>
            </w:r>
          </w:p>
          <w:p w:rsidR="004612B2" w:rsidRPr="00615A3C" w:rsidRDefault="004612B2" w:rsidP="00933654">
            <w:pPr>
              <w:tabs>
                <w:tab w:val="left" w:pos="709"/>
              </w:tabs>
              <w:suppressAutoHyphens/>
              <w:jc w:val="center"/>
              <w:rPr>
                <w:rFonts w:ascii="PT Astra Serif" w:eastAsia="Calibri" w:hAnsi="PT Astra Serif"/>
              </w:rPr>
            </w:pPr>
          </w:p>
        </w:tc>
        <w:tc>
          <w:tcPr>
            <w:tcW w:w="992" w:type="dxa"/>
          </w:tcPr>
          <w:p w:rsidR="004612B2" w:rsidRPr="00615A3C" w:rsidRDefault="008A0AE4" w:rsidP="00933654">
            <w:pPr>
              <w:tabs>
                <w:tab w:val="right" w:pos="9638"/>
              </w:tabs>
              <w:spacing w:line="256" w:lineRule="auto"/>
              <w:jc w:val="center"/>
              <w:rPr>
                <w:rFonts w:ascii="PT Astra Serif" w:eastAsia="Calibri" w:hAnsi="PT Astra Serif"/>
              </w:rPr>
            </w:pPr>
            <w:r w:rsidRPr="00615A3C">
              <w:rPr>
                <w:rFonts w:ascii="PT Astra Serif" w:eastAsia="Calibri" w:hAnsi="PT Astra Serif"/>
              </w:rPr>
              <w:t>110 кВ/ 115 МВА</w:t>
            </w:r>
          </w:p>
        </w:tc>
        <w:tc>
          <w:tcPr>
            <w:tcW w:w="1418" w:type="dxa"/>
          </w:tcPr>
          <w:p w:rsidR="004612B2" w:rsidRPr="00615A3C" w:rsidRDefault="00202B2A" w:rsidP="00933654">
            <w:pPr>
              <w:tabs>
                <w:tab w:val="left" w:pos="709"/>
              </w:tabs>
              <w:suppressAutoHyphens/>
              <w:jc w:val="center"/>
              <w:rPr>
                <w:rFonts w:ascii="PT Astra Serif" w:eastAsia="Calibri" w:hAnsi="PT Astra Serif"/>
              </w:rPr>
            </w:pPr>
            <w:r w:rsidRPr="00615A3C">
              <w:rPr>
                <w:rFonts w:ascii="PT Astra Serif" w:eastAsia="Calibri" w:hAnsi="PT Astra Serif"/>
              </w:rPr>
              <w:t>Обеспече</w:t>
            </w:r>
            <w:r w:rsidR="001C222C">
              <w:rPr>
                <w:rFonts w:ascii="PT Astra Serif" w:eastAsia="Calibri" w:hAnsi="PT Astra Serif"/>
              </w:rPr>
              <w:t>-</w:t>
            </w:r>
            <w:r w:rsidRPr="00615A3C">
              <w:rPr>
                <w:rFonts w:ascii="PT Astra Serif" w:eastAsia="Calibri" w:hAnsi="PT Astra Serif"/>
              </w:rPr>
              <w:t>ние надёжного электроснабжения</w:t>
            </w:r>
          </w:p>
        </w:tc>
        <w:tc>
          <w:tcPr>
            <w:tcW w:w="815" w:type="dxa"/>
          </w:tcPr>
          <w:p w:rsidR="004612B2" w:rsidRPr="00615A3C" w:rsidRDefault="008A0AE4" w:rsidP="00933654">
            <w:pPr>
              <w:tabs>
                <w:tab w:val="left" w:pos="709"/>
              </w:tabs>
              <w:suppressAutoHyphens/>
              <w:jc w:val="center"/>
              <w:rPr>
                <w:rFonts w:ascii="PT Astra Serif" w:hAnsi="PT Astra Serif"/>
              </w:rPr>
            </w:pPr>
            <w:r w:rsidRPr="00615A3C">
              <w:rPr>
                <w:rFonts w:ascii="PT Astra Serif" w:hAnsi="PT Astra Serif"/>
              </w:rPr>
              <w:t>2025</w:t>
            </w:r>
          </w:p>
        </w:tc>
      </w:tr>
      <w:tr w:rsidR="00615A3C" w:rsidRPr="00615A3C" w:rsidTr="00F560D2">
        <w:trPr>
          <w:jc w:val="center"/>
        </w:trPr>
        <w:tc>
          <w:tcPr>
            <w:tcW w:w="517" w:type="dxa"/>
          </w:tcPr>
          <w:p w:rsidR="004612B2" w:rsidRPr="00615A3C" w:rsidRDefault="008A0AE4" w:rsidP="00933654">
            <w:pPr>
              <w:tabs>
                <w:tab w:val="left" w:pos="709"/>
              </w:tabs>
              <w:suppressAutoHyphens/>
              <w:jc w:val="center"/>
              <w:rPr>
                <w:rFonts w:ascii="PT Astra Serif" w:hAnsi="PT Astra Serif"/>
              </w:rPr>
            </w:pPr>
            <w:r w:rsidRPr="00615A3C">
              <w:rPr>
                <w:rFonts w:ascii="PT Astra Serif" w:hAnsi="PT Astra Serif"/>
              </w:rPr>
              <w:t>10.</w:t>
            </w:r>
          </w:p>
        </w:tc>
        <w:tc>
          <w:tcPr>
            <w:tcW w:w="2001" w:type="dxa"/>
          </w:tcPr>
          <w:p w:rsidR="008A0AE4" w:rsidRPr="00615A3C" w:rsidRDefault="008A0AE4" w:rsidP="008A0AE4">
            <w:pPr>
              <w:jc w:val="both"/>
              <w:rPr>
                <w:rFonts w:ascii="PT Astra Serif" w:hAnsi="PT Astra Serif"/>
              </w:rPr>
            </w:pPr>
            <w:r w:rsidRPr="00615A3C">
              <w:rPr>
                <w:rFonts w:ascii="PT Astra Serif" w:hAnsi="PT Astra Serif"/>
              </w:rPr>
              <w:t>ГПП 110 кВ «Площадка 3»</w:t>
            </w:r>
          </w:p>
          <w:p w:rsidR="004612B2" w:rsidRPr="00615A3C" w:rsidRDefault="004612B2" w:rsidP="00933654">
            <w:pPr>
              <w:spacing w:line="256" w:lineRule="auto"/>
              <w:jc w:val="center"/>
              <w:rPr>
                <w:rFonts w:ascii="PT Astra Serif" w:hAnsi="PT Astra Serif"/>
              </w:rPr>
            </w:pPr>
          </w:p>
        </w:tc>
        <w:tc>
          <w:tcPr>
            <w:tcW w:w="2268" w:type="dxa"/>
          </w:tcPr>
          <w:p w:rsidR="008A0AE4" w:rsidRPr="00615A3C" w:rsidRDefault="008A0AE4" w:rsidP="001C222C">
            <w:pPr>
              <w:jc w:val="center"/>
              <w:rPr>
                <w:rFonts w:ascii="PT Astra Serif" w:hAnsi="PT Astra Serif"/>
              </w:rPr>
            </w:pPr>
            <w:r w:rsidRPr="00615A3C">
              <w:rPr>
                <w:rFonts w:ascii="PT Astra Serif" w:hAnsi="PT Astra Serif"/>
              </w:rPr>
              <w:t xml:space="preserve">Реконструкция </w:t>
            </w:r>
            <w:r w:rsidR="001C222C">
              <w:rPr>
                <w:rFonts w:ascii="PT Astra Serif" w:hAnsi="PT Astra Serif"/>
              </w:rPr>
              <w:br/>
            </w:r>
            <w:r w:rsidRPr="00615A3C">
              <w:rPr>
                <w:rFonts w:ascii="PT Astra Serif" w:hAnsi="PT Astra Serif"/>
              </w:rPr>
              <w:t xml:space="preserve">и техническое перевооружение ГПП 110 кВ </w:t>
            </w:r>
            <w:r w:rsidR="001C222C">
              <w:rPr>
                <w:rFonts w:ascii="PT Astra Serif" w:hAnsi="PT Astra Serif"/>
              </w:rPr>
              <w:br/>
            </w:r>
            <w:r w:rsidRPr="00615A3C">
              <w:rPr>
                <w:rFonts w:ascii="PT Astra Serif" w:hAnsi="PT Astra Serif"/>
              </w:rPr>
              <w:t>«Площадка 3»</w:t>
            </w:r>
          </w:p>
          <w:p w:rsidR="004612B2" w:rsidRPr="00615A3C" w:rsidRDefault="004612B2" w:rsidP="00933654">
            <w:pPr>
              <w:spacing w:line="256" w:lineRule="auto"/>
              <w:jc w:val="center"/>
              <w:rPr>
                <w:rFonts w:ascii="PT Astra Serif" w:hAnsi="PT Astra Serif"/>
              </w:rPr>
            </w:pPr>
          </w:p>
        </w:tc>
        <w:tc>
          <w:tcPr>
            <w:tcW w:w="1843" w:type="dxa"/>
          </w:tcPr>
          <w:p w:rsidR="008A0AE4" w:rsidRPr="00615A3C" w:rsidRDefault="008A0AE4" w:rsidP="008A0AE4">
            <w:pPr>
              <w:tabs>
                <w:tab w:val="left" w:pos="709"/>
              </w:tabs>
              <w:suppressAutoHyphens/>
              <w:jc w:val="center"/>
              <w:rPr>
                <w:rFonts w:ascii="PT Astra Serif" w:eastAsia="Calibri" w:hAnsi="PT Astra Serif"/>
                <w:lang w:eastAsia="en-US"/>
              </w:rPr>
            </w:pPr>
            <w:r w:rsidRPr="00615A3C">
              <w:rPr>
                <w:rFonts w:ascii="PT Astra Serif" w:eastAsia="Calibri" w:hAnsi="PT Astra Serif"/>
              </w:rPr>
              <w:t>АО «Авиастар-ОПЭ»</w:t>
            </w:r>
          </w:p>
          <w:p w:rsidR="004612B2" w:rsidRPr="00615A3C" w:rsidRDefault="004612B2" w:rsidP="00933654">
            <w:pPr>
              <w:tabs>
                <w:tab w:val="left" w:pos="709"/>
              </w:tabs>
              <w:suppressAutoHyphens/>
              <w:jc w:val="center"/>
              <w:rPr>
                <w:rFonts w:ascii="PT Astra Serif" w:eastAsia="Calibri" w:hAnsi="PT Astra Serif"/>
              </w:rPr>
            </w:pPr>
          </w:p>
        </w:tc>
        <w:tc>
          <w:tcPr>
            <w:tcW w:w="992" w:type="dxa"/>
          </w:tcPr>
          <w:p w:rsidR="004612B2" w:rsidRPr="00615A3C" w:rsidRDefault="008A0AE4" w:rsidP="00933654">
            <w:pPr>
              <w:tabs>
                <w:tab w:val="right" w:pos="9638"/>
              </w:tabs>
              <w:spacing w:line="256" w:lineRule="auto"/>
              <w:jc w:val="center"/>
              <w:rPr>
                <w:rFonts w:ascii="PT Astra Serif" w:eastAsia="Calibri" w:hAnsi="PT Astra Serif"/>
              </w:rPr>
            </w:pPr>
            <w:r w:rsidRPr="00615A3C">
              <w:rPr>
                <w:rFonts w:ascii="PT Astra Serif" w:eastAsia="Calibri" w:hAnsi="PT Astra Serif"/>
              </w:rPr>
              <w:t>110 кВ/32 МВА</w:t>
            </w:r>
          </w:p>
        </w:tc>
        <w:tc>
          <w:tcPr>
            <w:tcW w:w="1418" w:type="dxa"/>
          </w:tcPr>
          <w:p w:rsidR="004612B2" w:rsidRPr="00615A3C" w:rsidRDefault="00202B2A" w:rsidP="00933654">
            <w:pPr>
              <w:tabs>
                <w:tab w:val="left" w:pos="709"/>
              </w:tabs>
              <w:suppressAutoHyphens/>
              <w:jc w:val="center"/>
              <w:rPr>
                <w:rFonts w:ascii="PT Astra Serif" w:eastAsia="Calibri" w:hAnsi="PT Astra Serif"/>
              </w:rPr>
            </w:pPr>
            <w:r w:rsidRPr="00615A3C">
              <w:rPr>
                <w:rFonts w:ascii="PT Astra Serif" w:eastAsia="Calibri" w:hAnsi="PT Astra Serif"/>
              </w:rPr>
              <w:t>Обеспече</w:t>
            </w:r>
            <w:r w:rsidR="001C222C">
              <w:rPr>
                <w:rFonts w:ascii="PT Astra Serif" w:eastAsia="Calibri" w:hAnsi="PT Astra Serif"/>
              </w:rPr>
              <w:t>-</w:t>
            </w:r>
            <w:r w:rsidRPr="00615A3C">
              <w:rPr>
                <w:rFonts w:ascii="PT Astra Serif" w:eastAsia="Calibri" w:hAnsi="PT Astra Serif"/>
              </w:rPr>
              <w:t>ние надёжного электроснабжения</w:t>
            </w:r>
          </w:p>
        </w:tc>
        <w:tc>
          <w:tcPr>
            <w:tcW w:w="815" w:type="dxa"/>
          </w:tcPr>
          <w:p w:rsidR="004612B2" w:rsidRPr="00615A3C" w:rsidRDefault="008A0AE4" w:rsidP="00933654">
            <w:pPr>
              <w:tabs>
                <w:tab w:val="left" w:pos="709"/>
              </w:tabs>
              <w:suppressAutoHyphens/>
              <w:jc w:val="center"/>
              <w:rPr>
                <w:rFonts w:ascii="PT Astra Serif" w:hAnsi="PT Astra Serif"/>
              </w:rPr>
            </w:pPr>
            <w:r w:rsidRPr="00615A3C">
              <w:rPr>
                <w:rFonts w:ascii="PT Astra Serif" w:hAnsi="PT Astra Serif"/>
              </w:rPr>
              <w:t>2024</w:t>
            </w:r>
          </w:p>
        </w:tc>
      </w:tr>
      <w:tr w:rsidR="00615A3C" w:rsidRPr="00615A3C" w:rsidTr="00F560D2">
        <w:trPr>
          <w:jc w:val="center"/>
        </w:trPr>
        <w:tc>
          <w:tcPr>
            <w:tcW w:w="517" w:type="dxa"/>
          </w:tcPr>
          <w:p w:rsidR="004612B2" w:rsidRPr="00615A3C" w:rsidRDefault="008A0AE4" w:rsidP="00933654">
            <w:pPr>
              <w:tabs>
                <w:tab w:val="left" w:pos="709"/>
              </w:tabs>
              <w:suppressAutoHyphens/>
              <w:jc w:val="center"/>
              <w:rPr>
                <w:rFonts w:ascii="PT Astra Serif" w:hAnsi="PT Astra Serif"/>
              </w:rPr>
            </w:pPr>
            <w:r w:rsidRPr="00615A3C">
              <w:rPr>
                <w:rFonts w:ascii="PT Astra Serif" w:hAnsi="PT Astra Serif"/>
              </w:rPr>
              <w:t>11.</w:t>
            </w:r>
          </w:p>
        </w:tc>
        <w:tc>
          <w:tcPr>
            <w:tcW w:w="2001" w:type="dxa"/>
          </w:tcPr>
          <w:p w:rsidR="004612B2" w:rsidRPr="00615A3C" w:rsidRDefault="008A0AE4" w:rsidP="00933654">
            <w:pPr>
              <w:spacing w:line="256" w:lineRule="auto"/>
              <w:jc w:val="center"/>
              <w:rPr>
                <w:rFonts w:ascii="PT Astra Serif" w:hAnsi="PT Astra Serif"/>
              </w:rPr>
            </w:pPr>
            <w:r w:rsidRPr="00615A3C">
              <w:rPr>
                <w:rFonts w:ascii="PT Astra Serif" w:hAnsi="PT Astra Serif"/>
              </w:rPr>
              <w:t>ГПП 110 кВ «Станкозавод»</w:t>
            </w:r>
          </w:p>
        </w:tc>
        <w:tc>
          <w:tcPr>
            <w:tcW w:w="2268" w:type="dxa"/>
          </w:tcPr>
          <w:p w:rsidR="004612B2" w:rsidRPr="00615A3C" w:rsidRDefault="008A0AE4" w:rsidP="00933654">
            <w:pPr>
              <w:spacing w:line="256" w:lineRule="auto"/>
              <w:jc w:val="center"/>
              <w:rPr>
                <w:rFonts w:ascii="PT Astra Serif" w:hAnsi="PT Astra Serif"/>
              </w:rPr>
            </w:pPr>
            <w:r w:rsidRPr="00615A3C">
              <w:rPr>
                <w:rFonts w:ascii="PT Astra Serif" w:hAnsi="PT Astra Serif"/>
              </w:rPr>
              <w:t xml:space="preserve">Реконструкция </w:t>
            </w:r>
            <w:r w:rsidR="001C222C">
              <w:rPr>
                <w:rFonts w:ascii="PT Astra Serif" w:hAnsi="PT Astra Serif"/>
              </w:rPr>
              <w:br/>
            </w:r>
            <w:r w:rsidRPr="00615A3C">
              <w:rPr>
                <w:rFonts w:ascii="PT Astra Serif" w:hAnsi="PT Astra Serif"/>
              </w:rPr>
              <w:t>и техническое перевооружение ОРУ-110 кВ ГПП 110 кВ «Станкозавод»</w:t>
            </w:r>
          </w:p>
        </w:tc>
        <w:tc>
          <w:tcPr>
            <w:tcW w:w="1843" w:type="dxa"/>
          </w:tcPr>
          <w:p w:rsidR="008A0AE4" w:rsidRPr="00615A3C" w:rsidRDefault="008A0AE4" w:rsidP="008A0AE4">
            <w:pPr>
              <w:tabs>
                <w:tab w:val="left" w:pos="709"/>
              </w:tabs>
              <w:suppressAutoHyphens/>
              <w:jc w:val="center"/>
              <w:rPr>
                <w:rFonts w:ascii="PT Astra Serif" w:eastAsia="Calibri" w:hAnsi="PT Astra Serif"/>
                <w:lang w:eastAsia="en-US"/>
              </w:rPr>
            </w:pPr>
            <w:r w:rsidRPr="00615A3C">
              <w:rPr>
                <w:rFonts w:ascii="PT Astra Serif" w:eastAsia="Calibri" w:hAnsi="PT Astra Serif"/>
              </w:rPr>
              <w:t>АО «Авиастар-ОПЭ»</w:t>
            </w:r>
          </w:p>
          <w:p w:rsidR="004612B2" w:rsidRPr="00615A3C" w:rsidRDefault="004612B2" w:rsidP="00933654">
            <w:pPr>
              <w:tabs>
                <w:tab w:val="left" w:pos="709"/>
              </w:tabs>
              <w:suppressAutoHyphens/>
              <w:jc w:val="center"/>
              <w:rPr>
                <w:rFonts w:ascii="PT Astra Serif" w:eastAsia="Calibri" w:hAnsi="PT Astra Serif"/>
              </w:rPr>
            </w:pPr>
          </w:p>
        </w:tc>
        <w:tc>
          <w:tcPr>
            <w:tcW w:w="992" w:type="dxa"/>
          </w:tcPr>
          <w:p w:rsidR="004612B2" w:rsidRPr="00615A3C" w:rsidRDefault="008A0AE4" w:rsidP="00933654">
            <w:pPr>
              <w:tabs>
                <w:tab w:val="right" w:pos="9638"/>
              </w:tabs>
              <w:spacing w:line="256" w:lineRule="auto"/>
              <w:jc w:val="center"/>
              <w:rPr>
                <w:rFonts w:ascii="PT Astra Serif" w:eastAsia="Calibri" w:hAnsi="PT Astra Serif"/>
              </w:rPr>
            </w:pPr>
            <w:r w:rsidRPr="00615A3C">
              <w:rPr>
                <w:rFonts w:ascii="PT Astra Serif" w:eastAsia="Calibri" w:hAnsi="PT Astra Serif"/>
              </w:rPr>
              <w:t>110 кВ/ 32 МВА</w:t>
            </w:r>
          </w:p>
        </w:tc>
        <w:tc>
          <w:tcPr>
            <w:tcW w:w="1418" w:type="dxa"/>
          </w:tcPr>
          <w:p w:rsidR="004612B2" w:rsidRPr="00615A3C" w:rsidRDefault="00202B2A" w:rsidP="00933654">
            <w:pPr>
              <w:tabs>
                <w:tab w:val="left" w:pos="709"/>
              </w:tabs>
              <w:suppressAutoHyphens/>
              <w:jc w:val="center"/>
              <w:rPr>
                <w:rFonts w:ascii="PT Astra Serif" w:eastAsia="Calibri" w:hAnsi="PT Astra Serif"/>
              </w:rPr>
            </w:pPr>
            <w:r w:rsidRPr="00615A3C">
              <w:rPr>
                <w:rFonts w:ascii="PT Astra Serif" w:eastAsia="Calibri" w:hAnsi="PT Astra Serif"/>
              </w:rPr>
              <w:t>Обеспече</w:t>
            </w:r>
            <w:r w:rsidR="001C222C">
              <w:rPr>
                <w:rFonts w:ascii="PT Astra Serif" w:eastAsia="Calibri" w:hAnsi="PT Astra Serif"/>
              </w:rPr>
              <w:t>-</w:t>
            </w:r>
            <w:r w:rsidRPr="00615A3C">
              <w:rPr>
                <w:rFonts w:ascii="PT Astra Serif" w:eastAsia="Calibri" w:hAnsi="PT Astra Serif"/>
              </w:rPr>
              <w:t>ние надёжного электроснабжения</w:t>
            </w:r>
          </w:p>
        </w:tc>
        <w:tc>
          <w:tcPr>
            <w:tcW w:w="815" w:type="dxa"/>
          </w:tcPr>
          <w:p w:rsidR="004612B2" w:rsidRPr="00615A3C" w:rsidRDefault="008A0AE4" w:rsidP="00933654">
            <w:pPr>
              <w:tabs>
                <w:tab w:val="left" w:pos="709"/>
              </w:tabs>
              <w:suppressAutoHyphens/>
              <w:jc w:val="center"/>
              <w:rPr>
                <w:rFonts w:ascii="PT Astra Serif" w:hAnsi="PT Astra Serif"/>
              </w:rPr>
            </w:pPr>
            <w:r w:rsidRPr="00615A3C">
              <w:rPr>
                <w:rFonts w:ascii="PT Astra Serif" w:hAnsi="PT Astra Serif"/>
              </w:rPr>
              <w:t>2022</w:t>
            </w:r>
          </w:p>
        </w:tc>
      </w:tr>
      <w:tr w:rsidR="00615A3C" w:rsidRPr="00615A3C" w:rsidTr="00F560D2">
        <w:trPr>
          <w:jc w:val="center"/>
        </w:trPr>
        <w:tc>
          <w:tcPr>
            <w:tcW w:w="517" w:type="dxa"/>
          </w:tcPr>
          <w:p w:rsidR="004612B2" w:rsidRPr="00615A3C" w:rsidRDefault="008A0AE4" w:rsidP="00933654">
            <w:pPr>
              <w:tabs>
                <w:tab w:val="left" w:pos="709"/>
              </w:tabs>
              <w:suppressAutoHyphens/>
              <w:jc w:val="center"/>
              <w:rPr>
                <w:rFonts w:ascii="PT Astra Serif" w:hAnsi="PT Astra Serif"/>
              </w:rPr>
            </w:pPr>
            <w:r w:rsidRPr="00615A3C">
              <w:rPr>
                <w:rFonts w:ascii="PT Astra Serif" w:hAnsi="PT Astra Serif"/>
              </w:rPr>
              <w:t>12.</w:t>
            </w:r>
          </w:p>
        </w:tc>
        <w:tc>
          <w:tcPr>
            <w:tcW w:w="2001" w:type="dxa"/>
          </w:tcPr>
          <w:p w:rsidR="004612B2" w:rsidRPr="00615A3C" w:rsidRDefault="008A0AE4" w:rsidP="00933654">
            <w:pPr>
              <w:spacing w:line="256" w:lineRule="auto"/>
              <w:jc w:val="center"/>
              <w:rPr>
                <w:rFonts w:ascii="PT Astra Serif" w:hAnsi="PT Astra Serif"/>
              </w:rPr>
            </w:pPr>
            <w:r w:rsidRPr="00615A3C">
              <w:rPr>
                <w:rFonts w:ascii="PT Astra Serif" w:hAnsi="PT Astra Serif"/>
              </w:rPr>
              <w:t xml:space="preserve">ГПП 110 кВ </w:t>
            </w:r>
            <w:r w:rsidR="001C222C">
              <w:rPr>
                <w:rFonts w:ascii="PT Astra Serif" w:hAnsi="PT Astra Serif"/>
              </w:rPr>
              <w:br/>
            </w:r>
            <w:r w:rsidRPr="00615A3C">
              <w:rPr>
                <w:rFonts w:ascii="PT Astra Serif" w:hAnsi="PT Astra Serif"/>
              </w:rPr>
              <w:t>«Зенит»</w:t>
            </w:r>
          </w:p>
        </w:tc>
        <w:tc>
          <w:tcPr>
            <w:tcW w:w="2268" w:type="dxa"/>
          </w:tcPr>
          <w:p w:rsidR="004612B2" w:rsidRPr="00615A3C" w:rsidRDefault="008A0AE4" w:rsidP="00933654">
            <w:pPr>
              <w:spacing w:line="256" w:lineRule="auto"/>
              <w:jc w:val="center"/>
              <w:rPr>
                <w:rFonts w:ascii="PT Astra Serif" w:hAnsi="PT Astra Serif"/>
              </w:rPr>
            </w:pPr>
            <w:r w:rsidRPr="00615A3C">
              <w:rPr>
                <w:rFonts w:ascii="PT Astra Serif" w:hAnsi="PT Astra Serif"/>
              </w:rPr>
              <w:t xml:space="preserve">Реконструкция </w:t>
            </w:r>
            <w:r w:rsidR="001C222C">
              <w:rPr>
                <w:rFonts w:ascii="PT Astra Serif" w:hAnsi="PT Astra Serif"/>
              </w:rPr>
              <w:br/>
            </w:r>
            <w:r w:rsidRPr="00615A3C">
              <w:rPr>
                <w:rFonts w:ascii="PT Astra Serif" w:hAnsi="PT Astra Serif"/>
              </w:rPr>
              <w:t>и техническое перевооружение ГПП 110 кВ «Зенит»</w:t>
            </w:r>
          </w:p>
        </w:tc>
        <w:tc>
          <w:tcPr>
            <w:tcW w:w="1843" w:type="dxa"/>
          </w:tcPr>
          <w:p w:rsidR="008A0AE4" w:rsidRPr="00615A3C" w:rsidRDefault="008A0AE4" w:rsidP="008A0AE4">
            <w:pPr>
              <w:tabs>
                <w:tab w:val="left" w:pos="709"/>
              </w:tabs>
              <w:suppressAutoHyphens/>
              <w:jc w:val="center"/>
              <w:rPr>
                <w:rFonts w:ascii="PT Astra Serif" w:eastAsia="Calibri" w:hAnsi="PT Astra Serif"/>
                <w:lang w:eastAsia="en-US"/>
              </w:rPr>
            </w:pPr>
            <w:r w:rsidRPr="00615A3C">
              <w:rPr>
                <w:rFonts w:ascii="PT Astra Serif" w:eastAsia="Calibri" w:hAnsi="PT Astra Serif"/>
              </w:rPr>
              <w:t>АО «Авиастар-ОПЭ»</w:t>
            </w:r>
          </w:p>
          <w:p w:rsidR="004612B2" w:rsidRPr="00615A3C" w:rsidRDefault="004612B2" w:rsidP="00933654">
            <w:pPr>
              <w:tabs>
                <w:tab w:val="left" w:pos="709"/>
              </w:tabs>
              <w:suppressAutoHyphens/>
              <w:jc w:val="center"/>
              <w:rPr>
                <w:rFonts w:ascii="PT Astra Serif" w:eastAsia="Calibri" w:hAnsi="PT Astra Serif"/>
              </w:rPr>
            </w:pPr>
          </w:p>
        </w:tc>
        <w:tc>
          <w:tcPr>
            <w:tcW w:w="992" w:type="dxa"/>
          </w:tcPr>
          <w:p w:rsidR="004612B2" w:rsidRPr="00615A3C" w:rsidRDefault="008A0AE4" w:rsidP="008A0AE4">
            <w:pPr>
              <w:tabs>
                <w:tab w:val="right" w:pos="9638"/>
              </w:tabs>
              <w:spacing w:line="256" w:lineRule="auto"/>
              <w:jc w:val="center"/>
              <w:rPr>
                <w:rFonts w:ascii="PT Astra Serif" w:eastAsia="Calibri" w:hAnsi="PT Astra Serif"/>
              </w:rPr>
            </w:pPr>
            <w:r w:rsidRPr="00615A3C">
              <w:rPr>
                <w:rFonts w:ascii="PT Astra Serif" w:eastAsia="Calibri" w:hAnsi="PT Astra Serif"/>
              </w:rPr>
              <w:t>110 кВ/ 12,6 МВА</w:t>
            </w:r>
          </w:p>
        </w:tc>
        <w:tc>
          <w:tcPr>
            <w:tcW w:w="1418" w:type="dxa"/>
          </w:tcPr>
          <w:p w:rsidR="004612B2" w:rsidRPr="00615A3C" w:rsidRDefault="00202B2A" w:rsidP="00933654">
            <w:pPr>
              <w:tabs>
                <w:tab w:val="left" w:pos="709"/>
              </w:tabs>
              <w:suppressAutoHyphens/>
              <w:jc w:val="center"/>
              <w:rPr>
                <w:rFonts w:ascii="PT Astra Serif" w:eastAsia="Calibri" w:hAnsi="PT Astra Serif"/>
              </w:rPr>
            </w:pPr>
            <w:r w:rsidRPr="00615A3C">
              <w:rPr>
                <w:rFonts w:ascii="PT Astra Serif" w:eastAsia="Calibri" w:hAnsi="PT Astra Serif"/>
              </w:rPr>
              <w:t>Обеспече</w:t>
            </w:r>
            <w:r w:rsidR="001C222C">
              <w:rPr>
                <w:rFonts w:ascii="PT Astra Serif" w:eastAsia="Calibri" w:hAnsi="PT Astra Serif"/>
              </w:rPr>
              <w:t>-</w:t>
            </w:r>
            <w:r w:rsidRPr="00615A3C">
              <w:rPr>
                <w:rFonts w:ascii="PT Astra Serif" w:eastAsia="Calibri" w:hAnsi="PT Astra Serif"/>
              </w:rPr>
              <w:t>ние надёжного электроснабжения</w:t>
            </w:r>
          </w:p>
        </w:tc>
        <w:tc>
          <w:tcPr>
            <w:tcW w:w="815" w:type="dxa"/>
          </w:tcPr>
          <w:p w:rsidR="004612B2" w:rsidRPr="00615A3C" w:rsidRDefault="008A0AE4" w:rsidP="00933654">
            <w:pPr>
              <w:tabs>
                <w:tab w:val="left" w:pos="709"/>
              </w:tabs>
              <w:suppressAutoHyphens/>
              <w:jc w:val="center"/>
              <w:rPr>
                <w:rFonts w:ascii="PT Astra Serif" w:hAnsi="PT Astra Serif"/>
              </w:rPr>
            </w:pPr>
            <w:r w:rsidRPr="00615A3C">
              <w:rPr>
                <w:rFonts w:ascii="PT Astra Serif" w:hAnsi="PT Astra Serif"/>
              </w:rPr>
              <w:t>2025</w:t>
            </w:r>
          </w:p>
        </w:tc>
      </w:tr>
      <w:tr w:rsidR="00615A3C" w:rsidRPr="00615A3C" w:rsidTr="00F560D2">
        <w:trPr>
          <w:jc w:val="center"/>
        </w:trPr>
        <w:tc>
          <w:tcPr>
            <w:tcW w:w="517" w:type="dxa"/>
          </w:tcPr>
          <w:p w:rsidR="004612B2" w:rsidRPr="00615A3C" w:rsidRDefault="008A0AE4" w:rsidP="00933654">
            <w:pPr>
              <w:tabs>
                <w:tab w:val="left" w:pos="709"/>
              </w:tabs>
              <w:suppressAutoHyphens/>
              <w:jc w:val="center"/>
              <w:rPr>
                <w:rFonts w:ascii="PT Astra Serif" w:hAnsi="PT Astra Serif"/>
              </w:rPr>
            </w:pPr>
            <w:r w:rsidRPr="00615A3C">
              <w:rPr>
                <w:rFonts w:ascii="PT Astra Serif" w:hAnsi="PT Astra Serif"/>
              </w:rPr>
              <w:t>13.</w:t>
            </w:r>
          </w:p>
        </w:tc>
        <w:tc>
          <w:tcPr>
            <w:tcW w:w="2001" w:type="dxa"/>
          </w:tcPr>
          <w:p w:rsidR="004612B2" w:rsidRPr="00615A3C" w:rsidRDefault="008A0AE4" w:rsidP="00933654">
            <w:pPr>
              <w:spacing w:line="256" w:lineRule="auto"/>
              <w:jc w:val="center"/>
              <w:rPr>
                <w:rFonts w:ascii="PT Astra Serif" w:hAnsi="PT Astra Serif"/>
              </w:rPr>
            </w:pPr>
            <w:r w:rsidRPr="00615A3C">
              <w:rPr>
                <w:rFonts w:ascii="PT Astra Serif" w:hAnsi="PT Astra Serif"/>
              </w:rPr>
              <w:t>ВЛ-110 кВ СЗ-1, СЗ-2</w:t>
            </w:r>
          </w:p>
        </w:tc>
        <w:tc>
          <w:tcPr>
            <w:tcW w:w="2268" w:type="dxa"/>
          </w:tcPr>
          <w:p w:rsidR="004612B2" w:rsidRPr="00615A3C" w:rsidRDefault="008A0AE4" w:rsidP="00933654">
            <w:pPr>
              <w:spacing w:line="256" w:lineRule="auto"/>
              <w:jc w:val="center"/>
              <w:rPr>
                <w:rFonts w:ascii="PT Astra Serif" w:hAnsi="PT Astra Serif"/>
              </w:rPr>
            </w:pPr>
            <w:r w:rsidRPr="00615A3C">
              <w:rPr>
                <w:rFonts w:ascii="PT Astra Serif" w:hAnsi="PT Astra Serif"/>
              </w:rPr>
              <w:t xml:space="preserve">Реконструкция </w:t>
            </w:r>
            <w:r w:rsidR="001C222C">
              <w:rPr>
                <w:rFonts w:ascii="PT Astra Serif" w:hAnsi="PT Astra Serif"/>
              </w:rPr>
              <w:br/>
            </w:r>
            <w:r w:rsidRPr="00615A3C">
              <w:rPr>
                <w:rFonts w:ascii="PT Astra Serif" w:hAnsi="PT Astra Serif"/>
              </w:rPr>
              <w:t>ВЛ-110 кВ СЗ-1, СЗ-2</w:t>
            </w:r>
          </w:p>
        </w:tc>
        <w:tc>
          <w:tcPr>
            <w:tcW w:w="1843" w:type="dxa"/>
          </w:tcPr>
          <w:p w:rsidR="008A0AE4" w:rsidRPr="00615A3C" w:rsidRDefault="008A0AE4" w:rsidP="008A0AE4">
            <w:pPr>
              <w:tabs>
                <w:tab w:val="left" w:pos="709"/>
              </w:tabs>
              <w:suppressAutoHyphens/>
              <w:jc w:val="center"/>
              <w:rPr>
                <w:rFonts w:ascii="PT Astra Serif" w:eastAsia="Calibri" w:hAnsi="PT Astra Serif"/>
                <w:lang w:eastAsia="en-US"/>
              </w:rPr>
            </w:pPr>
            <w:r w:rsidRPr="00615A3C">
              <w:rPr>
                <w:rFonts w:ascii="PT Astra Serif" w:eastAsia="Calibri" w:hAnsi="PT Astra Serif"/>
              </w:rPr>
              <w:t>АО «Авиастар-ОПЭ»</w:t>
            </w:r>
          </w:p>
          <w:p w:rsidR="004612B2" w:rsidRPr="00615A3C" w:rsidRDefault="004612B2" w:rsidP="00933654">
            <w:pPr>
              <w:tabs>
                <w:tab w:val="left" w:pos="709"/>
              </w:tabs>
              <w:suppressAutoHyphens/>
              <w:jc w:val="center"/>
              <w:rPr>
                <w:rFonts w:ascii="PT Astra Serif" w:eastAsia="Calibri" w:hAnsi="PT Astra Serif"/>
              </w:rPr>
            </w:pPr>
          </w:p>
        </w:tc>
        <w:tc>
          <w:tcPr>
            <w:tcW w:w="992" w:type="dxa"/>
          </w:tcPr>
          <w:p w:rsidR="004612B2" w:rsidRPr="00615A3C" w:rsidRDefault="008A0AE4" w:rsidP="008A0AE4">
            <w:pPr>
              <w:tabs>
                <w:tab w:val="right" w:pos="9638"/>
              </w:tabs>
              <w:spacing w:line="256" w:lineRule="auto"/>
              <w:jc w:val="center"/>
              <w:rPr>
                <w:rFonts w:ascii="PT Astra Serif" w:eastAsia="Calibri" w:hAnsi="PT Astra Serif"/>
              </w:rPr>
            </w:pPr>
            <w:r w:rsidRPr="00615A3C">
              <w:rPr>
                <w:rFonts w:ascii="PT Astra Serif" w:eastAsia="Calibri" w:hAnsi="PT Astra Serif"/>
              </w:rPr>
              <w:t>110 кВ/ 3,03км</w:t>
            </w:r>
          </w:p>
        </w:tc>
        <w:tc>
          <w:tcPr>
            <w:tcW w:w="1418" w:type="dxa"/>
          </w:tcPr>
          <w:p w:rsidR="004612B2" w:rsidRPr="00615A3C" w:rsidRDefault="00202B2A" w:rsidP="00933654">
            <w:pPr>
              <w:tabs>
                <w:tab w:val="left" w:pos="709"/>
              </w:tabs>
              <w:suppressAutoHyphens/>
              <w:jc w:val="center"/>
              <w:rPr>
                <w:rFonts w:ascii="PT Astra Serif" w:eastAsia="Calibri" w:hAnsi="PT Astra Serif"/>
              </w:rPr>
            </w:pPr>
            <w:r w:rsidRPr="00615A3C">
              <w:rPr>
                <w:rFonts w:ascii="PT Astra Serif" w:eastAsia="Calibri" w:hAnsi="PT Astra Serif"/>
              </w:rPr>
              <w:t>Обеспече</w:t>
            </w:r>
            <w:r w:rsidR="001C222C">
              <w:rPr>
                <w:rFonts w:ascii="PT Astra Serif" w:eastAsia="Calibri" w:hAnsi="PT Astra Serif"/>
              </w:rPr>
              <w:t>-</w:t>
            </w:r>
            <w:r w:rsidRPr="00615A3C">
              <w:rPr>
                <w:rFonts w:ascii="PT Astra Serif" w:eastAsia="Calibri" w:hAnsi="PT Astra Serif"/>
              </w:rPr>
              <w:t>ние надёжного электроснабжения</w:t>
            </w:r>
          </w:p>
        </w:tc>
        <w:tc>
          <w:tcPr>
            <w:tcW w:w="815" w:type="dxa"/>
          </w:tcPr>
          <w:p w:rsidR="004612B2" w:rsidRPr="00615A3C" w:rsidRDefault="008A0AE4" w:rsidP="00933654">
            <w:pPr>
              <w:tabs>
                <w:tab w:val="left" w:pos="709"/>
              </w:tabs>
              <w:suppressAutoHyphens/>
              <w:jc w:val="center"/>
              <w:rPr>
                <w:rFonts w:ascii="PT Astra Serif" w:hAnsi="PT Astra Serif"/>
              </w:rPr>
            </w:pPr>
            <w:r w:rsidRPr="00615A3C">
              <w:rPr>
                <w:rFonts w:ascii="PT Astra Serif" w:hAnsi="PT Astra Serif"/>
              </w:rPr>
              <w:t>2024</w:t>
            </w:r>
          </w:p>
        </w:tc>
      </w:tr>
      <w:tr w:rsidR="008A0AE4" w:rsidRPr="00615A3C" w:rsidTr="00F560D2">
        <w:trPr>
          <w:jc w:val="center"/>
        </w:trPr>
        <w:tc>
          <w:tcPr>
            <w:tcW w:w="517" w:type="dxa"/>
            <w:shd w:val="clear" w:color="auto" w:fill="auto"/>
          </w:tcPr>
          <w:p w:rsidR="008A0AE4" w:rsidRPr="00615A3C" w:rsidRDefault="008A0AE4" w:rsidP="00933654">
            <w:pPr>
              <w:tabs>
                <w:tab w:val="left" w:pos="709"/>
              </w:tabs>
              <w:suppressAutoHyphens/>
              <w:jc w:val="center"/>
              <w:rPr>
                <w:rFonts w:ascii="PT Astra Serif" w:hAnsi="PT Astra Serif"/>
              </w:rPr>
            </w:pPr>
            <w:r w:rsidRPr="00615A3C">
              <w:rPr>
                <w:rFonts w:ascii="PT Astra Serif" w:hAnsi="PT Astra Serif"/>
              </w:rPr>
              <w:t>14.</w:t>
            </w:r>
          </w:p>
        </w:tc>
        <w:tc>
          <w:tcPr>
            <w:tcW w:w="2001" w:type="dxa"/>
            <w:shd w:val="clear" w:color="auto" w:fill="auto"/>
          </w:tcPr>
          <w:p w:rsidR="008A0AE4" w:rsidRPr="00615A3C" w:rsidRDefault="008A0AE4" w:rsidP="008A0AE4">
            <w:pPr>
              <w:spacing w:line="256" w:lineRule="auto"/>
              <w:jc w:val="center"/>
              <w:rPr>
                <w:rFonts w:ascii="PT Astra Serif" w:hAnsi="PT Astra Serif"/>
              </w:rPr>
            </w:pPr>
            <w:r w:rsidRPr="00615A3C">
              <w:rPr>
                <w:rFonts w:ascii="PT Astra Serif" w:hAnsi="PT Astra Serif"/>
              </w:rPr>
              <w:t xml:space="preserve">ГПП 110 кВ «ОСК», ГПП кВ «ГНС-2», </w:t>
            </w:r>
            <w:r w:rsidR="001C222C">
              <w:rPr>
                <w:rFonts w:ascii="PT Astra Serif" w:hAnsi="PT Astra Serif"/>
              </w:rPr>
              <w:br/>
            </w:r>
            <w:r w:rsidRPr="00615A3C">
              <w:rPr>
                <w:rFonts w:ascii="PT Astra Serif" w:hAnsi="PT Astra Serif"/>
              </w:rPr>
              <w:t xml:space="preserve">ВЛ-110 кВ </w:t>
            </w:r>
            <w:r w:rsidR="001C222C">
              <w:rPr>
                <w:rFonts w:ascii="PT Astra Serif" w:hAnsi="PT Astra Serif"/>
              </w:rPr>
              <w:br/>
            </w:r>
            <w:r w:rsidRPr="00615A3C">
              <w:rPr>
                <w:rFonts w:ascii="PT Astra Serif" w:hAnsi="PT Astra Serif"/>
              </w:rPr>
              <w:t>ОСК-1, ВЛ-110 кВ ОСК-2</w:t>
            </w:r>
          </w:p>
        </w:tc>
        <w:tc>
          <w:tcPr>
            <w:tcW w:w="2268" w:type="dxa"/>
            <w:shd w:val="clear" w:color="auto" w:fill="auto"/>
          </w:tcPr>
          <w:p w:rsidR="008A0AE4" w:rsidRPr="00615A3C" w:rsidRDefault="008A0AE4" w:rsidP="00933654">
            <w:pPr>
              <w:spacing w:line="256" w:lineRule="auto"/>
              <w:jc w:val="center"/>
              <w:rPr>
                <w:rFonts w:ascii="PT Astra Serif" w:hAnsi="PT Astra Serif"/>
              </w:rPr>
            </w:pPr>
            <w:r w:rsidRPr="00615A3C">
              <w:rPr>
                <w:rFonts w:ascii="PT Astra Serif" w:hAnsi="PT Astra Serif"/>
              </w:rPr>
              <w:t xml:space="preserve">Реконструкция </w:t>
            </w:r>
            <w:r w:rsidR="001C222C">
              <w:rPr>
                <w:rFonts w:ascii="PT Astra Serif" w:hAnsi="PT Astra Serif"/>
              </w:rPr>
              <w:br/>
            </w:r>
            <w:r w:rsidRPr="00615A3C">
              <w:rPr>
                <w:rFonts w:ascii="PT Astra Serif" w:hAnsi="PT Astra Serif"/>
              </w:rPr>
              <w:t xml:space="preserve">и техническое перевооружение ГПП 110 кВ «ОСК», ГПП кВ «ГНС-2», реконструкция </w:t>
            </w:r>
            <w:r w:rsidR="001C222C">
              <w:rPr>
                <w:rFonts w:ascii="PT Astra Serif" w:hAnsi="PT Astra Serif"/>
              </w:rPr>
              <w:br/>
            </w:r>
            <w:r w:rsidRPr="00615A3C">
              <w:rPr>
                <w:rFonts w:ascii="PT Astra Serif" w:hAnsi="PT Astra Serif"/>
              </w:rPr>
              <w:t>ВЛ-110 кВ ОСК-1, ВЛ-110 кВ ОСК-2</w:t>
            </w:r>
          </w:p>
        </w:tc>
        <w:tc>
          <w:tcPr>
            <w:tcW w:w="1843" w:type="dxa"/>
            <w:shd w:val="clear" w:color="auto" w:fill="auto"/>
          </w:tcPr>
          <w:p w:rsidR="008A0AE4" w:rsidRPr="00615A3C" w:rsidRDefault="008A0AE4" w:rsidP="008A0AE4">
            <w:pPr>
              <w:tabs>
                <w:tab w:val="left" w:pos="709"/>
              </w:tabs>
              <w:suppressAutoHyphens/>
              <w:jc w:val="center"/>
              <w:rPr>
                <w:rFonts w:ascii="PT Astra Serif" w:eastAsia="Calibri" w:hAnsi="PT Astra Serif"/>
                <w:lang w:eastAsia="en-US"/>
              </w:rPr>
            </w:pPr>
            <w:r w:rsidRPr="00615A3C">
              <w:rPr>
                <w:rFonts w:ascii="PT Astra Serif" w:eastAsia="Calibri" w:hAnsi="PT Astra Serif"/>
              </w:rPr>
              <w:t>АО «Авиастар-ОПЭ»</w:t>
            </w:r>
          </w:p>
          <w:p w:rsidR="008A0AE4" w:rsidRPr="00615A3C" w:rsidRDefault="008A0AE4" w:rsidP="00933654">
            <w:pPr>
              <w:tabs>
                <w:tab w:val="left" w:pos="709"/>
              </w:tabs>
              <w:suppressAutoHyphens/>
              <w:jc w:val="center"/>
              <w:rPr>
                <w:rFonts w:ascii="PT Astra Serif" w:eastAsia="Calibri" w:hAnsi="PT Astra Serif"/>
              </w:rPr>
            </w:pPr>
          </w:p>
        </w:tc>
        <w:tc>
          <w:tcPr>
            <w:tcW w:w="992" w:type="dxa"/>
            <w:shd w:val="clear" w:color="auto" w:fill="auto"/>
          </w:tcPr>
          <w:p w:rsidR="008A0AE4" w:rsidRPr="00615A3C" w:rsidRDefault="008A0AE4" w:rsidP="008A0AE4">
            <w:pPr>
              <w:jc w:val="center"/>
              <w:rPr>
                <w:rFonts w:ascii="PT Astra Serif" w:eastAsia="Calibri" w:hAnsi="PT Astra Serif"/>
              </w:rPr>
            </w:pPr>
            <w:r w:rsidRPr="00615A3C">
              <w:rPr>
                <w:rFonts w:ascii="PT Astra Serif" w:eastAsia="Calibri" w:hAnsi="PT Astra Serif"/>
              </w:rPr>
              <w:t>110 кВ/ 30,235 км/ 52 МВА</w:t>
            </w:r>
          </w:p>
        </w:tc>
        <w:tc>
          <w:tcPr>
            <w:tcW w:w="1418" w:type="dxa"/>
          </w:tcPr>
          <w:p w:rsidR="008A0AE4" w:rsidRPr="00615A3C" w:rsidRDefault="00202B2A" w:rsidP="00933654">
            <w:pPr>
              <w:tabs>
                <w:tab w:val="left" w:pos="709"/>
              </w:tabs>
              <w:suppressAutoHyphens/>
              <w:jc w:val="center"/>
              <w:rPr>
                <w:rFonts w:ascii="PT Astra Serif" w:eastAsia="Calibri" w:hAnsi="PT Astra Serif"/>
              </w:rPr>
            </w:pPr>
            <w:r w:rsidRPr="00615A3C">
              <w:rPr>
                <w:rFonts w:ascii="PT Astra Serif" w:eastAsia="Calibri" w:hAnsi="PT Astra Serif"/>
              </w:rPr>
              <w:t>Обеспече</w:t>
            </w:r>
            <w:r w:rsidR="001C222C">
              <w:rPr>
                <w:rFonts w:ascii="PT Astra Serif" w:eastAsia="Calibri" w:hAnsi="PT Astra Serif"/>
              </w:rPr>
              <w:t>-</w:t>
            </w:r>
            <w:r w:rsidRPr="00615A3C">
              <w:rPr>
                <w:rFonts w:ascii="PT Astra Serif" w:eastAsia="Calibri" w:hAnsi="PT Astra Serif"/>
              </w:rPr>
              <w:t>ние надёжного электроснабжения</w:t>
            </w:r>
          </w:p>
        </w:tc>
        <w:tc>
          <w:tcPr>
            <w:tcW w:w="815" w:type="dxa"/>
          </w:tcPr>
          <w:p w:rsidR="008A0AE4" w:rsidRPr="00615A3C" w:rsidRDefault="008A0AE4" w:rsidP="00933654">
            <w:pPr>
              <w:tabs>
                <w:tab w:val="left" w:pos="709"/>
              </w:tabs>
              <w:suppressAutoHyphens/>
              <w:jc w:val="center"/>
              <w:rPr>
                <w:rFonts w:ascii="PT Astra Serif" w:hAnsi="PT Astra Serif"/>
              </w:rPr>
            </w:pPr>
            <w:r w:rsidRPr="00615A3C">
              <w:rPr>
                <w:rFonts w:ascii="PT Astra Serif" w:hAnsi="PT Astra Serif"/>
              </w:rPr>
              <w:t>2024</w:t>
            </w:r>
          </w:p>
        </w:tc>
      </w:tr>
    </w:tbl>
    <w:p w:rsidR="00E3555B" w:rsidRPr="00615A3C" w:rsidRDefault="00E3555B" w:rsidP="00904448">
      <w:pPr>
        <w:tabs>
          <w:tab w:val="left" w:pos="709"/>
        </w:tabs>
        <w:suppressAutoHyphens/>
        <w:jc w:val="center"/>
        <w:rPr>
          <w:rFonts w:ascii="PT Astra Serif" w:hAnsi="PT Astra Serif"/>
          <w:sz w:val="2"/>
          <w:szCs w:val="2"/>
        </w:rPr>
      </w:pPr>
    </w:p>
    <w:p w:rsidR="00B83BFD" w:rsidRPr="00615A3C" w:rsidRDefault="00B83BFD" w:rsidP="00904448">
      <w:pPr>
        <w:tabs>
          <w:tab w:val="left" w:pos="709"/>
        </w:tabs>
        <w:suppressAutoHyphens/>
        <w:jc w:val="right"/>
        <w:rPr>
          <w:rFonts w:ascii="PT Astra Serif" w:hAnsi="PT Astra Serif"/>
          <w:sz w:val="2"/>
          <w:szCs w:val="2"/>
        </w:rPr>
      </w:pPr>
    </w:p>
    <w:p w:rsidR="008A0AE4" w:rsidRPr="00615A3C" w:rsidRDefault="008A0AE4" w:rsidP="00904448">
      <w:pPr>
        <w:tabs>
          <w:tab w:val="left" w:pos="709"/>
        </w:tabs>
        <w:jc w:val="center"/>
        <w:rPr>
          <w:rFonts w:ascii="PT Astra Serif" w:hAnsi="PT Astra Serif"/>
          <w:sz w:val="28"/>
          <w:szCs w:val="28"/>
        </w:rPr>
      </w:pPr>
    </w:p>
    <w:p w:rsidR="00957047" w:rsidRPr="00615A3C" w:rsidRDefault="000A5979" w:rsidP="00904448">
      <w:pPr>
        <w:tabs>
          <w:tab w:val="left" w:pos="709"/>
        </w:tabs>
        <w:jc w:val="center"/>
        <w:rPr>
          <w:rFonts w:ascii="PT Astra Serif" w:hAnsi="PT Astra Serif"/>
          <w:sz w:val="28"/>
          <w:szCs w:val="28"/>
        </w:rPr>
      </w:pPr>
      <w:r w:rsidRPr="00615A3C">
        <w:rPr>
          <w:rFonts w:ascii="PT Astra Serif" w:hAnsi="PT Astra Serif"/>
          <w:sz w:val="28"/>
          <w:szCs w:val="28"/>
        </w:rPr>
        <w:t>4.</w:t>
      </w:r>
      <w:r w:rsidR="0008545E" w:rsidRPr="00615A3C">
        <w:rPr>
          <w:rFonts w:ascii="PT Astra Serif" w:hAnsi="PT Astra Serif"/>
          <w:sz w:val="28"/>
          <w:szCs w:val="28"/>
        </w:rPr>
        <w:t>9</w:t>
      </w:r>
      <w:r w:rsidR="00957047" w:rsidRPr="00615A3C">
        <w:rPr>
          <w:rFonts w:ascii="PT Astra Serif" w:hAnsi="PT Astra Serif"/>
          <w:sz w:val="28"/>
          <w:szCs w:val="28"/>
        </w:rPr>
        <w:t xml:space="preserve">. Сводные данные о развитии электрической сети </w:t>
      </w:r>
    </w:p>
    <w:p w:rsidR="00957047" w:rsidRPr="00615A3C" w:rsidRDefault="00957047" w:rsidP="00904448">
      <w:pPr>
        <w:tabs>
          <w:tab w:val="left" w:pos="709"/>
        </w:tabs>
        <w:jc w:val="center"/>
        <w:rPr>
          <w:rFonts w:ascii="PT Astra Serif" w:hAnsi="PT Astra Serif"/>
          <w:sz w:val="28"/>
          <w:szCs w:val="28"/>
        </w:rPr>
      </w:pPr>
      <w:r w:rsidRPr="00615A3C">
        <w:rPr>
          <w:rFonts w:ascii="PT Astra Serif" w:hAnsi="PT Astra Serif"/>
          <w:sz w:val="28"/>
          <w:szCs w:val="28"/>
        </w:rPr>
        <w:t>напряжением ниже 220 кВ</w:t>
      </w:r>
    </w:p>
    <w:p w:rsidR="00F8042A" w:rsidRPr="00615A3C" w:rsidRDefault="00F8042A" w:rsidP="00904448">
      <w:pPr>
        <w:ind w:firstLine="709"/>
        <w:contextualSpacing/>
        <w:rPr>
          <w:rFonts w:ascii="PT Astra Serif" w:hAnsi="PT Astra Serif"/>
          <w:sz w:val="28"/>
          <w:szCs w:val="28"/>
        </w:rPr>
      </w:pPr>
    </w:p>
    <w:p w:rsidR="00A228F3" w:rsidRPr="00615A3C" w:rsidRDefault="00F8042A" w:rsidP="00904448">
      <w:pPr>
        <w:tabs>
          <w:tab w:val="left" w:pos="709"/>
        </w:tabs>
        <w:ind w:firstLine="709"/>
        <w:jc w:val="both"/>
        <w:rPr>
          <w:rFonts w:ascii="PT Astra Serif" w:hAnsi="PT Astra Serif"/>
          <w:szCs w:val="28"/>
        </w:rPr>
      </w:pPr>
      <w:r w:rsidRPr="00615A3C">
        <w:rPr>
          <w:rFonts w:ascii="PT Astra Serif" w:hAnsi="PT Astra Serif"/>
          <w:sz w:val="28"/>
          <w:szCs w:val="28"/>
        </w:rPr>
        <w:t>Сводн</w:t>
      </w:r>
      <w:r w:rsidR="00FD030C" w:rsidRPr="00615A3C">
        <w:rPr>
          <w:rFonts w:ascii="PT Astra Serif" w:hAnsi="PT Astra Serif"/>
          <w:sz w:val="28"/>
          <w:szCs w:val="28"/>
        </w:rPr>
        <w:t>ая информация</w:t>
      </w:r>
      <w:r w:rsidRPr="00615A3C">
        <w:rPr>
          <w:rFonts w:ascii="PT Astra Serif" w:hAnsi="PT Astra Serif"/>
          <w:sz w:val="28"/>
          <w:szCs w:val="28"/>
        </w:rPr>
        <w:t xml:space="preserve"> о развитии электрической сети напряжением ниже </w:t>
      </w:r>
      <w:r w:rsidR="00207F7E" w:rsidRPr="00615A3C">
        <w:rPr>
          <w:rFonts w:ascii="PT Astra Serif" w:hAnsi="PT Astra Serif"/>
          <w:sz w:val="28"/>
          <w:szCs w:val="28"/>
        </w:rPr>
        <w:br/>
      </w:r>
      <w:r w:rsidR="00F724AA" w:rsidRPr="00615A3C">
        <w:rPr>
          <w:rFonts w:ascii="PT Astra Serif" w:hAnsi="PT Astra Serif"/>
          <w:sz w:val="28"/>
          <w:szCs w:val="28"/>
        </w:rPr>
        <w:t>220 кВ представлена</w:t>
      </w:r>
      <w:r w:rsidR="00D8541D" w:rsidRPr="00615A3C">
        <w:rPr>
          <w:rFonts w:ascii="PT Astra Serif" w:hAnsi="PT Astra Serif"/>
          <w:sz w:val="28"/>
          <w:szCs w:val="28"/>
        </w:rPr>
        <w:t xml:space="preserve"> в таблице 2</w:t>
      </w:r>
      <w:r w:rsidR="00C0056C" w:rsidRPr="00615A3C">
        <w:rPr>
          <w:rFonts w:ascii="PT Astra Serif" w:hAnsi="PT Astra Serif"/>
          <w:sz w:val="28"/>
          <w:szCs w:val="28"/>
        </w:rPr>
        <w:t>6</w:t>
      </w:r>
      <w:r w:rsidRPr="00615A3C">
        <w:rPr>
          <w:rFonts w:ascii="PT Astra Serif" w:hAnsi="PT Astra Serif"/>
          <w:sz w:val="28"/>
          <w:szCs w:val="28"/>
        </w:rPr>
        <w:t>.</w:t>
      </w:r>
    </w:p>
    <w:p w:rsidR="00A228F3" w:rsidRPr="00615A3C" w:rsidRDefault="00A228F3" w:rsidP="00904448">
      <w:pPr>
        <w:tabs>
          <w:tab w:val="left" w:pos="709"/>
        </w:tabs>
        <w:ind w:firstLine="709"/>
        <w:jc w:val="both"/>
        <w:rPr>
          <w:rFonts w:ascii="PT Astra Serif" w:hAnsi="PT Astra Serif"/>
          <w:sz w:val="28"/>
          <w:szCs w:val="28"/>
        </w:rPr>
      </w:pPr>
    </w:p>
    <w:p w:rsidR="00F8042A" w:rsidRPr="00615A3C" w:rsidRDefault="00207F7E" w:rsidP="00904448">
      <w:pPr>
        <w:tabs>
          <w:tab w:val="left" w:pos="709"/>
        </w:tabs>
        <w:jc w:val="right"/>
        <w:rPr>
          <w:rFonts w:ascii="PT Astra Serif" w:hAnsi="PT Astra Serif"/>
          <w:sz w:val="28"/>
          <w:szCs w:val="28"/>
        </w:rPr>
      </w:pPr>
      <w:r w:rsidRPr="00615A3C">
        <w:rPr>
          <w:rFonts w:ascii="PT Astra Serif" w:hAnsi="PT Astra Serif"/>
          <w:sz w:val="28"/>
          <w:szCs w:val="28"/>
        </w:rPr>
        <w:t>Таблица 2</w:t>
      </w:r>
      <w:r w:rsidR="00C0056C" w:rsidRPr="00615A3C">
        <w:rPr>
          <w:rFonts w:ascii="PT Astra Serif" w:hAnsi="PT Astra Serif"/>
          <w:sz w:val="28"/>
          <w:szCs w:val="28"/>
        </w:rPr>
        <w:t>6</w:t>
      </w:r>
    </w:p>
    <w:p w:rsidR="00F8042A" w:rsidRPr="00615A3C" w:rsidRDefault="00F8042A" w:rsidP="00904448">
      <w:pPr>
        <w:tabs>
          <w:tab w:val="left" w:pos="709"/>
        </w:tabs>
        <w:jc w:val="right"/>
        <w:rPr>
          <w:rFonts w:ascii="PT Astra Serif" w:hAnsi="PT Astra Serif"/>
          <w:sz w:val="28"/>
          <w:szCs w:val="28"/>
        </w:rPr>
      </w:pPr>
    </w:p>
    <w:p w:rsidR="00F8042A" w:rsidRPr="00615A3C" w:rsidRDefault="00F8042A" w:rsidP="00904448">
      <w:pPr>
        <w:rPr>
          <w:rFonts w:ascii="PT Astra Serif" w:hAnsi="PT Astra Serif"/>
          <w:sz w:val="2"/>
          <w:szCs w:val="2"/>
        </w:rPr>
      </w:pPr>
    </w:p>
    <w:tbl>
      <w:tblPr>
        <w:tblW w:w="9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65"/>
        <w:gridCol w:w="745"/>
        <w:gridCol w:w="688"/>
        <w:gridCol w:w="757"/>
        <w:gridCol w:w="688"/>
        <w:gridCol w:w="688"/>
        <w:gridCol w:w="688"/>
        <w:gridCol w:w="671"/>
        <w:gridCol w:w="688"/>
        <w:gridCol w:w="671"/>
        <w:gridCol w:w="688"/>
        <w:gridCol w:w="771"/>
        <w:gridCol w:w="766"/>
      </w:tblGrid>
      <w:tr w:rsidR="00615A3C" w:rsidRPr="00615A3C" w:rsidTr="001C745C">
        <w:trPr>
          <w:trHeight w:val="333"/>
        </w:trPr>
        <w:tc>
          <w:tcPr>
            <w:tcW w:w="1265" w:type="dxa"/>
            <w:vMerge w:val="restart"/>
            <w:noWrap/>
            <w:vAlign w:val="center"/>
          </w:tcPr>
          <w:p w:rsidR="00F8042A" w:rsidRPr="00615A3C" w:rsidRDefault="00F8042A" w:rsidP="00904448">
            <w:pPr>
              <w:jc w:val="center"/>
              <w:rPr>
                <w:rFonts w:ascii="PT Astra Serif" w:hAnsi="PT Astra Serif"/>
                <w:sz w:val="20"/>
                <w:szCs w:val="20"/>
              </w:rPr>
            </w:pPr>
            <w:r w:rsidRPr="00615A3C">
              <w:rPr>
                <w:rFonts w:ascii="PT Astra Serif" w:hAnsi="PT Astra Serif"/>
                <w:sz w:val="20"/>
                <w:szCs w:val="20"/>
              </w:rPr>
              <w:t>Класс напряжения</w:t>
            </w:r>
          </w:p>
        </w:tc>
        <w:tc>
          <w:tcPr>
            <w:tcW w:w="1433" w:type="dxa"/>
            <w:gridSpan w:val="2"/>
            <w:noWrap/>
            <w:vAlign w:val="center"/>
          </w:tcPr>
          <w:p w:rsidR="00F8042A" w:rsidRPr="00615A3C" w:rsidRDefault="00F23CED" w:rsidP="00904448">
            <w:pPr>
              <w:jc w:val="center"/>
              <w:rPr>
                <w:rFonts w:ascii="PT Astra Serif" w:hAnsi="PT Astra Serif"/>
                <w:sz w:val="20"/>
                <w:szCs w:val="20"/>
              </w:rPr>
            </w:pPr>
            <w:r w:rsidRPr="00615A3C">
              <w:rPr>
                <w:rFonts w:ascii="PT Astra Serif" w:hAnsi="PT Astra Serif"/>
                <w:sz w:val="20"/>
                <w:szCs w:val="20"/>
              </w:rPr>
              <w:t>202</w:t>
            </w:r>
            <w:r w:rsidR="00231123" w:rsidRPr="00615A3C">
              <w:rPr>
                <w:rFonts w:ascii="PT Astra Serif" w:hAnsi="PT Astra Serif"/>
                <w:sz w:val="20"/>
                <w:szCs w:val="20"/>
              </w:rPr>
              <w:t>3</w:t>
            </w:r>
            <w:r w:rsidR="00F8042A" w:rsidRPr="00615A3C">
              <w:rPr>
                <w:rFonts w:ascii="PT Astra Serif" w:hAnsi="PT Astra Serif"/>
                <w:sz w:val="20"/>
                <w:szCs w:val="20"/>
              </w:rPr>
              <w:t xml:space="preserve"> год</w:t>
            </w:r>
          </w:p>
        </w:tc>
        <w:tc>
          <w:tcPr>
            <w:tcW w:w="1445" w:type="dxa"/>
            <w:gridSpan w:val="2"/>
            <w:noWrap/>
            <w:vAlign w:val="center"/>
          </w:tcPr>
          <w:p w:rsidR="00F8042A" w:rsidRPr="00615A3C" w:rsidRDefault="00F8042A" w:rsidP="00231123">
            <w:pPr>
              <w:jc w:val="center"/>
              <w:rPr>
                <w:rFonts w:ascii="PT Astra Serif" w:hAnsi="PT Astra Serif"/>
                <w:sz w:val="20"/>
                <w:szCs w:val="20"/>
              </w:rPr>
            </w:pPr>
            <w:r w:rsidRPr="00615A3C">
              <w:rPr>
                <w:rFonts w:ascii="PT Astra Serif" w:hAnsi="PT Astra Serif"/>
                <w:sz w:val="20"/>
                <w:szCs w:val="20"/>
              </w:rPr>
              <w:t>202</w:t>
            </w:r>
            <w:r w:rsidR="00231123" w:rsidRPr="00615A3C">
              <w:rPr>
                <w:rFonts w:ascii="PT Astra Serif" w:hAnsi="PT Astra Serif"/>
                <w:sz w:val="20"/>
                <w:szCs w:val="20"/>
              </w:rPr>
              <w:t>4</w:t>
            </w:r>
            <w:r w:rsidRPr="00615A3C">
              <w:rPr>
                <w:rFonts w:ascii="PT Astra Serif" w:hAnsi="PT Astra Serif"/>
                <w:sz w:val="20"/>
                <w:szCs w:val="20"/>
              </w:rPr>
              <w:t xml:space="preserve"> год</w:t>
            </w:r>
          </w:p>
        </w:tc>
        <w:tc>
          <w:tcPr>
            <w:tcW w:w="1376" w:type="dxa"/>
            <w:gridSpan w:val="2"/>
            <w:noWrap/>
            <w:vAlign w:val="center"/>
          </w:tcPr>
          <w:p w:rsidR="00F8042A" w:rsidRPr="00615A3C" w:rsidRDefault="00F8042A" w:rsidP="00231123">
            <w:pPr>
              <w:jc w:val="center"/>
              <w:rPr>
                <w:rFonts w:ascii="PT Astra Serif" w:hAnsi="PT Astra Serif"/>
                <w:sz w:val="20"/>
                <w:szCs w:val="20"/>
              </w:rPr>
            </w:pPr>
            <w:r w:rsidRPr="00615A3C">
              <w:rPr>
                <w:rFonts w:ascii="PT Astra Serif" w:hAnsi="PT Astra Serif"/>
                <w:sz w:val="20"/>
                <w:szCs w:val="20"/>
              </w:rPr>
              <w:t>202</w:t>
            </w:r>
            <w:r w:rsidR="00231123" w:rsidRPr="00615A3C">
              <w:rPr>
                <w:rFonts w:ascii="PT Astra Serif" w:hAnsi="PT Astra Serif"/>
                <w:sz w:val="20"/>
                <w:szCs w:val="20"/>
              </w:rPr>
              <w:t>5</w:t>
            </w:r>
            <w:r w:rsidRPr="00615A3C">
              <w:rPr>
                <w:rFonts w:ascii="PT Astra Serif" w:hAnsi="PT Astra Serif"/>
                <w:sz w:val="20"/>
                <w:szCs w:val="20"/>
              </w:rPr>
              <w:t xml:space="preserve"> год</w:t>
            </w:r>
          </w:p>
        </w:tc>
        <w:tc>
          <w:tcPr>
            <w:tcW w:w="1359" w:type="dxa"/>
            <w:gridSpan w:val="2"/>
            <w:noWrap/>
            <w:vAlign w:val="center"/>
          </w:tcPr>
          <w:p w:rsidR="00F8042A" w:rsidRPr="00615A3C" w:rsidRDefault="00F8042A" w:rsidP="00231123">
            <w:pPr>
              <w:jc w:val="center"/>
              <w:rPr>
                <w:rFonts w:ascii="PT Astra Serif" w:hAnsi="PT Astra Serif"/>
                <w:sz w:val="20"/>
                <w:szCs w:val="20"/>
              </w:rPr>
            </w:pPr>
            <w:r w:rsidRPr="00615A3C">
              <w:rPr>
                <w:rFonts w:ascii="PT Astra Serif" w:hAnsi="PT Astra Serif"/>
                <w:sz w:val="20"/>
                <w:szCs w:val="20"/>
              </w:rPr>
              <w:t>202</w:t>
            </w:r>
            <w:r w:rsidR="00231123" w:rsidRPr="00615A3C">
              <w:rPr>
                <w:rFonts w:ascii="PT Astra Serif" w:hAnsi="PT Astra Serif"/>
                <w:sz w:val="20"/>
                <w:szCs w:val="20"/>
              </w:rPr>
              <w:t>6</w:t>
            </w:r>
            <w:r w:rsidRPr="00615A3C">
              <w:rPr>
                <w:rFonts w:ascii="PT Astra Serif" w:hAnsi="PT Astra Serif"/>
                <w:sz w:val="20"/>
                <w:szCs w:val="20"/>
              </w:rPr>
              <w:t xml:space="preserve"> год</w:t>
            </w:r>
          </w:p>
        </w:tc>
        <w:tc>
          <w:tcPr>
            <w:tcW w:w="1359" w:type="dxa"/>
            <w:gridSpan w:val="2"/>
            <w:noWrap/>
            <w:vAlign w:val="center"/>
          </w:tcPr>
          <w:p w:rsidR="00F8042A" w:rsidRPr="00615A3C" w:rsidRDefault="00F8042A" w:rsidP="00231123">
            <w:pPr>
              <w:jc w:val="center"/>
              <w:rPr>
                <w:rFonts w:ascii="PT Astra Serif" w:hAnsi="PT Astra Serif"/>
                <w:sz w:val="20"/>
                <w:szCs w:val="20"/>
              </w:rPr>
            </w:pPr>
            <w:r w:rsidRPr="00615A3C">
              <w:rPr>
                <w:rFonts w:ascii="PT Astra Serif" w:hAnsi="PT Astra Serif"/>
                <w:sz w:val="20"/>
                <w:szCs w:val="20"/>
              </w:rPr>
              <w:t>202</w:t>
            </w:r>
            <w:r w:rsidR="00231123" w:rsidRPr="00615A3C">
              <w:rPr>
                <w:rFonts w:ascii="PT Astra Serif" w:hAnsi="PT Astra Serif"/>
                <w:sz w:val="20"/>
                <w:szCs w:val="20"/>
              </w:rPr>
              <w:t>7</w:t>
            </w:r>
            <w:r w:rsidRPr="00615A3C">
              <w:rPr>
                <w:rFonts w:ascii="PT Astra Serif" w:hAnsi="PT Astra Serif"/>
                <w:sz w:val="20"/>
                <w:szCs w:val="20"/>
              </w:rPr>
              <w:t xml:space="preserve"> год</w:t>
            </w:r>
          </w:p>
        </w:tc>
        <w:tc>
          <w:tcPr>
            <w:tcW w:w="1513" w:type="dxa"/>
            <w:gridSpan w:val="2"/>
            <w:noWrap/>
            <w:vAlign w:val="center"/>
          </w:tcPr>
          <w:p w:rsidR="00F8042A" w:rsidRPr="00615A3C" w:rsidRDefault="00F23CED" w:rsidP="00231123">
            <w:pPr>
              <w:jc w:val="center"/>
              <w:rPr>
                <w:rFonts w:ascii="PT Astra Serif" w:hAnsi="PT Astra Serif"/>
                <w:b/>
                <w:bCs/>
                <w:sz w:val="20"/>
                <w:szCs w:val="20"/>
              </w:rPr>
            </w:pPr>
            <w:r w:rsidRPr="00615A3C">
              <w:rPr>
                <w:rFonts w:ascii="PT Astra Serif" w:hAnsi="PT Astra Serif"/>
                <w:b/>
                <w:bCs/>
                <w:sz w:val="20"/>
                <w:szCs w:val="20"/>
              </w:rPr>
              <w:t>Итого за 202</w:t>
            </w:r>
            <w:r w:rsidR="00B613D2">
              <w:rPr>
                <w:rFonts w:ascii="PT Astra Serif" w:hAnsi="PT Astra Serif"/>
                <w:b/>
                <w:bCs/>
                <w:sz w:val="20"/>
                <w:szCs w:val="20"/>
              </w:rPr>
              <w:t>3-2027</w:t>
            </w:r>
            <w:r w:rsidR="00F8042A" w:rsidRPr="00615A3C">
              <w:rPr>
                <w:rFonts w:ascii="PT Astra Serif" w:hAnsi="PT Astra Serif"/>
                <w:b/>
                <w:bCs/>
                <w:sz w:val="20"/>
                <w:szCs w:val="20"/>
              </w:rPr>
              <w:t xml:space="preserve"> годы</w:t>
            </w:r>
          </w:p>
        </w:tc>
      </w:tr>
      <w:tr w:rsidR="00615A3C" w:rsidRPr="00615A3C" w:rsidTr="001C745C">
        <w:trPr>
          <w:trHeight w:val="352"/>
        </w:trPr>
        <w:tc>
          <w:tcPr>
            <w:tcW w:w="1265" w:type="dxa"/>
            <w:vMerge/>
            <w:vAlign w:val="center"/>
          </w:tcPr>
          <w:p w:rsidR="00F8042A" w:rsidRPr="00615A3C" w:rsidRDefault="00F8042A" w:rsidP="00904448">
            <w:pPr>
              <w:jc w:val="center"/>
              <w:rPr>
                <w:rFonts w:ascii="PT Astra Serif" w:hAnsi="PT Astra Serif"/>
                <w:sz w:val="20"/>
                <w:szCs w:val="20"/>
              </w:rPr>
            </w:pPr>
          </w:p>
        </w:tc>
        <w:tc>
          <w:tcPr>
            <w:tcW w:w="745" w:type="dxa"/>
            <w:noWrap/>
            <w:vAlign w:val="center"/>
          </w:tcPr>
          <w:p w:rsidR="00F8042A" w:rsidRPr="00615A3C" w:rsidRDefault="00F8042A" w:rsidP="00904448">
            <w:pPr>
              <w:jc w:val="center"/>
              <w:rPr>
                <w:rFonts w:ascii="PT Astra Serif" w:hAnsi="PT Astra Serif"/>
                <w:sz w:val="20"/>
                <w:szCs w:val="20"/>
              </w:rPr>
            </w:pPr>
            <w:r w:rsidRPr="00615A3C">
              <w:rPr>
                <w:rFonts w:ascii="PT Astra Serif" w:hAnsi="PT Astra Serif"/>
                <w:sz w:val="20"/>
                <w:szCs w:val="20"/>
              </w:rPr>
              <w:t>ВЛ, км</w:t>
            </w:r>
          </w:p>
        </w:tc>
        <w:tc>
          <w:tcPr>
            <w:tcW w:w="688" w:type="dxa"/>
            <w:noWrap/>
            <w:vAlign w:val="center"/>
          </w:tcPr>
          <w:p w:rsidR="00F8042A" w:rsidRPr="00615A3C" w:rsidRDefault="00F8042A" w:rsidP="00904448">
            <w:pPr>
              <w:jc w:val="center"/>
              <w:rPr>
                <w:rFonts w:ascii="PT Astra Serif" w:hAnsi="PT Astra Serif"/>
                <w:sz w:val="20"/>
                <w:szCs w:val="20"/>
              </w:rPr>
            </w:pPr>
            <w:r w:rsidRPr="00615A3C">
              <w:rPr>
                <w:rFonts w:ascii="PT Astra Serif" w:hAnsi="PT Astra Serif"/>
                <w:sz w:val="20"/>
                <w:szCs w:val="20"/>
              </w:rPr>
              <w:t>ПС, МВА</w:t>
            </w:r>
          </w:p>
        </w:tc>
        <w:tc>
          <w:tcPr>
            <w:tcW w:w="757" w:type="dxa"/>
            <w:noWrap/>
            <w:vAlign w:val="center"/>
          </w:tcPr>
          <w:p w:rsidR="00F8042A" w:rsidRPr="00615A3C" w:rsidRDefault="00F8042A" w:rsidP="00904448">
            <w:pPr>
              <w:jc w:val="center"/>
              <w:rPr>
                <w:rFonts w:ascii="PT Astra Serif" w:hAnsi="PT Astra Serif"/>
                <w:sz w:val="20"/>
                <w:szCs w:val="20"/>
              </w:rPr>
            </w:pPr>
            <w:r w:rsidRPr="00615A3C">
              <w:rPr>
                <w:rFonts w:ascii="PT Astra Serif" w:hAnsi="PT Astra Serif"/>
                <w:sz w:val="20"/>
                <w:szCs w:val="20"/>
              </w:rPr>
              <w:t>ВЛ, км</w:t>
            </w:r>
          </w:p>
        </w:tc>
        <w:tc>
          <w:tcPr>
            <w:tcW w:w="688" w:type="dxa"/>
            <w:noWrap/>
            <w:vAlign w:val="center"/>
          </w:tcPr>
          <w:p w:rsidR="00F8042A" w:rsidRPr="00615A3C" w:rsidRDefault="00F8042A" w:rsidP="00904448">
            <w:pPr>
              <w:jc w:val="center"/>
              <w:rPr>
                <w:rFonts w:ascii="PT Astra Serif" w:hAnsi="PT Astra Serif"/>
                <w:sz w:val="20"/>
                <w:szCs w:val="20"/>
              </w:rPr>
            </w:pPr>
            <w:r w:rsidRPr="00615A3C">
              <w:rPr>
                <w:rFonts w:ascii="PT Astra Serif" w:hAnsi="PT Astra Serif"/>
                <w:sz w:val="20"/>
                <w:szCs w:val="20"/>
              </w:rPr>
              <w:t>ПС, МВА</w:t>
            </w:r>
          </w:p>
        </w:tc>
        <w:tc>
          <w:tcPr>
            <w:tcW w:w="688" w:type="dxa"/>
            <w:noWrap/>
            <w:vAlign w:val="center"/>
          </w:tcPr>
          <w:p w:rsidR="00F8042A" w:rsidRPr="00615A3C" w:rsidRDefault="00F8042A" w:rsidP="00904448">
            <w:pPr>
              <w:jc w:val="center"/>
              <w:rPr>
                <w:rFonts w:ascii="PT Astra Serif" w:hAnsi="PT Astra Serif"/>
                <w:sz w:val="20"/>
                <w:szCs w:val="20"/>
              </w:rPr>
            </w:pPr>
            <w:r w:rsidRPr="00615A3C">
              <w:rPr>
                <w:rFonts w:ascii="PT Astra Serif" w:hAnsi="PT Astra Serif"/>
                <w:sz w:val="20"/>
                <w:szCs w:val="20"/>
              </w:rPr>
              <w:t>ВЛ, км</w:t>
            </w:r>
          </w:p>
        </w:tc>
        <w:tc>
          <w:tcPr>
            <w:tcW w:w="688" w:type="dxa"/>
            <w:noWrap/>
            <w:vAlign w:val="center"/>
          </w:tcPr>
          <w:p w:rsidR="00F8042A" w:rsidRPr="00615A3C" w:rsidRDefault="00F8042A" w:rsidP="00904448">
            <w:pPr>
              <w:jc w:val="center"/>
              <w:rPr>
                <w:rFonts w:ascii="PT Astra Serif" w:hAnsi="PT Astra Serif"/>
                <w:sz w:val="20"/>
                <w:szCs w:val="20"/>
              </w:rPr>
            </w:pPr>
            <w:r w:rsidRPr="00615A3C">
              <w:rPr>
                <w:rFonts w:ascii="PT Astra Serif" w:hAnsi="PT Astra Serif"/>
                <w:sz w:val="20"/>
                <w:szCs w:val="20"/>
              </w:rPr>
              <w:t>ПС, МВА</w:t>
            </w:r>
          </w:p>
        </w:tc>
        <w:tc>
          <w:tcPr>
            <w:tcW w:w="671" w:type="dxa"/>
            <w:noWrap/>
            <w:vAlign w:val="center"/>
          </w:tcPr>
          <w:p w:rsidR="00F8042A" w:rsidRPr="00615A3C" w:rsidRDefault="00F8042A" w:rsidP="00904448">
            <w:pPr>
              <w:jc w:val="center"/>
              <w:rPr>
                <w:rFonts w:ascii="PT Astra Serif" w:hAnsi="PT Astra Serif"/>
                <w:sz w:val="20"/>
                <w:szCs w:val="20"/>
              </w:rPr>
            </w:pPr>
            <w:r w:rsidRPr="00615A3C">
              <w:rPr>
                <w:rFonts w:ascii="PT Astra Serif" w:hAnsi="PT Astra Serif"/>
                <w:sz w:val="20"/>
                <w:szCs w:val="20"/>
              </w:rPr>
              <w:t>ВЛ, км</w:t>
            </w:r>
          </w:p>
        </w:tc>
        <w:tc>
          <w:tcPr>
            <w:tcW w:w="688" w:type="dxa"/>
            <w:noWrap/>
            <w:vAlign w:val="center"/>
          </w:tcPr>
          <w:p w:rsidR="00F8042A" w:rsidRPr="00615A3C" w:rsidRDefault="00F8042A" w:rsidP="00904448">
            <w:pPr>
              <w:jc w:val="center"/>
              <w:rPr>
                <w:rFonts w:ascii="PT Astra Serif" w:hAnsi="PT Astra Serif"/>
                <w:sz w:val="20"/>
                <w:szCs w:val="20"/>
              </w:rPr>
            </w:pPr>
            <w:r w:rsidRPr="00615A3C">
              <w:rPr>
                <w:rFonts w:ascii="PT Astra Serif" w:hAnsi="PT Astra Serif"/>
                <w:sz w:val="20"/>
                <w:szCs w:val="20"/>
              </w:rPr>
              <w:t>ПС, МВА</w:t>
            </w:r>
          </w:p>
        </w:tc>
        <w:tc>
          <w:tcPr>
            <w:tcW w:w="671" w:type="dxa"/>
            <w:noWrap/>
            <w:vAlign w:val="center"/>
          </w:tcPr>
          <w:p w:rsidR="00F8042A" w:rsidRPr="00615A3C" w:rsidRDefault="00F8042A" w:rsidP="00904448">
            <w:pPr>
              <w:jc w:val="center"/>
              <w:rPr>
                <w:rFonts w:ascii="PT Astra Serif" w:hAnsi="PT Astra Serif"/>
                <w:sz w:val="20"/>
                <w:szCs w:val="20"/>
              </w:rPr>
            </w:pPr>
            <w:r w:rsidRPr="00615A3C">
              <w:rPr>
                <w:rFonts w:ascii="PT Astra Serif" w:hAnsi="PT Astra Serif"/>
                <w:sz w:val="20"/>
                <w:szCs w:val="20"/>
              </w:rPr>
              <w:t>ВЛ, км</w:t>
            </w:r>
          </w:p>
        </w:tc>
        <w:tc>
          <w:tcPr>
            <w:tcW w:w="688" w:type="dxa"/>
            <w:noWrap/>
            <w:vAlign w:val="center"/>
          </w:tcPr>
          <w:p w:rsidR="00F8042A" w:rsidRPr="00615A3C" w:rsidRDefault="00F8042A" w:rsidP="00904448">
            <w:pPr>
              <w:jc w:val="center"/>
              <w:rPr>
                <w:rFonts w:ascii="PT Astra Serif" w:hAnsi="PT Astra Serif"/>
                <w:sz w:val="20"/>
                <w:szCs w:val="20"/>
              </w:rPr>
            </w:pPr>
            <w:r w:rsidRPr="00615A3C">
              <w:rPr>
                <w:rFonts w:ascii="PT Astra Serif" w:hAnsi="PT Astra Serif"/>
                <w:sz w:val="20"/>
                <w:szCs w:val="20"/>
              </w:rPr>
              <w:t>ПС, МВА</w:t>
            </w:r>
          </w:p>
        </w:tc>
        <w:tc>
          <w:tcPr>
            <w:tcW w:w="771" w:type="dxa"/>
            <w:noWrap/>
            <w:vAlign w:val="center"/>
          </w:tcPr>
          <w:p w:rsidR="00F8042A" w:rsidRPr="00615A3C" w:rsidRDefault="00F8042A" w:rsidP="00904448">
            <w:pPr>
              <w:jc w:val="center"/>
              <w:rPr>
                <w:rFonts w:ascii="PT Astra Serif" w:hAnsi="PT Astra Serif"/>
                <w:b/>
                <w:bCs/>
                <w:sz w:val="20"/>
                <w:szCs w:val="20"/>
              </w:rPr>
            </w:pPr>
            <w:r w:rsidRPr="00615A3C">
              <w:rPr>
                <w:rFonts w:ascii="PT Astra Serif" w:hAnsi="PT Astra Serif"/>
                <w:b/>
                <w:bCs/>
                <w:sz w:val="20"/>
                <w:szCs w:val="20"/>
              </w:rPr>
              <w:t>ВЛ, км</w:t>
            </w:r>
          </w:p>
        </w:tc>
        <w:tc>
          <w:tcPr>
            <w:tcW w:w="742" w:type="dxa"/>
            <w:noWrap/>
            <w:vAlign w:val="center"/>
          </w:tcPr>
          <w:p w:rsidR="00F8042A" w:rsidRPr="00615A3C" w:rsidRDefault="00F8042A" w:rsidP="00904448">
            <w:pPr>
              <w:jc w:val="center"/>
              <w:rPr>
                <w:rFonts w:ascii="PT Astra Serif" w:hAnsi="PT Astra Serif"/>
                <w:b/>
                <w:bCs/>
                <w:sz w:val="20"/>
                <w:szCs w:val="20"/>
              </w:rPr>
            </w:pPr>
            <w:r w:rsidRPr="00615A3C">
              <w:rPr>
                <w:rFonts w:ascii="PT Astra Serif" w:hAnsi="PT Astra Serif"/>
                <w:b/>
                <w:bCs/>
                <w:sz w:val="20"/>
                <w:szCs w:val="20"/>
              </w:rPr>
              <w:t>ПС, МВА</w:t>
            </w:r>
          </w:p>
        </w:tc>
      </w:tr>
      <w:tr w:rsidR="00615A3C" w:rsidRPr="00615A3C" w:rsidTr="001C745C">
        <w:trPr>
          <w:trHeight w:val="333"/>
        </w:trPr>
        <w:tc>
          <w:tcPr>
            <w:tcW w:w="1265" w:type="dxa"/>
            <w:noWrap/>
            <w:vAlign w:val="center"/>
          </w:tcPr>
          <w:p w:rsidR="00471D58" w:rsidRPr="00615A3C" w:rsidRDefault="00471D58" w:rsidP="00904448">
            <w:pPr>
              <w:jc w:val="center"/>
              <w:rPr>
                <w:rFonts w:ascii="PT Astra Serif" w:hAnsi="PT Astra Serif"/>
                <w:sz w:val="20"/>
                <w:szCs w:val="20"/>
              </w:rPr>
            </w:pPr>
            <w:r w:rsidRPr="00615A3C">
              <w:rPr>
                <w:rFonts w:ascii="PT Astra Serif" w:hAnsi="PT Astra Serif"/>
                <w:sz w:val="20"/>
                <w:szCs w:val="20"/>
              </w:rPr>
              <w:t>110 кВ</w:t>
            </w:r>
          </w:p>
        </w:tc>
        <w:tc>
          <w:tcPr>
            <w:tcW w:w="745" w:type="dxa"/>
            <w:noWrap/>
            <w:vAlign w:val="center"/>
          </w:tcPr>
          <w:p w:rsidR="00471D58" w:rsidRPr="00615A3C" w:rsidRDefault="00933654" w:rsidP="00904448">
            <w:pPr>
              <w:jc w:val="center"/>
              <w:rPr>
                <w:rFonts w:ascii="PT Astra Serif" w:hAnsi="PT Astra Serif"/>
                <w:sz w:val="20"/>
                <w:szCs w:val="20"/>
                <w:lang w:eastAsia="en-US"/>
              </w:rPr>
            </w:pPr>
            <w:r w:rsidRPr="00615A3C">
              <w:rPr>
                <w:rFonts w:ascii="PT Astra Serif" w:hAnsi="PT Astra Serif"/>
                <w:sz w:val="20"/>
                <w:szCs w:val="20"/>
                <w:lang w:eastAsia="en-US"/>
              </w:rPr>
              <w:t>1,5</w:t>
            </w:r>
            <w:r w:rsidR="00573B91" w:rsidRPr="00615A3C">
              <w:rPr>
                <w:rFonts w:ascii="PT Astra Serif" w:hAnsi="PT Astra Serif"/>
                <w:sz w:val="20"/>
                <w:szCs w:val="20"/>
                <w:lang w:eastAsia="en-US"/>
              </w:rPr>
              <w:t>0</w:t>
            </w:r>
          </w:p>
        </w:tc>
        <w:tc>
          <w:tcPr>
            <w:tcW w:w="688" w:type="dxa"/>
            <w:noWrap/>
            <w:vAlign w:val="center"/>
          </w:tcPr>
          <w:p w:rsidR="00471D58" w:rsidRPr="00615A3C" w:rsidRDefault="00933654" w:rsidP="00904448">
            <w:pPr>
              <w:jc w:val="center"/>
              <w:rPr>
                <w:rFonts w:ascii="PT Astra Serif" w:hAnsi="PT Astra Serif"/>
                <w:sz w:val="20"/>
                <w:szCs w:val="20"/>
                <w:lang w:eastAsia="en-US"/>
              </w:rPr>
            </w:pPr>
            <w:r w:rsidRPr="00615A3C">
              <w:rPr>
                <w:rFonts w:ascii="PT Astra Serif" w:hAnsi="PT Astra Serif"/>
                <w:sz w:val="20"/>
                <w:szCs w:val="20"/>
                <w:lang w:eastAsia="en-US"/>
              </w:rPr>
              <w:t>32</w:t>
            </w:r>
            <w:r w:rsidR="00573B91" w:rsidRPr="00615A3C">
              <w:rPr>
                <w:rFonts w:ascii="PT Astra Serif" w:hAnsi="PT Astra Serif"/>
                <w:sz w:val="20"/>
                <w:szCs w:val="20"/>
                <w:lang w:eastAsia="en-US"/>
              </w:rPr>
              <w:t>,00</w:t>
            </w:r>
          </w:p>
        </w:tc>
        <w:tc>
          <w:tcPr>
            <w:tcW w:w="757" w:type="dxa"/>
            <w:noWrap/>
            <w:vAlign w:val="center"/>
          </w:tcPr>
          <w:p w:rsidR="00471D58" w:rsidRPr="00615A3C" w:rsidRDefault="00573B91" w:rsidP="00904448">
            <w:pPr>
              <w:jc w:val="center"/>
              <w:rPr>
                <w:rFonts w:ascii="PT Astra Serif" w:hAnsi="PT Astra Serif"/>
                <w:sz w:val="20"/>
                <w:szCs w:val="20"/>
                <w:lang w:eastAsia="en-US"/>
              </w:rPr>
            </w:pPr>
            <w:r w:rsidRPr="00615A3C">
              <w:rPr>
                <w:rFonts w:ascii="PT Astra Serif" w:hAnsi="PT Astra Serif"/>
                <w:sz w:val="20"/>
                <w:szCs w:val="20"/>
                <w:lang w:eastAsia="en-US"/>
              </w:rPr>
              <w:t>35,87</w:t>
            </w:r>
          </w:p>
        </w:tc>
        <w:tc>
          <w:tcPr>
            <w:tcW w:w="688" w:type="dxa"/>
            <w:noWrap/>
            <w:vAlign w:val="center"/>
          </w:tcPr>
          <w:p w:rsidR="00471D58" w:rsidRPr="00615A3C" w:rsidRDefault="00471D58" w:rsidP="00904448">
            <w:pPr>
              <w:jc w:val="center"/>
              <w:rPr>
                <w:rFonts w:ascii="PT Astra Serif" w:hAnsi="PT Astra Serif"/>
                <w:sz w:val="20"/>
                <w:szCs w:val="20"/>
                <w:lang w:eastAsia="en-US"/>
              </w:rPr>
            </w:pPr>
          </w:p>
        </w:tc>
        <w:tc>
          <w:tcPr>
            <w:tcW w:w="688" w:type="dxa"/>
            <w:noWrap/>
            <w:vAlign w:val="center"/>
          </w:tcPr>
          <w:p w:rsidR="00471D58" w:rsidRPr="00615A3C" w:rsidRDefault="00471D58" w:rsidP="00904448">
            <w:pPr>
              <w:jc w:val="center"/>
              <w:rPr>
                <w:rFonts w:ascii="PT Astra Serif" w:hAnsi="PT Astra Serif"/>
                <w:sz w:val="20"/>
                <w:szCs w:val="20"/>
                <w:lang w:eastAsia="en-US"/>
              </w:rPr>
            </w:pPr>
          </w:p>
        </w:tc>
        <w:tc>
          <w:tcPr>
            <w:tcW w:w="688" w:type="dxa"/>
            <w:noWrap/>
            <w:vAlign w:val="center"/>
          </w:tcPr>
          <w:p w:rsidR="00471D58" w:rsidRPr="00615A3C" w:rsidRDefault="00471D58" w:rsidP="00904448">
            <w:pPr>
              <w:jc w:val="center"/>
              <w:rPr>
                <w:rFonts w:ascii="PT Astra Serif" w:hAnsi="PT Astra Serif"/>
                <w:sz w:val="20"/>
                <w:szCs w:val="20"/>
                <w:lang w:eastAsia="en-US"/>
              </w:rPr>
            </w:pPr>
          </w:p>
        </w:tc>
        <w:tc>
          <w:tcPr>
            <w:tcW w:w="671" w:type="dxa"/>
            <w:noWrap/>
            <w:vAlign w:val="center"/>
          </w:tcPr>
          <w:p w:rsidR="00471D58" w:rsidRPr="00615A3C" w:rsidRDefault="00471D58" w:rsidP="00904448">
            <w:pPr>
              <w:jc w:val="center"/>
              <w:rPr>
                <w:rFonts w:ascii="PT Astra Serif" w:hAnsi="PT Astra Serif"/>
                <w:sz w:val="20"/>
                <w:szCs w:val="20"/>
                <w:lang w:eastAsia="en-US"/>
              </w:rPr>
            </w:pPr>
          </w:p>
        </w:tc>
        <w:tc>
          <w:tcPr>
            <w:tcW w:w="688" w:type="dxa"/>
            <w:noWrap/>
            <w:vAlign w:val="center"/>
          </w:tcPr>
          <w:p w:rsidR="00471D58" w:rsidRPr="00615A3C" w:rsidRDefault="00933654" w:rsidP="00904448">
            <w:pPr>
              <w:jc w:val="center"/>
              <w:rPr>
                <w:rFonts w:ascii="PT Astra Serif" w:hAnsi="PT Astra Serif"/>
                <w:sz w:val="20"/>
                <w:szCs w:val="20"/>
                <w:lang w:eastAsia="en-US"/>
              </w:rPr>
            </w:pPr>
            <w:r w:rsidRPr="00615A3C">
              <w:rPr>
                <w:rFonts w:ascii="PT Astra Serif" w:hAnsi="PT Astra Serif"/>
                <w:sz w:val="20"/>
                <w:szCs w:val="20"/>
                <w:lang w:eastAsia="en-US"/>
              </w:rPr>
              <w:t>48</w:t>
            </w:r>
            <w:r w:rsidR="00573B91" w:rsidRPr="00615A3C">
              <w:rPr>
                <w:rFonts w:ascii="PT Astra Serif" w:hAnsi="PT Astra Serif"/>
                <w:sz w:val="20"/>
                <w:szCs w:val="20"/>
                <w:lang w:eastAsia="en-US"/>
              </w:rPr>
              <w:t>,00</w:t>
            </w:r>
          </w:p>
        </w:tc>
        <w:tc>
          <w:tcPr>
            <w:tcW w:w="671" w:type="dxa"/>
            <w:noWrap/>
            <w:vAlign w:val="center"/>
          </w:tcPr>
          <w:p w:rsidR="00471D58" w:rsidRPr="00615A3C" w:rsidRDefault="00471D58" w:rsidP="00904448">
            <w:pPr>
              <w:jc w:val="center"/>
              <w:rPr>
                <w:rFonts w:ascii="PT Astra Serif" w:hAnsi="PT Astra Serif"/>
                <w:sz w:val="20"/>
                <w:szCs w:val="20"/>
                <w:lang w:eastAsia="en-US"/>
              </w:rPr>
            </w:pPr>
          </w:p>
        </w:tc>
        <w:tc>
          <w:tcPr>
            <w:tcW w:w="688" w:type="dxa"/>
            <w:noWrap/>
            <w:vAlign w:val="center"/>
          </w:tcPr>
          <w:p w:rsidR="00471D58" w:rsidRPr="00615A3C" w:rsidRDefault="00471D58" w:rsidP="00904448">
            <w:pPr>
              <w:jc w:val="center"/>
              <w:rPr>
                <w:rFonts w:ascii="PT Astra Serif" w:hAnsi="PT Astra Serif"/>
                <w:sz w:val="20"/>
                <w:szCs w:val="20"/>
                <w:lang w:eastAsia="en-US"/>
              </w:rPr>
            </w:pPr>
          </w:p>
        </w:tc>
        <w:tc>
          <w:tcPr>
            <w:tcW w:w="771" w:type="dxa"/>
            <w:noWrap/>
            <w:vAlign w:val="center"/>
          </w:tcPr>
          <w:p w:rsidR="00471D58" w:rsidRPr="00615A3C" w:rsidRDefault="00573B91" w:rsidP="00904448">
            <w:pPr>
              <w:jc w:val="center"/>
              <w:rPr>
                <w:rFonts w:ascii="PT Astra Serif" w:hAnsi="PT Astra Serif"/>
                <w:b/>
                <w:sz w:val="20"/>
                <w:szCs w:val="20"/>
                <w:lang w:eastAsia="en-US"/>
              </w:rPr>
            </w:pPr>
            <w:r w:rsidRPr="00615A3C">
              <w:rPr>
                <w:rFonts w:ascii="PT Astra Serif" w:hAnsi="PT Astra Serif"/>
                <w:b/>
                <w:sz w:val="20"/>
                <w:szCs w:val="20"/>
                <w:lang w:eastAsia="en-US"/>
              </w:rPr>
              <w:t>37,37</w:t>
            </w:r>
          </w:p>
        </w:tc>
        <w:tc>
          <w:tcPr>
            <w:tcW w:w="742" w:type="dxa"/>
            <w:noWrap/>
            <w:vAlign w:val="center"/>
          </w:tcPr>
          <w:p w:rsidR="00471D58" w:rsidRPr="00615A3C" w:rsidRDefault="00933654" w:rsidP="00904448">
            <w:pPr>
              <w:jc w:val="center"/>
              <w:rPr>
                <w:rFonts w:ascii="PT Astra Serif" w:hAnsi="PT Astra Serif"/>
                <w:b/>
                <w:sz w:val="20"/>
                <w:szCs w:val="20"/>
                <w:lang w:eastAsia="en-US"/>
              </w:rPr>
            </w:pPr>
            <w:r w:rsidRPr="00615A3C">
              <w:rPr>
                <w:rFonts w:ascii="PT Astra Serif" w:hAnsi="PT Astra Serif"/>
                <w:b/>
                <w:sz w:val="20"/>
                <w:szCs w:val="20"/>
                <w:lang w:eastAsia="en-US"/>
              </w:rPr>
              <w:t>80</w:t>
            </w:r>
            <w:r w:rsidR="00A044D7" w:rsidRPr="00615A3C">
              <w:rPr>
                <w:rFonts w:ascii="PT Astra Serif" w:hAnsi="PT Astra Serif"/>
                <w:b/>
                <w:sz w:val="20"/>
                <w:szCs w:val="20"/>
                <w:lang w:eastAsia="en-US"/>
              </w:rPr>
              <w:t>,00</w:t>
            </w:r>
          </w:p>
        </w:tc>
      </w:tr>
      <w:tr w:rsidR="00615A3C" w:rsidRPr="00615A3C" w:rsidTr="001C745C">
        <w:trPr>
          <w:trHeight w:val="333"/>
        </w:trPr>
        <w:tc>
          <w:tcPr>
            <w:tcW w:w="1265" w:type="dxa"/>
            <w:noWrap/>
            <w:vAlign w:val="center"/>
          </w:tcPr>
          <w:p w:rsidR="00F46EC1" w:rsidRPr="00615A3C" w:rsidRDefault="00F46EC1" w:rsidP="00904448">
            <w:pPr>
              <w:jc w:val="center"/>
              <w:rPr>
                <w:rFonts w:ascii="PT Astra Serif" w:hAnsi="PT Astra Serif"/>
                <w:sz w:val="20"/>
                <w:szCs w:val="20"/>
              </w:rPr>
            </w:pPr>
            <w:r w:rsidRPr="00615A3C">
              <w:rPr>
                <w:rFonts w:ascii="PT Astra Serif" w:hAnsi="PT Astra Serif"/>
                <w:sz w:val="20"/>
                <w:szCs w:val="20"/>
              </w:rPr>
              <w:t>10 кВ</w:t>
            </w:r>
          </w:p>
        </w:tc>
        <w:tc>
          <w:tcPr>
            <w:tcW w:w="745" w:type="dxa"/>
            <w:noWrap/>
            <w:vAlign w:val="center"/>
          </w:tcPr>
          <w:p w:rsidR="00F46EC1" w:rsidRPr="00615A3C" w:rsidRDefault="00FF490B" w:rsidP="00904448">
            <w:pPr>
              <w:jc w:val="center"/>
              <w:rPr>
                <w:rFonts w:ascii="PT Astra Serif" w:hAnsi="PT Astra Serif"/>
                <w:sz w:val="20"/>
                <w:szCs w:val="20"/>
              </w:rPr>
            </w:pPr>
            <w:r w:rsidRPr="00615A3C">
              <w:rPr>
                <w:rFonts w:ascii="PT Astra Serif" w:hAnsi="PT Astra Serif"/>
                <w:sz w:val="20"/>
                <w:szCs w:val="20"/>
              </w:rPr>
              <w:t>33,</w:t>
            </w:r>
            <w:r w:rsidR="001C745C" w:rsidRPr="00615A3C">
              <w:rPr>
                <w:rFonts w:ascii="PT Astra Serif" w:hAnsi="PT Astra Serif"/>
                <w:sz w:val="20"/>
                <w:szCs w:val="20"/>
              </w:rPr>
              <w:t>8</w:t>
            </w:r>
            <w:r w:rsidRPr="00615A3C">
              <w:rPr>
                <w:rFonts w:ascii="PT Astra Serif" w:hAnsi="PT Astra Serif"/>
                <w:sz w:val="20"/>
                <w:szCs w:val="20"/>
              </w:rPr>
              <w:t>4</w:t>
            </w:r>
          </w:p>
        </w:tc>
        <w:tc>
          <w:tcPr>
            <w:tcW w:w="688" w:type="dxa"/>
            <w:noWrap/>
            <w:vAlign w:val="center"/>
          </w:tcPr>
          <w:p w:rsidR="00F46EC1" w:rsidRPr="00615A3C" w:rsidRDefault="00FF490B" w:rsidP="00904448">
            <w:pPr>
              <w:jc w:val="center"/>
              <w:rPr>
                <w:rFonts w:ascii="PT Astra Serif" w:hAnsi="PT Astra Serif"/>
                <w:sz w:val="20"/>
                <w:szCs w:val="20"/>
              </w:rPr>
            </w:pPr>
            <w:r w:rsidRPr="00615A3C">
              <w:rPr>
                <w:rFonts w:ascii="PT Astra Serif" w:hAnsi="PT Astra Serif"/>
                <w:sz w:val="20"/>
                <w:szCs w:val="20"/>
              </w:rPr>
              <w:t>21,85</w:t>
            </w:r>
          </w:p>
        </w:tc>
        <w:tc>
          <w:tcPr>
            <w:tcW w:w="757" w:type="dxa"/>
            <w:noWrap/>
            <w:vAlign w:val="center"/>
          </w:tcPr>
          <w:p w:rsidR="00F46EC1" w:rsidRPr="00615A3C" w:rsidRDefault="00FF490B" w:rsidP="00904448">
            <w:pPr>
              <w:jc w:val="center"/>
              <w:rPr>
                <w:rFonts w:ascii="PT Astra Serif" w:hAnsi="PT Astra Serif"/>
                <w:sz w:val="20"/>
                <w:szCs w:val="20"/>
              </w:rPr>
            </w:pPr>
            <w:r w:rsidRPr="00615A3C">
              <w:rPr>
                <w:rFonts w:ascii="PT Astra Serif" w:hAnsi="PT Astra Serif"/>
                <w:sz w:val="20"/>
                <w:szCs w:val="20"/>
              </w:rPr>
              <w:t>3</w:t>
            </w:r>
            <w:r w:rsidR="001C745C" w:rsidRPr="00615A3C">
              <w:rPr>
                <w:rFonts w:ascii="PT Astra Serif" w:hAnsi="PT Astra Serif"/>
                <w:sz w:val="20"/>
                <w:szCs w:val="20"/>
              </w:rPr>
              <w:t>5</w:t>
            </w:r>
            <w:r w:rsidRPr="00615A3C">
              <w:rPr>
                <w:rFonts w:ascii="PT Astra Serif" w:hAnsi="PT Astra Serif"/>
                <w:sz w:val="20"/>
                <w:szCs w:val="20"/>
              </w:rPr>
              <w:t>,</w:t>
            </w:r>
            <w:r w:rsidR="001C745C" w:rsidRPr="00615A3C">
              <w:rPr>
                <w:rFonts w:ascii="PT Astra Serif" w:hAnsi="PT Astra Serif"/>
                <w:sz w:val="20"/>
                <w:szCs w:val="20"/>
              </w:rPr>
              <w:t>0</w:t>
            </w:r>
            <w:r w:rsidR="005C678C" w:rsidRPr="00615A3C">
              <w:rPr>
                <w:rFonts w:ascii="PT Astra Serif" w:hAnsi="PT Astra Serif"/>
                <w:sz w:val="20"/>
                <w:szCs w:val="20"/>
              </w:rPr>
              <w:t>1</w:t>
            </w:r>
          </w:p>
        </w:tc>
        <w:tc>
          <w:tcPr>
            <w:tcW w:w="688" w:type="dxa"/>
            <w:noWrap/>
            <w:vAlign w:val="center"/>
          </w:tcPr>
          <w:p w:rsidR="00F46EC1" w:rsidRPr="00615A3C" w:rsidRDefault="005C678C" w:rsidP="00904448">
            <w:pPr>
              <w:jc w:val="center"/>
              <w:rPr>
                <w:rFonts w:ascii="PT Astra Serif" w:hAnsi="PT Astra Serif"/>
                <w:sz w:val="20"/>
                <w:szCs w:val="20"/>
              </w:rPr>
            </w:pPr>
            <w:r w:rsidRPr="00615A3C">
              <w:rPr>
                <w:rFonts w:ascii="PT Astra Serif" w:hAnsi="PT Astra Serif"/>
                <w:sz w:val="20"/>
                <w:szCs w:val="20"/>
              </w:rPr>
              <w:t>20,</w:t>
            </w:r>
            <w:r w:rsidR="00FF490B" w:rsidRPr="00615A3C">
              <w:rPr>
                <w:rFonts w:ascii="PT Astra Serif" w:hAnsi="PT Astra Serif"/>
                <w:sz w:val="20"/>
                <w:szCs w:val="20"/>
              </w:rPr>
              <w:t>9</w:t>
            </w:r>
            <w:r w:rsidRPr="00615A3C">
              <w:rPr>
                <w:rFonts w:ascii="PT Astra Serif" w:hAnsi="PT Astra Serif"/>
                <w:sz w:val="20"/>
                <w:szCs w:val="20"/>
              </w:rPr>
              <w:t>7</w:t>
            </w:r>
          </w:p>
        </w:tc>
        <w:tc>
          <w:tcPr>
            <w:tcW w:w="688" w:type="dxa"/>
            <w:noWrap/>
            <w:vAlign w:val="center"/>
          </w:tcPr>
          <w:p w:rsidR="00F46EC1" w:rsidRPr="00615A3C" w:rsidRDefault="00FF490B" w:rsidP="00904448">
            <w:pPr>
              <w:jc w:val="center"/>
              <w:rPr>
                <w:rFonts w:ascii="PT Astra Serif" w:hAnsi="PT Astra Serif"/>
                <w:sz w:val="20"/>
                <w:szCs w:val="20"/>
              </w:rPr>
            </w:pPr>
            <w:r w:rsidRPr="00615A3C">
              <w:rPr>
                <w:rFonts w:ascii="PT Astra Serif" w:hAnsi="PT Astra Serif"/>
                <w:sz w:val="20"/>
                <w:szCs w:val="20"/>
              </w:rPr>
              <w:t>35,</w:t>
            </w:r>
            <w:r w:rsidR="001C745C" w:rsidRPr="00615A3C">
              <w:rPr>
                <w:rFonts w:ascii="PT Astra Serif" w:hAnsi="PT Astra Serif"/>
                <w:sz w:val="20"/>
                <w:szCs w:val="20"/>
              </w:rPr>
              <w:t>6</w:t>
            </w:r>
            <w:r w:rsidR="00925044" w:rsidRPr="00615A3C">
              <w:rPr>
                <w:rFonts w:ascii="PT Astra Serif" w:hAnsi="PT Astra Serif"/>
                <w:sz w:val="20"/>
                <w:szCs w:val="20"/>
              </w:rPr>
              <w:t>9</w:t>
            </w:r>
          </w:p>
        </w:tc>
        <w:tc>
          <w:tcPr>
            <w:tcW w:w="688" w:type="dxa"/>
            <w:noWrap/>
            <w:vAlign w:val="center"/>
          </w:tcPr>
          <w:p w:rsidR="00F46EC1" w:rsidRPr="00615A3C" w:rsidRDefault="00FF490B" w:rsidP="00904448">
            <w:pPr>
              <w:jc w:val="center"/>
              <w:rPr>
                <w:rFonts w:ascii="PT Astra Serif" w:hAnsi="PT Astra Serif"/>
                <w:sz w:val="20"/>
                <w:szCs w:val="20"/>
              </w:rPr>
            </w:pPr>
            <w:r w:rsidRPr="00615A3C">
              <w:rPr>
                <w:rFonts w:ascii="PT Astra Serif" w:hAnsi="PT Astra Serif"/>
                <w:sz w:val="20"/>
                <w:szCs w:val="20"/>
              </w:rPr>
              <w:t>23</w:t>
            </w:r>
            <w:r w:rsidR="001C745C" w:rsidRPr="00615A3C">
              <w:rPr>
                <w:rFonts w:ascii="PT Astra Serif" w:hAnsi="PT Astra Serif"/>
                <w:sz w:val="20"/>
                <w:szCs w:val="20"/>
              </w:rPr>
              <w:t>,00</w:t>
            </w:r>
          </w:p>
        </w:tc>
        <w:tc>
          <w:tcPr>
            <w:tcW w:w="671" w:type="dxa"/>
            <w:noWrap/>
            <w:vAlign w:val="center"/>
          </w:tcPr>
          <w:p w:rsidR="00F46EC1" w:rsidRPr="00615A3C" w:rsidRDefault="005C678C" w:rsidP="00904448">
            <w:pPr>
              <w:jc w:val="center"/>
              <w:rPr>
                <w:rFonts w:ascii="PT Astra Serif" w:hAnsi="PT Astra Serif"/>
                <w:sz w:val="20"/>
                <w:szCs w:val="20"/>
              </w:rPr>
            </w:pPr>
            <w:r w:rsidRPr="00615A3C">
              <w:rPr>
                <w:rFonts w:ascii="PT Astra Serif" w:hAnsi="PT Astra Serif"/>
                <w:sz w:val="20"/>
                <w:szCs w:val="20"/>
              </w:rPr>
              <w:t>3</w:t>
            </w:r>
            <w:r w:rsidR="00FF490B" w:rsidRPr="00615A3C">
              <w:rPr>
                <w:rFonts w:ascii="PT Astra Serif" w:hAnsi="PT Astra Serif"/>
                <w:sz w:val="20"/>
                <w:szCs w:val="20"/>
              </w:rPr>
              <w:t>7,5</w:t>
            </w:r>
            <w:r w:rsidRPr="00615A3C">
              <w:rPr>
                <w:rFonts w:ascii="PT Astra Serif" w:hAnsi="PT Astra Serif"/>
                <w:sz w:val="20"/>
                <w:szCs w:val="20"/>
              </w:rPr>
              <w:t>9</w:t>
            </w:r>
          </w:p>
        </w:tc>
        <w:tc>
          <w:tcPr>
            <w:tcW w:w="688" w:type="dxa"/>
            <w:noWrap/>
            <w:vAlign w:val="center"/>
          </w:tcPr>
          <w:p w:rsidR="00F46EC1" w:rsidRPr="00615A3C" w:rsidRDefault="005C678C" w:rsidP="00904448">
            <w:pPr>
              <w:jc w:val="center"/>
              <w:rPr>
                <w:rFonts w:ascii="PT Astra Serif" w:hAnsi="PT Astra Serif"/>
                <w:sz w:val="20"/>
                <w:szCs w:val="20"/>
              </w:rPr>
            </w:pPr>
            <w:r w:rsidRPr="00615A3C">
              <w:rPr>
                <w:rFonts w:ascii="PT Astra Serif" w:hAnsi="PT Astra Serif"/>
                <w:sz w:val="20"/>
                <w:szCs w:val="20"/>
              </w:rPr>
              <w:t>2</w:t>
            </w:r>
            <w:r w:rsidR="00FF490B" w:rsidRPr="00615A3C">
              <w:rPr>
                <w:rFonts w:ascii="PT Astra Serif" w:hAnsi="PT Astra Serif"/>
                <w:sz w:val="20"/>
                <w:szCs w:val="20"/>
              </w:rPr>
              <w:t>5</w:t>
            </w:r>
            <w:r w:rsidRPr="00615A3C">
              <w:rPr>
                <w:rFonts w:ascii="PT Astra Serif" w:hAnsi="PT Astra Serif"/>
                <w:sz w:val="20"/>
                <w:szCs w:val="20"/>
              </w:rPr>
              <w:t>,21</w:t>
            </w:r>
          </w:p>
        </w:tc>
        <w:tc>
          <w:tcPr>
            <w:tcW w:w="671" w:type="dxa"/>
            <w:noWrap/>
            <w:vAlign w:val="center"/>
          </w:tcPr>
          <w:p w:rsidR="00F46EC1" w:rsidRPr="00615A3C" w:rsidRDefault="00FF490B" w:rsidP="00904448">
            <w:pPr>
              <w:jc w:val="center"/>
              <w:rPr>
                <w:rFonts w:ascii="PT Astra Serif" w:hAnsi="PT Astra Serif"/>
                <w:sz w:val="20"/>
                <w:szCs w:val="20"/>
              </w:rPr>
            </w:pPr>
            <w:r w:rsidRPr="00615A3C">
              <w:rPr>
                <w:rFonts w:ascii="PT Astra Serif" w:hAnsi="PT Astra Serif"/>
                <w:sz w:val="20"/>
                <w:szCs w:val="20"/>
              </w:rPr>
              <w:t>45</w:t>
            </w:r>
            <w:r w:rsidR="005C678C" w:rsidRPr="00615A3C">
              <w:rPr>
                <w:rFonts w:ascii="PT Astra Serif" w:hAnsi="PT Astra Serif"/>
                <w:sz w:val="20"/>
                <w:szCs w:val="20"/>
              </w:rPr>
              <w:t>,46</w:t>
            </w:r>
          </w:p>
        </w:tc>
        <w:tc>
          <w:tcPr>
            <w:tcW w:w="688" w:type="dxa"/>
            <w:noWrap/>
            <w:vAlign w:val="center"/>
          </w:tcPr>
          <w:p w:rsidR="00F46EC1" w:rsidRPr="00615A3C" w:rsidRDefault="00FF490B" w:rsidP="00904448">
            <w:pPr>
              <w:jc w:val="center"/>
              <w:rPr>
                <w:rFonts w:ascii="PT Astra Serif" w:hAnsi="PT Astra Serif"/>
                <w:sz w:val="20"/>
                <w:szCs w:val="20"/>
              </w:rPr>
            </w:pPr>
            <w:r w:rsidRPr="00615A3C">
              <w:rPr>
                <w:rFonts w:ascii="PT Astra Serif" w:hAnsi="PT Astra Serif"/>
                <w:sz w:val="20"/>
                <w:szCs w:val="20"/>
              </w:rPr>
              <w:t>26,21</w:t>
            </w:r>
          </w:p>
        </w:tc>
        <w:tc>
          <w:tcPr>
            <w:tcW w:w="771" w:type="dxa"/>
            <w:noWrap/>
            <w:vAlign w:val="center"/>
          </w:tcPr>
          <w:p w:rsidR="00F46EC1" w:rsidRPr="00615A3C" w:rsidRDefault="001C745C" w:rsidP="00904448">
            <w:pPr>
              <w:jc w:val="center"/>
              <w:rPr>
                <w:rFonts w:ascii="PT Astra Serif" w:hAnsi="PT Astra Serif"/>
                <w:b/>
                <w:sz w:val="20"/>
                <w:szCs w:val="20"/>
              </w:rPr>
            </w:pPr>
            <w:r w:rsidRPr="00615A3C">
              <w:rPr>
                <w:rFonts w:ascii="PT Astra Serif" w:hAnsi="PT Astra Serif"/>
                <w:b/>
                <w:sz w:val="20"/>
                <w:szCs w:val="20"/>
              </w:rPr>
              <w:t>187,59</w:t>
            </w:r>
          </w:p>
        </w:tc>
        <w:tc>
          <w:tcPr>
            <w:tcW w:w="742" w:type="dxa"/>
            <w:noWrap/>
            <w:vAlign w:val="center"/>
          </w:tcPr>
          <w:p w:rsidR="00F46EC1" w:rsidRPr="00615A3C" w:rsidRDefault="001C745C" w:rsidP="00904448">
            <w:pPr>
              <w:jc w:val="center"/>
              <w:rPr>
                <w:rFonts w:ascii="PT Astra Serif" w:hAnsi="PT Astra Serif"/>
                <w:b/>
                <w:sz w:val="20"/>
                <w:szCs w:val="20"/>
              </w:rPr>
            </w:pPr>
            <w:r w:rsidRPr="00615A3C">
              <w:rPr>
                <w:rFonts w:ascii="PT Astra Serif" w:hAnsi="PT Astra Serif"/>
                <w:b/>
                <w:sz w:val="20"/>
                <w:szCs w:val="20"/>
              </w:rPr>
              <w:t>117,24</w:t>
            </w:r>
          </w:p>
        </w:tc>
      </w:tr>
      <w:tr w:rsidR="007233EC" w:rsidRPr="00615A3C" w:rsidTr="001C745C">
        <w:trPr>
          <w:trHeight w:val="333"/>
        </w:trPr>
        <w:tc>
          <w:tcPr>
            <w:tcW w:w="1265" w:type="dxa"/>
            <w:noWrap/>
            <w:vAlign w:val="center"/>
          </w:tcPr>
          <w:p w:rsidR="007233EC" w:rsidRPr="00615A3C" w:rsidRDefault="007233EC" w:rsidP="00904448">
            <w:pPr>
              <w:jc w:val="center"/>
              <w:rPr>
                <w:rFonts w:ascii="PT Astra Serif" w:hAnsi="PT Astra Serif"/>
                <w:sz w:val="20"/>
                <w:szCs w:val="20"/>
              </w:rPr>
            </w:pPr>
            <w:r w:rsidRPr="00615A3C">
              <w:rPr>
                <w:rFonts w:ascii="PT Astra Serif" w:hAnsi="PT Astra Serif"/>
                <w:sz w:val="20"/>
                <w:szCs w:val="20"/>
              </w:rPr>
              <w:t>6 кВ</w:t>
            </w:r>
          </w:p>
        </w:tc>
        <w:tc>
          <w:tcPr>
            <w:tcW w:w="745" w:type="dxa"/>
            <w:noWrap/>
            <w:vAlign w:val="center"/>
          </w:tcPr>
          <w:p w:rsidR="007233EC" w:rsidRPr="00615A3C" w:rsidRDefault="00FF490B" w:rsidP="00904448">
            <w:pPr>
              <w:jc w:val="center"/>
              <w:rPr>
                <w:rFonts w:ascii="PT Astra Serif" w:hAnsi="PT Astra Serif"/>
                <w:sz w:val="20"/>
                <w:szCs w:val="20"/>
                <w:lang w:eastAsia="en-US"/>
              </w:rPr>
            </w:pPr>
            <w:r w:rsidRPr="00615A3C">
              <w:rPr>
                <w:rFonts w:ascii="PT Astra Serif" w:hAnsi="PT Astra Serif"/>
                <w:sz w:val="20"/>
                <w:szCs w:val="20"/>
                <w:lang w:eastAsia="en-US"/>
              </w:rPr>
              <w:t>5</w:t>
            </w:r>
            <w:r w:rsidR="001C745C" w:rsidRPr="00615A3C">
              <w:rPr>
                <w:rFonts w:ascii="PT Astra Serif" w:hAnsi="PT Astra Serif"/>
                <w:sz w:val="20"/>
                <w:szCs w:val="20"/>
                <w:lang w:eastAsia="en-US"/>
              </w:rPr>
              <w:t>,00</w:t>
            </w:r>
          </w:p>
        </w:tc>
        <w:tc>
          <w:tcPr>
            <w:tcW w:w="688" w:type="dxa"/>
            <w:noWrap/>
            <w:vAlign w:val="center"/>
          </w:tcPr>
          <w:p w:rsidR="007233EC" w:rsidRPr="00615A3C" w:rsidRDefault="001C745C" w:rsidP="00904448">
            <w:pPr>
              <w:jc w:val="center"/>
              <w:rPr>
                <w:rFonts w:ascii="PT Astra Serif" w:hAnsi="PT Astra Serif"/>
                <w:sz w:val="20"/>
                <w:szCs w:val="20"/>
                <w:lang w:eastAsia="en-US"/>
              </w:rPr>
            </w:pPr>
            <w:r w:rsidRPr="00615A3C">
              <w:rPr>
                <w:rFonts w:ascii="PT Astra Serif" w:hAnsi="PT Astra Serif"/>
                <w:sz w:val="20"/>
                <w:szCs w:val="20"/>
                <w:lang w:eastAsia="en-US"/>
              </w:rPr>
              <w:t>6</w:t>
            </w:r>
            <w:r w:rsidR="007233EC" w:rsidRPr="00615A3C">
              <w:rPr>
                <w:rFonts w:ascii="PT Astra Serif" w:hAnsi="PT Astra Serif"/>
                <w:sz w:val="20"/>
                <w:szCs w:val="20"/>
                <w:lang w:eastAsia="en-US"/>
              </w:rPr>
              <w:t>,</w:t>
            </w:r>
            <w:r w:rsidRPr="00615A3C">
              <w:rPr>
                <w:rFonts w:ascii="PT Astra Serif" w:hAnsi="PT Astra Serif"/>
                <w:sz w:val="20"/>
                <w:szCs w:val="20"/>
                <w:lang w:eastAsia="en-US"/>
              </w:rPr>
              <w:t>8</w:t>
            </w:r>
            <w:r w:rsidR="007233EC" w:rsidRPr="00615A3C">
              <w:rPr>
                <w:rFonts w:ascii="PT Astra Serif" w:hAnsi="PT Astra Serif"/>
                <w:sz w:val="20"/>
                <w:szCs w:val="20"/>
                <w:lang w:eastAsia="en-US"/>
              </w:rPr>
              <w:t>5</w:t>
            </w:r>
          </w:p>
        </w:tc>
        <w:tc>
          <w:tcPr>
            <w:tcW w:w="757" w:type="dxa"/>
            <w:noWrap/>
            <w:vAlign w:val="center"/>
          </w:tcPr>
          <w:p w:rsidR="007233EC" w:rsidRPr="00615A3C" w:rsidRDefault="007233EC" w:rsidP="00904448">
            <w:pPr>
              <w:jc w:val="center"/>
              <w:rPr>
                <w:rFonts w:ascii="PT Astra Serif" w:hAnsi="PT Astra Serif"/>
                <w:sz w:val="20"/>
                <w:szCs w:val="20"/>
                <w:lang w:eastAsia="en-US"/>
              </w:rPr>
            </w:pPr>
            <w:r w:rsidRPr="00615A3C">
              <w:rPr>
                <w:rFonts w:ascii="PT Astra Serif" w:hAnsi="PT Astra Serif"/>
                <w:sz w:val="20"/>
                <w:szCs w:val="20"/>
                <w:lang w:eastAsia="en-US"/>
              </w:rPr>
              <w:t>1,2</w:t>
            </w:r>
            <w:r w:rsidR="001C745C" w:rsidRPr="00615A3C">
              <w:rPr>
                <w:rFonts w:ascii="PT Astra Serif" w:hAnsi="PT Astra Serif"/>
                <w:sz w:val="20"/>
                <w:szCs w:val="20"/>
                <w:lang w:eastAsia="en-US"/>
              </w:rPr>
              <w:t>0</w:t>
            </w:r>
          </w:p>
        </w:tc>
        <w:tc>
          <w:tcPr>
            <w:tcW w:w="688" w:type="dxa"/>
            <w:noWrap/>
            <w:vAlign w:val="center"/>
          </w:tcPr>
          <w:p w:rsidR="007233EC" w:rsidRPr="00615A3C" w:rsidRDefault="007233EC" w:rsidP="00904448">
            <w:pPr>
              <w:jc w:val="center"/>
              <w:rPr>
                <w:rFonts w:ascii="PT Astra Serif" w:hAnsi="PT Astra Serif"/>
                <w:sz w:val="20"/>
                <w:szCs w:val="20"/>
                <w:lang w:eastAsia="en-US"/>
              </w:rPr>
            </w:pPr>
            <w:r w:rsidRPr="00615A3C">
              <w:rPr>
                <w:rFonts w:ascii="PT Astra Serif" w:hAnsi="PT Astra Serif"/>
                <w:sz w:val="20"/>
                <w:szCs w:val="20"/>
                <w:lang w:eastAsia="en-US"/>
              </w:rPr>
              <w:t>1,28</w:t>
            </w:r>
          </w:p>
        </w:tc>
        <w:tc>
          <w:tcPr>
            <w:tcW w:w="688" w:type="dxa"/>
            <w:noWrap/>
            <w:vAlign w:val="center"/>
          </w:tcPr>
          <w:p w:rsidR="007233EC" w:rsidRPr="00615A3C" w:rsidRDefault="00FF490B" w:rsidP="00904448">
            <w:pPr>
              <w:jc w:val="center"/>
              <w:rPr>
                <w:rFonts w:ascii="PT Astra Serif" w:hAnsi="PT Astra Serif"/>
                <w:sz w:val="20"/>
                <w:szCs w:val="20"/>
                <w:lang w:eastAsia="en-US"/>
              </w:rPr>
            </w:pPr>
            <w:r w:rsidRPr="00615A3C">
              <w:rPr>
                <w:rFonts w:ascii="PT Astra Serif" w:hAnsi="PT Astra Serif"/>
                <w:sz w:val="20"/>
                <w:szCs w:val="20"/>
                <w:lang w:eastAsia="en-US"/>
              </w:rPr>
              <w:t>1</w:t>
            </w:r>
            <w:r w:rsidR="007233EC" w:rsidRPr="00615A3C">
              <w:rPr>
                <w:rFonts w:ascii="PT Astra Serif" w:hAnsi="PT Astra Serif"/>
                <w:sz w:val="20"/>
                <w:szCs w:val="20"/>
                <w:lang w:eastAsia="en-US"/>
              </w:rPr>
              <w:t>,1</w:t>
            </w:r>
            <w:r w:rsidR="001C745C" w:rsidRPr="00615A3C">
              <w:rPr>
                <w:rFonts w:ascii="PT Astra Serif" w:hAnsi="PT Astra Serif"/>
                <w:sz w:val="20"/>
                <w:szCs w:val="20"/>
                <w:lang w:eastAsia="en-US"/>
              </w:rPr>
              <w:t>0</w:t>
            </w:r>
          </w:p>
        </w:tc>
        <w:tc>
          <w:tcPr>
            <w:tcW w:w="688" w:type="dxa"/>
            <w:noWrap/>
            <w:vAlign w:val="center"/>
          </w:tcPr>
          <w:p w:rsidR="007233EC" w:rsidRPr="00615A3C" w:rsidRDefault="007233EC" w:rsidP="00904448">
            <w:pPr>
              <w:jc w:val="center"/>
              <w:rPr>
                <w:rFonts w:ascii="PT Astra Serif" w:hAnsi="PT Astra Serif"/>
                <w:sz w:val="20"/>
                <w:szCs w:val="20"/>
                <w:lang w:eastAsia="en-US"/>
              </w:rPr>
            </w:pPr>
            <w:r w:rsidRPr="00615A3C">
              <w:rPr>
                <w:rFonts w:ascii="PT Astra Serif" w:hAnsi="PT Astra Serif"/>
                <w:sz w:val="20"/>
                <w:szCs w:val="20"/>
                <w:lang w:eastAsia="en-US"/>
              </w:rPr>
              <w:t>0,25</w:t>
            </w:r>
          </w:p>
        </w:tc>
        <w:tc>
          <w:tcPr>
            <w:tcW w:w="671" w:type="dxa"/>
            <w:noWrap/>
            <w:vAlign w:val="center"/>
          </w:tcPr>
          <w:p w:rsidR="007233EC" w:rsidRPr="00615A3C" w:rsidRDefault="00FF490B" w:rsidP="00904448">
            <w:pPr>
              <w:jc w:val="center"/>
              <w:rPr>
                <w:rFonts w:ascii="PT Astra Serif" w:hAnsi="PT Astra Serif"/>
                <w:sz w:val="20"/>
                <w:szCs w:val="20"/>
                <w:lang w:eastAsia="en-US"/>
              </w:rPr>
            </w:pPr>
            <w:r w:rsidRPr="00615A3C">
              <w:rPr>
                <w:rFonts w:ascii="PT Astra Serif" w:hAnsi="PT Astra Serif"/>
                <w:sz w:val="20"/>
                <w:szCs w:val="20"/>
                <w:lang w:eastAsia="en-US"/>
              </w:rPr>
              <w:t>1</w:t>
            </w:r>
            <w:r w:rsidR="007233EC" w:rsidRPr="00615A3C">
              <w:rPr>
                <w:rFonts w:ascii="PT Astra Serif" w:hAnsi="PT Astra Serif"/>
                <w:sz w:val="20"/>
                <w:szCs w:val="20"/>
                <w:lang w:eastAsia="en-US"/>
              </w:rPr>
              <w:t>,55</w:t>
            </w:r>
          </w:p>
        </w:tc>
        <w:tc>
          <w:tcPr>
            <w:tcW w:w="688" w:type="dxa"/>
            <w:noWrap/>
            <w:vAlign w:val="center"/>
          </w:tcPr>
          <w:p w:rsidR="007233EC" w:rsidRPr="00615A3C" w:rsidRDefault="001C745C" w:rsidP="00904448">
            <w:pPr>
              <w:jc w:val="center"/>
              <w:rPr>
                <w:rFonts w:ascii="PT Astra Serif" w:hAnsi="PT Astra Serif"/>
                <w:sz w:val="20"/>
                <w:szCs w:val="20"/>
                <w:lang w:eastAsia="en-US"/>
              </w:rPr>
            </w:pPr>
            <w:r w:rsidRPr="00615A3C">
              <w:rPr>
                <w:rFonts w:ascii="PT Astra Serif" w:hAnsi="PT Astra Serif"/>
                <w:sz w:val="20"/>
                <w:szCs w:val="20"/>
                <w:lang w:eastAsia="en-US"/>
              </w:rPr>
              <w:t>2</w:t>
            </w:r>
            <w:r w:rsidR="007233EC" w:rsidRPr="00615A3C">
              <w:rPr>
                <w:rFonts w:ascii="PT Astra Serif" w:hAnsi="PT Astra Serif"/>
                <w:sz w:val="20"/>
                <w:szCs w:val="20"/>
                <w:lang w:eastAsia="en-US"/>
              </w:rPr>
              <w:t>,1</w:t>
            </w:r>
            <w:r w:rsidRPr="00615A3C">
              <w:rPr>
                <w:rFonts w:ascii="PT Astra Serif" w:hAnsi="PT Astra Serif"/>
                <w:sz w:val="20"/>
                <w:szCs w:val="20"/>
                <w:lang w:eastAsia="en-US"/>
              </w:rPr>
              <w:t>0</w:t>
            </w:r>
          </w:p>
        </w:tc>
        <w:tc>
          <w:tcPr>
            <w:tcW w:w="671" w:type="dxa"/>
            <w:noWrap/>
            <w:vAlign w:val="center"/>
          </w:tcPr>
          <w:p w:rsidR="007233EC" w:rsidRPr="00615A3C" w:rsidRDefault="00FF490B" w:rsidP="00904448">
            <w:pPr>
              <w:jc w:val="center"/>
              <w:rPr>
                <w:rFonts w:ascii="PT Astra Serif" w:hAnsi="PT Astra Serif"/>
                <w:sz w:val="20"/>
                <w:szCs w:val="20"/>
                <w:lang w:eastAsia="en-US"/>
              </w:rPr>
            </w:pPr>
            <w:r w:rsidRPr="00615A3C">
              <w:rPr>
                <w:rFonts w:ascii="PT Astra Serif" w:hAnsi="PT Astra Serif"/>
                <w:sz w:val="20"/>
                <w:szCs w:val="20"/>
                <w:lang w:eastAsia="en-US"/>
              </w:rPr>
              <w:t>1</w:t>
            </w:r>
            <w:r w:rsidR="001C745C" w:rsidRPr="00615A3C">
              <w:rPr>
                <w:rFonts w:ascii="PT Astra Serif" w:hAnsi="PT Astra Serif"/>
                <w:sz w:val="20"/>
                <w:szCs w:val="20"/>
                <w:lang w:eastAsia="en-US"/>
              </w:rPr>
              <w:t>,00</w:t>
            </w:r>
          </w:p>
        </w:tc>
        <w:tc>
          <w:tcPr>
            <w:tcW w:w="688" w:type="dxa"/>
            <w:noWrap/>
            <w:vAlign w:val="center"/>
          </w:tcPr>
          <w:p w:rsidR="007233EC" w:rsidRPr="00615A3C" w:rsidRDefault="007233EC" w:rsidP="00904448">
            <w:pPr>
              <w:jc w:val="center"/>
              <w:rPr>
                <w:rFonts w:ascii="PT Astra Serif" w:hAnsi="PT Astra Serif"/>
                <w:sz w:val="20"/>
                <w:szCs w:val="20"/>
                <w:lang w:eastAsia="en-US"/>
              </w:rPr>
            </w:pPr>
          </w:p>
        </w:tc>
        <w:tc>
          <w:tcPr>
            <w:tcW w:w="771" w:type="dxa"/>
            <w:noWrap/>
            <w:vAlign w:val="center"/>
          </w:tcPr>
          <w:p w:rsidR="007233EC" w:rsidRPr="00615A3C" w:rsidRDefault="001C745C" w:rsidP="00904448">
            <w:pPr>
              <w:jc w:val="center"/>
              <w:rPr>
                <w:rFonts w:ascii="PT Astra Serif" w:hAnsi="PT Astra Serif"/>
                <w:b/>
                <w:bCs/>
                <w:sz w:val="20"/>
                <w:szCs w:val="20"/>
                <w:lang w:eastAsia="en-US"/>
              </w:rPr>
            </w:pPr>
            <w:r w:rsidRPr="00615A3C">
              <w:rPr>
                <w:rFonts w:ascii="PT Astra Serif" w:hAnsi="PT Astra Serif"/>
                <w:b/>
                <w:bCs/>
                <w:sz w:val="20"/>
                <w:szCs w:val="20"/>
                <w:lang w:eastAsia="en-US"/>
              </w:rPr>
              <w:t>9,85</w:t>
            </w:r>
          </w:p>
        </w:tc>
        <w:tc>
          <w:tcPr>
            <w:tcW w:w="742" w:type="dxa"/>
            <w:noWrap/>
            <w:vAlign w:val="center"/>
          </w:tcPr>
          <w:p w:rsidR="007233EC" w:rsidRPr="00615A3C" w:rsidRDefault="001C745C" w:rsidP="00904448">
            <w:pPr>
              <w:jc w:val="center"/>
              <w:rPr>
                <w:rFonts w:ascii="PT Astra Serif" w:hAnsi="PT Astra Serif"/>
                <w:b/>
                <w:bCs/>
                <w:sz w:val="20"/>
                <w:szCs w:val="20"/>
                <w:lang w:eastAsia="en-US"/>
              </w:rPr>
            </w:pPr>
            <w:r w:rsidRPr="00615A3C">
              <w:rPr>
                <w:rFonts w:ascii="PT Astra Serif" w:hAnsi="PT Astra Serif"/>
                <w:b/>
                <w:bCs/>
                <w:sz w:val="20"/>
                <w:szCs w:val="20"/>
                <w:lang w:eastAsia="en-US"/>
              </w:rPr>
              <w:t>10,48</w:t>
            </w:r>
          </w:p>
        </w:tc>
      </w:tr>
    </w:tbl>
    <w:p w:rsidR="00F8042A" w:rsidRPr="00615A3C" w:rsidRDefault="00F8042A" w:rsidP="00904448">
      <w:pPr>
        <w:tabs>
          <w:tab w:val="left" w:pos="709"/>
        </w:tabs>
        <w:ind w:firstLine="709"/>
        <w:jc w:val="both"/>
        <w:rPr>
          <w:rFonts w:ascii="PT Astra Serif" w:hAnsi="PT Astra Serif"/>
          <w:sz w:val="28"/>
          <w:szCs w:val="28"/>
        </w:rPr>
      </w:pPr>
    </w:p>
    <w:p w:rsidR="00C64A25" w:rsidRPr="00615A3C" w:rsidRDefault="001911D4" w:rsidP="00904448">
      <w:pPr>
        <w:suppressAutoHyphens/>
        <w:jc w:val="center"/>
        <w:rPr>
          <w:rFonts w:ascii="PT Astra Serif" w:hAnsi="PT Astra Serif"/>
          <w:sz w:val="28"/>
          <w:szCs w:val="28"/>
        </w:rPr>
      </w:pPr>
      <w:r w:rsidRPr="00615A3C">
        <w:rPr>
          <w:rFonts w:ascii="PT Astra Serif" w:hAnsi="PT Astra Serif"/>
          <w:sz w:val="28"/>
          <w:szCs w:val="28"/>
        </w:rPr>
        <w:t>4.</w:t>
      </w:r>
      <w:r w:rsidR="0008545E" w:rsidRPr="00615A3C">
        <w:rPr>
          <w:rFonts w:ascii="PT Astra Serif" w:hAnsi="PT Astra Serif"/>
          <w:sz w:val="28"/>
          <w:szCs w:val="28"/>
        </w:rPr>
        <w:t>10</w:t>
      </w:r>
      <w:r w:rsidR="007222FB" w:rsidRPr="00615A3C">
        <w:rPr>
          <w:rFonts w:ascii="PT Astra Serif" w:hAnsi="PT Astra Serif"/>
          <w:sz w:val="28"/>
          <w:szCs w:val="28"/>
        </w:rPr>
        <w:t>. Оценка плановых значений показателей</w:t>
      </w:r>
      <w:r w:rsidR="00C64A25" w:rsidRPr="00615A3C">
        <w:rPr>
          <w:rFonts w:ascii="PT Astra Serif" w:hAnsi="PT Astra Serif"/>
          <w:sz w:val="28"/>
          <w:szCs w:val="28"/>
        </w:rPr>
        <w:t xml:space="preserve"> качества и</w:t>
      </w:r>
      <w:r w:rsidR="007222FB" w:rsidRPr="00615A3C">
        <w:rPr>
          <w:rFonts w:ascii="PT Astra Serif" w:hAnsi="PT Astra Serif"/>
          <w:sz w:val="28"/>
          <w:szCs w:val="28"/>
        </w:rPr>
        <w:t xml:space="preserve"> надёжности оказываемых услуг в отношениитерриториальных </w:t>
      </w:r>
    </w:p>
    <w:p w:rsidR="007222FB" w:rsidRPr="00615A3C" w:rsidRDefault="003A3926" w:rsidP="00904448">
      <w:pPr>
        <w:suppressAutoHyphens/>
        <w:jc w:val="center"/>
        <w:rPr>
          <w:rFonts w:ascii="PT Astra Serif" w:hAnsi="PT Astra Serif"/>
          <w:sz w:val="28"/>
          <w:szCs w:val="28"/>
        </w:rPr>
      </w:pPr>
      <w:r w:rsidRPr="00615A3C">
        <w:rPr>
          <w:rFonts w:ascii="PT Astra Serif" w:hAnsi="PT Astra Serif"/>
          <w:sz w:val="28"/>
          <w:szCs w:val="28"/>
        </w:rPr>
        <w:t>сетевых организаций</w:t>
      </w:r>
      <w:r w:rsidR="00C64A25" w:rsidRPr="00615A3C">
        <w:rPr>
          <w:rFonts w:ascii="PT Astra Serif" w:hAnsi="PT Astra Serif"/>
          <w:sz w:val="28"/>
          <w:szCs w:val="28"/>
        </w:rPr>
        <w:t xml:space="preserve"> Ульяновской области</w:t>
      </w:r>
    </w:p>
    <w:p w:rsidR="00C64A25" w:rsidRPr="00615A3C" w:rsidRDefault="00C64A25" w:rsidP="00904448">
      <w:pPr>
        <w:pStyle w:val="aff3"/>
        <w:rPr>
          <w:rFonts w:ascii="PT Astra Serif" w:hAnsi="PT Astra Serif"/>
          <w:sz w:val="28"/>
          <w:szCs w:val="28"/>
        </w:rPr>
      </w:pPr>
    </w:p>
    <w:p w:rsidR="00D75913" w:rsidRPr="00615A3C" w:rsidRDefault="00D75913" w:rsidP="00904448">
      <w:pPr>
        <w:pStyle w:val="aff3"/>
        <w:suppressAutoHyphens/>
        <w:ind w:firstLine="709"/>
        <w:rPr>
          <w:rStyle w:val="aff5"/>
          <w:rFonts w:ascii="PT Astra Serif" w:hAnsi="PT Astra Serif"/>
          <w:i w:val="0"/>
          <w:sz w:val="28"/>
          <w:szCs w:val="28"/>
        </w:rPr>
      </w:pPr>
      <w:r w:rsidRPr="00615A3C">
        <w:rPr>
          <w:rStyle w:val="aff5"/>
          <w:rFonts w:ascii="PT Astra Serif" w:hAnsi="PT Astra Serif"/>
          <w:i w:val="0"/>
          <w:sz w:val="28"/>
          <w:szCs w:val="28"/>
        </w:rPr>
        <w:t xml:space="preserve">На основании отчётных данных, представленных территориальными сетевыми организациями Ульяновской области, в соответствии с </w:t>
      </w:r>
      <w:hyperlink r:id="rId23" w:history="1">
        <w:r w:rsidRPr="00615A3C">
          <w:rPr>
            <w:rStyle w:val="aff5"/>
            <w:rFonts w:ascii="PT Astra Serif" w:hAnsi="PT Astra Serif"/>
            <w:i w:val="0"/>
            <w:sz w:val="28"/>
            <w:szCs w:val="28"/>
          </w:rPr>
          <w:t>Положением об определении применяемых при установлении долгосрочных тарифов показателей над</w:t>
        </w:r>
        <w:r w:rsidR="00981D9A" w:rsidRPr="00615A3C">
          <w:rPr>
            <w:rStyle w:val="aff5"/>
            <w:rFonts w:ascii="PT Astra Serif" w:hAnsi="PT Astra Serif"/>
            <w:i w:val="0"/>
            <w:sz w:val="28"/>
            <w:szCs w:val="28"/>
          </w:rPr>
          <w:t>ё</w:t>
        </w:r>
        <w:r w:rsidRPr="00615A3C">
          <w:rPr>
            <w:rStyle w:val="aff5"/>
            <w:rFonts w:ascii="PT Astra Serif" w:hAnsi="PT Astra Serif"/>
            <w:i w:val="0"/>
            <w:sz w:val="28"/>
            <w:szCs w:val="28"/>
          </w:rPr>
          <w:t>жности и качества поставляемых товаров и оказываемых услуг</w:t>
        </w:r>
      </w:hyperlink>
      <w:r w:rsidRPr="00615A3C">
        <w:rPr>
          <w:rStyle w:val="aff5"/>
          <w:rFonts w:ascii="PT Astra Serif" w:hAnsi="PT Astra Serif"/>
          <w:i w:val="0"/>
          <w:sz w:val="28"/>
          <w:szCs w:val="28"/>
        </w:rPr>
        <w:t>, утвержд</w:t>
      </w:r>
      <w:r w:rsidR="0064547A" w:rsidRPr="00615A3C">
        <w:rPr>
          <w:rStyle w:val="aff5"/>
          <w:rFonts w:ascii="PT Astra Serif" w:hAnsi="PT Astra Serif"/>
          <w:i w:val="0"/>
          <w:sz w:val="28"/>
          <w:szCs w:val="28"/>
        </w:rPr>
        <w:t>ё</w:t>
      </w:r>
      <w:r w:rsidRPr="00615A3C">
        <w:rPr>
          <w:rStyle w:val="aff5"/>
          <w:rFonts w:ascii="PT Astra Serif" w:hAnsi="PT Astra Serif"/>
          <w:i w:val="0"/>
          <w:sz w:val="28"/>
          <w:szCs w:val="28"/>
        </w:rPr>
        <w:t xml:space="preserve">нным </w:t>
      </w:r>
      <w:hyperlink r:id="rId24" w:history="1">
        <w:r w:rsidRPr="00615A3C">
          <w:rPr>
            <w:rStyle w:val="aff5"/>
            <w:rFonts w:ascii="PT Astra Serif" w:hAnsi="PT Astra Serif"/>
            <w:i w:val="0"/>
            <w:sz w:val="28"/>
            <w:szCs w:val="28"/>
          </w:rPr>
          <w:t xml:space="preserve">постановлением Правительства Российской Федерации </w:t>
        </w:r>
        <w:r w:rsidR="00981D9A" w:rsidRPr="00615A3C">
          <w:rPr>
            <w:rStyle w:val="aff5"/>
            <w:rFonts w:ascii="PT Astra Serif" w:hAnsi="PT Astra Serif"/>
            <w:i w:val="0"/>
            <w:sz w:val="28"/>
            <w:szCs w:val="28"/>
          </w:rPr>
          <w:br/>
        </w:r>
        <w:r w:rsidRPr="00615A3C">
          <w:rPr>
            <w:rStyle w:val="aff5"/>
            <w:rFonts w:ascii="PT Astra Serif" w:hAnsi="PT Astra Serif"/>
            <w:i w:val="0"/>
            <w:sz w:val="28"/>
            <w:szCs w:val="28"/>
          </w:rPr>
          <w:t>от 31.12.2009 № 1220</w:t>
        </w:r>
      </w:hyperlink>
      <w:r w:rsidR="009D1793" w:rsidRPr="00615A3C">
        <w:rPr>
          <w:rStyle w:val="aff5"/>
          <w:rFonts w:ascii="PT Astra Serif" w:hAnsi="PT Astra Serif"/>
          <w:i w:val="0"/>
          <w:sz w:val="28"/>
          <w:szCs w:val="28"/>
        </w:rPr>
        <w:t>«</w:t>
      </w:r>
      <w:r w:rsidR="0064547A" w:rsidRPr="00615A3C">
        <w:rPr>
          <w:rFonts w:ascii="PT Astra Serif" w:hAnsi="PT Astra Serif"/>
          <w:bCs/>
          <w:sz w:val="28"/>
          <w:szCs w:val="28"/>
          <w:shd w:val="clear" w:color="auto" w:fill="FFFFFF"/>
        </w:rPr>
        <w:t>Об определении применяемых при у</w:t>
      </w:r>
      <w:r w:rsidR="00B83BFD" w:rsidRPr="00615A3C">
        <w:rPr>
          <w:rFonts w:ascii="PT Astra Serif" w:hAnsi="PT Astra Serif"/>
          <w:bCs/>
          <w:sz w:val="28"/>
          <w:szCs w:val="28"/>
          <w:shd w:val="clear" w:color="auto" w:fill="FFFFFF"/>
        </w:rPr>
        <w:t>становлении долгосрочных тарифов</w:t>
      </w:r>
      <w:r w:rsidR="0064547A" w:rsidRPr="00615A3C">
        <w:rPr>
          <w:rFonts w:ascii="PT Astra Serif" w:hAnsi="PT Astra Serif"/>
          <w:bCs/>
          <w:sz w:val="28"/>
          <w:szCs w:val="28"/>
          <w:shd w:val="clear" w:color="auto" w:fill="FFFFFF"/>
        </w:rPr>
        <w:t xml:space="preserve"> показателей надёжности и качества поставляемых товаров и оказываемых услуг</w:t>
      </w:r>
      <w:r w:rsidR="009D1793" w:rsidRPr="00615A3C">
        <w:rPr>
          <w:rFonts w:ascii="PT Astra Serif" w:hAnsi="PT Astra Serif"/>
          <w:bCs/>
          <w:sz w:val="28"/>
          <w:szCs w:val="28"/>
          <w:shd w:val="clear" w:color="auto" w:fill="FFFFFF"/>
        </w:rPr>
        <w:t>»</w:t>
      </w:r>
      <w:r w:rsidRPr="00615A3C">
        <w:rPr>
          <w:rStyle w:val="aff5"/>
          <w:rFonts w:ascii="PT Astra Serif" w:hAnsi="PT Astra Serif"/>
          <w:i w:val="0"/>
          <w:sz w:val="28"/>
          <w:szCs w:val="28"/>
        </w:rPr>
        <w:t xml:space="preserve">, </w:t>
      </w:r>
      <w:hyperlink r:id="rId25" w:history="1">
        <w:r w:rsidRPr="00615A3C">
          <w:rPr>
            <w:rStyle w:val="aff5"/>
            <w:rFonts w:ascii="PT Astra Serif" w:hAnsi="PT Astra Serif"/>
            <w:i w:val="0"/>
            <w:sz w:val="28"/>
            <w:szCs w:val="28"/>
          </w:rPr>
          <w:t>Методическими указаниями</w:t>
        </w:r>
        <w:r w:rsidR="00BD3043" w:rsidRPr="00615A3C">
          <w:rPr>
            <w:rStyle w:val="aff5"/>
            <w:rFonts w:ascii="PT Astra Serif" w:hAnsi="PT Astra Serif"/>
            <w:i w:val="0"/>
            <w:sz w:val="28"/>
            <w:szCs w:val="28"/>
          </w:rPr>
          <w:br/>
        </w:r>
        <w:r w:rsidRPr="00615A3C">
          <w:rPr>
            <w:rStyle w:val="aff5"/>
            <w:rFonts w:ascii="PT Astra Serif" w:hAnsi="PT Astra Serif"/>
            <w:i w:val="0"/>
            <w:sz w:val="28"/>
            <w:szCs w:val="28"/>
          </w:rPr>
          <w:t>по расч</w:t>
        </w:r>
        <w:r w:rsidR="0064547A" w:rsidRPr="00615A3C">
          <w:rPr>
            <w:rStyle w:val="aff5"/>
            <w:rFonts w:ascii="PT Astra Serif" w:hAnsi="PT Astra Serif"/>
            <w:i w:val="0"/>
            <w:sz w:val="28"/>
            <w:szCs w:val="28"/>
          </w:rPr>
          <w:t>ёту уровня надё</w:t>
        </w:r>
        <w:r w:rsidRPr="00615A3C">
          <w:rPr>
            <w:rStyle w:val="aff5"/>
            <w:rFonts w:ascii="PT Astra Serif" w:hAnsi="PT Astra Serif"/>
            <w:i w:val="0"/>
            <w:sz w:val="28"/>
            <w:szCs w:val="28"/>
          </w:rPr>
          <w:t>жностии качества поставляемых товаров и оказываемых услуг для организации по управлению единой национальной (общероссийской) электрической сетью и территориальных сетевых организаций</w:t>
        </w:r>
      </w:hyperlink>
      <w:r w:rsidRPr="00615A3C">
        <w:rPr>
          <w:rStyle w:val="aff5"/>
          <w:rFonts w:ascii="PT Astra Serif" w:hAnsi="PT Astra Serif"/>
          <w:i w:val="0"/>
          <w:sz w:val="28"/>
          <w:szCs w:val="28"/>
        </w:rPr>
        <w:t>, утвержд</w:t>
      </w:r>
      <w:r w:rsidR="0064547A" w:rsidRPr="00615A3C">
        <w:rPr>
          <w:rStyle w:val="aff5"/>
          <w:rFonts w:ascii="PT Astra Serif" w:hAnsi="PT Astra Serif"/>
          <w:i w:val="0"/>
          <w:sz w:val="28"/>
          <w:szCs w:val="28"/>
        </w:rPr>
        <w:t>ё</w:t>
      </w:r>
      <w:r w:rsidRPr="00615A3C">
        <w:rPr>
          <w:rStyle w:val="aff5"/>
          <w:rFonts w:ascii="PT Astra Serif" w:hAnsi="PT Astra Serif"/>
          <w:i w:val="0"/>
          <w:sz w:val="28"/>
          <w:szCs w:val="28"/>
        </w:rPr>
        <w:t xml:space="preserve">нными </w:t>
      </w:r>
      <w:hyperlink r:id="rId26" w:history="1">
        <w:r w:rsidRPr="00615A3C">
          <w:rPr>
            <w:rStyle w:val="aff5"/>
            <w:rFonts w:ascii="PT Astra Serif" w:hAnsi="PT Astra Serif"/>
            <w:i w:val="0"/>
            <w:sz w:val="28"/>
            <w:szCs w:val="28"/>
          </w:rPr>
          <w:t xml:space="preserve">приказом Министерства энергетики Российской Федерации от 29.11.2016 </w:t>
        </w:r>
        <w:r w:rsidR="00981D9A" w:rsidRPr="00615A3C">
          <w:rPr>
            <w:rStyle w:val="aff5"/>
            <w:rFonts w:ascii="PT Astra Serif" w:hAnsi="PT Astra Serif"/>
            <w:i w:val="0"/>
            <w:sz w:val="28"/>
            <w:szCs w:val="28"/>
          </w:rPr>
          <w:br/>
        </w:r>
        <w:r w:rsidRPr="00615A3C">
          <w:rPr>
            <w:rStyle w:val="aff5"/>
            <w:rFonts w:ascii="PT Astra Serif" w:hAnsi="PT Astra Serif"/>
            <w:i w:val="0"/>
            <w:sz w:val="28"/>
            <w:szCs w:val="28"/>
          </w:rPr>
          <w:t>№ 1256</w:t>
        </w:r>
      </w:hyperlink>
      <w:r w:rsidR="009D1793" w:rsidRPr="00615A3C">
        <w:rPr>
          <w:rStyle w:val="aff5"/>
          <w:rFonts w:ascii="PT Astra Serif" w:hAnsi="PT Astra Serif"/>
          <w:i w:val="0"/>
          <w:sz w:val="28"/>
          <w:szCs w:val="28"/>
        </w:rPr>
        <w:t>«</w:t>
      </w:r>
      <w:r w:rsidR="0064547A" w:rsidRPr="00615A3C">
        <w:rPr>
          <w:rFonts w:ascii="PT Astra Serif" w:hAnsi="PT Astra Serif"/>
          <w:sz w:val="28"/>
          <w:szCs w:val="28"/>
        </w:rPr>
        <w:t>Об утверждении Методических указаний по расч</w:t>
      </w:r>
      <w:r w:rsidR="005269A9" w:rsidRPr="00615A3C">
        <w:rPr>
          <w:rFonts w:ascii="PT Astra Serif" w:hAnsi="PT Astra Serif"/>
          <w:sz w:val="28"/>
          <w:szCs w:val="28"/>
        </w:rPr>
        <w:t>ё</w:t>
      </w:r>
      <w:r w:rsidR="0064547A" w:rsidRPr="00615A3C">
        <w:rPr>
          <w:rFonts w:ascii="PT Astra Serif" w:hAnsi="PT Astra Serif"/>
          <w:sz w:val="28"/>
          <w:szCs w:val="28"/>
        </w:rPr>
        <w:t>ту уровня над</w:t>
      </w:r>
      <w:r w:rsidR="00981D9A" w:rsidRPr="00615A3C">
        <w:rPr>
          <w:rFonts w:ascii="PT Astra Serif" w:hAnsi="PT Astra Serif"/>
          <w:sz w:val="28"/>
          <w:szCs w:val="28"/>
        </w:rPr>
        <w:t>ё</w:t>
      </w:r>
      <w:r w:rsidR="0064547A" w:rsidRPr="00615A3C">
        <w:rPr>
          <w:rFonts w:ascii="PT Astra Serif" w:hAnsi="PT Astra Serif"/>
          <w:sz w:val="28"/>
          <w:szCs w:val="28"/>
        </w:rPr>
        <w:t xml:space="preserve">жности и качества поставляемых товаров и оказываемых услуг </w:t>
      </w:r>
      <w:r w:rsidR="00BD3043" w:rsidRPr="00615A3C">
        <w:rPr>
          <w:rFonts w:ascii="PT Astra Serif" w:hAnsi="PT Astra Serif"/>
          <w:sz w:val="28"/>
          <w:szCs w:val="28"/>
        </w:rPr>
        <w:br/>
      </w:r>
      <w:r w:rsidR="0064547A" w:rsidRPr="00615A3C">
        <w:rPr>
          <w:rFonts w:ascii="PT Astra Serif" w:hAnsi="PT Astra Serif"/>
          <w:sz w:val="28"/>
          <w:szCs w:val="28"/>
        </w:rPr>
        <w:t>для организации по управлению единой национальной (общероссийской) электрической сетью и территориальных сетевых организаций</w:t>
      </w:r>
      <w:r w:rsidR="009D1793" w:rsidRPr="00615A3C">
        <w:rPr>
          <w:rFonts w:ascii="PT Astra Serif" w:hAnsi="PT Astra Serif"/>
          <w:sz w:val="28"/>
          <w:szCs w:val="28"/>
        </w:rPr>
        <w:t>»</w:t>
      </w:r>
      <w:r w:rsidRPr="00615A3C">
        <w:rPr>
          <w:rStyle w:val="aff5"/>
          <w:rFonts w:ascii="PT Astra Serif" w:hAnsi="PT Astra Serif"/>
          <w:i w:val="0"/>
          <w:sz w:val="28"/>
          <w:szCs w:val="28"/>
        </w:rPr>
        <w:t>, проведена перспективная оценка плановых значенийпоказателе</w:t>
      </w:r>
      <w:r w:rsidR="00D70C05" w:rsidRPr="00615A3C">
        <w:rPr>
          <w:rStyle w:val="aff5"/>
          <w:rFonts w:ascii="PT Astra Serif" w:hAnsi="PT Astra Serif"/>
          <w:i w:val="0"/>
          <w:sz w:val="28"/>
          <w:szCs w:val="28"/>
        </w:rPr>
        <w:t xml:space="preserve">й </w:t>
      </w:r>
      <w:r w:rsidRPr="00615A3C">
        <w:rPr>
          <w:rStyle w:val="aff5"/>
          <w:rFonts w:ascii="PT Astra Serif" w:hAnsi="PT Astra Serif"/>
          <w:i w:val="0"/>
          <w:sz w:val="28"/>
          <w:szCs w:val="28"/>
        </w:rPr>
        <w:t>над</w:t>
      </w:r>
      <w:r w:rsidR="00D70C05" w:rsidRPr="00615A3C">
        <w:rPr>
          <w:rStyle w:val="aff5"/>
          <w:rFonts w:ascii="PT Astra Serif" w:hAnsi="PT Astra Serif"/>
          <w:i w:val="0"/>
          <w:sz w:val="28"/>
          <w:szCs w:val="28"/>
        </w:rPr>
        <w:t>ё</w:t>
      </w:r>
      <w:r w:rsidRPr="00615A3C">
        <w:rPr>
          <w:rStyle w:val="aff5"/>
          <w:rFonts w:ascii="PT Astra Serif" w:hAnsi="PT Astra Serif"/>
          <w:i w:val="0"/>
          <w:sz w:val="28"/>
          <w:szCs w:val="28"/>
        </w:rPr>
        <w:t>жности</w:t>
      </w:r>
      <w:r w:rsidR="00D70C05" w:rsidRPr="00615A3C">
        <w:rPr>
          <w:rStyle w:val="aff5"/>
          <w:rFonts w:ascii="PT Astra Serif" w:hAnsi="PT Astra Serif"/>
          <w:i w:val="0"/>
          <w:sz w:val="28"/>
          <w:szCs w:val="28"/>
        </w:rPr>
        <w:t xml:space="preserve"> и качества </w:t>
      </w:r>
      <w:r w:rsidRPr="00615A3C">
        <w:rPr>
          <w:rStyle w:val="aff5"/>
          <w:rFonts w:ascii="PT Astra Serif" w:hAnsi="PT Astra Serif"/>
          <w:i w:val="0"/>
          <w:sz w:val="28"/>
          <w:szCs w:val="28"/>
        </w:rPr>
        <w:t>оказываемыхуслугпопередач</w:t>
      </w:r>
      <w:r w:rsidR="00D70C05" w:rsidRPr="00615A3C">
        <w:rPr>
          <w:rStyle w:val="aff5"/>
          <w:rFonts w:ascii="PT Astra Serif" w:hAnsi="PT Astra Serif"/>
          <w:i w:val="0"/>
          <w:sz w:val="28"/>
          <w:szCs w:val="28"/>
        </w:rPr>
        <w:t xml:space="preserve">е </w:t>
      </w:r>
      <w:r w:rsidRPr="00615A3C">
        <w:rPr>
          <w:rStyle w:val="aff5"/>
          <w:rFonts w:ascii="PT Astra Serif" w:hAnsi="PT Astra Serif"/>
          <w:i w:val="0"/>
          <w:sz w:val="28"/>
          <w:szCs w:val="28"/>
        </w:rPr>
        <w:t>электрической энергии на территории Ульяновской области.</w:t>
      </w:r>
    </w:p>
    <w:p w:rsidR="005269A9" w:rsidRPr="00615A3C" w:rsidRDefault="001F0C48" w:rsidP="00904448">
      <w:pPr>
        <w:suppressAutoHyphens/>
        <w:ind w:firstLine="709"/>
        <w:jc w:val="both"/>
        <w:rPr>
          <w:rFonts w:ascii="PT Astra Serif" w:hAnsi="PT Astra Serif"/>
          <w:sz w:val="28"/>
          <w:szCs w:val="28"/>
        </w:rPr>
      </w:pPr>
      <w:r w:rsidRPr="00615A3C">
        <w:rPr>
          <w:rFonts w:ascii="PT Astra Serif" w:hAnsi="PT Astra Serif"/>
          <w:sz w:val="28"/>
          <w:szCs w:val="28"/>
        </w:rPr>
        <w:t>В таблице 2</w:t>
      </w:r>
      <w:r w:rsidR="00C0056C" w:rsidRPr="00615A3C">
        <w:rPr>
          <w:rFonts w:ascii="PT Astra Serif" w:hAnsi="PT Astra Serif"/>
          <w:sz w:val="28"/>
          <w:szCs w:val="28"/>
        </w:rPr>
        <w:t>7</w:t>
      </w:r>
      <w:r w:rsidR="005269A9" w:rsidRPr="00615A3C">
        <w:rPr>
          <w:rFonts w:ascii="PT Astra Serif" w:hAnsi="PT Astra Serif"/>
          <w:sz w:val="28"/>
          <w:szCs w:val="28"/>
        </w:rPr>
        <w:t xml:space="preserve"> приведены значения показателей надёжности и качества, предоставленные </w:t>
      </w:r>
      <w:r w:rsidR="003A3926" w:rsidRPr="00615A3C">
        <w:rPr>
          <w:rFonts w:ascii="PT Astra Serif" w:hAnsi="PT Astra Serif"/>
          <w:sz w:val="28"/>
          <w:szCs w:val="28"/>
        </w:rPr>
        <w:t>территориальными сетевыми организациями</w:t>
      </w:r>
      <w:r w:rsidR="005269A9" w:rsidRPr="00615A3C">
        <w:rPr>
          <w:rFonts w:ascii="PT Astra Serif" w:hAnsi="PT Astra Serif"/>
          <w:sz w:val="28"/>
          <w:szCs w:val="28"/>
        </w:rPr>
        <w:t xml:space="preserve"> Ульяновской области на п</w:t>
      </w:r>
      <w:r w:rsidR="00DA520B" w:rsidRPr="00615A3C">
        <w:rPr>
          <w:rFonts w:ascii="PT Astra Serif" w:hAnsi="PT Astra Serif"/>
          <w:sz w:val="28"/>
          <w:szCs w:val="28"/>
        </w:rPr>
        <w:t>лановый период 202</w:t>
      </w:r>
      <w:r w:rsidR="00231123" w:rsidRPr="00615A3C">
        <w:rPr>
          <w:rFonts w:ascii="PT Astra Serif" w:hAnsi="PT Astra Serif"/>
          <w:sz w:val="28"/>
          <w:szCs w:val="28"/>
        </w:rPr>
        <w:t>3</w:t>
      </w:r>
      <w:r w:rsidR="00DA520B" w:rsidRPr="00615A3C">
        <w:rPr>
          <w:rFonts w:ascii="PT Astra Serif" w:hAnsi="PT Astra Serif"/>
          <w:sz w:val="28"/>
          <w:szCs w:val="28"/>
        </w:rPr>
        <w:t>-202</w:t>
      </w:r>
      <w:r w:rsidR="00231123" w:rsidRPr="00615A3C">
        <w:rPr>
          <w:rFonts w:ascii="PT Astra Serif" w:hAnsi="PT Astra Serif"/>
          <w:sz w:val="28"/>
          <w:szCs w:val="28"/>
        </w:rPr>
        <w:t>7</w:t>
      </w:r>
      <w:r w:rsidR="005269A9" w:rsidRPr="00615A3C">
        <w:rPr>
          <w:rFonts w:ascii="PT Astra Serif" w:hAnsi="PT Astra Serif"/>
          <w:sz w:val="28"/>
          <w:szCs w:val="28"/>
        </w:rPr>
        <w:t xml:space="preserve"> годов.</w:t>
      </w:r>
    </w:p>
    <w:p w:rsidR="0020535B" w:rsidRPr="00615A3C" w:rsidRDefault="00D75913" w:rsidP="00904448">
      <w:pPr>
        <w:pStyle w:val="aff3"/>
        <w:suppressAutoHyphens/>
        <w:ind w:firstLine="709"/>
        <w:rPr>
          <w:rFonts w:ascii="PT Astra Serif" w:hAnsi="PT Astra Serif"/>
          <w:sz w:val="28"/>
          <w:szCs w:val="28"/>
        </w:rPr>
      </w:pPr>
      <w:r w:rsidRPr="00615A3C">
        <w:rPr>
          <w:rStyle w:val="aff5"/>
          <w:rFonts w:ascii="PT Astra Serif" w:eastAsiaTheme="majorEastAsia" w:hAnsi="PT Astra Serif"/>
          <w:i w:val="0"/>
          <w:sz w:val="28"/>
          <w:szCs w:val="28"/>
        </w:rPr>
        <w:t>Приведённые в таб</w:t>
      </w:r>
      <w:r w:rsidR="00E13B65" w:rsidRPr="00615A3C">
        <w:rPr>
          <w:rStyle w:val="aff5"/>
          <w:rFonts w:ascii="PT Astra Serif" w:eastAsiaTheme="majorEastAsia" w:hAnsi="PT Astra Serif"/>
          <w:i w:val="0"/>
          <w:sz w:val="28"/>
          <w:szCs w:val="28"/>
        </w:rPr>
        <w:t>лице 2</w:t>
      </w:r>
      <w:r w:rsidR="00C0056C" w:rsidRPr="00615A3C">
        <w:rPr>
          <w:rStyle w:val="aff5"/>
          <w:rFonts w:ascii="PT Astra Serif" w:eastAsiaTheme="majorEastAsia" w:hAnsi="PT Astra Serif"/>
          <w:i w:val="0"/>
          <w:sz w:val="28"/>
          <w:szCs w:val="28"/>
        </w:rPr>
        <w:t>7</w:t>
      </w:r>
      <w:r w:rsidR="00981D9A" w:rsidRPr="00615A3C">
        <w:rPr>
          <w:rStyle w:val="aff5"/>
          <w:rFonts w:ascii="PT Astra Serif" w:eastAsiaTheme="majorEastAsia" w:hAnsi="PT Astra Serif"/>
          <w:i w:val="0"/>
          <w:sz w:val="28"/>
          <w:szCs w:val="28"/>
        </w:rPr>
        <w:t xml:space="preserve"> показатели оценены с учё</w:t>
      </w:r>
      <w:r w:rsidRPr="00615A3C">
        <w:rPr>
          <w:rStyle w:val="aff5"/>
          <w:rFonts w:ascii="PT Astra Serif" w:eastAsiaTheme="majorEastAsia" w:hAnsi="PT Astra Serif"/>
          <w:i w:val="0"/>
          <w:sz w:val="28"/>
          <w:szCs w:val="28"/>
        </w:rPr>
        <w:t>том выполнения мероприятий, предусмотренных п</w:t>
      </w:r>
      <w:r w:rsidRPr="00615A3C">
        <w:rPr>
          <w:rFonts w:ascii="PT Astra Serif" w:hAnsi="PT Astra Serif"/>
          <w:sz w:val="28"/>
          <w:szCs w:val="28"/>
        </w:rPr>
        <w:t>еречнем реализуемых и перспективных проектов по развитию территориальных распределительных сетей, выполнение которых необходимо для удовлетворения спроса на электрическую энергию (мощность) на территории Ульяновской области, а также для обеспечения надёжного энергоснабжения и качества электрической энергии на территории Ульяновской области</w:t>
      </w:r>
      <w:r w:rsidR="001A7989" w:rsidRPr="00615A3C">
        <w:rPr>
          <w:rFonts w:ascii="PT Astra Serif" w:hAnsi="PT Astra Serif"/>
          <w:sz w:val="28"/>
          <w:szCs w:val="28"/>
        </w:rPr>
        <w:t>.</w:t>
      </w:r>
    </w:p>
    <w:p w:rsidR="0020535B" w:rsidRPr="00615A3C" w:rsidRDefault="0020535B" w:rsidP="00895C98">
      <w:pPr>
        <w:suppressAutoHyphens/>
        <w:rPr>
          <w:rFonts w:ascii="PT Astra Serif" w:hAnsi="PT Astra Serif"/>
          <w:sz w:val="28"/>
          <w:szCs w:val="28"/>
        </w:rPr>
        <w:sectPr w:rsidR="0020535B" w:rsidRPr="00615A3C" w:rsidSect="00A10E81">
          <w:pgSz w:w="11906" w:h="16838" w:code="9"/>
          <w:pgMar w:top="1134" w:right="567" w:bottom="1134" w:left="1701" w:header="709" w:footer="709" w:gutter="0"/>
          <w:cols w:space="708"/>
          <w:docGrid w:linePitch="360"/>
        </w:sectPr>
      </w:pPr>
    </w:p>
    <w:p w:rsidR="004F622D" w:rsidRPr="00615A3C" w:rsidRDefault="00E13B65" w:rsidP="00904448">
      <w:pPr>
        <w:suppressAutoHyphens/>
        <w:ind w:firstLine="709"/>
        <w:jc w:val="right"/>
        <w:rPr>
          <w:rFonts w:ascii="PT Astra Serif" w:hAnsi="PT Astra Serif"/>
          <w:sz w:val="28"/>
          <w:szCs w:val="28"/>
        </w:rPr>
      </w:pPr>
      <w:r w:rsidRPr="00615A3C">
        <w:rPr>
          <w:rFonts w:ascii="PT Astra Serif" w:hAnsi="PT Astra Serif"/>
          <w:sz w:val="28"/>
          <w:szCs w:val="28"/>
        </w:rPr>
        <w:t>Таблица 2</w:t>
      </w:r>
      <w:r w:rsidR="00C0056C" w:rsidRPr="00615A3C">
        <w:rPr>
          <w:rFonts w:ascii="PT Astra Serif" w:hAnsi="PT Astra Serif"/>
          <w:sz w:val="28"/>
          <w:szCs w:val="28"/>
        </w:rPr>
        <w:t>7</w:t>
      </w:r>
    </w:p>
    <w:p w:rsidR="0020535B" w:rsidRPr="00615A3C" w:rsidRDefault="0020535B" w:rsidP="00904448">
      <w:pPr>
        <w:suppressAutoHyphens/>
        <w:ind w:firstLine="709"/>
        <w:jc w:val="right"/>
        <w:rPr>
          <w:rFonts w:ascii="PT Astra Serif" w:hAnsi="PT Astra Serif"/>
          <w:sz w:val="28"/>
          <w:szCs w:val="28"/>
        </w:rPr>
      </w:pPr>
    </w:p>
    <w:tbl>
      <w:tblPr>
        <w:tblW w:w="15882"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tblPr>
      <w:tblGrid>
        <w:gridCol w:w="534"/>
        <w:gridCol w:w="1731"/>
        <w:gridCol w:w="906"/>
        <w:gridCol w:w="907"/>
        <w:gridCol w:w="910"/>
        <w:gridCol w:w="906"/>
        <w:gridCol w:w="906"/>
        <w:gridCol w:w="909"/>
        <w:gridCol w:w="906"/>
        <w:gridCol w:w="906"/>
        <w:gridCol w:w="908"/>
        <w:gridCol w:w="906"/>
        <w:gridCol w:w="906"/>
        <w:gridCol w:w="909"/>
        <w:gridCol w:w="906"/>
        <w:gridCol w:w="936"/>
        <w:gridCol w:w="876"/>
        <w:gridCol w:w="14"/>
      </w:tblGrid>
      <w:tr w:rsidR="00615A3C" w:rsidRPr="00615A3C" w:rsidTr="002B19FF">
        <w:trPr>
          <w:trHeight w:val="60"/>
        </w:trPr>
        <w:tc>
          <w:tcPr>
            <w:tcW w:w="534" w:type="dxa"/>
            <w:vMerge w:val="restart"/>
            <w:vAlign w:val="center"/>
            <w:hideMark/>
          </w:tcPr>
          <w:p w:rsidR="00494AE5" w:rsidRPr="00615A3C" w:rsidRDefault="00494AE5" w:rsidP="00904448">
            <w:pPr>
              <w:jc w:val="center"/>
              <w:rPr>
                <w:rFonts w:ascii="PT Astra Serif" w:hAnsi="PT Astra Serif"/>
                <w:sz w:val="16"/>
                <w:szCs w:val="16"/>
              </w:rPr>
            </w:pPr>
            <w:r w:rsidRPr="00615A3C">
              <w:rPr>
                <w:rFonts w:ascii="PT Astra Serif" w:hAnsi="PT Astra Serif"/>
                <w:sz w:val="16"/>
                <w:szCs w:val="16"/>
              </w:rPr>
              <w:t>№</w:t>
            </w:r>
          </w:p>
          <w:p w:rsidR="00494AE5" w:rsidRPr="00615A3C" w:rsidRDefault="00494AE5" w:rsidP="00904448">
            <w:pPr>
              <w:jc w:val="center"/>
              <w:rPr>
                <w:rFonts w:ascii="PT Astra Serif" w:hAnsi="PT Astra Serif"/>
                <w:sz w:val="16"/>
                <w:szCs w:val="16"/>
              </w:rPr>
            </w:pPr>
            <w:r w:rsidRPr="00615A3C">
              <w:rPr>
                <w:rFonts w:ascii="PT Astra Serif" w:hAnsi="PT Astra Serif"/>
                <w:sz w:val="16"/>
                <w:szCs w:val="16"/>
              </w:rPr>
              <w:t>п</w:t>
            </w:r>
            <w:r w:rsidR="005269A9" w:rsidRPr="00615A3C">
              <w:rPr>
                <w:rFonts w:ascii="PT Astra Serif" w:hAnsi="PT Astra Serif"/>
                <w:sz w:val="16"/>
                <w:szCs w:val="16"/>
              </w:rPr>
              <w:t>/</w:t>
            </w:r>
            <w:r w:rsidRPr="00615A3C">
              <w:rPr>
                <w:rFonts w:ascii="PT Astra Serif" w:hAnsi="PT Astra Serif"/>
                <w:sz w:val="16"/>
                <w:szCs w:val="16"/>
              </w:rPr>
              <w:t>п</w:t>
            </w:r>
          </w:p>
        </w:tc>
        <w:tc>
          <w:tcPr>
            <w:tcW w:w="1731" w:type="dxa"/>
            <w:vMerge w:val="restart"/>
            <w:vAlign w:val="center"/>
            <w:hideMark/>
          </w:tcPr>
          <w:p w:rsidR="009E5F41" w:rsidRPr="00615A3C" w:rsidRDefault="00494AE5" w:rsidP="00904448">
            <w:pPr>
              <w:jc w:val="center"/>
              <w:rPr>
                <w:rFonts w:ascii="PT Astra Serif" w:hAnsi="PT Astra Serif"/>
                <w:sz w:val="16"/>
                <w:szCs w:val="16"/>
              </w:rPr>
            </w:pPr>
            <w:r w:rsidRPr="00615A3C">
              <w:rPr>
                <w:rFonts w:ascii="PT Astra Serif" w:hAnsi="PT Astra Serif"/>
                <w:sz w:val="16"/>
                <w:szCs w:val="16"/>
              </w:rPr>
              <w:t xml:space="preserve">Наименование </w:t>
            </w:r>
          </w:p>
          <w:p w:rsidR="00494AE5" w:rsidRPr="00615A3C" w:rsidRDefault="009E5F41" w:rsidP="00904448">
            <w:pPr>
              <w:jc w:val="center"/>
              <w:rPr>
                <w:rFonts w:ascii="PT Astra Serif" w:hAnsi="PT Astra Serif"/>
                <w:sz w:val="16"/>
                <w:szCs w:val="16"/>
              </w:rPr>
            </w:pPr>
            <w:r w:rsidRPr="00615A3C">
              <w:rPr>
                <w:rFonts w:ascii="PT Astra Serif" w:hAnsi="PT Astra Serif"/>
                <w:sz w:val="16"/>
                <w:szCs w:val="16"/>
              </w:rPr>
              <w:t>территориальной сетевой организации</w:t>
            </w:r>
          </w:p>
        </w:tc>
        <w:tc>
          <w:tcPr>
            <w:tcW w:w="13617" w:type="dxa"/>
            <w:gridSpan w:val="16"/>
            <w:hideMark/>
          </w:tcPr>
          <w:p w:rsidR="00494AE5" w:rsidRPr="00615A3C" w:rsidRDefault="00494AE5" w:rsidP="00904448">
            <w:pPr>
              <w:jc w:val="center"/>
              <w:rPr>
                <w:rFonts w:ascii="PT Astra Serif" w:hAnsi="PT Astra Serif"/>
                <w:sz w:val="16"/>
                <w:szCs w:val="16"/>
              </w:rPr>
            </w:pPr>
            <w:r w:rsidRPr="00615A3C">
              <w:rPr>
                <w:rFonts w:ascii="PT Astra Serif" w:hAnsi="PT Astra Serif"/>
                <w:sz w:val="16"/>
                <w:szCs w:val="16"/>
              </w:rPr>
              <w:t>Показатели надёжности и качества</w:t>
            </w:r>
          </w:p>
        </w:tc>
      </w:tr>
      <w:tr w:rsidR="00615A3C" w:rsidRPr="00615A3C" w:rsidTr="002B19FF">
        <w:trPr>
          <w:trHeight w:val="60"/>
        </w:trPr>
        <w:tc>
          <w:tcPr>
            <w:tcW w:w="534" w:type="dxa"/>
            <w:vMerge/>
            <w:hideMark/>
          </w:tcPr>
          <w:p w:rsidR="00494AE5" w:rsidRPr="00615A3C" w:rsidRDefault="00494AE5" w:rsidP="00904448">
            <w:pPr>
              <w:jc w:val="center"/>
              <w:rPr>
                <w:rFonts w:ascii="PT Astra Serif" w:hAnsi="PT Astra Serif"/>
                <w:sz w:val="16"/>
                <w:szCs w:val="16"/>
              </w:rPr>
            </w:pPr>
          </w:p>
        </w:tc>
        <w:tc>
          <w:tcPr>
            <w:tcW w:w="1731" w:type="dxa"/>
            <w:vMerge/>
            <w:hideMark/>
          </w:tcPr>
          <w:p w:rsidR="00494AE5" w:rsidRPr="00615A3C" w:rsidRDefault="00494AE5" w:rsidP="00904448">
            <w:pPr>
              <w:jc w:val="center"/>
              <w:rPr>
                <w:rFonts w:ascii="PT Astra Serif" w:hAnsi="PT Astra Serif"/>
                <w:sz w:val="16"/>
                <w:szCs w:val="16"/>
              </w:rPr>
            </w:pPr>
          </w:p>
        </w:tc>
        <w:tc>
          <w:tcPr>
            <w:tcW w:w="2723" w:type="dxa"/>
            <w:gridSpan w:val="3"/>
            <w:hideMark/>
          </w:tcPr>
          <w:p w:rsidR="00494AE5" w:rsidRPr="00615A3C" w:rsidRDefault="00DA520B" w:rsidP="00280459">
            <w:pPr>
              <w:jc w:val="center"/>
              <w:rPr>
                <w:rFonts w:ascii="PT Astra Serif" w:hAnsi="PT Astra Serif"/>
                <w:sz w:val="16"/>
                <w:szCs w:val="16"/>
              </w:rPr>
            </w:pPr>
            <w:r w:rsidRPr="00615A3C">
              <w:rPr>
                <w:rFonts w:ascii="PT Astra Serif" w:hAnsi="PT Astra Serif"/>
                <w:sz w:val="16"/>
                <w:szCs w:val="16"/>
              </w:rPr>
              <w:t>202</w:t>
            </w:r>
            <w:r w:rsidR="00280459" w:rsidRPr="00615A3C">
              <w:rPr>
                <w:rFonts w:ascii="PT Astra Serif" w:hAnsi="PT Astra Serif"/>
                <w:sz w:val="16"/>
                <w:szCs w:val="16"/>
              </w:rPr>
              <w:t>3</w:t>
            </w:r>
            <w:r w:rsidR="004E4EC4" w:rsidRPr="00615A3C">
              <w:rPr>
                <w:rFonts w:ascii="PT Astra Serif" w:hAnsi="PT Astra Serif"/>
                <w:sz w:val="16"/>
                <w:szCs w:val="16"/>
              </w:rPr>
              <w:t xml:space="preserve"> год</w:t>
            </w:r>
          </w:p>
        </w:tc>
        <w:tc>
          <w:tcPr>
            <w:tcW w:w="2721" w:type="dxa"/>
            <w:gridSpan w:val="3"/>
            <w:hideMark/>
          </w:tcPr>
          <w:p w:rsidR="00494AE5" w:rsidRPr="00615A3C" w:rsidRDefault="00DA520B" w:rsidP="00280459">
            <w:pPr>
              <w:jc w:val="center"/>
              <w:rPr>
                <w:rFonts w:ascii="PT Astra Serif" w:hAnsi="PT Astra Serif"/>
                <w:sz w:val="16"/>
                <w:szCs w:val="16"/>
              </w:rPr>
            </w:pPr>
            <w:r w:rsidRPr="00615A3C">
              <w:rPr>
                <w:rFonts w:ascii="PT Astra Serif" w:hAnsi="PT Astra Serif"/>
                <w:sz w:val="16"/>
                <w:szCs w:val="16"/>
              </w:rPr>
              <w:t>202</w:t>
            </w:r>
            <w:r w:rsidR="00280459" w:rsidRPr="00615A3C">
              <w:rPr>
                <w:rFonts w:ascii="PT Astra Serif" w:hAnsi="PT Astra Serif"/>
                <w:sz w:val="16"/>
                <w:szCs w:val="16"/>
              </w:rPr>
              <w:t>4</w:t>
            </w:r>
            <w:r w:rsidR="004E4EC4" w:rsidRPr="00615A3C">
              <w:rPr>
                <w:rFonts w:ascii="PT Astra Serif" w:hAnsi="PT Astra Serif"/>
                <w:sz w:val="16"/>
                <w:szCs w:val="16"/>
              </w:rPr>
              <w:t xml:space="preserve"> год</w:t>
            </w:r>
          </w:p>
        </w:tc>
        <w:tc>
          <w:tcPr>
            <w:tcW w:w="2720" w:type="dxa"/>
            <w:gridSpan w:val="3"/>
            <w:hideMark/>
          </w:tcPr>
          <w:p w:rsidR="00494AE5" w:rsidRPr="00615A3C" w:rsidRDefault="00280459" w:rsidP="00904448">
            <w:pPr>
              <w:jc w:val="center"/>
              <w:rPr>
                <w:rFonts w:ascii="PT Astra Serif" w:hAnsi="PT Astra Serif"/>
                <w:sz w:val="16"/>
                <w:szCs w:val="16"/>
              </w:rPr>
            </w:pPr>
            <w:r w:rsidRPr="00615A3C">
              <w:rPr>
                <w:rFonts w:ascii="PT Astra Serif" w:hAnsi="PT Astra Serif"/>
                <w:sz w:val="16"/>
                <w:szCs w:val="16"/>
              </w:rPr>
              <w:t>2025</w:t>
            </w:r>
            <w:r w:rsidR="004E4EC4" w:rsidRPr="00615A3C">
              <w:rPr>
                <w:rFonts w:ascii="PT Astra Serif" w:hAnsi="PT Astra Serif"/>
                <w:sz w:val="16"/>
                <w:szCs w:val="16"/>
              </w:rPr>
              <w:t xml:space="preserve"> год</w:t>
            </w:r>
          </w:p>
        </w:tc>
        <w:tc>
          <w:tcPr>
            <w:tcW w:w="2721" w:type="dxa"/>
            <w:gridSpan w:val="3"/>
            <w:hideMark/>
          </w:tcPr>
          <w:p w:rsidR="00494AE5" w:rsidRPr="00615A3C" w:rsidRDefault="00DA520B" w:rsidP="00280459">
            <w:pPr>
              <w:jc w:val="center"/>
              <w:rPr>
                <w:rFonts w:ascii="PT Astra Serif" w:hAnsi="PT Astra Serif"/>
                <w:sz w:val="16"/>
                <w:szCs w:val="16"/>
              </w:rPr>
            </w:pPr>
            <w:r w:rsidRPr="00615A3C">
              <w:rPr>
                <w:rFonts w:ascii="PT Astra Serif" w:hAnsi="PT Astra Serif"/>
                <w:sz w:val="16"/>
                <w:szCs w:val="16"/>
              </w:rPr>
              <w:t>202</w:t>
            </w:r>
            <w:r w:rsidR="00280459" w:rsidRPr="00615A3C">
              <w:rPr>
                <w:rFonts w:ascii="PT Astra Serif" w:hAnsi="PT Astra Serif"/>
                <w:sz w:val="16"/>
                <w:szCs w:val="16"/>
              </w:rPr>
              <w:t>6</w:t>
            </w:r>
            <w:r w:rsidR="004E4EC4" w:rsidRPr="00615A3C">
              <w:rPr>
                <w:rFonts w:ascii="PT Astra Serif" w:hAnsi="PT Astra Serif"/>
                <w:sz w:val="16"/>
                <w:szCs w:val="16"/>
              </w:rPr>
              <w:t xml:space="preserve"> год</w:t>
            </w:r>
          </w:p>
        </w:tc>
        <w:tc>
          <w:tcPr>
            <w:tcW w:w="2732" w:type="dxa"/>
            <w:gridSpan w:val="4"/>
            <w:hideMark/>
          </w:tcPr>
          <w:p w:rsidR="00494AE5" w:rsidRPr="00615A3C" w:rsidRDefault="00A65AF2" w:rsidP="00280459">
            <w:pPr>
              <w:jc w:val="center"/>
              <w:rPr>
                <w:rFonts w:ascii="PT Astra Serif" w:hAnsi="PT Astra Serif"/>
                <w:sz w:val="16"/>
                <w:szCs w:val="16"/>
              </w:rPr>
            </w:pPr>
            <w:r w:rsidRPr="00615A3C">
              <w:rPr>
                <w:rFonts w:ascii="PT Astra Serif" w:hAnsi="PT Astra Serif"/>
                <w:sz w:val="16"/>
                <w:szCs w:val="16"/>
              </w:rPr>
              <w:t>202</w:t>
            </w:r>
            <w:r w:rsidR="00280459" w:rsidRPr="00615A3C">
              <w:rPr>
                <w:rFonts w:ascii="PT Astra Serif" w:hAnsi="PT Astra Serif"/>
                <w:sz w:val="16"/>
                <w:szCs w:val="16"/>
              </w:rPr>
              <w:t>7</w:t>
            </w:r>
            <w:r w:rsidR="004E4EC4" w:rsidRPr="00615A3C">
              <w:rPr>
                <w:rFonts w:ascii="PT Astra Serif" w:hAnsi="PT Astra Serif"/>
                <w:sz w:val="16"/>
                <w:szCs w:val="16"/>
              </w:rPr>
              <w:t xml:space="preserve"> год</w:t>
            </w:r>
          </w:p>
        </w:tc>
      </w:tr>
      <w:tr w:rsidR="00494AE5" w:rsidRPr="00615A3C" w:rsidTr="002B19FF">
        <w:trPr>
          <w:gridAfter w:val="1"/>
          <w:wAfter w:w="14" w:type="dxa"/>
          <w:trHeight w:val="60"/>
        </w:trPr>
        <w:tc>
          <w:tcPr>
            <w:tcW w:w="534" w:type="dxa"/>
            <w:vMerge/>
            <w:hideMark/>
          </w:tcPr>
          <w:p w:rsidR="00494AE5" w:rsidRPr="00615A3C" w:rsidRDefault="00494AE5" w:rsidP="00904448">
            <w:pPr>
              <w:jc w:val="center"/>
              <w:rPr>
                <w:rFonts w:ascii="PT Astra Serif" w:hAnsi="PT Astra Serif"/>
                <w:sz w:val="16"/>
                <w:szCs w:val="16"/>
              </w:rPr>
            </w:pPr>
          </w:p>
        </w:tc>
        <w:tc>
          <w:tcPr>
            <w:tcW w:w="1731" w:type="dxa"/>
            <w:vMerge/>
            <w:hideMark/>
          </w:tcPr>
          <w:p w:rsidR="00494AE5" w:rsidRPr="00615A3C" w:rsidRDefault="00494AE5" w:rsidP="00904448">
            <w:pPr>
              <w:jc w:val="center"/>
              <w:rPr>
                <w:rFonts w:ascii="PT Astra Serif" w:hAnsi="PT Astra Serif"/>
                <w:sz w:val="16"/>
                <w:szCs w:val="16"/>
              </w:rPr>
            </w:pPr>
          </w:p>
        </w:tc>
        <w:tc>
          <w:tcPr>
            <w:tcW w:w="906" w:type="dxa"/>
            <w:vAlign w:val="center"/>
            <w:hideMark/>
          </w:tcPr>
          <w:p w:rsidR="00494AE5" w:rsidRPr="00615A3C" w:rsidRDefault="00494AE5" w:rsidP="00904448">
            <w:pPr>
              <w:jc w:val="center"/>
              <w:rPr>
                <w:rFonts w:ascii="PT Astra Serif" w:hAnsi="PT Astra Serif"/>
                <w:sz w:val="16"/>
                <w:szCs w:val="16"/>
              </w:rPr>
            </w:pPr>
            <w:r w:rsidRPr="00615A3C">
              <w:rPr>
                <w:rFonts w:ascii="PT Astra Serif" w:hAnsi="PT Astra Serif"/>
                <w:sz w:val="16"/>
                <w:szCs w:val="16"/>
              </w:rPr>
              <w:t>Показатель средней продолжительности прекращения передачи электрической энергии на точку поставки (Пsaidi)</w:t>
            </w:r>
          </w:p>
        </w:tc>
        <w:tc>
          <w:tcPr>
            <w:tcW w:w="907" w:type="dxa"/>
            <w:vAlign w:val="center"/>
            <w:hideMark/>
          </w:tcPr>
          <w:p w:rsidR="00494AE5" w:rsidRPr="00615A3C" w:rsidRDefault="00494AE5" w:rsidP="00904448">
            <w:pPr>
              <w:jc w:val="center"/>
              <w:rPr>
                <w:rFonts w:ascii="PT Astra Serif" w:hAnsi="PT Astra Serif"/>
                <w:sz w:val="16"/>
                <w:szCs w:val="16"/>
              </w:rPr>
            </w:pPr>
            <w:r w:rsidRPr="00615A3C">
              <w:rPr>
                <w:rFonts w:ascii="PT Astra Serif" w:hAnsi="PT Astra Serif"/>
                <w:sz w:val="16"/>
                <w:szCs w:val="16"/>
              </w:rPr>
              <w:t>Показатель средней частоты прекращения передачи электрической энергии на точку поставки (Пsaifi)</w:t>
            </w:r>
          </w:p>
        </w:tc>
        <w:tc>
          <w:tcPr>
            <w:tcW w:w="910" w:type="dxa"/>
            <w:vAlign w:val="center"/>
            <w:hideMark/>
          </w:tcPr>
          <w:p w:rsidR="00494AE5" w:rsidRPr="00615A3C" w:rsidRDefault="00494AE5" w:rsidP="00904448">
            <w:pPr>
              <w:jc w:val="center"/>
              <w:rPr>
                <w:rFonts w:ascii="PT Astra Serif" w:hAnsi="PT Astra Serif"/>
                <w:sz w:val="16"/>
                <w:szCs w:val="16"/>
              </w:rPr>
            </w:pPr>
            <w:r w:rsidRPr="00615A3C">
              <w:rPr>
                <w:rFonts w:ascii="PT Astra Serif" w:hAnsi="PT Astra Serif"/>
                <w:sz w:val="16"/>
                <w:szCs w:val="16"/>
              </w:rPr>
              <w:t>Показатель уровня качества осуществляемого технологического присоединения к сети (Птпр)</w:t>
            </w:r>
          </w:p>
        </w:tc>
        <w:tc>
          <w:tcPr>
            <w:tcW w:w="906" w:type="dxa"/>
            <w:vAlign w:val="center"/>
            <w:hideMark/>
          </w:tcPr>
          <w:p w:rsidR="00494AE5" w:rsidRPr="00615A3C" w:rsidRDefault="00494AE5" w:rsidP="00904448">
            <w:pPr>
              <w:jc w:val="center"/>
              <w:rPr>
                <w:rFonts w:ascii="PT Astra Serif" w:hAnsi="PT Astra Serif"/>
                <w:sz w:val="16"/>
                <w:szCs w:val="16"/>
              </w:rPr>
            </w:pPr>
            <w:r w:rsidRPr="00615A3C">
              <w:rPr>
                <w:rFonts w:ascii="PT Astra Serif" w:hAnsi="PT Astra Serif"/>
                <w:sz w:val="16"/>
                <w:szCs w:val="16"/>
              </w:rPr>
              <w:t>Показатель средней продолжительности прекращения передачи электрической энергии на точку поставки (Пsaidi)</w:t>
            </w:r>
          </w:p>
        </w:tc>
        <w:tc>
          <w:tcPr>
            <w:tcW w:w="906" w:type="dxa"/>
            <w:vAlign w:val="center"/>
            <w:hideMark/>
          </w:tcPr>
          <w:p w:rsidR="00494AE5" w:rsidRPr="00615A3C" w:rsidRDefault="00494AE5" w:rsidP="00904448">
            <w:pPr>
              <w:jc w:val="center"/>
              <w:rPr>
                <w:rFonts w:ascii="PT Astra Serif" w:hAnsi="PT Astra Serif"/>
                <w:sz w:val="16"/>
                <w:szCs w:val="16"/>
              </w:rPr>
            </w:pPr>
            <w:r w:rsidRPr="00615A3C">
              <w:rPr>
                <w:rFonts w:ascii="PT Astra Serif" w:hAnsi="PT Astra Serif"/>
                <w:sz w:val="16"/>
                <w:szCs w:val="16"/>
              </w:rPr>
              <w:t>Показатель средней частоты прекращения передачи электрической энергии на точку поставки (Пsaifi)</w:t>
            </w:r>
          </w:p>
        </w:tc>
        <w:tc>
          <w:tcPr>
            <w:tcW w:w="909" w:type="dxa"/>
            <w:vAlign w:val="center"/>
            <w:hideMark/>
          </w:tcPr>
          <w:p w:rsidR="00494AE5" w:rsidRPr="00615A3C" w:rsidRDefault="00494AE5" w:rsidP="00904448">
            <w:pPr>
              <w:jc w:val="center"/>
              <w:rPr>
                <w:rFonts w:ascii="PT Astra Serif" w:hAnsi="PT Astra Serif"/>
                <w:sz w:val="16"/>
                <w:szCs w:val="16"/>
              </w:rPr>
            </w:pPr>
            <w:r w:rsidRPr="00615A3C">
              <w:rPr>
                <w:rFonts w:ascii="PT Astra Serif" w:hAnsi="PT Astra Serif"/>
                <w:sz w:val="16"/>
                <w:szCs w:val="16"/>
              </w:rPr>
              <w:t>Показатель уровня качества осуществляемого технологического присоединения к сети (Птпр)</w:t>
            </w:r>
          </w:p>
        </w:tc>
        <w:tc>
          <w:tcPr>
            <w:tcW w:w="906" w:type="dxa"/>
            <w:vAlign w:val="center"/>
            <w:hideMark/>
          </w:tcPr>
          <w:p w:rsidR="00494AE5" w:rsidRPr="00615A3C" w:rsidRDefault="00494AE5" w:rsidP="00904448">
            <w:pPr>
              <w:jc w:val="center"/>
              <w:rPr>
                <w:rFonts w:ascii="PT Astra Serif" w:hAnsi="PT Astra Serif"/>
                <w:sz w:val="16"/>
                <w:szCs w:val="16"/>
              </w:rPr>
            </w:pPr>
            <w:r w:rsidRPr="00615A3C">
              <w:rPr>
                <w:rFonts w:ascii="PT Astra Serif" w:hAnsi="PT Astra Serif"/>
                <w:sz w:val="16"/>
                <w:szCs w:val="16"/>
              </w:rPr>
              <w:t>Показатель средней продолжительности прекращения передачи электрической энергии на точку поставки (Пsaidi)</w:t>
            </w:r>
          </w:p>
        </w:tc>
        <w:tc>
          <w:tcPr>
            <w:tcW w:w="906" w:type="dxa"/>
            <w:vAlign w:val="center"/>
            <w:hideMark/>
          </w:tcPr>
          <w:p w:rsidR="00494AE5" w:rsidRPr="00615A3C" w:rsidRDefault="00494AE5" w:rsidP="00904448">
            <w:pPr>
              <w:jc w:val="center"/>
              <w:rPr>
                <w:rFonts w:ascii="PT Astra Serif" w:hAnsi="PT Astra Serif"/>
                <w:sz w:val="16"/>
                <w:szCs w:val="16"/>
              </w:rPr>
            </w:pPr>
            <w:r w:rsidRPr="00615A3C">
              <w:rPr>
                <w:rFonts w:ascii="PT Astra Serif" w:hAnsi="PT Astra Serif"/>
                <w:sz w:val="16"/>
                <w:szCs w:val="16"/>
              </w:rPr>
              <w:t>Показатель средней частоты прекращения передачи электрической энергии на точку поставки (Пsaifi)</w:t>
            </w:r>
          </w:p>
        </w:tc>
        <w:tc>
          <w:tcPr>
            <w:tcW w:w="908" w:type="dxa"/>
            <w:vAlign w:val="center"/>
            <w:hideMark/>
          </w:tcPr>
          <w:p w:rsidR="00494AE5" w:rsidRPr="00615A3C" w:rsidRDefault="00494AE5" w:rsidP="00904448">
            <w:pPr>
              <w:jc w:val="center"/>
              <w:rPr>
                <w:rFonts w:ascii="PT Astra Serif" w:hAnsi="PT Astra Serif"/>
                <w:sz w:val="16"/>
                <w:szCs w:val="16"/>
              </w:rPr>
            </w:pPr>
            <w:r w:rsidRPr="00615A3C">
              <w:rPr>
                <w:rFonts w:ascii="PT Astra Serif" w:hAnsi="PT Astra Serif"/>
                <w:sz w:val="16"/>
                <w:szCs w:val="16"/>
              </w:rPr>
              <w:t>Показатель уровня качества осуществляемого технологического присоединения к сети (Птпр)</w:t>
            </w:r>
          </w:p>
        </w:tc>
        <w:tc>
          <w:tcPr>
            <w:tcW w:w="906" w:type="dxa"/>
            <w:vAlign w:val="center"/>
            <w:hideMark/>
          </w:tcPr>
          <w:p w:rsidR="00494AE5" w:rsidRPr="00615A3C" w:rsidRDefault="00494AE5" w:rsidP="00904448">
            <w:pPr>
              <w:jc w:val="center"/>
              <w:rPr>
                <w:rFonts w:ascii="PT Astra Serif" w:hAnsi="PT Astra Serif"/>
                <w:sz w:val="16"/>
                <w:szCs w:val="16"/>
              </w:rPr>
            </w:pPr>
            <w:r w:rsidRPr="00615A3C">
              <w:rPr>
                <w:rFonts w:ascii="PT Astra Serif" w:hAnsi="PT Astra Serif"/>
                <w:sz w:val="16"/>
                <w:szCs w:val="16"/>
              </w:rPr>
              <w:t>Показатель средней продолжительности прекращения передачи электрической энергии на точку поставки (Пsaidi)</w:t>
            </w:r>
          </w:p>
        </w:tc>
        <w:tc>
          <w:tcPr>
            <w:tcW w:w="906" w:type="dxa"/>
            <w:vAlign w:val="center"/>
            <w:hideMark/>
          </w:tcPr>
          <w:p w:rsidR="00494AE5" w:rsidRPr="00615A3C" w:rsidRDefault="00494AE5" w:rsidP="00904448">
            <w:pPr>
              <w:jc w:val="center"/>
              <w:rPr>
                <w:rFonts w:ascii="PT Astra Serif" w:hAnsi="PT Astra Serif"/>
                <w:sz w:val="16"/>
                <w:szCs w:val="16"/>
              </w:rPr>
            </w:pPr>
            <w:r w:rsidRPr="00615A3C">
              <w:rPr>
                <w:rFonts w:ascii="PT Astra Serif" w:hAnsi="PT Astra Serif"/>
                <w:sz w:val="16"/>
                <w:szCs w:val="16"/>
              </w:rPr>
              <w:t>Показатель средней частоты прекращения передачи электрической энергии на точку поставки (Пsaifi)</w:t>
            </w:r>
          </w:p>
        </w:tc>
        <w:tc>
          <w:tcPr>
            <w:tcW w:w="909" w:type="dxa"/>
            <w:vAlign w:val="center"/>
            <w:hideMark/>
          </w:tcPr>
          <w:p w:rsidR="00494AE5" w:rsidRPr="00615A3C" w:rsidRDefault="00494AE5" w:rsidP="00904448">
            <w:pPr>
              <w:jc w:val="center"/>
              <w:rPr>
                <w:rFonts w:ascii="PT Astra Serif" w:hAnsi="PT Astra Serif"/>
                <w:sz w:val="16"/>
                <w:szCs w:val="16"/>
              </w:rPr>
            </w:pPr>
            <w:r w:rsidRPr="00615A3C">
              <w:rPr>
                <w:rFonts w:ascii="PT Astra Serif" w:hAnsi="PT Astra Serif"/>
                <w:sz w:val="16"/>
                <w:szCs w:val="16"/>
              </w:rPr>
              <w:t>Показатель уровня качества осуществляемого технологического присоединения к сети (Птпр)</w:t>
            </w:r>
          </w:p>
        </w:tc>
        <w:tc>
          <w:tcPr>
            <w:tcW w:w="906" w:type="dxa"/>
            <w:vAlign w:val="center"/>
            <w:hideMark/>
          </w:tcPr>
          <w:p w:rsidR="00494AE5" w:rsidRPr="00615A3C" w:rsidRDefault="00494AE5" w:rsidP="00904448">
            <w:pPr>
              <w:jc w:val="center"/>
              <w:rPr>
                <w:rFonts w:ascii="PT Astra Serif" w:hAnsi="PT Astra Serif"/>
                <w:sz w:val="16"/>
                <w:szCs w:val="16"/>
              </w:rPr>
            </w:pPr>
            <w:r w:rsidRPr="00615A3C">
              <w:rPr>
                <w:rFonts w:ascii="PT Astra Serif" w:hAnsi="PT Astra Serif"/>
                <w:sz w:val="16"/>
                <w:szCs w:val="16"/>
              </w:rPr>
              <w:t>Показатель средней продолжительности прекращения передачи электрической энергии на точку поставки (Пsaidi)</w:t>
            </w:r>
          </w:p>
        </w:tc>
        <w:tc>
          <w:tcPr>
            <w:tcW w:w="936" w:type="dxa"/>
            <w:vAlign w:val="center"/>
            <w:hideMark/>
          </w:tcPr>
          <w:p w:rsidR="00494AE5" w:rsidRPr="00615A3C" w:rsidRDefault="00494AE5" w:rsidP="00904448">
            <w:pPr>
              <w:jc w:val="center"/>
              <w:rPr>
                <w:rFonts w:ascii="PT Astra Serif" w:hAnsi="PT Astra Serif"/>
                <w:sz w:val="16"/>
                <w:szCs w:val="16"/>
              </w:rPr>
            </w:pPr>
            <w:r w:rsidRPr="00615A3C">
              <w:rPr>
                <w:rFonts w:ascii="PT Astra Serif" w:hAnsi="PT Astra Serif"/>
                <w:sz w:val="16"/>
                <w:szCs w:val="16"/>
              </w:rPr>
              <w:t>Показатель средней частоты прекращения передачи электрической энергии на точку поставки (Пsaifi)</w:t>
            </w:r>
          </w:p>
        </w:tc>
        <w:tc>
          <w:tcPr>
            <w:tcW w:w="876" w:type="dxa"/>
            <w:vAlign w:val="center"/>
            <w:hideMark/>
          </w:tcPr>
          <w:p w:rsidR="00494AE5" w:rsidRPr="00615A3C" w:rsidRDefault="00494AE5" w:rsidP="00904448">
            <w:pPr>
              <w:jc w:val="center"/>
              <w:rPr>
                <w:rFonts w:ascii="PT Astra Serif" w:hAnsi="PT Astra Serif"/>
                <w:sz w:val="16"/>
                <w:szCs w:val="16"/>
              </w:rPr>
            </w:pPr>
            <w:r w:rsidRPr="00615A3C">
              <w:rPr>
                <w:rFonts w:ascii="PT Astra Serif" w:hAnsi="PT Astra Serif"/>
                <w:sz w:val="16"/>
                <w:szCs w:val="16"/>
              </w:rPr>
              <w:t>Показатель уровня качества осуществляемого технологического присоединения к сети (Птпр)</w:t>
            </w:r>
          </w:p>
        </w:tc>
      </w:tr>
    </w:tbl>
    <w:p w:rsidR="00494AE5" w:rsidRPr="00615A3C" w:rsidRDefault="00494AE5" w:rsidP="00904448">
      <w:pPr>
        <w:suppressAutoHyphens/>
        <w:ind w:firstLine="709"/>
        <w:jc w:val="right"/>
        <w:rPr>
          <w:rFonts w:ascii="PT Astra Serif" w:hAnsi="PT Astra Serif"/>
          <w:sz w:val="2"/>
          <w:szCs w:val="2"/>
        </w:rPr>
      </w:pPr>
    </w:p>
    <w:tbl>
      <w:tblPr>
        <w:tblW w:w="158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5"/>
        <w:gridCol w:w="1753"/>
        <w:gridCol w:w="907"/>
        <w:gridCol w:w="908"/>
        <w:gridCol w:w="907"/>
        <w:gridCol w:w="908"/>
        <w:gridCol w:w="908"/>
        <w:gridCol w:w="907"/>
        <w:gridCol w:w="900"/>
        <w:gridCol w:w="915"/>
        <w:gridCol w:w="908"/>
        <w:gridCol w:w="908"/>
        <w:gridCol w:w="907"/>
        <w:gridCol w:w="908"/>
        <w:gridCol w:w="907"/>
        <w:gridCol w:w="908"/>
        <w:gridCol w:w="908"/>
      </w:tblGrid>
      <w:tr w:rsidR="00615A3C" w:rsidRPr="00615A3C" w:rsidTr="00F14244">
        <w:trPr>
          <w:trHeight w:val="60"/>
          <w:tblHeader/>
          <w:jc w:val="center"/>
        </w:trPr>
        <w:tc>
          <w:tcPr>
            <w:tcW w:w="515" w:type="dxa"/>
            <w:tcBorders>
              <w:top w:val="single" w:sz="4" w:space="0" w:color="auto"/>
              <w:left w:val="single" w:sz="4" w:space="0" w:color="auto"/>
              <w:bottom w:val="single" w:sz="4" w:space="0" w:color="auto"/>
              <w:right w:val="single" w:sz="4" w:space="0" w:color="auto"/>
            </w:tcBorders>
            <w:hideMark/>
          </w:tcPr>
          <w:p w:rsidR="004F622D" w:rsidRPr="00615A3C" w:rsidRDefault="004F622D" w:rsidP="00904448">
            <w:pPr>
              <w:jc w:val="center"/>
              <w:rPr>
                <w:rFonts w:ascii="PT Astra Serif" w:hAnsi="PT Astra Serif"/>
                <w:sz w:val="16"/>
                <w:szCs w:val="16"/>
              </w:rPr>
            </w:pPr>
            <w:r w:rsidRPr="00615A3C">
              <w:rPr>
                <w:rFonts w:ascii="PT Astra Serif" w:hAnsi="PT Astra Serif"/>
                <w:sz w:val="16"/>
                <w:szCs w:val="16"/>
              </w:rPr>
              <w:t>1</w:t>
            </w:r>
          </w:p>
        </w:tc>
        <w:tc>
          <w:tcPr>
            <w:tcW w:w="1753" w:type="dxa"/>
            <w:tcBorders>
              <w:top w:val="single" w:sz="4" w:space="0" w:color="auto"/>
              <w:left w:val="single" w:sz="4" w:space="0" w:color="auto"/>
              <w:bottom w:val="single" w:sz="4" w:space="0" w:color="auto"/>
              <w:right w:val="single" w:sz="4" w:space="0" w:color="auto"/>
            </w:tcBorders>
            <w:hideMark/>
          </w:tcPr>
          <w:p w:rsidR="004F622D" w:rsidRPr="00615A3C" w:rsidRDefault="004F622D" w:rsidP="00904448">
            <w:pPr>
              <w:jc w:val="center"/>
              <w:rPr>
                <w:rFonts w:ascii="PT Astra Serif" w:hAnsi="PT Astra Serif"/>
                <w:sz w:val="16"/>
                <w:szCs w:val="16"/>
              </w:rPr>
            </w:pPr>
            <w:r w:rsidRPr="00615A3C">
              <w:rPr>
                <w:rFonts w:ascii="PT Astra Serif" w:hAnsi="PT Astra Serif"/>
                <w:sz w:val="16"/>
                <w:szCs w:val="16"/>
              </w:rPr>
              <w:t>2</w:t>
            </w:r>
          </w:p>
        </w:tc>
        <w:tc>
          <w:tcPr>
            <w:tcW w:w="907" w:type="dxa"/>
            <w:tcBorders>
              <w:top w:val="single" w:sz="4" w:space="0" w:color="auto"/>
              <w:left w:val="single" w:sz="4" w:space="0" w:color="auto"/>
              <w:bottom w:val="single" w:sz="4" w:space="0" w:color="auto"/>
              <w:right w:val="single" w:sz="4" w:space="0" w:color="auto"/>
            </w:tcBorders>
            <w:hideMark/>
          </w:tcPr>
          <w:p w:rsidR="004F622D" w:rsidRPr="00615A3C" w:rsidRDefault="004F622D" w:rsidP="00904448">
            <w:pPr>
              <w:jc w:val="center"/>
              <w:rPr>
                <w:rFonts w:ascii="PT Astra Serif" w:hAnsi="PT Astra Serif"/>
                <w:sz w:val="16"/>
                <w:szCs w:val="16"/>
              </w:rPr>
            </w:pPr>
            <w:r w:rsidRPr="00615A3C">
              <w:rPr>
                <w:rFonts w:ascii="PT Astra Serif" w:hAnsi="PT Astra Serif"/>
                <w:sz w:val="16"/>
                <w:szCs w:val="16"/>
              </w:rPr>
              <w:t>3</w:t>
            </w:r>
          </w:p>
        </w:tc>
        <w:tc>
          <w:tcPr>
            <w:tcW w:w="908" w:type="dxa"/>
            <w:tcBorders>
              <w:top w:val="single" w:sz="4" w:space="0" w:color="auto"/>
              <w:left w:val="single" w:sz="4" w:space="0" w:color="auto"/>
              <w:bottom w:val="single" w:sz="4" w:space="0" w:color="auto"/>
              <w:right w:val="single" w:sz="4" w:space="0" w:color="auto"/>
            </w:tcBorders>
            <w:hideMark/>
          </w:tcPr>
          <w:p w:rsidR="004F622D" w:rsidRPr="00615A3C" w:rsidRDefault="004F622D" w:rsidP="00904448">
            <w:pPr>
              <w:jc w:val="center"/>
              <w:rPr>
                <w:rFonts w:ascii="PT Astra Serif" w:hAnsi="PT Astra Serif"/>
                <w:sz w:val="16"/>
                <w:szCs w:val="16"/>
              </w:rPr>
            </w:pPr>
            <w:r w:rsidRPr="00615A3C">
              <w:rPr>
                <w:rFonts w:ascii="PT Astra Serif" w:hAnsi="PT Astra Serif"/>
                <w:sz w:val="16"/>
                <w:szCs w:val="16"/>
              </w:rPr>
              <w:t>4</w:t>
            </w:r>
          </w:p>
        </w:tc>
        <w:tc>
          <w:tcPr>
            <w:tcW w:w="907" w:type="dxa"/>
            <w:tcBorders>
              <w:top w:val="single" w:sz="4" w:space="0" w:color="auto"/>
              <w:left w:val="single" w:sz="4" w:space="0" w:color="auto"/>
              <w:bottom w:val="single" w:sz="4" w:space="0" w:color="auto"/>
              <w:right w:val="single" w:sz="4" w:space="0" w:color="auto"/>
            </w:tcBorders>
            <w:hideMark/>
          </w:tcPr>
          <w:p w:rsidR="004F622D" w:rsidRPr="00615A3C" w:rsidRDefault="004F622D" w:rsidP="00904448">
            <w:pPr>
              <w:jc w:val="center"/>
              <w:rPr>
                <w:rFonts w:ascii="PT Astra Serif" w:hAnsi="PT Astra Serif"/>
                <w:sz w:val="16"/>
                <w:szCs w:val="16"/>
              </w:rPr>
            </w:pPr>
            <w:r w:rsidRPr="00615A3C">
              <w:rPr>
                <w:rFonts w:ascii="PT Astra Serif" w:hAnsi="PT Astra Serif"/>
                <w:sz w:val="16"/>
                <w:szCs w:val="16"/>
              </w:rPr>
              <w:t>5</w:t>
            </w:r>
          </w:p>
        </w:tc>
        <w:tc>
          <w:tcPr>
            <w:tcW w:w="908" w:type="dxa"/>
            <w:tcBorders>
              <w:top w:val="single" w:sz="4" w:space="0" w:color="auto"/>
              <w:left w:val="single" w:sz="4" w:space="0" w:color="auto"/>
              <w:bottom w:val="single" w:sz="4" w:space="0" w:color="auto"/>
              <w:right w:val="single" w:sz="4" w:space="0" w:color="auto"/>
            </w:tcBorders>
            <w:hideMark/>
          </w:tcPr>
          <w:p w:rsidR="004F622D" w:rsidRPr="00615A3C" w:rsidRDefault="004F622D" w:rsidP="00904448">
            <w:pPr>
              <w:jc w:val="center"/>
              <w:rPr>
                <w:rFonts w:ascii="PT Astra Serif" w:hAnsi="PT Astra Serif"/>
                <w:sz w:val="16"/>
                <w:szCs w:val="16"/>
              </w:rPr>
            </w:pPr>
            <w:r w:rsidRPr="00615A3C">
              <w:rPr>
                <w:rFonts w:ascii="PT Astra Serif" w:hAnsi="PT Astra Serif"/>
                <w:sz w:val="16"/>
                <w:szCs w:val="16"/>
              </w:rPr>
              <w:t>6</w:t>
            </w:r>
          </w:p>
        </w:tc>
        <w:tc>
          <w:tcPr>
            <w:tcW w:w="908" w:type="dxa"/>
            <w:tcBorders>
              <w:top w:val="single" w:sz="4" w:space="0" w:color="auto"/>
              <w:left w:val="single" w:sz="4" w:space="0" w:color="auto"/>
              <w:bottom w:val="single" w:sz="4" w:space="0" w:color="auto"/>
              <w:right w:val="single" w:sz="4" w:space="0" w:color="auto"/>
            </w:tcBorders>
            <w:hideMark/>
          </w:tcPr>
          <w:p w:rsidR="004F622D" w:rsidRPr="00615A3C" w:rsidRDefault="004F622D" w:rsidP="00904448">
            <w:pPr>
              <w:jc w:val="center"/>
              <w:rPr>
                <w:rFonts w:ascii="PT Astra Serif" w:hAnsi="PT Astra Serif"/>
                <w:sz w:val="16"/>
                <w:szCs w:val="16"/>
              </w:rPr>
            </w:pPr>
            <w:r w:rsidRPr="00615A3C">
              <w:rPr>
                <w:rFonts w:ascii="PT Astra Serif" w:hAnsi="PT Astra Serif"/>
                <w:sz w:val="16"/>
                <w:szCs w:val="16"/>
              </w:rPr>
              <w:t>7</w:t>
            </w:r>
          </w:p>
        </w:tc>
        <w:tc>
          <w:tcPr>
            <w:tcW w:w="907" w:type="dxa"/>
            <w:tcBorders>
              <w:top w:val="single" w:sz="4" w:space="0" w:color="auto"/>
              <w:left w:val="single" w:sz="4" w:space="0" w:color="auto"/>
              <w:bottom w:val="single" w:sz="4" w:space="0" w:color="auto"/>
              <w:right w:val="single" w:sz="4" w:space="0" w:color="auto"/>
            </w:tcBorders>
            <w:hideMark/>
          </w:tcPr>
          <w:p w:rsidR="004F622D" w:rsidRPr="00615A3C" w:rsidRDefault="004F622D" w:rsidP="00904448">
            <w:pPr>
              <w:jc w:val="center"/>
              <w:rPr>
                <w:rFonts w:ascii="PT Astra Serif" w:hAnsi="PT Astra Serif"/>
                <w:sz w:val="16"/>
                <w:szCs w:val="16"/>
              </w:rPr>
            </w:pPr>
            <w:r w:rsidRPr="00615A3C">
              <w:rPr>
                <w:rFonts w:ascii="PT Astra Serif" w:hAnsi="PT Astra Serif"/>
                <w:sz w:val="16"/>
                <w:szCs w:val="16"/>
              </w:rPr>
              <w:t>8</w:t>
            </w:r>
          </w:p>
        </w:tc>
        <w:tc>
          <w:tcPr>
            <w:tcW w:w="900" w:type="dxa"/>
            <w:tcBorders>
              <w:top w:val="single" w:sz="4" w:space="0" w:color="auto"/>
              <w:left w:val="single" w:sz="4" w:space="0" w:color="auto"/>
              <w:bottom w:val="single" w:sz="4" w:space="0" w:color="auto"/>
              <w:right w:val="single" w:sz="4" w:space="0" w:color="auto"/>
            </w:tcBorders>
            <w:hideMark/>
          </w:tcPr>
          <w:p w:rsidR="004F622D" w:rsidRPr="00615A3C" w:rsidRDefault="004F622D" w:rsidP="00904448">
            <w:pPr>
              <w:jc w:val="center"/>
              <w:rPr>
                <w:rFonts w:ascii="PT Astra Serif" w:hAnsi="PT Astra Serif"/>
                <w:sz w:val="16"/>
                <w:szCs w:val="16"/>
              </w:rPr>
            </w:pPr>
            <w:r w:rsidRPr="00615A3C">
              <w:rPr>
                <w:rFonts w:ascii="PT Astra Serif" w:hAnsi="PT Astra Serif"/>
                <w:sz w:val="16"/>
                <w:szCs w:val="16"/>
              </w:rPr>
              <w:t>9</w:t>
            </w:r>
          </w:p>
        </w:tc>
        <w:tc>
          <w:tcPr>
            <w:tcW w:w="915" w:type="dxa"/>
            <w:tcBorders>
              <w:top w:val="single" w:sz="4" w:space="0" w:color="auto"/>
              <w:left w:val="single" w:sz="4" w:space="0" w:color="auto"/>
              <w:bottom w:val="single" w:sz="4" w:space="0" w:color="auto"/>
              <w:right w:val="single" w:sz="4" w:space="0" w:color="auto"/>
            </w:tcBorders>
            <w:hideMark/>
          </w:tcPr>
          <w:p w:rsidR="004F622D" w:rsidRPr="00615A3C" w:rsidRDefault="004F622D" w:rsidP="00904448">
            <w:pPr>
              <w:jc w:val="center"/>
              <w:rPr>
                <w:rFonts w:ascii="PT Astra Serif" w:hAnsi="PT Astra Serif"/>
                <w:sz w:val="16"/>
                <w:szCs w:val="16"/>
              </w:rPr>
            </w:pPr>
            <w:r w:rsidRPr="00615A3C">
              <w:rPr>
                <w:rFonts w:ascii="PT Astra Serif" w:hAnsi="PT Astra Serif"/>
                <w:sz w:val="16"/>
                <w:szCs w:val="16"/>
              </w:rPr>
              <w:t>10</w:t>
            </w:r>
          </w:p>
        </w:tc>
        <w:tc>
          <w:tcPr>
            <w:tcW w:w="908" w:type="dxa"/>
            <w:tcBorders>
              <w:top w:val="single" w:sz="4" w:space="0" w:color="auto"/>
              <w:left w:val="single" w:sz="4" w:space="0" w:color="auto"/>
              <w:bottom w:val="single" w:sz="4" w:space="0" w:color="auto"/>
              <w:right w:val="single" w:sz="4" w:space="0" w:color="auto"/>
            </w:tcBorders>
            <w:hideMark/>
          </w:tcPr>
          <w:p w:rsidR="004F622D" w:rsidRPr="00615A3C" w:rsidRDefault="004F622D" w:rsidP="00904448">
            <w:pPr>
              <w:jc w:val="center"/>
              <w:rPr>
                <w:rFonts w:ascii="PT Astra Serif" w:hAnsi="PT Astra Serif"/>
                <w:sz w:val="16"/>
                <w:szCs w:val="16"/>
              </w:rPr>
            </w:pPr>
            <w:r w:rsidRPr="00615A3C">
              <w:rPr>
                <w:rFonts w:ascii="PT Astra Serif" w:hAnsi="PT Astra Serif"/>
                <w:sz w:val="16"/>
                <w:szCs w:val="16"/>
              </w:rPr>
              <w:t>11</w:t>
            </w:r>
          </w:p>
        </w:tc>
        <w:tc>
          <w:tcPr>
            <w:tcW w:w="908" w:type="dxa"/>
            <w:tcBorders>
              <w:top w:val="single" w:sz="4" w:space="0" w:color="auto"/>
              <w:left w:val="single" w:sz="4" w:space="0" w:color="auto"/>
              <w:bottom w:val="single" w:sz="4" w:space="0" w:color="auto"/>
              <w:right w:val="single" w:sz="4" w:space="0" w:color="auto"/>
            </w:tcBorders>
            <w:hideMark/>
          </w:tcPr>
          <w:p w:rsidR="004F622D" w:rsidRPr="00615A3C" w:rsidRDefault="004F622D" w:rsidP="00904448">
            <w:pPr>
              <w:jc w:val="center"/>
              <w:rPr>
                <w:rFonts w:ascii="PT Astra Serif" w:hAnsi="PT Astra Serif"/>
                <w:sz w:val="16"/>
                <w:szCs w:val="16"/>
              </w:rPr>
            </w:pPr>
            <w:r w:rsidRPr="00615A3C">
              <w:rPr>
                <w:rFonts w:ascii="PT Astra Serif" w:hAnsi="PT Astra Serif"/>
                <w:sz w:val="16"/>
                <w:szCs w:val="16"/>
              </w:rPr>
              <w:t>12</w:t>
            </w:r>
          </w:p>
        </w:tc>
        <w:tc>
          <w:tcPr>
            <w:tcW w:w="907" w:type="dxa"/>
            <w:tcBorders>
              <w:top w:val="single" w:sz="4" w:space="0" w:color="auto"/>
              <w:left w:val="single" w:sz="4" w:space="0" w:color="auto"/>
              <w:bottom w:val="single" w:sz="4" w:space="0" w:color="auto"/>
              <w:right w:val="single" w:sz="4" w:space="0" w:color="auto"/>
            </w:tcBorders>
            <w:hideMark/>
          </w:tcPr>
          <w:p w:rsidR="004F622D" w:rsidRPr="00615A3C" w:rsidRDefault="004F622D" w:rsidP="00904448">
            <w:pPr>
              <w:jc w:val="center"/>
              <w:rPr>
                <w:rFonts w:ascii="PT Astra Serif" w:hAnsi="PT Astra Serif"/>
                <w:sz w:val="16"/>
                <w:szCs w:val="16"/>
              </w:rPr>
            </w:pPr>
            <w:r w:rsidRPr="00615A3C">
              <w:rPr>
                <w:rFonts w:ascii="PT Astra Serif" w:hAnsi="PT Astra Serif"/>
                <w:sz w:val="16"/>
                <w:szCs w:val="16"/>
              </w:rPr>
              <w:t>13</w:t>
            </w:r>
          </w:p>
        </w:tc>
        <w:tc>
          <w:tcPr>
            <w:tcW w:w="908" w:type="dxa"/>
            <w:tcBorders>
              <w:top w:val="single" w:sz="4" w:space="0" w:color="auto"/>
              <w:left w:val="single" w:sz="4" w:space="0" w:color="auto"/>
              <w:bottom w:val="single" w:sz="4" w:space="0" w:color="auto"/>
              <w:right w:val="single" w:sz="4" w:space="0" w:color="auto"/>
            </w:tcBorders>
            <w:hideMark/>
          </w:tcPr>
          <w:p w:rsidR="004F622D" w:rsidRPr="00615A3C" w:rsidRDefault="004F622D" w:rsidP="00904448">
            <w:pPr>
              <w:jc w:val="center"/>
              <w:rPr>
                <w:rFonts w:ascii="PT Astra Serif" w:hAnsi="PT Astra Serif"/>
                <w:sz w:val="16"/>
                <w:szCs w:val="16"/>
              </w:rPr>
            </w:pPr>
            <w:r w:rsidRPr="00615A3C">
              <w:rPr>
                <w:rFonts w:ascii="PT Astra Serif" w:hAnsi="PT Astra Serif"/>
                <w:sz w:val="16"/>
                <w:szCs w:val="16"/>
              </w:rPr>
              <w:t>14</w:t>
            </w:r>
          </w:p>
        </w:tc>
        <w:tc>
          <w:tcPr>
            <w:tcW w:w="907" w:type="dxa"/>
            <w:tcBorders>
              <w:top w:val="single" w:sz="4" w:space="0" w:color="auto"/>
              <w:left w:val="single" w:sz="4" w:space="0" w:color="auto"/>
              <w:bottom w:val="single" w:sz="4" w:space="0" w:color="auto"/>
              <w:right w:val="single" w:sz="4" w:space="0" w:color="auto"/>
            </w:tcBorders>
            <w:hideMark/>
          </w:tcPr>
          <w:p w:rsidR="004F622D" w:rsidRPr="00615A3C" w:rsidRDefault="004F622D" w:rsidP="00904448">
            <w:pPr>
              <w:jc w:val="center"/>
              <w:rPr>
                <w:rFonts w:ascii="PT Astra Serif" w:hAnsi="PT Astra Serif"/>
                <w:sz w:val="16"/>
                <w:szCs w:val="16"/>
              </w:rPr>
            </w:pPr>
            <w:r w:rsidRPr="00615A3C">
              <w:rPr>
                <w:rFonts w:ascii="PT Astra Serif" w:hAnsi="PT Astra Serif"/>
                <w:sz w:val="16"/>
                <w:szCs w:val="16"/>
              </w:rPr>
              <w:t>15</w:t>
            </w:r>
          </w:p>
        </w:tc>
        <w:tc>
          <w:tcPr>
            <w:tcW w:w="908" w:type="dxa"/>
            <w:tcBorders>
              <w:top w:val="single" w:sz="4" w:space="0" w:color="auto"/>
              <w:left w:val="single" w:sz="4" w:space="0" w:color="auto"/>
              <w:bottom w:val="single" w:sz="4" w:space="0" w:color="auto"/>
              <w:right w:val="single" w:sz="4" w:space="0" w:color="auto"/>
            </w:tcBorders>
            <w:hideMark/>
          </w:tcPr>
          <w:p w:rsidR="004F622D" w:rsidRPr="00615A3C" w:rsidRDefault="004F622D" w:rsidP="00904448">
            <w:pPr>
              <w:jc w:val="center"/>
              <w:rPr>
                <w:rFonts w:ascii="PT Astra Serif" w:hAnsi="PT Astra Serif"/>
                <w:sz w:val="16"/>
                <w:szCs w:val="16"/>
              </w:rPr>
            </w:pPr>
            <w:r w:rsidRPr="00615A3C">
              <w:rPr>
                <w:rFonts w:ascii="PT Astra Serif" w:hAnsi="PT Astra Serif"/>
                <w:sz w:val="16"/>
                <w:szCs w:val="16"/>
              </w:rPr>
              <w:t>16</w:t>
            </w:r>
          </w:p>
        </w:tc>
        <w:tc>
          <w:tcPr>
            <w:tcW w:w="908" w:type="dxa"/>
            <w:tcBorders>
              <w:top w:val="single" w:sz="4" w:space="0" w:color="auto"/>
              <w:left w:val="single" w:sz="4" w:space="0" w:color="auto"/>
              <w:bottom w:val="single" w:sz="4" w:space="0" w:color="auto"/>
              <w:right w:val="single" w:sz="4" w:space="0" w:color="auto"/>
            </w:tcBorders>
            <w:hideMark/>
          </w:tcPr>
          <w:p w:rsidR="004F622D" w:rsidRPr="00615A3C" w:rsidRDefault="004F622D" w:rsidP="00904448">
            <w:pPr>
              <w:jc w:val="center"/>
              <w:rPr>
                <w:rFonts w:ascii="PT Astra Serif" w:hAnsi="PT Astra Serif"/>
                <w:sz w:val="16"/>
                <w:szCs w:val="16"/>
              </w:rPr>
            </w:pPr>
            <w:r w:rsidRPr="00615A3C">
              <w:rPr>
                <w:rFonts w:ascii="PT Astra Serif" w:hAnsi="PT Astra Serif"/>
                <w:sz w:val="16"/>
                <w:szCs w:val="16"/>
              </w:rPr>
              <w:t>17</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1.</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АО «Авиастар-ОПЭ»</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0,02616</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0,00474</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0,02374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0,00437</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0,02154</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0,00402</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0,01954</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0,0037</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0,01772</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0,0034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2.</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АО «Авиастар-СП»</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2,30994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0,55930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2,30297</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0,55761</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2,29602</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0,55592</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3.</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АО «ГНЦ НИИАР»</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0,42912</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0,25270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0,38943</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0,23274</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0,35341</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0,21435</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0,35341</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0,21435</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0,35341</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0,21435</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5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4.</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АО «Комета»</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0,200</w:t>
            </w:r>
            <w:r w:rsidR="000442BD" w:rsidRPr="00615A3C">
              <w:rPr>
                <w:rFonts w:ascii="PT Astra Serif" w:hAnsi="PT Astra Serif"/>
                <w:sz w:val="16"/>
                <w:szCs w:val="16"/>
                <w:lang w:eastAsia="en-US"/>
              </w:rPr>
              <w:t>91</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0,09240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w:t>
            </w:r>
            <w:r w:rsidR="000442BD" w:rsidRPr="00615A3C">
              <w:rPr>
                <w:rFonts w:ascii="PT Astra Serif" w:hAnsi="PT Astra Serif"/>
                <w:sz w:val="16"/>
                <w:szCs w:val="16"/>
                <w:lang w:eastAsia="en-US"/>
              </w:rPr>
              <w:t>18233</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w:t>
            </w:r>
            <w:r w:rsidR="000442BD" w:rsidRPr="00615A3C">
              <w:rPr>
                <w:rFonts w:ascii="PT Astra Serif" w:hAnsi="PT Astra Serif"/>
                <w:sz w:val="16"/>
                <w:szCs w:val="16"/>
                <w:lang w:eastAsia="en-US"/>
              </w:rPr>
              <w:t>08510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0,16547</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w:t>
            </w:r>
            <w:r w:rsidR="000442BD" w:rsidRPr="00615A3C">
              <w:rPr>
                <w:rFonts w:ascii="PT Astra Serif" w:hAnsi="PT Astra Serif"/>
                <w:sz w:val="16"/>
                <w:szCs w:val="16"/>
                <w:lang w:eastAsia="en-US"/>
              </w:rPr>
              <w:t>07838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0,20000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0,28900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0,20000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0,28900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5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5.</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bCs/>
                <w:sz w:val="16"/>
                <w:szCs w:val="16"/>
              </w:rPr>
              <w:t>АО «Оборонэнерго» (филиал «Уральский»)</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B03892" w:rsidP="00DE7712">
            <w:pPr>
              <w:jc w:val="center"/>
              <w:rPr>
                <w:rFonts w:ascii="PT Astra Serif" w:hAnsi="PT Astra Serif"/>
                <w:sz w:val="16"/>
                <w:szCs w:val="16"/>
                <w:lang w:eastAsia="en-US"/>
              </w:rPr>
            </w:pPr>
            <w:r w:rsidRPr="00615A3C">
              <w:rPr>
                <w:rFonts w:ascii="PT Astra Serif" w:hAnsi="PT Astra Serif"/>
                <w:sz w:val="16"/>
                <w:szCs w:val="16"/>
                <w:lang w:eastAsia="en-US"/>
              </w:rPr>
              <w:t>1,16516</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w:t>
            </w:r>
            <w:r w:rsidR="00B03892" w:rsidRPr="00615A3C">
              <w:rPr>
                <w:rFonts w:ascii="PT Astra Serif" w:hAnsi="PT Astra Serif"/>
                <w:sz w:val="16"/>
                <w:szCs w:val="16"/>
                <w:lang w:eastAsia="en-US"/>
              </w:rPr>
              <w:t>58352</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B03892" w:rsidP="00DE7712">
            <w:pPr>
              <w:jc w:val="center"/>
              <w:rPr>
                <w:rFonts w:ascii="PT Astra Serif" w:hAnsi="PT Astra Serif"/>
                <w:sz w:val="16"/>
                <w:szCs w:val="16"/>
                <w:lang w:eastAsia="en-US"/>
              </w:rPr>
            </w:pPr>
            <w:r w:rsidRPr="00615A3C">
              <w:rPr>
                <w:rFonts w:ascii="PT Astra Serif" w:hAnsi="PT Astra Serif"/>
                <w:sz w:val="16"/>
                <w:szCs w:val="16"/>
                <w:lang w:eastAsia="en-US"/>
              </w:rPr>
              <w:t>1,06554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w:t>
            </w:r>
            <w:r w:rsidR="00B03892" w:rsidRPr="00615A3C">
              <w:rPr>
                <w:rFonts w:ascii="PT Astra Serif" w:hAnsi="PT Astra Serif"/>
                <w:sz w:val="16"/>
                <w:szCs w:val="16"/>
                <w:lang w:eastAsia="en-US"/>
              </w:rPr>
              <w:t>56983</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w:t>
            </w:r>
            <w:r w:rsidR="00B03892" w:rsidRPr="00615A3C">
              <w:rPr>
                <w:rFonts w:ascii="PT Astra Serif" w:hAnsi="PT Astra Serif"/>
                <w:sz w:val="16"/>
                <w:szCs w:val="16"/>
                <w:lang w:eastAsia="en-US"/>
              </w:rPr>
              <w:t>97444</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w:t>
            </w:r>
            <w:r w:rsidR="00B03892" w:rsidRPr="00615A3C">
              <w:rPr>
                <w:rFonts w:ascii="PT Astra Serif" w:hAnsi="PT Astra Serif"/>
                <w:sz w:val="16"/>
                <w:szCs w:val="16"/>
                <w:lang w:eastAsia="en-US"/>
              </w:rPr>
              <w:t>55646</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0,9854</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0,75628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0,97061</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0,74444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6.</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pStyle w:val="aff3"/>
              <w:jc w:val="left"/>
              <w:rPr>
                <w:rFonts w:ascii="PT Astra Serif" w:hAnsi="PT Astra Serif"/>
                <w:sz w:val="16"/>
                <w:szCs w:val="16"/>
              </w:rPr>
            </w:pPr>
            <w:r w:rsidRPr="00615A3C">
              <w:rPr>
                <w:rFonts w:ascii="PT Astra Serif" w:hAnsi="PT Astra Serif"/>
                <w:sz w:val="16"/>
                <w:szCs w:val="16"/>
              </w:rPr>
              <w:t>АО «УСК»</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bCs/>
                <w:sz w:val="16"/>
                <w:szCs w:val="16"/>
              </w:rPr>
            </w:pPr>
            <w:r w:rsidRPr="00615A3C">
              <w:rPr>
                <w:rFonts w:ascii="PT Astra Serif" w:hAnsi="PT Astra Serif"/>
                <w:bCs/>
                <w:sz w:val="16"/>
                <w:szCs w:val="16"/>
              </w:rPr>
              <w:t>11,1464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bCs/>
                <w:sz w:val="16"/>
                <w:szCs w:val="16"/>
              </w:rPr>
            </w:pPr>
            <w:r w:rsidRPr="00615A3C">
              <w:rPr>
                <w:rFonts w:ascii="PT Astra Serif" w:hAnsi="PT Astra Serif"/>
                <w:bCs/>
                <w:sz w:val="16"/>
                <w:szCs w:val="16"/>
              </w:rPr>
              <w:t>4,7649</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bCs/>
                <w:sz w:val="16"/>
                <w:szCs w:val="16"/>
              </w:rPr>
            </w:pPr>
            <w:r w:rsidRPr="00615A3C">
              <w:rPr>
                <w:rFonts w:ascii="PT Astra Serif" w:hAnsi="PT Astra Serif"/>
                <w:bCs/>
                <w:sz w:val="16"/>
                <w:szCs w:val="16"/>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bCs/>
                <w:sz w:val="16"/>
                <w:szCs w:val="16"/>
              </w:rPr>
            </w:pPr>
            <w:r w:rsidRPr="00615A3C">
              <w:rPr>
                <w:rFonts w:ascii="PT Astra Serif" w:hAnsi="PT Astra Serif"/>
                <w:bCs/>
                <w:sz w:val="16"/>
                <w:szCs w:val="16"/>
              </w:rPr>
              <w:t>11,1314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bCs/>
                <w:sz w:val="16"/>
                <w:szCs w:val="16"/>
              </w:rPr>
            </w:pPr>
            <w:r w:rsidRPr="00615A3C">
              <w:rPr>
                <w:rFonts w:ascii="PT Astra Serif" w:hAnsi="PT Astra Serif"/>
                <w:bCs/>
                <w:sz w:val="16"/>
                <w:szCs w:val="16"/>
              </w:rPr>
              <w:t>4,7499</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bCs/>
                <w:sz w:val="16"/>
                <w:szCs w:val="16"/>
              </w:rPr>
            </w:pPr>
            <w:r w:rsidRPr="00615A3C">
              <w:rPr>
                <w:rFonts w:ascii="PT Astra Serif" w:hAnsi="PT Astra Serif"/>
                <w:bCs/>
                <w:sz w:val="16"/>
                <w:szCs w:val="16"/>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bCs/>
                <w:sz w:val="16"/>
                <w:szCs w:val="16"/>
              </w:rPr>
            </w:pPr>
            <w:r w:rsidRPr="00615A3C">
              <w:rPr>
                <w:rFonts w:ascii="PT Astra Serif" w:hAnsi="PT Astra Serif"/>
                <w:bCs/>
                <w:sz w:val="16"/>
                <w:szCs w:val="16"/>
              </w:rPr>
              <w:t>11,1164</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bCs/>
                <w:sz w:val="16"/>
                <w:szCs w:val="16"/>
              </w:rPr>
            </w:pPr>
            <w:r w:rsidRPr="00615A3C">
              <w:rPr>
                <w:rFonts w:ascii="PT Astra Serif" w:hAnsi="PT Astra Serif"/>
                <w:bCs/>
                <w:sz w:val="16"/>
                <w:szCs w:val="16"/>
              </w:rPr>
              <w:t>4,7349</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bCs/>
                <w:sz w:val="16"/>
                <w:szCs w:val="16"/>
              </w:rPr>
            </w:pPr>
            <w:r w:rsidRPr="00615A3C">
              <w:rPr>
                <w:rFonts w:ascii="PT Astra Serif" w:hAnsi="PT Astra Serif"/>
                <w:bCs/>
                <w:sz w:val="16"/>
                <w:szCs w:val="16"/>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bCs/>
                <w:sz w:val="16"/>
                <w:szCs w:val="16"/>
              </w:rPr>
            </w:pPr>
            <w:r w:rsidRPr="00615A3C">
              <w:rPr>
                <w:rFonts w:ascii="PT Astra Serif" w:hAnsi="PT Astra Serif"/>
                <w:bCs/>
                <w:sz w:val="16"/>
                <w:szCs w:val="16"/>
              </w:rPr>
              <w:t>11,1014</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bCs/>
                <w:sz w:val="16"/>
                <w:szCs w:val="16"/>
              </w:rPr>
            </w:pPr>
            <w:r w:rsidRPr="00615A3C">
              <w:rPr>
                <w:rFonts w:ascii="PT Astra Serif" w:hAnsi="PT Astra Serif"/>
                <w:bCs/>
                <w:sz w:val="16"/>
                <w:szCs w:val="16"/>
              </w:rPr>
              <w:t>4,7199</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bCs/>
                <w:sz w:val="16"/>
                <w:szCs w:val="16"/>
              </w:rPr>
            </w:pPr>
            <w:r w:rsidRPr="00615A3C">
              <w:rPr>
                <w:rFonts w:ascii="PT Astra Serif" w:hAnsi="PT Astra Serif"/>
                <w:bCs/>
                <w:sz w:val="16"/>
                <w:szCs w:val="16"/>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bCs/>
                <w:sz w:val="16"/>
                <w:szCs w:val="16"/>
              </w:rPr>
            </w:pPr>
            <w:r w:rsidRPr="00615A3C">
              <w:rPr>
                <w:rFonts w:ascii="PT Astra Serif" w:hAnsi="PT Astra Serif"/>
                <w:bCs/>
                <w:sz w:val="16"/>
                <w:szCs w:val="16"/>
              </w:rPr>
              <w:t>11,0864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bCs/>
                <w:sz w:val="16"/>
                <w:szCs w:val="16"/>
              </w:rPr>
            </w:pPr>
            <w:r w:rsidRPr="00615A3C">
              <w:rPr>
                <w:rFonts w:ascii="PT Astra Serif" w:hAnsi="PT Astra Serif"/>
                <w:bCs/>
                <w:sz w:val="16"/>
                <w:szCs w:val="16"/>
              </w:rPr>
              <w:t>4,7049</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bCs/>
                <w:sz w:val="16"/>
                <w:szCs w:val="16"/>
              </w:rPr>
            </w:pPr>
            <w:r w:rsidRPr="00615A3C">
              <w:rPr>
                <w:rFonts w:ascii="PT Astra Serif" w:hAnsi="PT Astra Serif"/>
                <w:bCs/>
                <w:sz w:val="16"/>
                <w:szCs w:val="16"/>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7.</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pStyle w:val="aff3"/>
              <w:jc w:val="left"/>
              <w:rPr>
                <w:rFonts w:ascii="PT Astra Serif" w:hAnsi="PT Astra Serif"/>
                <w:sz w:val="16"/>
                <w:szCs w:val="16"/>
              </w:rPr>
            </w:pPr>
            <w:r w:rsidRPr="00615A3C">
              <w:rPr>
                <w:rFonts w:ascii="PT Astra Serif" w:hAnsi="PT Astra Serif"/>
                <w:sz w:val="16"/>
                <w:szCs w:val="16"/>
              </w:rPr>
              <w:t>АО «УКБП»</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244753" w:rsidP="00DE7712">
            <w:pPr>
              <w:jc w:val="center"/>
              <w:rPr>
                <w:rFonts w:ascii="PT Astra Serif" w:hAnsi="PT Astra Serif"/>
                <w:sz w:val="16"/>
                <w:szCs w:val="16"/>
              </w:rPr>
            </w:pPr>
            <w:r w:rsidRPr="00615A3C">
              <w:rPr>
                <w:rFonts w:ascii="PT Astra Serif" w:hAnsi="PT Astra Serif"/>
                <w:sz w:val="16"/>
                <w:szCs w:val="16"/>
              </w:rPr>
              <w:t>1,02588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244753" w:rsidP="00DE7712">
            <w:pPr>
              <w:jc w:val="center"/>
              <w:rPr>
                <w:rFonts w:ascii="PT Astra Serif" w:hAnsi="PT Astra Serif"/>
                <w:sz w:val="16"/>
                <w:szCs w:val="16"/>
              </w:rPr>
            </w:pPr>
            <w:r w:rsidRPr="00615A3C">
              <w:rPr>
                <w:rFonts w:ascii="PT Astra Serif" w:hAnsi="PT Astra Serif"/>
                <w:sz w:val="16"/>
                <w:szCs w:val="16"/>
              </w:rPr>
              <w:t>0,83105</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244753" w:rsidP="00DE7712">
            <w:pPr>
              <w:jc w:val="center"/>
              <w:rPr>
                <w:rFonts w:ascii="PT Astra Serif" w:hAnsi="PT Astra Serif"/>
                <w:sz w:val="16"/>
                <w:szCs w:val="16"/>
              </w:rPr>
            </w:pPr>
            <w:r w:rsidRPr="00615A3C">
              <w:rPr>
                <w:rFonts w:ascii="PT Astra Serif" w:hAnsi="PT Astra Serif"/>
                <w:sz w:val="16"/>
                <w:szCs w:val="16"/>
              </w:rPr>
              <w:t>0,93099</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244753" w:rsidP="00DE7712">
            <w:pPr>
              <w:jc w:val="center"/>
              <w:rPr>
                <w:rFonts w:ascii="PT Astra Serif" w:hAnsi="PT Astra Serif"/>
                <w:sz w:val="16"/>
                <w:szCs w:val="16"/>
              </w:rPr>
            </w:pPr>
            <w:r w:rsidRPr="00615A3C">
              <w:rPr>
                <w:rFonts w:ascii="PT Astra Serif" w:hAnsi="PT Astra Serif"/>
                <w:sz w:val="16"/>
                <w:szCs w:val="16"/>
              </w:rPr>
              <w:t>0,80163</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244753" w:rsidP="00DE7712">
            <w:pPr>
              <w:jc w:val="center"/>
              <w:rPr>
                <w:rFonts w:ascii="PT Astra Serif" w:hAnsi="PT Astra Serif"/>
                <w:sz w:val="16"/>
                <w:szCs w:val="16"/>
              </w:rPr>
            </w:pPr>
            <w:r w:rsidRPr="00615A3C">
              <w:rPr>
                <w:rFonts w:ascii="PT Astra Serif" w:hAnsi="PT Astra Serif"/>
                <w:sz w:val="16"/>
                <w:szCs w:val="16"/>
              </w:rPr>
              <w:t>0,84489</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244753" w:rsidP="00DE7712">
            <w:pPr>
              <w:jc w:val="center"/>
              <w:rPr>
                <w:rFonts w:ascii="PT Astra Serif" w:hAnsi="PT Astra Serif"/>
                <w:sz w:val="16"/>
                <w:szCs w:val="16"/>
              </w:rPr>
            </w:pPr>
            <w:r w:rsidRPr="00615A3C">
              <w:rPr>
                <w:rFonts w:ascii="PT Astra Serif" w:hAnsi="PT Astra Serif"/>
                <w:sz w:val="16"/>
                <w:szCs w:val="16"/>
              </w:rPr>
              <w:t>0,77325</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2,19424</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0,73898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2,16133</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0,72789</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8.</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АО «УПЗ»</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1,68440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0,17360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1,52861</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0,15989</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1,38722</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0,14726</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0,037</w:t>
            </w:r>
            <w:r w:rsidR="007D5867" w:rsidRPr="00615A3C">
              <w:rPr>
                <w:rFonts w:ascii="PT Astra Serif" w:hAnsi="PT Astra Serif"/>
                <w:sz w:val="16"/>
                <w:szCs w:val="16"/>
                <w:lang w:eastAsia="en-US"/>
              </w:rPr>
              <w:t>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0,183</w:t>
            </w:r>
            <w:r w:rsidR="007D5867" w:rsidRPr="00615A3C">
              <w:rPr>
                <w:rFonts w:ascii="PT Astra Serif" w:hAnsi="PT Astra Serif"/>
                <w:sz w:val="16"/>
                <w:szCs w:val="16"/>
                <w:lang w:eastAsia="en-US"/>
              </w:rPr>
              <w:t>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0,037</w:t>
            </w:r>
            <w:r w:rsidR="007D5867" w:rsidRPr="00615A3C">
              <w:rPr>
                <w:rFonts w:ascii="PT Astra Serif" w:hAnsi="PT Astra Serif"/>
                <w:sz w:val="16"/>
                <w:szCs w:val="16"/>
                <w:lang w:eastAsia="en-US"/>
              </w:rPr>
              <w:t>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0,183</w:t>
            </w:r>
            <w:r w:rsidR="007D5867" w:rsidRPr="00615A3C">
              <w:rPr>
                <w:rFonts w:ascii="PT Astra Serif" w:hAnsi="PT Astra Serif"/>
                <w:sz w:val="16"/>
                <w:szCs w:val="16"/>
                <w:lang w:eastAsia="en-US"/>
              </w:rPr>
              <w:t>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9.</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МУП «УльГЭС»</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BF6DF0" w:rsidP="00DE7712">
            <w:pPr>
              <w:jc w:val="center"/>
              <w:rPr>
                <w:rFonts w:ascii="PT Astra Serif" w:hAnsi="PT Astra Serif"/>
                <w:sz w:val="16"/>
                <w:szCs w:val="16"/>
              </w:rPr>
            </w:pPr>
            <w:r w:rsidRPr="00615A3C">
              <w:rPr>
                <w:rFonts w:ascii="PT Astra Serif" w:hAnsi="PT Astra Serif"/>
                <w:sz w:val="16"/>
                <w:szCs w:val="16"/>
              </w:rPr>
              <w:t>0,86322</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BF6DF0" w:rsidP="00DE7712">
            <w:pPr>
              <w:jc w:val="center"/>
              <w:rPr>
                <w:rFonts w:ascii="PT Astra Serif" w:hAnsi="PT Astra Serif"/>
                <w:sz w:val="16"/>
                <w:szCs w:val="16"/>
              </w:rPr>
            </w:pPr>
            <w:r w:rsidRPr="00615A3C">
              <w:rPr>
                <w:rFonts w:ascii="PT Astra Serif" w:hAnsi="PT Astra Serif"/>
                <w:sz w:val="16"/>
                <w:szCs w:val="16"/>
              </w:rPr>
              <w:t>0,75628</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BF6DF0" w:rsidP="00DE7712">
            <w:pPr>
              <w:jc w:val="center"/>
              <w:rPr>
                <w:rFonts w:ascii="PT Astra Serif" w:hAnsi="PT Astra Serif"/>
                <w:sz w:val="16"/>
                <w:szCs w:val="16"/>
              </w:rPr>
            </w:pPr>
            <w:r w:rsidRPr="00615A3C">
              <w:rPr>
                <w:rFonts w:ascii="PT Astra Serif" w:hAnsi="PT Astra Serif"/>
                <w:sz w:val="16"/>
                <w:szCs w:val="16"/>
              </w:rPr>
              <w:t>0,78338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BF6DF0" w:rsidP="00DE7712">
            <w:pPr>
              <w:jc w:val="center"/>
              <w:rPr>
                <w:rFonts w:ascii="PT Astra Serif" w:hAnsi="PT Astra Serif"/>
                <w:sz w:val="16"/>
                <w:szCs w:val="16"/>
              </w:rPr>
            </w:pPr>
            <w:r w:rsidRPr="00615A3C">
              <w:rPr>
                <w:rFonts w:ascii="PT Astra Serif" w:hAnsi="PT Astra Serif"/>
                <w:sz w:val="16"/>
                <w:szCs w:val="16"/>
              </w:rPr>
              <w:t>0,74800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BF6DF0" w:rsidP="00DE7712">
            <w:pPr>
              <w:jc w:val="center"/>
              <w:rPr>
                <w:rFonts w:ascii="PT Astra Serif" w:hAnsi="PT Astra Serif"/>
                <w:sz w:val="16"/>
                <w:szCs w:val="16"/>
              </w:rPr>
            </w:pPr>
            <w:r w:rsidRPr="00615A3C">
              <w:rPr>
                <w:rFonts w:ascii="PT Astra Serif" w:hAnsi="PT Astra Serif"/>
                <w:sz w:val="16"/>
                <w:szCs w:val="16"/>
              </w:rPr>
              <w:t>0,71093</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0,7</w:t>
            </w:r>
            <w:r w:rsidR="00BF6DF0" w:rsidRPr="00615A3C">
              <w:rPr>
                <w:rFonts w:ascii="PT Astra Serif" w:hAnsi="PT Astra Serif"/>
                <w:sz w:val="16"/>
                <w:szCs w:val="16"/>
              </w:rPr>
              <w:t>3981</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1,1284</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0,7835</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1,0559</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0,7753</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10.</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pStyle w:val="aff3"/>
              <w:jc w:val="left"/>
              <w:rPr>
                <w:rFonts w:ascii="PT Astra Serif" w:hAnsi="PT Astra Serif"/>
                <w:sz w:val="16"/>
                <w:szCs w:val="16"/>
              </w:rPr>
            </w:pPr>
            <w:r w:rsidRPr="00615A3C">
              <w:rPr>
                <w:rFonts w:ascii="PT Astra Serif" w:hAnsi="PT Astra Serif"/>
                <w:sz w:val="16"/>
                <w:szCs w:val="16"/>
              </w:rPr>
              <w:t>ОАО «РЖД» (Куйбышевская дирекция по энергообеспечению – СП «Трансэнерго» – филиала ОАО «РЖД»)</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rPr>
              <w:t>0,57728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rPr>
              <w:t>0,25767</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rPr>
              <w:t>0,52388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rPr>
              <w:t>0,23732</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rPr>
              <w:t>0,47543</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rPr>
              <w:t>0,21857</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rPr>
              <w:t>0,47543</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rPr>
              <w:t>0,21857</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rPr>
              <w:t>0,47543</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rPr>
              <w:t>0,21857</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11.</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ООО «ВАТТ»</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0,27</w:t>
            </w:r>
            <w:r w:rsidR="007D5867" w:rsidRPr="00615A3C">
              <w:rPr>
                <w:rFonts w:ascii="PT Astra Serif" w:hAnsi="PT Astra Serif"/>
                <w:sz w:val="16"/>
                <w:szCs w:val="16"/>
                <w:lang w:eastAsia="en-US"/>
              </w:rPr>
              <w:t>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0,07</w:t>
            </w:r>
            <w:r w:rsidR="007D5867" w:rsidRPr="00615A3C">
              <w:rPr>
                <w:rFonts w:ascii="PT Astra Serif" w:hAnsi="PT Astra Serif"/>
                <w:sz w:val="16"/>
                <w:szCs w:val="16"/>
                <w:lang w:eastAsia="en-US"/>
              </w:rPr>
              <w:t>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0,265</w:t>
            </w:r>
            <w:r w:rsidR="007D5867" w:rsidRPr="00615A3C">
              <w:rPr>
                <w:rFonts w:ascii="PT Astra Serif" w:hAnsi="PT Astra Serif"/>
                <w:sz w:val="16"/>
                <w:szCs w:val="16"/>
                <w:lang w:eastAsia="en-US"/>
              </w:rPr>
              <w:t>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0,068</w:t>
            </w:r>
            <w:r w:rsidR="007D5867" w:rsidRPr="00615A3C">
              <w:rPr>
                <w:rFonts w:ascii="PT Astra Serif" w:hAnsi="PT Astra Serif"/>
                <w:sz w:val="16"/>
                <w:szCs w:val="16"/>
                <w:lang w:eastAsia="en-US"/>
              </w:rPr>
              <w:t>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0,261</w:t>
            </w:r>
            <w:r w:rsidR="007D5867" w:rsidRPr="00615A3C">
              <w:rPr>
                <w:rFonts w:ascii="PT Astra Serif" w:hAnsi="PT Astra Serif"/>
                <w:sz w:val="16"/>
                <w:szCs w:val="16"/>
                <w:lang w:eastAsia="en-US"/>
              </w:rPr>
              <w:t>0</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0,064</w:t>
            </w:r>
            <w:r w:rsidR="007D5867" w:rsidRPr="00615A3C">
              <w:rPr>
                <w:rFonts w:ascii="PT Astra Serif" w:hAnsi="PT Astra Serif"/>
                <w:sz w:val="16"/>
                <w:szCs w:val="16"/>
                <w:lang w:eastAsia="en-US"/>
              </w:rPr>
              <w:t>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0,259</w:t>
            </w:r>
            <w:r w:rsidR="007D5867" w:rsidRPr="00615A3C">
              <w:rPr>
                <w:rFonts w:ascii="PT Astra Serif" w:hAnsi="PT Astra Serif"/>
                <w:sz w:val="16"/>
                <w:szCs w:val="16"/>
                <w:lang w:eastAsia="en-US"/>
              </w:rPr>
              <w:t>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0,062</w:t>
            </w:r>
            <w:r w:rsidR="007D5867" w:rsidRPr="00615A3C">
              <w:rPr>
                <w:rFonts w:ascii="PT Astra Serif" w:hAnsi="PT Astra Serif"/>
                <w:sz w:val="16"/>
                <w:szCs w:val="16"/>
                <w:lang w:eastAsia="en-US"/>
              </w:rPr>
              <w:t>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0,257</w:t>
            </w:r>
            <w:r w:rsidR="007D5867" w:rsidRPr="00615A3C">
              <w:rPr>
                <w:rFonts w:ascii="PT Astra Serif" w:hAnsi="PT Astra Serif"/>
                <w:sz w:val="16"/>
                <w:szCs w:val="16"/>
                <w:lang w:eastAsia="en-US"/>
              </w:rPr>
              <w:t>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0,06</w:t>
            </w:r>
            <w:r w:rsidR="007D5867" w:rsidRPr="00615A3C">
              <w:rPr>
                <w:rFonts w:ascii="PT Astra Serif" w:hAnsi="PT Astra Serif"/>
                <w:sz w:val="16"/>
                <w:szCs w:val="16"/>
                <w:lang w:eastAsia="en-US"/>
              </w:rPr>
              <w:t>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12.</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ООО «Газпром энерго» (Саратовский филиал)</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1,91974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0,66589</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1,74218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0,61329</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1,58104</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0,56484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1,43481</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0,52022</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1,2325</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0,0128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13.</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ООО «ГПП»</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w:t>
            </w:r>
            <w:r w:rsidR="007D5867" w:rsidRPr="00615A3C">
              <w:rPr>
                <w:rFonts w:ascii="PT Astra Serif" w:hAnsi="PT Astra Serif"/>
                <w:sz w:val="16"/>
                <w:szCs w:val="16"/>
                <w:lang w:eastAsia="en-US"/>
              </w:rPr>
              <w:t>,0000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14.</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ООО «ДСК»</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D02DDB" w:rsidP="00DE7712">
            <w:pPr>
              <w:jc w:val="center"/>
              <w:rPr>
                <w:rFonts w:ascii="PT Astra Serif" w:hAnsi="PT Astra Serif"/>
                <w:sz w:val="16"/>
                <w:szCs w:val="16"/>
                <w:lang w:eastAsia="en-US"/>
              </w:rPr>
            </w:pPr>
            <w:r w:rsidRPr="00615A3C">
              <w:rPr>
                <w:rFonts w:ascii="PT Astra Serif" w:hAnsi="PT Astra Serif"/>
                <w:sz w:val="16"/>
                <w:szCs w:val="16"/>
                <w:lang w:eastAsia="en-US"/>
              </w:rPr>
              <w:t>0,01418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D02DDB" w:rsidP="00DE7712">
            <w:pPr>
              <w:jc w:val="center"/>
              <w:rPr>
                <w:rFonts w:ascii="PT Astra Serif" w:hAnsi="PT Astra Serif"/>
                <w:sz w:val="16"/>
                <w:szCs w:val="16"/>
                <w:lang w:eastAsia="en-US"/>
              </w:rPr>
            </w:pPr>
            <w:r w:rsidRPr="00615A3C">
              <w:rPr>
                <w:rFonts w:ascii="PT Astra Serif" w:hAnsi="PT Astra Serif"/>
                <w:sz w:val="16"/>
                <w:szCs w:val="16"/>
                <w:lang w:eastAsia="en-US"/>
              </w:rPr>
              <w:t>0,00216</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D02DDB" w:rsidP="00DE7712">
            <w:pPr>
              <w:jc w:val="center"/>
              <w:rPr>
                <w:rFonts w:ascii="PT Astra Serif" w:hAnsi="PT Astra Serif"/>
                <w:sz w:val="16"/>
                <w:szCs w:val="16"/>
                <w:lang w:eastAsia="en-US"/>
              </w:rPr>
            </w:pPr>
            <w:r w:rsidRPr="00615A3C">
              <w:rPr>
                <w:rFonts w:ascii="PT Astra Serif" w:hAnsi="PT Astra Serif"/>
                <w:sz w:val="16"/>
                <w:szCs w:val="16"/>
                <w:lang w:eastAsia="en-US"/>
              </w:rPr>
              <w:t>0,01107</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D02DDB" w:rsidP="00DE7712">
            <w:pPr>
              <w:jc w:val="center"/>
              <w:rPr>
                <w:rFonts w:ascii="PT Astra Serif" w:hAnsi="PT Astra Serif"/>
                <w:sz w:val="16"/>
                <w:szCs w:val="16"/>
                <w:lang w:eastAsia="en-US"/>
              </w:rPr>
            </w:pPr>
            <w:r w:rsidRPr="00615A3C">
              <w:rPr>
                <w:rFonts w:ascii="PT Astra Serif" w:hAnsi="PT Astra Serif"/>
                <w:sz w:val="16"/>
                <w:szCs w:val="16"/>
                <w:lang w:eastAsia="en-US"/>
              </w:rPr>
              <w:t>0,00164</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2,12890</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0,71697</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2,09696</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0,70621</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2,06551</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0,69561</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jc w:val="center"/>
              <w:rPr>
                <w:rFonts w:ascii="PT Astra Serif" w:hAnsi="PT Astra Serif"/>
                <w:sz w:val="16"/>
                <w:szCs w:val="16"/>
              </w:rPr>
            </w:pPr>
            <w:r w:rsidRPr="00615A3C">
              <w:rPr>
                <w:rFonts w:ascii="PT Astra Serif" w:hAnsi="PT Astra Serif"/>
                <w:sz w:val="16"/>
                <w:szCs w:val="16"/>
              </w:rPr>
              <w:t>15.</w:t>
            </w:r>
          </w:p>
        </w:tc>
        <w:tc>
          <w:tcPr>
            <w:tcW w:w="1753"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rPr>
                <w:rFonts w:ascii="PT Astra Serif" w:hAnsi="PT Astra Serif"/>
                <w:sz w:val="16"/>
                <w:szCs w:val="16"/>
              </w:rPr>
            </w:pPr>
            <w:r w:rsidRPr="00615A3C">
              <w:rPr>
                <w:rFonts w:ascii="PT Astra Serif" w:hAnsi="PT Astra Serif"/>
                <w:sz w:val="16"/>
                <w:szCs w:val="16"/>
              </w:rPr>
              <w:t>ООО «ДСК Парк»</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1,07368</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0,78583</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0,97437</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0,72375</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7D5867"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0,88425</w:t>
            </w:r>
          </w:p>
        </w:tc>
        <w:tc>
          <w:tcPr>
            <w:tcW w:w="915" w:type="dxa"/>
            <w:tcBorders>
              <w:top w:val="single" w:sz="4" w:space="0" w:color="auto"/>
              <w:left w:val="single" w:sz="4" w:space="0" w:color="auto"/>
              <w:bottom w:val="single" w:sz="4" w:space="0" w:color="auto"/>
              <w:right w:val="single" w:sz="4" w:space="0" w:color="auto"/>
            </w:tcBorders>
          </w:tcPr>
          <w:p w:rsidR="007D5867"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0,66657</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0,80247</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0,61391</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A3596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jc w:val="center"/>
              <w:rPr>
                <w:rFonts w:ascii="PT Astra Serif" w:hAnsi="PT Astra Serif"/>
                <w:sz w:val="16"/>
                <w:szCs w:val="16"/>
              </w:rPr>
            </w:pPr>
            <w:r w:rsidRPr="00615A3C">
              <w:rPr>
                <w:rFonts w:ascii="PT Astra Serif" w:hAnsi="PT Astra Serif"/>
                <w:sz w:val="16"/>
                <w:szCs w:val="16"/>
              </w:rPr>
              <w:t>16.</w:t>
            </w:r>
          </w:p>
        </w:tc>
        <w:tc>
          <w:tcPr>
            <w:tcW w:w="1753"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rPr>
                <w:rFonts w:ascii="PT Astra Serif" w:hAnsi="PT Astra Serif"/>
                <w:sz w:val="16"/>
                <w:szCs w:val="16"/>
              </w:rPr>
            </w:pPr>
            <w:r w:rsidRPr="00615A3C">
              <w:rPr>
                <w:rFonts w:ascii="PT Astra Serif" w:hAnsi="PT Astra Serif"/>
                <w:sz w:val="16"/>
                <w:szCs w:val="16"/>
              </w:rPr>
              <w:t>ООО «Заволжская</w:t>
            </w:r>
          </w:p>
          <w:p w:rsidR="007D5867" w:rsidRPr="00615A3C" w:rsidRDefault="007D5867" w:rsidP="00904448">
            <w:pPr>
              <w:rPr>
                <w:rFonts w:ascii="PT Astra Serif" w:hAnsi="PT Astra Serif"/>
                <w:sz w:val="16"/>
                <w:szCs w:val="16"/>
              </w:rPr>
            </w:pPr>
            <w:r w:rsidRPr="00615A3C">
              <w:rPr>
                <w:rFonts w:ascii="PT Astra Serif" w:hAnsi="PT Astra Serif"/>
                <w:sz w:val="16"/>
                <w:szCs w:val="16"/>
              </w:rPr>
              <w:t>сетевая компания»</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572C20" w:rsidP="00DE7712">
            <w:pPr>
              <w:jc w:val="center"/>
              <w:rPr>
                <w:rFonts w:ascii="PT Astra Serif" w:hAnsi="PT Astra Serif"/>
                <w:sz w:val="16"/>
                <w:szCs w:val="16"/>
                <w:lang w:eastAsia="en-US"/>
              </w:rPr>
            </w:pPr>
            <w:r w:rsidRPr="00615A3C">
              <w:rPr>
                <w:rFonts w:ascii="PT Astra Serif" w:hAnsi="PT Astra Serif"/>
                <w:sz w:val="16"/>
                <w:szCs w:val="16"/>
                <w:lang w:eastAsia="en-US"/>
              </w:rPr>
              <w:t>4,46479</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572C20" w:rsidP="00DE7712">
            <w:pPr>
              <w:jc w:val="center"/>
              <w:rPr>
                <w:rFonts w:ascii="PT Astra Serif" w:hAnsi="PT Astra Serif"/>
                <w:sz w:val="16"/>
                <w:szCs w:val="16"/>
                <w:lang w:eastAsia="en-US"/>
              </w:rPr>
            </w:pPr>
            <w:r w:rsidRPr="00615A3C">
              <w:rPr>
                <w:rFonts w:ascii="PT Astra Serif" w:hAnsi="PT Astra Serif"/>
                <w:sz w:val="16"/>
                <w:szCs w:val="16"/>
                <w:lang w:eastAsia="en-US"/>
              </w:rPr>
              <w:t>0,99885</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15"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385"/>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17.</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ООО «ИНЗА СЕРВИС»</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2,30994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0,77794</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2,30297</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0,77560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2,29602</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0,77325</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2,28909</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0,77089</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2,28218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0,76852</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193"/>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18.</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ООО «ИЭС»</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0,52999</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0,91455</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0,48097</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0,84230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0,43648</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0,77576</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0,39611</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0,71448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0,35523</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0,65381</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jc w:val="center"/>
              <w:rPr>
                <w:rFonts w:ascii="PT Astra Serif" w:hAnsi="PT Astra Serif"/>
                <w:sz w:val="16"/>
                <w:szCs w:val="16"/>
              </w:rPr>
            </w:pPr>
            <w:r w:rsidRPr="00615A3C">
              <w:rPr>
                <w:rFonts w:ascii="PT Astra Serif" w:hAnsi="PT Astra Serif"/>
                <w:sz w:val="16"/>
                <w:szCs w:val="16"/>
              </w:rPr>
              <w:t>19.</w:t>
            </w:r>
          </w:p>
        </w:tc>
        <w:tc>
          <w:tcPr>
            <w:tcW w:w="1753"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rPr>
                <w:rFonts w:ascii="PT Astra Serif" w:hAnsi="PT Astra Serif"/>
                <w:sz w:val="16"/>
                <w:szCs w:val="16"/>
              </w:rPr>
            </w:pPr>
            <w:r w:rsidRPr="00615A3C">
              <w:rPr>
                <w:rFonts w:ascii="PT Astra Serif" w:hAnsi="PT Astra Serif"/>
                <w:sz w:val="16"/>
                <w:szCs w:val="16"/>
              </w:rPr>
              <w:t>ООО «Композит-Энерго»</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B03892" w:rsidP="00DE7712">
            <w:pPr>
              <w:jc w:val="center"/>
              <w:rPr>
                <w:rFonts w:ascii="PT Astra Serif" w:hAnsi="PT Astra Serif"/>
                <w:sz w:val="16"/>
                <w:szCs w:val="16"/>
                <w:lang w:eastAsia="en-US"/>
              </w:rPr>
            </w:pPr>
            <w:r w:rsidRPr="00615A3C">
              <w:rPr>
                <w:rFonts w:ascii="PT Astra Serif" w:hAnsi="PT Astra Serif"/>
                <w:sz w:val="16"/>
                <w:szCs w:val="16"/>
                <w:lang w:eastAsia="en-US"/>
              </w:rPr>
              <w:t>2,30994</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B03892" w:rsidP="00DE7712">
            <w:pPr>
              <w:jc w:val="center"/>
              <w:rPr>
                <w:rFonts w:ascii="PT Astra Serif" w:hAnsi="PT Astra Serif"/>
                <w:sz w:val="16"/>
                <w:szCs w:val="16"/>
                <w:lang w:eastAsia="en-US"/>
              </w:rPr>
            </w:pPr>
            <w:r w:rsidRPr="00615A3C">
              <w:rPr>
                <w:rFonts w:ascii="PT Astra Serif" w:hAnsi="PT Astra Serif"/>
                <w:sz w:val="16"/>
                <w:szCs w:val="16"/>
                <w:lang w:eastAsia="en-US"/>
              </w:rPr>
              <w:t>0,77794</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B03892" w:rsidP="00DE7712">
            <w:pPr>
              <w:jc w:val="center"/>
              <w:rPr>
                <w:rFonts w:ascii="PT Astra Serif" w:hAnsi="PT Astra Serif"/>
                <w:sz w:val="16"/>
                <w:szCs w:val="16"/>
                <w:lang w:eastAsia="en-US"/>
              </w:rPr>
            </w:pPr>
            <w:r w:rsidRPr="00615A3C">
              <w:rPr>
                <w:rFonts w:ascii="PT Astra Serif" w:hAnsi="PT Astra Serif"/>
                <w:sz w:val="16"/>
                <w:szCs w:val="16"/>
                <w:lang w:eastAsia="en-US"/>
              </w:rPr>
              <w:t>2,30297</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B03892" w:rsidP="00DE7712">
            <w:pPr>
              <w:jc w:val="center"/>
              <w:rPr>
                <w:rFonts w:ascii="PT Astra Serif" w:hAnsi="PT Astra Serif"/>
                <w:sz w:val="16"/>
                <w:szCs w:val="16"/>
                <w:lang w:eastAsia="en-US"/>
              </w:rPr>
            </w:pPr>
            <w:r w:rsidRPr="00615A3C">
              <w:rPr>
                <w:rFonts w:ascii="PT Astra Serif" w:hAnsi="PT Astra Serif"/>
                <w:sz w:val="16"/>
                <w:szCs w:val="16"/>
                <w:lang w:eastAsia="en-US"/>
              </w:rPr>
              <w:t>0,77560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7D5867" w:rsidRPr="00615A3C" w:rsidRDefault="00B03892" w:rsidP="00DE7712">
            <w:pPr>
              <w:jc w:val="center"/>
              <w:rPr>
                <w:rFonts w:ascii="PT Astra Serif" w:hAnsi="PT Astra Serif"/>
                <w:sz w:val="16"/>
                <w:szCs w:val="16"/>
                <w:lang w:eastAsia="en-US"/>
              </w:rPr>
            </w:pPr>
            <w:r w:rsidRPr="00615A3C">
              <w:rPr>
                <w:rFonts w:ascii="PT Astra Serif" w:hAnsi="PT Astra Serif"/>
                <w:sz w:val="16"/>
                <w:szCs w:val="16"/>
                <w:lang w:eastAsia="en-US"/>
              </w:rPr>
              <w:t>2,29602</w:t>
            </w:r>
          </w:p>
        </w:tc>
        <w:tc>
          <w:tcPr>
            <w:tcW w:w="915" w:type="dxa"/>
            <w:tcBorders>
              <w:top w:val="single" w:sz="4" w:space="0" w:color="auto"/>
              <w:left w:val="single" w:sz="4" w:space="0" w:color="auto"/>
              <w:bottom w:val="single" w:sz="4" w:space="0" w:color="auto"/>
              <w:right w:val="single" w:sz="4" w:space="0" w:color="auto"/>
            </w:tcBorders>
          </w:tcPr>
          <w:p w:rsidR="007D5867" w:rsidRPr="00615A3C" w:rsidRDefault="00B03892" w:rsidP="00DE7712">
            <w:pPr>
              <w:jc w:val="center"/>
              <w:rPr>
                <w:rFonts w:ascii="PT Astra Serif" w:hAnsi="PT Astra Serif"/>
                <w:sz w:val="16"/>
                <w:szCs w:val="16"/>
                <w:lang w:eastAsia="en-US"/>
              </w:rPr>
            </w:pPr>
            <w:r w:rsidRPr="00615A3C">
              <w:rPr>
                <w:rFonts w:ascii="PT Astra Serif" w:hAnsi="PT Astra Serif"/>
                <w:sz w:val="16"/>
                <w:szCs w:val="16"/>
                <w:lang w:eastAsia="en-US"/>
              </w:rPr>
              <w:t>0,77325</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jc w:val="center"/>
              <w:rPr>
                <w:rFonts w:ascii="PT Astra Serif" w:hAnsi="PT Astra Serif"/>
                <w:sz w:val="16"/>
                <w:szCs w:val="16"/>
              </w:rPr>
            </w:pPr>
            <w:r w:rsidRPr="00615A3C">
              <w:rPr>
                <w:rFonts w:ascii="PT Astra Serif" w:hAnsi="PT Astra Serif"/>
                <w:sz w:val="16"/>
                <w:szCs w:val="16"/>
              </w:rPr>
              <w:t>20.</w:t>
            </w:r>
          </w:p>
        </w:tc>
        <w:tc>
          <w:tcPr>
            <w:tcW w:w="1753"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rPr>
                <w:rFonts w:ascii="PT Astra Serif" w:hAnsi="PT Astra Serif"/>
                <w:sz w:val="16"/>
                <w:szCs w:val="16"/>
              </w:rPr>
            </w:pPr>
            <w:r w:rsidRPr="00615A3C">
              <w:rPr>
                <w:rFonts w:ascii="PT Astra Serif" w:hAnsi="PT Astra Serif"/>
                <w:sz w:val="16"/>
                <w:szCs w:val="16"/>
              </w:rPr>
              <w:t>ООО «МАГИСТРАЛЬ»</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15"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21.</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ООО «Областная энергосетевая компания»</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2,30994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0,77794</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2,30994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0,77794</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2,30994</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0,77794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2,30994</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0,77794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2,30994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0,77794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22.</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ООО «ОЭС»</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D02DDB" w:rsidP="00DE7712">
            <w:pPr>
              <w:jc w:val="center"/>
              <w:rPr>
                <w:rFonts w:ascii="PT Astra Serif" w:hAnsi="PT Astra Serif"/>
                <w:sz w:val="16"/>
                <w:szCs w:val="16"/>
                <w:lang w:eastAsia="en-US"/>
              </w:rPr>
            </w:pPr>
            <w:r w:rsidRPr="00615A3C">
              <w:rPr>
                <w:rFonts w:ascii="PT Astra Serif" w:hAnsi="PT Astra Serif"/>
                <w:sz w:val="16"/>
                <w:szCs w:val="16"/>
                <w:lang w:eastAsia="en-US"/>
              </w:rPr>
              <w:t>0,05907</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D02DDB" w:rsidP="00DE7712">
            <w:pPr>
              <w:jc w:val="center"/>
              <w:rPr>
                <w:rFonts w:ascii="PT Astra Serif" w:hAnsi="PT Astra Serif"/>
                <w:sz w:val="16"/>
                <w:szCs w:val="16"/>
                <w:lang w:eastAsia="en-US"/>
              </w:rPr>
            </w:pPr>
            <w:r w:rsidRPr="00615A3C">
              <w:rPr>
                <w:rFonts w:ascii="PT Astra Serif" w:hAnsi="PT Astra Serif"/>
                <w:sz w:val="16"/>
                <w:szCs w:val="16"/>
                <w:lang w:eastAsia="en-US"/>
              </w:rPr>
              <w:t>0,09221</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0,05907</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0,09221</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0,04232</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0,07736</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0,03031</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0,06490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0,02879</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0,06166</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53"/>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23.</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ООО «РегионПромСтрой»</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2,150016</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1,71955</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pStyle w:val="Default"/>
              <w:jc w:val="center"/>
              <w:rPr>
                <w:rFonts w:ascii="PT Astra Serif" w:hAnsi="PT Astra Serif" w:cs="Times New Roman"/>
                <w:color w:val="auto"/>
                <w:sz w:val="16"/>
                <w:szCs w:val="16"/>
              </w:rPr>
            </w:pPr>
            <w:r w:rsidRPr="00615A3C">
              <w:rPr>
                <w:rFonts w:ascii="PT Astra Serif" w:hAnsi="PT Astra Serif" w:cs="Times New Roman"/>
                <w:color w:val="auto"/>
                <w:sz w:val="16"/>
                <w:szCs w:val="16"/>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1,827513</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1,461618</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pStyle w:val="Default"/>
              <w:jc w:val="center"/>
              <w:rPr>
                <w:rFonts w:ascii="PT Astra Serif" w:hAnsi="PT Astra Serif" w:cs="Times New Roman"/>
                <w:color w:val="auto"/>
                <w:sz w:val="16"/>
                <w:szCs w:val="16"/>
              </w:rPr>
            </w:pPr>
            <w:r w:rsidRPr="00615A3C">
              <w:rPr>
                <w:rFonts w:ascii="PT Astra Serif" w:hAnsi="PT Astra Serif" w:cs="Times New Roman"/>
                <w:color w:val="auto"/>
                <w:sz w:val="16"/>
                <w:szCs w:val="16"/>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1,553386</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1,242375</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pStyle w:val="Default"/>
              <w:jc w:val="center"/>
              <w:rPr>
                <w:rFonts w:ascii="PT Astra Serif" w:hAnsi="PT Astra Serif" w:cs="Times New Roman"/>
                <w:color w:val="auto"/>
                <w:sz w:val="16"/>
                <w:szCs w:val="16"/>
              </w:rPr>
            </w:pPr>
            <w:r w:rsidRPr="00615A3C">
              <w:rPr>
                <w:rFonts w:ascii="PT Astra Serif" w:hAnsi="PT Astra Serif" w:cs="Times New Roman"/>
                <w:color w:val="auto"/>
                <w:sz w:val="16"/>
                <w:szCs w:val="16"/>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1,320378</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1,056019</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pStyle w:val="Default"/>
              <w:jc w:val="center"/>
              <w:rPr>
                <w:rFonts w:ascii="PT Astra Serif" w:hAnsi="PT Astra Serif" w:cs="Times New Roman"/>
                <w:color w:val="auto"/>
                <w:sz w:val="16"/>
                <w:szCs w:val="16"/>
              </w:rPr>
            </w:pPr>
            <w:r w:rsidRPr="00615A3C">
              <w:rPr>
                <w:rFonts w:ascii="PT Astra Serif" w:hAnsi="PT Astra Serif" w:cs="Times New Roman"/>
                <w:color w:val="auto"/>
                <w:sz w:val="16"/>
                <w:szCs w:val="16"/>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1,122322</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0,897616</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pStyle w:val="Default"/>
              <w:jc w:val="center"/>
              <w:rPr>
                <w:rFonts w:ascii="PT Astra Serif" w:hAnsi="PT Astra Serif" w:cs="Times New Roman"/>
                <w:color w:val="auto"/>
                <w:sz w:val="16"/>
                <w:szCs w:val="16"/>
              </w:rPr>
            </w:pPr>
            <w:r w:rsidRPr="00615A3C">
              <w:rPr>
                <w:rFonts w:ascii="PT Astra Serif" w:hAnsi="PT Astra Serif" w:cs="Times New Roman"/>
                <w:color w:val="auto"/>
                <w:sz w:val="16"/>
                <w:szCs w:val="16"/>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jc w:val="center"/>
              <w:rPr>
                <w:rFonts w:ascii="PT Astra Serif" w:hAnsi="PT Astra Serif"/>
                <w:sz w:val="16"/>
                <w:szCs w:val="16"/>
              </w:rPr>
            </w:pPr>
            <w:r w:rsidRPr="00615A3C">
              <w:rPr>
                <w:rFonts w:ascii="PT Astra Serif" w:hAnsi="PT Astra Serif"/>
                <w:sz w:val="16"/>
                <w:szCs w:val="16"/>
              </w:rPr>
              <w:t>24.</w:t>
            </w:r>
          </w:p>
        </w:tc>
        <w:tc>
          <w:tcPr>
            <w:tcW w:w="1753"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rPr>
                <w:rFonts w:ascii="PT Astra Serif" w:hAnsi="PT Astra Serif"/>
                <w:sz w:val="16"/>
                <w:szCs w:val="16"/>
              </w:rPr>
            </w:pPr>
            <w:r w:rsidRPr="00615A3C">
              <w:rPr>
                <w:rFonts w:ascii="PT Astra Serif" w:hAnsi="PT Astra Serif"/>
                <w:sz w:val="16"/>
                <w:szCs w:val="16"/>
              </w:rPr>
              <w:t>ООО «</w:t>
            </w:r>
            <w:r w:rsidR="00007414" w:rsidRPr="00615A3C">
              <w:rPr>
                <w:rFonts w:ascii="PT Astra Serif" w:hAnsi="PT Astra Serif"/>
                <w:sz w:val="16"/>
                <w:szCs w:val="16"/>
              </w:rPr>
              <w:t>НСК</w:t>
            </w:r>
            <w:r w:rsidRPr="00615A3C">
              <w:rPr>
                <w:rFonts w:ascii="PT Astra Serif" w:hAnsi="PT Astra Serif"/>
                <w:sz w:val="16"/>
                <w:szCs w:val="16"/>
              </w:rPr>
              <w:t>»</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15"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jc w:val="center"/>
              <w:rPr>
                <w:rFonts w:ascii="PT Astra Serif" w:hAnsi="PT Astra Serif"/>
                <w:sz w:val="16"/>
                <w:szCs w:val="16"/>
              </w:rPr>
            </w:pPr>
            <w:r w:rsidRPr="00615A3C">
              <w:rPr>
                <w:rFonts w:ascii="PT Astra Serif" w:hAnsi="PT Astra Serif"/>
                <w:sz w:val="16"/>
                <w:szCs w:val="16"/>
              </w:rPr>
              <w:t>25.</w:t>
            </w:r>
          </w:p>
        </w:tc>
        <w:tc>
          <w:tcPr>
            <w:tcW w:w="1753"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rPr>
                <w:rFonts w:ascii="PT Astra Serif" w:hAnsi="PT Astra Serif"/>
                <w:sz w:val="16"/>
                <w:szCs w:val="16"/>
              </w:rPr>
            </w:pPr>
            <w:r w:rsidRPr="00615A3C">
              <w:rPr>
                <w:rFonts w:ascii="PT Astra Serif" w:hAnsi="PT Astra Serif"/>
                <w:sz w:val="16"/>
                <w:szCs w:val="16"/>
              </w:rPr>
              <w:t>ООО «ССК»</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15"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26.</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ООО «Симбирсксетьсервис»</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B73A25" w:rsidP="00DE7712">
            <w:pPr>
              <w:jc w:val="center"/>
              <w:rPr>
                <w:rFonts w:ascii="PT Astra Serif" w:hAnsi="PT Astra Serif"/>
                <w:bCs/>
                <w:sz w:val="16"/>
                <w:szCs w:val="16"/>
                <w:lang w:eastAsia="en-US"/>
              </w:rPr>
            </w:pPr>
            <w:r w:rsidRPr="00615A3C">
              <w:rPr>
                <w:rFonts w:ascii="PT Astra Serif" w:hAnsi="PT Astra Serif"/>
                <w:bCs/>
                <w:sz w:val="16"/>
                <w:szCs w:val="16"/>
                <w:lang w:eastAsia="en-US"/>
              </w:rPr>
              <w:t>0,48569</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B73A25" w:rsidP="00DE7712">
            <w:pPr>
              <w:jc w:val="center"/>
              <w:rPr>
                <w:rFonts w:ascii="PT Astra Serif" w:hAnsi="PT Astra Serif"/>
                <w:bCs/>
                <w:sz w:val="16"/>
                <w:szCs w:val="16"/>
                <w:lang w:eastAsia="en-US"/>
              </w:rPr>
            </w:pPr>
            <w:r w:rsidRPr="00615A3C">
              <w:rPr>
                <w:rFonts w:ascii="PT Astra Serif" w:hAnsi="PT Astra Serif"/>
                <w:bCs/>
                <w:sz w:val="16"/>
                <w:szCs w:val="16"/>
                <w:lang w:eastAsia="en-US"/>
              </w:rPr>
              <w:t>0,31596</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B73A25" w:rsidP="00DE7712">
            <w:pPr>
              <w:jc w:val="center"/>
              <w:rPr>
                <w:rFonts w:ascii="PT Astra Serif" w:hAnsi="PT Astra Serif"/>
                <w:bCs/>
                <w:sz w:val="16"/>
                <w:szCs w:val="16"/>
                <w:lang w:eastAsia="en-US"/>
              </w:rPr>
            </w:pPr>
            <w:r w:rsidRPr="00615A3C">
              <w:rPr>
                <w:rFonts w:ascii="PT Astra Serif" w:hAnsi="PT Astra Serif"/>
                <w:bCs/>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B73A25" w:rsidP="00DE7712">
            <w:pPr>
              <w:jc w:val="center"/>
              <w:rPr>
                <w:rFonts w:ascii="PT Astra Serif" w:hAnsi="PT Astra Serif"/>
                <w:bCs/>
                <w:sz w:val="16"/>
                <w:szCs w:val="16"/>
                <w:lang w:eastAsia="en-US"/>
              </w:rPr>
            </w:pPr>
            <w:r w:rsidRPr="00615A3C">
              <w:rPr>
                <w:rFonts w:ascii="PT Astra Serif" w:hAnsi="PT Astra Serif"/>
                <w:bCs/>
                <w:sz w:val="16"/>
                <w:szCs w:val="16"/>
                <w:lang w:eastAsia="en-US"/>
              </w:rPr>
              <w:t>0,44077</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B73A25" w:rsidP="00DE7712">
            <w:pPr>
              <w:jc w:val="center"/>
              <w:rPr>
                <w:rFonts w:ascii="PT Astra Serif" w:hAnsi="PT Astra Serif"/>
                <w:bCs/>
                <w:sz w:val="16"/>
                <w:szCs w:val="16"/>
                <w:lang w:eastAsia="en-US"/>
              </w:rPr>
            </w:pPr>
            <w:r w:rsidRPr="00615A3C">
              <w:rPr>
                <w:rFonts w:ascii="PT Astra Serif" w:hAnsi="PT Astra Serif"/>
                <w:bCs/>
                <w:sz w:val="16"/>
                <w:szCs w:val="16"/>
                <w:lang w:eastAsia="en-US"/>
              </w:rPr>
              <w:t>0,29100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B73A25" w:rsidP="00DE7712">
            <w:pPr>
              <w:jc w:val="center"/>
              <w:rPr>
                <w:rFonts w:ascii="PT Astra Serif" w:hAnsi="PT Astra Serif"/>
                <w:bCs/>
                <w:sz w:val="16"/>
                <w:szCs w:val="16"/>
                <w:lang w:eastAsia="en-US"/>
              </w:rPr>
            </w:pPr>
            <w:r w:rsidRPr="00615A3C">
              <w:rPr>
                <w:rFonts w:ascii="PT Astra Serif" w:hAnsi="PT Astra Serif"/>
                <w:bCs/>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B73A25" w:rsidP="00DE7712">
            <w:pPr>
              <w:jc w:val="center"/>
              <w:rPr>
                <w:rFonts w:ascii="PT Astra Serif" w:hAnsi="PT Astra Serif"/>
                <w:bCs/>
                <w:sz w:val="16"/>
                <w:szCs w:val="16"/>
                <w:lang w:eastAsia="en-US"/>
              </w:rPr>
            </w:pPr>
            <w:r w:rsidRPr="00615A3C">
              <w:rPr>
                <w:rFonts w:ascii="PT Astra Serif" w:hAnsi="PT Astra Serif"/>
                <w:bCs/>
                <w:sz w:val="16"/>
                <w:szCs w:val="16"/>
                <w:lang w:eastAsia="en-US"/>
              </w:rPr>
              <w:t>0,40000</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B73A25" w:rsidP="00DE7712">
            <w:pPr>
              <w:jc w:val="center"/>
              <w:rPr>
                <w:rFonts w:ascii="PT Astra Serif" w:hAnsi="PT Astra Serif"/>
                <w:bCs/>
                <w:sz w:val="16"/>
                <w:szCs w:val="16"/>
                <w:lang w:eastAsia="en-US"/>
              </w:rPr>
            </w:pPr>
            <w:r w:rsidRPr="00615A3C">
              <w:rPr>
                <w:rFonts w:ascii="PT Astra Serif" w:hAnsi="PT Astra Serif"/>
                <w:bCs/>
                <w:sz w:val="16"/>
                <w:szCs w:val="16"/>
                <w:lang w:eastAsia="en-US"/>
              </w:rPr>
              <w:t>0,26801</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B73A25" w:rsidP="00DE7712">
            <w:pPr>
              <w:jc w:val="center"/>
              <w:rPr>
                <w:rFonts w:ascii="PT Astra Serif" w:hAnsi="PT Astra Serif"/>
                <w:bCs/>
                <w:sz w:val="16"/>
                <w:szCs w:val="16"/>
                <w:lang w:eastAsia="en-US"/>
              </w:rPr>
            </w:pPr>
            <w:r w:rsidRPr="00615A3C">
              <w:rPr>
                <w:rFonts w:ascii="PT Astra Serif" w:hAnsi="PT Astra Serif"/>
                <w:bCs/>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B73A25" w:rsidP="00DE7712">
            <w:pPr>
              <w:jc w:val="center"/>
              <w:rPr>
                <w:rFonts w:ascii="PT Astra Serif" w:hAnsi="PT Astra Serif"/>
                <w:bCs/>
                <w:sz w:val="16"/>
                <w:szCs w:val="16"/>
                <w:lang w:eastAsia="en-US"/>
              </w:rPr>
            </w:pPr>
            <w:r w:rsidRPr="00615A3C">
              <w:rPr>
                <w:rFonts w:ascii="PT Astra Serif" w:hAnsi="PT Astra Serif"/>
                <w:bCs/>
                <w:sz w:val="16"/>
                <w:szCs w:val="16"/>
                <w:lang w:eastAsia="en-US"/>
              </w:rPr>
              <w:t>0,36300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B73A25" w:rsidP="00DE7712">
            <w:pPr>
              <w:jc w:val="center"/>
              <w:rPr>
                <w:rFonts w:ascii="PT Astra Serif" w:hAnsi="PT Astra Serif"/>
                <w:bCs/>
                <w:sz w:val="16"/>
                <w:szCs w:val="16"/>
                <w:lang w:eastAsia="en-US"/>
              </w:rPr>
            </w:pPr>
            <w:r w:rsidRPr="00615A3C">
              <w:rPr>
                <w:rFonts w:ascii="PT Astra Serif" w:hAnsi="PT Astra Serif"/>
                <w:bCs/>
                <w:sz w:val="16"/>
                <w:szCs w:val="16"/>
                <w:lang w:eastAsia="en-US"/>
              </w:rPr>
              <w:t>0,24684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B73A25" w:rsidP="00DE7712">
            <w:pPr>
              <w:jc w:val="center"/>
              <w:rPr>
                <w:rFonts w:ascii="PT Astra Serif" w:hAnsi="PT Astra Serif"/>
                <w:bCs/>
                <w:sz w:val="16"/>
                <w:szCs w:val="16"/>
                <w:lang w:eastAsia="en-US"/>
              </w:rPr>
            </w:pPr>
            <w:r w:rsidRPr="00615A3C">
              <w:rPr>
                <w:rFonts w:ascii="PT Astra Serif" w:hAnsi="PT Astra Serif"/>
                <w:bCs/>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bCs/>
                <w:sz w:val="16"/>
                <w:szCs w:val="16"/>
                <w:lang w:eastAsia="en-US"/>
              </w:rPr>
            </w:pPr>
            <w:r w:rsidRPr="00615A3C">
              <w:rPr>
                <w:rFonts w:ascii="PT Astra Serif" w:hAnsi="PT Astra Serif"/>
                <w:bCs/>
                <w:sz w:val="16"/>
                <w:szCs w:val="16"/>
                <w:lang w:eastAsia="en-US"/>
              </w:rPr>
              <w:t>3,0924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bCs/>
                <w:sz w:val="16"/>
                <w:szCs w:val="16"/>
                <w:lang w:eastAsia="en-US"/>
              </w:rPr>
            </w:pPr>
            <w:r w:rsidRPr="00615A3C">
              <w:rPr>
                <w:rFonts w:ascii="PT Astra Serif" w:hAnsi="PT Astra Serif"/>
                <w:bCs/>
                <w:sz w:val="16"/>
                <w:szCs w:val="16"/>
                <w:lang w:eastAsia="en-US"/>
              </w:rPr>
              <w:t>0,7498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bCs/>
                <w:sz w:val="16"/>
                <w:szCs w:val="16"/>
                <w:lang w:eastAsia="en-US"/>
              </w:rPr>
            </w:pPr>
            <w:r w:rsidRPr="00615A3C">
              <w:rPr>
                <w:rFonts w:ascii="PT Astra Serif" w:hAnsi="PT Astra Serif"/>
                <w:bCs/>
                <w:sz w:val="16"/>
                <w:szCs w:val="16"/>
                <w:lang w:eastAsia="en-US"/>
              </w:rPr>
              <w:t>1,0000</w:t>
            </w:r>
          </w:p>
        </w:tc>
      </w:tr>
      <w:tr w:rsidR="00615A3C" w:rsidRPr="00615A3C" w:rsidTr="005C6010">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5C6010" w:rsidRPr="00615A3C" w:rsidRDefault="005C6010" w:rsidP="005C6010">
            <w:pPr>
              <w:jc w:val="center"/>
              <w:rPr>
                <w:rFonts w:ascii="PT Astra Serif" w:hAnsi="PT Astra Serif"/>
                <w:sz w:val="16"/>
                <w:szCs w:val="16"/>
              </w:rPr>
            </w:pPr>
            <w:r w:rsidRPr="00615A3C">
              <w:rPr>
                <w:rFonts w:ascii="PT Astra Serif" w:hAnsi="PT Astra Serif"/>
                <w:sz w:val="16"/>
                <w:szCs w:val="16"/>
              </w:rPr>
              <w:t>27.</w:t>
            </w:r>
          </w:p>
        </w:tc>
        <w:tc>
          <w:tcPr>
            <w:tcW w:w="1753" w:type="dxa"/>
            <w:tcBorders>
              <w:top w:val="single" w:sz="4" w:space="0" w:color="auto"/>
              <w:left w:val="single" w:sz="4" w:space="0" w:color="auto"/>
              <w:bottom w:val="single" w:sz="4" w:space="0" w:color="auto"/>
              <w:right w:val="single" w:sz="4" w:space="0" w:color="auto"/>
            </w:tcBorders>
          </w:tcPr>
          <w:p w:rsidR="005C6010" w:rsidRPr="00615A3C" w:rsidRDefault="005C6010" w:rsidP="005C6010">
            <w:pPr>
              <w:rPr>
                <w:rFonts w:ascii="PT Astra Serif" w:hAnsi="PT Astra Serif"/>
                <w:sz w:val="16"/>
                <w:szCs w:val="16"/>
              </w:rPr>
            </w:pPr>
            <w:r w:rsidRPr="00615A3C">
              <w:rPr>
                <w:rFonts w:ascii="PT Astra Serif" w:hAnsi="PT Astra Serif"/>
                <w:sz w:val="16"/>
                <w:szCs w:val="16"/>
              </w:rPr>
              <w:t>ООО «СИМБИРСКЭНЕРГОТРАНС»</w:t>
            </w:r>
          </w:p>
        </w:tc>
        <w:tc>
          <w:tcPr>
            <w:tcW w:w="907" w:type="dxa"/>
            <w:tcBorders>
              <w:top w:val="single" w:sz="4" w:space="0" w:color="auto"/>
              <w:left w:val="single" w:sz="4" w:space="0" w:color="auto"/>
              <w:bottom w:val="single" w:sz="4" w:space="0" w:color="auto"/>
              <w:right w:val="single" w:sz="4" w:space="0" w:color="auto"/>
            </w:tcBorders>
          </w:tcPr>
          <w:p w:rsidR="005C6010" w:rsidRPr="00615A3C" w:rsidRDefault="005C6010" w:rsidP="005C6010">
            <w:pPr>
              <w:jc w:val="center"/>
              <w:rPr>
                <w:rFonts w:ascii="PT Astra Serif" w:hAnsi="PT Astra Serif"/>
                <w:sz w:val="16"/>
                <w:szCs w:val="16"/>
                <w:lang w:eastAsia="en-US"/>
              </w:rPr>
            </w:pPr>
            <w:r w:rsidRPr="00615A3C">
              <w:rPr>
                <w:rFonts w:ascii="PT Astra Serif" w:hAnsi="PT Astra Serif"/>
                <w:sz w:val="16"/>
                <w:szCs w:val="16"/>
                <w:lang w:eastAsia="en-US"/>
              </w:rPr>
              <w:t>1,91974</w:t>
            </w:r>
          </w:p>
        </w:tc>
        <w:tc>
          <w:tcPr>
            <w:tcW w:w="908" w:type="dxa"/>
            <w:tcBorders>
              <w:top w:val="single" w:sz="4" w:space="0" w:color="auto"/>
              <w:left w:val="single" w:sz="4" w:space="0" w:color="auto"/>
              <w:bottom w:val="single" w:sz="4" w:space="0" w:color="auto"/>
              <w:right w:val="single" w:sz="4" w:space="0" w:color="auto"/>
            </w:tcBorders>
          </w:tcPr>
          <w:p w:rsidR="005C6010" w:rsidRPr="00615A3C" w:rsidRDefault="005C6010" w:rsidP="005C6010">
            <w:pPr>
              <w:jc w:val="center"/>
              <w:rPr>
                <w:rFonts w:ascii="PT Astra Serif" w:hAnsi="PT Astra Serif"/>
                <w:sz w:val="16"/>
                <w:szCs w:val="16"/>
                <w:lang w:eastAsia="en-US"/>
              </w:rPr>
            </w:pPr>
            <w:r w:rsidRPr="00615A3C">
              <w:rPr>
                <w:rFonts w:ascii="PT Astra Serif" w:hAnsi="PT Astra Serif"/>
                <w:sz w:val="16"/>
                <w:szCs w:val="16"/>
                <w:lang w:eastAsia="en-US"/>
              </w:rPr>
              <w:t>0,72301</w:t>
            </w:r>
          </w:p>
        </w:tc>
        <w:tc>
          <w:tcPr>
            <w:tcW w:w="907" w:type="dxa"/>
            <w:tcBorders>
              <w:top w:val="single" w:sz="4" w:space="0" w:color="auto"/>
              <w:left w:val="single" w:sz="4" w:space="0" w:color="auto"/>
              <w:bottom w:val="single" w:sz="4" w:space="0" w:color="auto"/>
              <w:right w:val="single" w:sz="4" w:space="0" w:color="auto"/>
            </w:tcBorders>
          </w:tcPr>
          <w:p w:rsidR="005C6010" w:rsidRPr="00615A3C" w:rsidRDefault="005C6010" w:rsidP="005C6010">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5C6010" w:rsidRPr="00615A3C" w:rsidRDefault="005C6010" w:rsidP="005C6010">
            <w:pPr>
              <w:jc w:val="center"/>
              <w:rPr>
                <w:rFonts w:ascii="PT Astra Serif" w:hAnsi="PT Astra Serif"/>
                <w:sz w:val="16"/>
                <w:szCs w:val="16"/>
                <w:lang w:eastAsia="en-US"/>
              </w:rPr>
            </w:pPr>
            <w:r w:rsidRPr="00615A3C">
              <w:rPr>
                <w:rFonts w:ascii="PT Astra Serif" w:hAnsi="PT Astra Serif"/>
                <w:sz w:val="16"/>
                <w:szCs w:val="16"/>
                <w:lang w:eastAsia="en-US"/>
              </w:rPr>
              <w:t>1,74218</w:t>
            </w:r>
          </w:p>
        </w:tc>
        <w:tc>
          <w:tcPr>
            <w:tcW w:w="908" w:type="dxa"/>
            <w:tcBorders>
              <w:top w:val="single" w:sz="4" w:space="0" w:color="auto"/>
              <w:left w:val="single" w:sz="4" w:space="0" w:color="auto"/>
              <w:bottom w:val="single" w:sz="4" w:space="0" w:color="auto"/>
              <w:right w:val="single" w:sz="4" w:space="0" w:color="auto"/>
            </w:tcBorders>
          </w:tcPr>
          <w:p w:rsidR="005C6010" w:rsidRPr="00615A3C" w:rsidRDefault="005C6010" w:rsidP="005C6010">
            <w:pPr>
              <w:jc w:val="center"/>
              <w:rPr>
                <w:rFonts w:ascii="PT Astra Serif" w:hAnsi="PT Astra Serif"/>
                <w:sz w:val="16"/>
                <w:szCs w:val="16"/>
                <w:lang w:eastAsia="en-US"/>
              </w:rPr>
            </w:pPr>
            <w:r w:rsidRPr="00615A3C">
              <w:rPr>
                <w:rFonts w:ascii="PT Astra Serif" w:hAnsi="PT Astra Serif"/>
                <w:sz w:val="16"/>
                <w:szCs w:val="16"/>
                <w:lang w:eastAsia="en-US"/>
              </w:rPr>
              <w:t>0,66589</w:t>
            </w:r>
          </w:p>
        </w:tc>
        <w:tc>
          <w:tcPr>
            <w:tcW w:w="907" w:type="dxa"/>
            <w:tcBorders>
              <w:top w:val="single" w:sz="4" w:space="0" w:color="auto"/>
              <w:left w:val="single" w:sz="4" w:space="0" w:color="auto"/>
              <w:bottom w:val="single" w:sz="4" w:space="0" w:color="auto"/>
              <w:right w:val="single" w:sz="4" w:space="0" w:color="auto"/>
            </w:tcBorders>
          </w:tcPr>
          <w:p w:rsidR="005C6010" w:rsidRPr="00615A3C" w:rsidRDefault="005C6010" w:rsidP="005C6010">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5C6010" w:rsidRPr="00615A3C" w:rsidRDefault="005C6010" w:rsidP="005C6010">
            <w:pPr>
              <w:jc w:val="center"/>
              <w:rPr>
                <w:rFonts w:ascii="PT Astra Serif" w:hAnsi="PT Astra Serif"/>
                <w:sz w:val="16"/>
                <w:szCs w:val="16"/>
                <w:lang w:eastAsia="en-US"/>
              </w:rPr>
            </w:pPr>
            <w:r w:rsidRPr="00615A3C">
              <w:rPr>
                <w:rFonts w:ascii="PT Astra Serif" w:hAnsi="PT Astra Serif"/>
                <w:sz w:val="16"/>
                <w:szCs w:val="16"/>
                <w:lang w:eastAsia="en-US"/>
              </w:rPr>
              <w:t>1,58104</w:t>
            </w:r>
          </w:p>
        </w:tc>
        <w:tc>
          <w:tcPr>
            <w:tcW w:w="915" w:type="dxa"/>
            <w:tcBorders>
              <w:top w:val="single" w:sz="4" w:space="0" w:color="auto"/>
              <w:left w:val="single" w:sz="4" w:space="0" w:color="auto"/>
              <w:bottom w:val="single" w:sz="4" w:space="0" w:color="auto"/>
              <w:right w:val="single" w:sz="4" w:space="0" w:color="auto"/>
            </w:tcBorders>
          </w:tcPr>
          <w:p w:rsidR="005C6010" w:rsidRPr="00615A3C" w:rsidRDefault="005C6010" w:rsidP="005C6010">
            <w:pPr>
              <w:jc w:val="center"/>
              <w:rPr>
                <w:rFonts w:ascii="PT Astra Serif" w:hAnsi="PT Astra Serif"/>
                <w:sz w:val="16"/>
                <w:szCs w:val="16"/>
                <w:lang w:eastAsia="en-US"/>
              </w:rPr>
            </w:pPr>
            <w:r w:rsidRPr="00615A3C">
              <w:rPr>
                <w:rFonts w:ascii="PT Astra Serif" w:hAnsi="PT Astra Serif"/>
                <w:sz w:val="16"/>
                <w:szCs w:val="16"/>
                <w:lang w:eastAsia="en-US"/>
              </w:rPr>
              <w:t>0,61329</w:t>
            </w:r>
          </w:p>
        </w:tc>
        <w:tc>
          <w:tcPr>
            <w:tcW w:w="908" w:type="dxa"/>
            <w:tcBorders>
              <w:top w:val="single" w:sz="4" w:space="0" w:color="auto"/>
              <w:left w:val="single" w:sz="4" w:space="0" w:color="auto"/>
              <w:bottom w:val="single" w:sz="4" w:space="0" w:color="auto"/>
              <w:right w:val="single" w:sz="4" w:space="0" w:color="auto"/>
            </w:tcBorders>
          </w:tcPr>
          <w:p w:rsidR="005C6010" w:rsidRPr="00615A3C" w:rsidRDefault="005C6010" w:rsidP="005C6010">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5C6010" w:rsidRPr="00615A3C" w:rsidRDefault="005C6010" w:rsidP="005C6010">
            <w:pPr>
              <w:jc w:val="center"/>
              <w:rPr>
                <w:rFonts w:ascii="PT Astra Serif" w:hAnsi="PT Astra Serif"/>
                <w:sz w:val="16"/>
                <w:szCs w:val="16"/>
                <w:lang w:eastAsia="en-US"/>
              </w:rPr>
            </w:pPr>
            <w:r w:rsidRPr="00615A3C">
              <w:rPr>
                <w:rFonts w:ascii="PT Astra Serif" w:hAnsi="PT Astra Serif"/>
                <w:sz w:val="16"/>
                <w:szCs w:val="16"/>
                <w:lang w:eastAsia="en-US"/>
              </w:rPr>
              <w:t>2,11539</w:t>
            </w:r>
          </w:p>
        </w:tc>
        <w:tc>
          <w:tcPr>
            <w:tcW w:w="907" w:type="dxa"/>
            <w:tcBorders>
              <w:top w:val="single" w:sz="4" w:space="0" w:color="auto"/>
              <w:left w:val="single" w:sz="4" w:space="0" w:color="auto"/>
              <w:bottom w:val="single" w:sz="4" w:space="0" w:color="auto"/>
              <w:right w:val="single" w:sz="4" w:space="0" w:color="auto"/>
            </w:tcBorders>
          </w:tcPr>
          <w:p w:rsidR="005C6010" w:rsidRPr="00615A3C" w:rsidRDefault="005C6010" w:rsidP="005C6010">
            <w:pPr>
              <w:jc w:val="center"/>
              <w:rPr>
                <w:rFonts w:ascii="PT Astra Serif" w:hAnsi="PT Astra Serif"/>
                <w:sz w:val="16"/>
                <w:szCs w:val="16"/>
                <w:lang w:eastAsia="en-US"/>
              </w:rPr>
            </w:pPr>
            <w:r w:rsidRPr="00615A3C">
              <w:rPr>
                <w:rFonts w:ascii="PT Astra Serif" w:hAnsi="PT Astra Serif"/>
                <w:sz w:val="16"/>
                <w:szCs w:val="16"/>
                <w:lang w:eastAsia="en-US"/>
              </w:rPr>
              <w:t>0,56484</w:t>
            </w:r>
          </w:p>
        </w:tc>
        <w:tc>
          <w:tcPr>
            <w:tcW w:w="908" w:type="dxa"/>
            <w:tcBorders>
              <w:top w:val="single" w:sz="4" w:space="0" w:color="auto"/>
              <w:left w:val="single" w:sz="4" w:space="0" w:color="auto"/>
              <w:bottom w:val="single" w:sz="4" w:space="0" w:color="auto"/>
              <w:right w:val="single" w:sz="4" w:space="0" w:color="auto"/>
            </w:tcBorders>
          </w:tcPr>
          <w:p w:rsidR="005C6010" w:rsidRPr="00615A3C" w:rsidRDefault="005C6010" w:rsidP="005C6010">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5C6010" w:rsidRPr="00615A3C" w:rsidRDefault="005C6010" w:rsidP="005C6010">
            <w:pPr>
              <w:jc w:val="center"/>
              <w:rPr>
                <w:rFonts w:ascii="PT Astra Serif" w:hAnsi="PT Astra Serif"/>
                <w:sz w:val="16"/>
                <w:szCs w:val="16"/>
                <w:lang w:eastAsia="en-US"/>
              </w:rPr>
            </w:pPr>
            <w:r w:rsidRPr="00615A3C">
              <w:rPr>
                <w:rFonts w:ascii="PT Astra Serif" w:hAnsi="PT Astra Serif"/>
                <w:sz w:val="16"/>
                <w:szCs w:val="16"/>
                <w:lang w:eastAsia="en-US"/>
              </w:rPr>
              <w:t>2,25598</w:t>
            </w:r>
          </w:p>
        </w:tc>
        <w:tc>
          <w:tcPr>
            <w:tcW w:w="908" w:type="dxa"/>
            <w:tcBorders>
              <w:top w:val="single" w:sz="4" w:space="0" w:color="auto"/>
              <w:left w:val="single" w:sz="4" w:space="0" w:color="auto"/>
              <w:bottom w:val="single" w:sz="4" w:space="0" w:color="auto"/>
              <w:right w:val="single" w:sz="4" w:space="0" w:color="auto"/>
            </w:tcBorders>
          </w:tcPr>
          <w:p w:rsidR="005C6010" w:rsidRPr="00615A3C" w:rsidRDefault="005C6010" w:rsidP="005C6010">
            <w:pPr>
              <w:jc w:val="center"/>
              <w:rPr>
                <w:rFonts w:ascii="PT Astra Serif" w:hAnsi="PT Astra Serif"/>
                <w:sz w:val="16"/>
                <w:szCs w:val="16"/>
                <w:lang w:eastAsia="en-US"/>
              </w:rPr>
            </w:pPr>
            <w:r w:rsidRPr="00615A3C">
              <w:rPr>
                <w:rFonts w:ascii="PT Astra Serif" w:hAnsi="PT Astra Serif"/>
                <w:sz w:val="16"/>
                <w:szCs w:val="16"/>
                <w:lang w:eastAsia="en-US"/>
              </w:rPr>
              <w:t>0,7103</w:t>
            </w:r>
          </w:p>
        </w:tc>
        <w:tc>
          <w:tcPr>
            <w:tcW w:w="908" w:type="dxa"/>
            <w:tcBorders>
              <w:top w:val="single" w:sz="4" w:space="0" w:color="auto"/>
              <w:left w:val="single" w:sz="4" w:space="0" w:color="auto"/>
              <w:bottom w:val="single" w:sz="4" w:space="0" w:color="auto"/>
              <w:right w:val="single" w:sz="4" w:space="0" w:color="auto"/>
            </w:tcBorders>
          </w:tcPr>
          <w:p w:rsidR="005C6010" w:rsidRPr="00615A3C" w:rsidRDefault="005C6010" w:rsidP="005C6010">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jc w:val="center"/>
              <w:rPr>
                <w:rFonts w:ascii="PT Astra Serif" w:hAnsi="PT Astra Serif"/>
                <w:sz w:val="16"/>
                <w:szCs w:val="16"/>
              </w:rPr>
            </w:pPr>
            <w:r w:rsidRPr="00615A3C">
              <w:rPr>
                <w:rFonts w:ascii="PT Astra Serif" w:hAnsi="PT Astra Serif"/>
                <w:sz w:val="16"/>
                <w:szCs w:val="16"/>
              </w:rPr>
              <w:t>28.</w:t>
            </w:r>
          </w:p>
        </w:tc>
        <w:tc>
          <w:tcPr>
            <w:tcW w:w="1753"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rPr>
                <w:rFonts w:ascii="PT Astra Serif" w:hAnsi="PT Astra Serif"/>
                <w:sz w:val="16"/>
                <w:szCs w:val="16"/>
              </w:rPr>
            </w:pPr>
            <w:r w:rsidRPr="00615A3C">
              <w:rPr>
                <w:rFonts w:ascii="PT Astra Serif" w:hAnsi="PT Astra Serif"/>
                <w:sz w:val="16"/>
                <w:szCs w:val="16"/>
              </w:rPr>
              <w:t>ООО «</w:t>
            </w:r>
            <w:r w:rsidR="00007414" w:rsidRPr="00615A3C">
              <w:rPr>
                <w:rFonts w:ascii="PT Astra Serif" w:hAnsi="PT Astra Serif"/>
                <w:sz w:val="16"/>
                <w:szCs w:val="16"/>
              </w:rPr>
              <w:t>ЭнергоКомСеть</w:t>
            </w:r>
            <w:r w:rsidRPr="00615A3C">
              <w:rPr>
                <w:rFonts w:ascii="PT Astra Serif" w:hAnsi="PT Astra Serif"/>
                <w:sz w:val="16"/>
                <w:szCs w:val="16"/>
              </w:rPr>
              <w:t>»</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15"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jc w:val="center"/>
              <w:rPr>
                <w:rFonts w:ascii="PT Astra Serif" w:hAnsi="PT Astra Serif"/>
                <w:sz w:val="16"/>
                <w:szCs w:val="16"/>
              </w:rPr>
            </w:pPr>
            <w:r w:rsidRPr="00615A3C">
              <w:rPr>
                <w:rFonts w:ascii="PT Astra Serif" w:hAnsi="PT Astra Serif"/>
                <w:sz w:val="16"/>
                <w:szCs w:val="16"/>
              </w:rPr>
              <w:t>29.</w:t>
            </w:r>
          </w:p>
        </w:tc>
        <w:tc>
          <w:tcPr>
            <w:tcW w:w="1753"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rPr>
                <w:rFonts w:ascii="PT Astra Serif" w:hAnsi="PT Astra Serif"/>
                <w:sz w:val="16"/>
                <w:szCs w:val="16"/>
              </w:rPr>
            </w:pPr>
            <w:r w:rsidRPr="00615A3C">
              <w:rPr>
                <w:rFonts w:ascii="PT Astra Serif" w:hAnsi="PT Astra Serif"/>
                <w:sz w:val="16"/>
                <w:szCs w:val="16"/>
              </w:rPr>
              <w:t>ООО «СК ЭнергоРесурс»</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15"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jc w:val="center"/>
              <w:rPr>
                <w:rFonts w:ascii="PT Astra Serif" w:hAnsi="PT Astra Serif"/>
                <w:sz w:val="16"/>
                <w:szCs w:val="16"/>
              </w:rPr>
            </w:pPr>
            <w:r w:rsidRPr="00615A3C">
              <w:rPr>
                <w:rFonts w:ascii="PT Astra Serif" w:hAnsi="PT Astra Serif"/>
                <w:sz w:val="16"/>
                <w:szCs w:val="16"/>
              </w:rPr>
              <w:t>30.</w:t>
            </w:r>
          </w:p>
        </w:tc>
        <w:tc>
          <w:tcPr>
            <w:tcW w:w="1753"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rPr>
                <w:rFonts w:ascii="PT Astra Serif" w:hAnsi="PT Astra Serif"/>
                <w:sz w:val="16"/>
                <w:szCs w:val="16"/>
              </w:rPr>
            </w:pPr>
            <w:r w:rsidRPr="00615A3C">
              <w:rPr>
                <w:rFonts w:ascii="PT Astra Serif" w:hAnsi="PT Astra Serif"/>
                <w:sz w:val="16"/>
                <w:szCs w:val="16"/>
              </w:rPr>
              <w:t>ООО «СПСК»</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244753" w:rsidP="00DE7712">
            <w:pPr>
              <w:jc w:val="center"/>
              <w:rPr>
                <w:rFonts w:ascii="PT Astra Serif" w:hAnsi="PT Astra Serif"/>
                <w:sz w:val="16"/>
                <w:szCs w:val="16"/>
                <w:lang w:eastAsia="en-US"/>
              </w:rPr>
            </w:pPr>
            <w:r w:rsidRPr="00615A3C">
              <w:rPr>
                <w:rFonts w:ascii="PT Astra Serif" w:hAnsi="PT Astra Serif"/>
                <w:sz w:val="16"/>
                <w:szCs w:val="16"/>
                <w:lang w:eastAsia="en-US"/>
              </w:rPr>
              <w:t>1,15253</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244753" w:rsidP="00DE7712">
            <w:pPr>
              <w:jc w:val="center"/>
              <w:rPr>
                <w:rFonts w:ascii="PT Astra Serif" w:hAnsi="PT Astra Serif"/>
                <w:sz w:val="16"/>
                <w:szCs w:val="16"/>
                <w:lang w:eastAsia="en-US"/>
              </w:rPr>
            </w:pPr>
            <w:r w:rsidRPr="00615A3C">
              <w:rPr>
                <w:rFonts w:ascii="PT Astra Serif" w:hAnsi="PT Astra Serif"/>
                <w:sz w:val="16"/>
                <w:szCs w:val="16"/>
                <w:lang w:eastAsia="en-US"/>
              </w:rPr>
              <w:t>0,35319</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244753" w:rsidP="00DE7712">
            <w:pPr>
              <w:jc w:val="center"/>
              <w:rPr>
                <w:rFonts w:ascii="PT Astra Serif" w:hAnsi="PT Astra Serif"/>
                <w:sz w:val="16"/>
                <w:szCs w:val="16"/>
                <w:lang w:eastAsia="en-US"/>
              </w:rPr>
            </w:pPr>
            <w:r w:rsidRPr="00615A3C">
              <w:rPr>
                <w:rFonts w:ascii="PT Astra Serif" w:hAnsi="PT Astra Serif"/>
                <w:sz w:val="16"/>
                <w:szCs w:val="16"/>
                <w:lang w:eastAsia="en-US"/>
              </w:rPr>
              <w:t>1,05240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244753" w:rsidP="00DE7712">
            <w:pPr>
              <w:jc w:val="center"/>
              <w:rPr>
                <w:rFonts w:ascii="PT Astra Serif" w:hAnsi="PT Astra Serif"/>
                <w:sz w:val="16"/>
                <w:szCs w:val="16"/>
                <w:lang w:eastAsia="en-US"/>
              </w:rPr>
            </w:pPr>
            <w:r w:rsidRPr="00615A3C">
              <w:rPr>
                <w:rFonts w:ascii="PT Astra Serif" w:hAnsi="PT Astra Serif"/>
                <w:sz w:val="16"/>
                <w:szCs w:val="16"/>
                <w:lang w:eastAsia="en-US"/>
              </w:rPr>
              <w:t>0,32529</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7D5867" w:rsidRPr="00615A3C" w:rsidRDefault="00244753" w:rsidP="00DE7712">
            <w:pPr>
              <w:jc w:val="center"/>
              <w:rPr>
                <w:rFonts w:ascii="PT Astra Serif" w:hAnsi="PT Astra Serif"/>
                <w:sz w:val="16"/>
                <w:szCs w:val="16"/>
                <w:lang w:eastAsia="en-US"/>
              </w:rPr>
            </w:pPr>
            <w:r w:rsidRPr="00615A3C">
              <w:rPr>
                <w:rFonts w:ascii="PT Astra Serif" w:hAnsi="PT Astra Serif"/>
                <w:sz w:val="16"/>
                <w:szCs w:val="16"/>
                <w:lang w:eastAsia="en-US"/>
              </w:rPr>
              <w:t>0,96097</w:t>
            </w:r>
          </w:p>
        </w:tc>
        <w:tc>
          <w:tcPr>
            <w:tcW w:w="915" w:type="dxa"/>
            <w:tcBorders>
              <w:top w:val="single" w:sz="4" w:space="0" w:color="auto"/>
              <w:left w:val="single" w:sz="4" w:space="0" w:color="auto"/>
              <w:bottom w:val="single" w:sz="4" w:space="0" w:color="auto"/>
              <w:right w:val="single" w:sz="4" w:space="0" w:color="auto"/>
            </w:tcBorders>
          </w:tcPr>
          <w:p w:rsidR="007D5867" w:rsidRPr="00615A3C" w:rsidRDefault="00244753" w:rsidP="00DE7712">
            <w:pPr>
              <w:jc w:val="center"/>
              <w:rPr>
                <w:rFonts w:ascii="PT Astra Serif" w:hAnsi="PT Astra Serif"/>
                <w:sz w:val="16"/>
                <w:szCs w:val="16"/>
                <w:lang w:eastAsia="en-US"/>
              </w:rPr>
            </w:pPr>
            <w:r w:rsidRPr="00615A3C">
              <w:rPr>
                <w:rFonts w:ascii="PT Astra Serif" w:hAnsi="PT Astra Serif"/>
                <w:sz w:val="16"/>
                <w:szCs w:val="16"/>
                <w:lang w:eastAsia="en-US"/>
              </w:rPr>
              <w:t>0,29959</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31.</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ООО «УВКС»</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0,24640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0,00858</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0,22361</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0,00791</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0,20293</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0,00728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0,18416</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0,00671</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0,16712</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0,00618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32.</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ООО «УЭС»</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2,16258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0,40089</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2,07608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0,38205</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1,99304</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0,36409</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1,99304</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0,36409</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cs="Calibri"/>
                <w:sz w:val="16"/>
                <w:szCs w:val="16"/>
                <w:lang w:eastAsia="en-US"/>
              </w:rPr>
            </w:pPr>
            <w:r w:rsidRPr="00615A3C">
              <w:rPr>
                <w:rFonts w:ascii="PT Astra Serif" w:hAnsi="PT Astra Serif" w:cs="Calibri"/>
                <w:sz w:val="16"/>
                <w:szCs w:val="16"/>
                <w:lang w:eastAsia="en-US"/>
              </w:rPr>
              <w:t>1,91332</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cs="Calibri"/>
                <w:sz w:val="16"/>
                <w:szCs w:val="16"/>
                <w:lang w:eastAsia="en-US"/>
              </w:rPr>
            </w:pPr>
            <w:r w:rsidRPr="00615A3C">
              <w:rPr>
                <w:rFonts w:ascii="PT Astra Serif" w:hAnsi="PT Astra Serif" w:cs="Calibri"/>
                <w:sz w:val="16"/>
                <w:szCs w:val="16"/>
                <w:lang w:eastAsia="en-US"/>
              </w:rPr>
              <w:t>0,34698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33.</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ООО «ЭкоСеть»</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5B4407" w:rsidP="00DE7712">
            <w:pPr>
              <w:jc w:val="center"/>
              <w:rPr>
                <w:rFonts w:ascii="PT Astra Serif" w:hAnsi="PT Astra Serif"/>
                <w:sz w:val="16"/>
                <w:szCs w:val="16"/>
              </w:rPr>
            </w:pPr>
            <w:r w:rsidRPr="00615A3C">
              <w:rPr>
                <w:rFonts w:ascii="PT Astra Serif" w:hAnsi="PT Astra Serif"/>
                <w:sz w:val="16"/>
                <w:szCs w:val="16"/>
              </w:rPr>
              <w:t>2,11539</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5B4407" w:rsidP="00DE7712">
            <w:pPr>
              <w:jc w:val="center"/>
              <w:rPr>
                <w:rFonts w:ascii="PT Astra Serif" w:hAnsi="PT Astra Serif"/>
                <w:sz w:val="16"/>
                <w:szCs w:val="16"/>
              </w:rPr>
            </w:pPr>
            <w:r w:rsidRPr="00615A3C">
              <w:rPr>
                <w:rFonts w:ascii="PT Astra Serif" w:hAnsi="PT Astra Serif"/>
                <w:sz w:val="16"/>
                <w:szCs w:val="16"/>
              </w:rPr>
              <w:t>0,72301</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5B4407" w:rsidP="00DE7712">
            <w:pPr>
              <w:jc w:val="center"/>
              <w:rPr>
                <w:rFonts w:ascii="PT Astra Serif" w:hAnsi="PT Astra Serif"/>
                <w:sz w:val="16"/>
                <w:szCs w:val="16"/>
              </w:rPr>
            </w:pPr>
            <w:r w:rsidRPr="00615A3C">
              <w:rPr>
                <w:rFonts w:ascii="PT Astra Serif" w:hAnsi="PT Astra Serif"/>
                <w:sz w:val="16"/>
                <w:szCs w:val="16"/>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5B4407" w:rsidP="00DE7712">
            <w:pPr>
              <w:jc w:val="center"/>
              <w:rPr>
                <w:rFonts w:ascii="PT Astra Serif" w:hAnsi="PT Astra Serif"/>
                <w:sz w:val="16"/>
                <w:szCs w:val="16"/>
              </w:rPr>
            </w:pPr>
            <w:r w:rsidRPr="00615A3C">
              <w:rPr>
                <w:rFonts w:ascii="PT Astra Serif" w:hAnsi="PT Astra Serif"/>
                <w:sz w:val="16"/>
                <w:szCs w:val="16"/>
              </w:rPr>
              <w:t>1,91974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5B4407" w:rsidP="00DE7712">
            <w:pPr>
              <w:jc w:val="center"/>
              <w:rPr>
                <w:rFonts w:ascii="PT Astra Serif" w:hAnsi="PT Astra Serif"/>
                <w:sz w:val="16"/>
                <w:szCs w:val="16"/>
              </w:rPr>
            </w:pPr>
            <w:r w:rsidRPr="00615A3C">
              <w:rPr>
                <w:rFonts w:ascii="PT Astra Serif" w:hAnsi="PT Astra Serif"/>
                <w:sz w:val="16"/>
                <w:szCs w:val="16"/>
              </w:rPr>
              <w:t>0,66589</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5B4407" w:rsidP="00DE7712">
            <w:pPr>
              <w:jc w:val="center"/>
              <w:rPr>
                <w:rFonts w:ascii="PT Astra Serif" w:hAnsi="PT Astra Serif"/>
                <w:sz w:val="16"/>
                <w:szCs w:val="16"/>
              </w:rPr>
            </w:pPr>
            <w:r w:rsidRPr="00615A3C">
              <w:rPr>
                <w:rFonts w:ascii="PT Astra Serif" w:hAnsi="PT Astra Serif"/>
                <w:sz w:val="16"/>
                <w:szCs w:val="16"/>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E4012E" w:rsidP="00DE7712">
            <w:pPr>
              <w:jc w:val="center"/>
              <w:rPr>
                <w:rFonts w:ascii="PT Astra Serif" w:hAnsi="PT Astra Serif"/>
                <w:sz w:val="16"/>
                <w:szCs w:val="16"/>
              </w:rPr>
            </w:pPr>
            <w:r w:rsidRPr="00615A3C">
              <w:rPr>
                <w:rFonts w:ascii="PT Astra Serif" w:hAnsi="PT Astra Serif"/>
                <w:sz w:val="16"/>
                <w:szCs w:val="16"/>
              </w:rPr>
              <w:t>1,74218</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E4012E" w:rsidP="00DE7712">
            <w:pPr>
              <w:jc w:val="center"/>
              <w:rPr>
                <w:rFonts w:ascii="PT Astra Serif" w:hAnsi="PT Astra Serif"/>
                <w:sz w:val="16"/>
                <w:szCs w:val="16"/>
              </w:rPr>
            </w:pPr>
            <w:r w:rsidRPr="00615A3C">
              <w:rPr>
                <w:rFonts w:ascii="PT Astra Serif" w:hAnsi="PT Astra Serif"/>
                <w:sz w:val="16"/>
                <w:szCs w:val="16"/>
              </w:rPr>
              <w:t>0,61329</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E4012E" w:rsidP="00DE7712">
            <w:pPr>
              <w:jc w:val="center"/>
              <w:rPr>
                <w:rFonts w:ascii="PT Astra Serif" w:hAnsi="PT Astra Serif"/>
                <w:sz w:val="16"/>
                <w:szCs w:val="16"/>
              </w:rPr>
            </w:pPr>
            <w:r w:rsidRPr="00615A3C">
              <w:rPr>
                <w:rFonts w:ascii="PT Astra Serif" w:hAnsi="PT Astra Serif"/>
                <w:sz w:val="16"/>
                <w:szCs w:val="16"/>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E4012E" w:rsidP="00DE7712">
            <w:pPr>
              <w:jc w:val="center"/>
              <w:rPr>
                <w:rFonts w:ascii="PT Astra Serif" w:hAnsi="PT Astra Serif"/>
                <w:sz w:val="16"/>
                <w:szCs w:val="16"/>
              </w:rPr>
            </w:pPr>
            <w:r w:rsidRPr="00615A3C">
              <w:rPr>
                <w:rFonts w:ascii="PT Astra Serif" w:hAnsi="PT Astra Serif"/>
                <w:sz w:val="16"/>
                <w:szCs w:val="16"/>
              </w:rPr>
              <w:t>1,58104</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E4012E" w:rsidP="00DE7712">
            <w:pPr>
              <w:jc w:val="center"/>
              <w:rPr>
                <w:rFonts w:ascii="PT Astra Serif" w:hAnsi="PT Astra Serif"/>
                <w:sz w:val="16"/>
                <w:szCs w:val="16"/>
              </w:rPr>
            </w:pPr>
            <w:r w:rsidRPr="00615A3C">
              <w:rPr>
                <w:rFonts w:ascii="PT Astra Serif" w:hAnsi="PT Astra Serif"/>
                <w:sz w:val="16"/>
                <w:szCs w:val="16"/>
              </w:rPr>
              <w:t>0,56484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E4012E" w:rsidP="00DE7712">
            <w:pPr>
              <w:jc w:val="center"/>
              <w:rPr>
                <w:rFonts w:ascii="PT Astra Serif" w:hAnsi="PT Astra Serif"/>
                <w:sz w:val="16"/>
                <w:szCs w:val="16"/>
              </w:rPr>
            </w:pPr>
            <w:r w:rsidRPr="00615A3C">
              <w:rPr>
                <w:rFonts w:ascii="PT Astra Serif" w:hAnsi="PT Astra Serif"/>
                <w:sz w:val="16"/>
                <w:szCs w:val="16"/>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0,78430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0,24006</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34.</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ООО «Энергопром ГРУПП»</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0,05734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0,01900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val="en-US" w:eastAsia="en-US"/>
              </w:rPr>
            </w:pPr>
            <w:r w:rsidRPr="00615A3C">
              <w:rPr>
                <w:rFonts w:ascii="PT Astra Serif" w:hAnsi="PT Astra Serif"/>
                <w:sz w:val="16"/>
                <w:szCs w:val="16"/>
                <w:lang w:val="en-US"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0,05204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0,01750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val="en-US" w:eastAsia="en-US"/>
              </w:rPr>
            </w:pPr>
            <w:r w:rsidRPr="00615A3C">
              <w:rPr>
                <w:rFonts w:ascii="PT Astra Serif" w:hAnsi="PT Astra Serif"/>
                <w:sz w:val="16"/>
                <w:szCs w:val="16"/>
                <w:lang w:val="en-US"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0,04722</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0442BD" w:rsidP="00DE7712">
            <w:pPr>
              <w:jc w:val="center"/>
              <w:rPr>
                <w:rFonts w:ascii="PT Astra Serif" w:hAnsi="PT Astra Serif"/>
                <w:sz w:val="16"/>
                <w:szCs w:val="16"/>
                <w:lang w:eastAsia="en-US"/>
              </w:rPr>
            </w:pPr>
            <w:r w:rsidRPr="00615A3C">
              <w:rPr>
                <w:rFonts w:ascii="PT Astra Serif" w:hAnsi="PT Astra Serif"/>
                <w:sz w:val="16"/>
                <w:szCs w:val="16"/>
                <w:lang w:eastAsia="en-US"/>
              </w:rPr>
              <w:t>0,01612</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val="en-US" w:eastAsia="en-US"/>
              </w:rPr>
            </w:pPr>
            <w:r w:rsidRPr="00615A3C">
              <w:rPr>
                <w:rFonts w:ascii="PT Astra Serif" w:hAnsi="PT Astra Serif"/>
                <w:sz w:val="16"/>
                <w:szCs w:val="16"/>
                <w:lang w:val="en-US"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0,06038</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0,01972</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val="en-US" w:eastAsia="en-US"/>
              </w:rPr>
            </w:pPr>
            <w:r w:rsidRPr="00615A3C">
              <w:rPr>
                <w:rFonts w:ascii="PT Astra Serif" w:hAnsi="PT Astra Serif"/>
                <w:sz w:val="16"/>
                <w:szCs w:val="16"/>
                <w:lang w:val="en-US"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0,05947</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0,01942</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val="en-US" w:eastAsia="en-US"/>
              </w:rPr>
            </w:pPr>
            <w:r w:rsidRPr="00615A3C">
              <w:rPr>
                <w:rFonts w:ascii="PT Astra Serif" w:hAnsi="PT Astra Serif"/>
                <w:sz w:val="16"/>
                <w:szCs w:val="16"/>
                <w:lang w:val="en-US"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jc w:val="center"/>
              <w:rPr>
                <w:rFonts w:ascii="PT Astra Serif" w:hAnsi="PT Astra Serif"/>
                <w:sz w:val="16"/>
                <w:szCs w:val="16"/>
              </w:rPr>
            </w:pPr>
            <w:r w:rsidRPr="00615A3C">
              <w:rPr>
                <w:rFonts w:ascii="PT Astra Serif" w:hAnsi="PT Astra Serif"/>
                <w:sz w:val="16"/>
                <w:szCs w:val="16"/>
              </w:rPr>
              <w:t>35.</w:t>
            </w:r>
          </w:p>
        </w:tc>
        <w:tc>
          <w:tcPr>
            <w:tcW w:w="1753"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rPr>
                <w:rFonts w:ascii="PT Astra Serif" w:hAnsi="PT Astra Serif"/>
                <w:sz w:val="16"/>
                <w:szCs w:val="16"/>
              </w:rPr>
            </w:pPr>
            <w:r w:rsidRPr="00615A3C">
              <w:rPr>
                <w:rFonts w:ascii="PT Astra Serif" w:hAnsi="PT Astra Serif"/>
                <w:sz w:val="16"/>
                <w:szCs w:val="16"/>
              </w:rPr>
              <w:t>ООО «ЭнергоАльянс</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15"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36.</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pStyle w:val="aff3"/>
              <w:jc w:val="left"/>
              <w:rPr>
                <w:rFonts w:ascii="PT Astra Serif" w:hAnsi="PT Astra Serif"/>
                <w:sz w:val="16"/>
                <w:szCs w:val="16"/>
              </w:rPr>
            </w:pPr>
            <w:r w:rsidRPr="00615A3C">
              <w:rPr>
                <w:rFonts w:ascii="PT Astra Serif" w:hAnsi="PT Astra Serif"/>
                <w:sz w:val="16"/>
                <w:szCs w:val="16"/>
              </w:rPr>
              <w:t>ООО «Энергомодуль»</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B03892" w:rsidP="00DE7712">
            <w:pPr>
              <w:jc w:val="center"/>
              <w:rPr>
                <w:rFonts w:ascii="PT Astra Serif" w:hAnsi="PT Astra Serif"/>
                <w:sz w:val="16"/>
                <w:szCs w:val="16"/>
                <w:lang w:eastAsia="en-US"/>
              </w:rPr>
            </w:pPr>
            <w:r w:rsidRPr="00615A3C">
              <w:rPr>
                <w:rFonts w:ascii="PT Astra Serif" w:hAnsi="PT Astra Serif"/>
                <w:sz w:val="16"/>
                <w:szCs w:val="16"/>
                <w:lang w:eastAsia="en-US"/>
              </w:rPr>
              <w:t>0,24859</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B03892" w:rsidP="00DE7712">
            <w:pPr>
              <w:jc w:val="center"/>
              <w:rPr>
                <w:rFonts w:ascii="PT Astra Serif" w:hAnsi="PT Astra Serif"/>
                <w:sz w:val="16"/>
                <w:szCs w:val="16"/>
                <w:lang w:eastAsia="en-US"/>
              </w:rPr>
            </w:pPr>
            <w:r w:rsidRPr="00615A3C">
              <w:rPr>
                <w:rFonts w:ascii="PT Astra Serif" w:hAnsi="PT Astra Serif"/>
                <w:sz w:val="16"/>
                <w:szCs w:val="16"/>
                <w:lang w:eastAsia="en-US"/>
              </w:rPr>
              <w:t>0,25898</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B03892" w:rsidP="00DE7712">
            <w:pPr>
              <w:jc w:val="center"/>
              <w:rPr>
                <w:rFonts w:ascii="PT Astra Serif" w:hAnsi="PT Astra Serif"/>
                <w:sz w:val="16"/>
                <w:szCs w:val="16"/>
                <w:lang w:eastAsia="en-US"/>
              </w:rPr>
            </w:pPr>
            <w:r w:rsidRPr="00615A3C">
              <w:rPr>
                <w:rFonts w:ascii="PT Astra Serif" w:hAnsi="PT Astra Serif"/>
                <w:sz w:val="16"/>
                <w:szCs w:val="16"/>
                <w:lang w:eastAsia="en-US"/>
              </w:rPr>
              <w:t>0,22559</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B03892" w:rsidP="00DE7712">
            <w:pPr>
              <w:jc w:val="center"/>
              <w:rPr>
                <w:rFonts w:ascii="PT Astra Serif" w:hAnsi="PT Astra Serif"/>
                <w:sz w:val="16"/>
                <w:szCs w:val="16"/>
                <w:lang w:eastAsia="en-US"/>
              </w:rPr>
            </w:pPr>
            <w:r w:rsidRPr="00615A3C">
              <w:rPr>
                <w:rFonts w:ascii="PT Astra Serif" w:hAnsi="PT Astra Serif"/>
                <w:sz w:val="16"/>
                <w:szCs w:val="16"/>
                <w:lang w:eastAsia="en-US"/>
              </w:rPr>
              <w:t>0,23852</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B03892" w:rsidP="00DE7712">
            <w:pPr>
              <w:jc w:val="center"/>
              <w:rPr>
                <w:rFonts w:ascii="PT Astra Serif" w:hAnsi="PT Astra Serif"/>
                <w:sz w:val="16"/>
                <w:szCs w:val="16"/>
                <w:lang w:eastAsia="en-US"/>
              </w:rPr>
            </w:pPr>
            <w:r w:rsidRPr="00615A3C">
              <w:rPr>
                <w:rFonts w:ascii="PT Astra Serif" w:hAnsi="PT Astra Serif"/>
                <w:sz w:val="16"/>
                <w:szCs w:val="16"/>
                <w:lang w:eastAsia="en-US"/>
              </w:rPr>
              <w:t>0,20473</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B03892" w:rsidP="00DE7712">
            <w:pPr>
              <w:jc w:val="center"/>
              <w:rPr>
                <w:rFonts w:ascii="PT Astra Serif" w:hAnsi="PT Astra Serif"/>
                <w:sz w:val="16"/>
                <w:szCs w:val="16"/>
                <w:lang w:eastAsia="en-US"/>
              </w:rPr>
            </w:pPr>
            <w:r w:rsidRPr="00615A3C">
              <w:rPr>
                <w:rFonts w:ascii="PT Astra Serif" w:hAnsi="PT Astra Serif"/>
                <w:sz w:val="16"/>
                <w:szCs w:val="16"/>
                <w:lang w:eastAsia="en-US"/>
              </w:rPr>
              <w:t>0,21968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0,144</w:t>
            </w:r>
            <w:r w:rsidR="007D5867" w:rsidRPr="00615A3C">
              <w:rPr>
                <w:rFonts w:ascii="PT Astra Serif" w:hAnsi="PT Astra Serif"/>
                <w:sz w:val="16"/>
                <w:szCs w:val="16"/>
                <w:lang w:eastAsia="en-US"/>
              </w:rPr>
              <w:t>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0,14</w:t>
            </w:r>
            <w:r w:rsidR="007D5867" w:rsidRPr="00615A3C">
              <w:rPr>
                <w:rFonts w:ascii="PT Astra Serif" w:hAnsi="PT Astra Serif"/>
                <w:sz w:val="16"/>
                <w:szCs w:val="16"/>
                <w:lang w:eastAsia="en-US"/>
              </w:rPr>
              <w:t>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0,14</w:t>
            </w:r>
            <w:r w:rsidR="007D5867" w:rsidRPr="00615A3C">
              <w:rPr>
                <w:rFonts w:ascii="PT Astra Serif" w:hAnsi="PT Astra Serif"/>
                <w:sz w:val="16"/>
                <w:szCs w:val="16"/>
                <w:lang w:eastAsia="en-US"/>
              </w:rPr>
              <w:t>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0,1</w:t>
            </w:r>
            <w:r w:rsidR="007D5867" w:rsidRPr="00615A3C">
              <w:rPr>
                <w:rFonts w:ascii="PT Astra Serif" w:hAnsi="PT Astra Serif"/>
                <w:sz w:val="16"/>
                <w:szCs w:val="16"/>
                <w:lang w:eastAsia="en-US"/>
              </w:rPr>
              <w:t>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37.</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ООО «Энергосеть»</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w:t>
            </w:r>
            <w:r w:rsidR="00200EBA" w:rsidRPr="00615A3C">
              <w:rPr>
                <w:rFonts w:ascii="PT Astra Serif" w:hAnsi="PT Astra Serif"/>
                <w:sz w:val="16"/>
                <w:szCs w:val="16"/>
                <w:lang w:eastAsia="en-US"/>
              </w:rPr>
              <w:t>32546</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w:t>
            </w:r>
            <w:r w:rsidR="00200EBA" w:rsidRPr="00615A3C">
              <w:rPr>
                <w:rFonts w:ascii="PT Astra Serif" w:hAnsi="PT Astra Serif"/>
                <w:sz w:val="16"/>
                <w:szCs w:val="16"/>
                <w:lang w:eastAsia="en-US"/>
              </w:rPr>
              <w:t>1065</w:t>
            </w:r>
            <w:r w:rsidRPr="00615A3C">
              <w:rPr>
                <w:rFonts w:ascii="PT Astra Serif" w:hAnsi="PT Astra Serif"/>
                <w:sz w:val="16"/>
                <w:szCs w:val="16"/>
                <w:lang w:eastAsia="en-US"/>
              </w:rPr>
              <w:t>3</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w:t>
            </w:r>
            <w:r w:rsidR="00200EBA" w:rsidRPr="00615A3C">
              <w:rPr>
                <w:rFonts w:ascii="PT Astra Serif" w:hAnsi="PT Astra Serif"/>
                <w:sz w:val="16"/>
                <w:szCs w:val="16"/>
                <w:lang w:eastAsia="en-US"/>
              </w:rPr>
              <w:t>29536</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w:t>
            </w:r>
            <w:r w:rsidR="00200EBA" w:rsidRPr="00615A3C">
              <w:rPr>
                <w:rFonts w:ascii="PT Astra Serif" w:hAnsi="PT Astra Serif"/>
                <w:sz w:val="16"/>
                <w:szCs w:val="16"/>
                <w:lang w:eastAsia="en-US"/>
              </w:rPr>
              <w:t>9812</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w:t>
            </w:r>
            <w:r w:rsidR="00200EBA" w:rsidRPr="00615A3C">
              <w:rPr>
                <w:rFonts w:ascii="PT Astra Serif" w:hAnsi="PT Astra Serif"/>
                <w:sz w:val="16"/>
                <w:szCs w:val="16"/>
                <w:lang w:eastAsia="en-US"/>
              </w:rPr>
              <w:t>26804</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w:t>
            </w:r>
            <w:r w:rsidR="00200EBA" w:rsidRPr="00615A3C">
              <w:rPr>
                <w:rFonts w:ascii="PT Astra Serif" w:hAnsi="PT Astra Serif"/>
                <w:sz w:val="16"/>
                <w:szCs w:val="16"/>
                <w:lang w:eastAsia="en-US"/>
              </w:rPr>
              <w:t>9036</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0,0118</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0,02418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0,0116</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0,0238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jc w:val="center"/>
              <w:rPr>
                <w:rFonts w:ascii="PT Astra Serif" w:hAnsi="PT Astra Serif"/>
                <w:sz w:val="16"/>
                <w:szCs w:val="16"/>
              </w:rPr>
            </w:pPr>
            <w:r w:rsidRPr="00615A3C">
              <w:rPr>
                <w:rFonts w:ascii="PT Astra Serif" w:hAnsi="PT Astra Serif"/>
                <w:sz w:val="16"/>
                <w:szCs w:val="16"/>
              </w:rPr>
              <w:t>38.</w:t>
            </w:r>
          </w:p>
        </w:tc>
        <w:tc>
          <w:tcPr>
            <w:tcW w:w="1753" w:type="dxa"/>
            <w:tcBorders>
              <w:top w:val="single" w:sz="4" w:space="0" w:color="auto"/>
              <w:left w:val="single" w:sz="4" w:space="0" w:color="auto"/>
              <w:bottom w:val="single" w:sz="4" w:space="0" w:color="auto"/>
              <w:right w:val="single" w:sz="4" w:space="0" w:color="auto"/>
            </w:tcBorders>
          </w:tcPr>
          <w:p w:rsidR="007D5867" w:rsidRPr="00615A3C" w:rsidRDefault="007D5867" w:rsidP="00904448">
            <w:pPr>
              <w:rPr>
                <w:rFonts w:ascii="PT Astra Serif" w:hAnsi="PT Astra Serif"/>
                <w:sz w:val="16"/>
                <w:szCs w:val="16"/>
              </w:rPr>
            </w:pPr>
            <w:r w:rsidRPr="00615A3C">
              <w:rPr>
                <w:rFonts w:ascii="PT Astra Serif" w:hAnsi="PT Astra Serif"/>
                <w:sz w:val="16"/>
                <w:szCs w:val="16"/>
              </w:rPr>
              <w:t>ООО «ЭТС»</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5C6010" w:rsidP="00DE7712">
            <w:pPr>
              <w:jc w:val="center"/>
              <w:rPr>
                <w:rFonts w:ascii="PT Astra Serif" w:hAnsi="PT Astra Serif"/>
                <w:sz w:val="16"/>
                <w:szCs w:val="16"/>
                <w:lang w:eastAsia="en-US"/>
              </w:rPr>
            </w:pPr>
            <w:r w:rsidRPr="00615A3C">
              <w:rPr>
                <w:rFonts w:ascii="PT Astra Serif" w:hAnsi="PT Astra Serif"/>
                <w:sz w:val="16"/>
                <w:szCs w:val="16"/>
                <w:lang w:eastAsia="en-US"/>
              </w:rPr>
              <w:t>4,08875</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5C6010" w:rsidP="00DE7712">
            <w:pPr>
              <w:jc w:val="center"/>
              <w:rPr>
                <w:rFonts w:ascii="PT Astra Serif" w:hAnsi="PT Astra Serif"/>
                <w:sz w:val="16"/>
                <w:szCs w:val="16"/>
                <w:lang w:eastAsia="en-US"/>
              </w:rPr>
            </w:pPr>
            <w:r w:rsidRPr="00615A3C">
              <w:rPr>
                <w:rFonts w:ascii="PT Astra Serif" w:hAnsi="PT Astra Serif"/>
                <w:sz w:val="16"/>
                <w:szCs w:val="16"/>
                <w:lang w:eastAsia="en-US"/>
              </w:rPr>
              <w:t>0,72301</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E87155"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E87155" w:rsidP="00DE7712">
            <w:pPr>
              <w:jc w:val="center"/>
              <w:rPr>
                <w:rFonts w:ascii="PT Astra Serif" w:hAnsi="PT Astra Serif"/>
                <w:sz w:val="16"/>
                <w:szCs w:val="16"/>
                <w:lang w:eastAsia="en-US"/>
              </w:rPr>
            </w:pPr>
            <w:r w:rsidRPr="00615A3C">
              <w:rPr>
                <w:rFonts w:ascii="PT Astra Serif" w:hAnsi="PT Astra Serif"/>
                <w:sz w:val="16"/>
                <w:szCs w:val="16"/>
                <w:lang w:eastAsia="en-US"/>
              </w:rPr>
              <w:t>3,71058</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E87155" w:rsidP="00DE7712">
            <w:pPr>
              <w:jc w:val="center"/>
              <w:rPr>
                <w:rFonts w:ascii="PT Astra Serif" w:hAnsi="PT Astra Serif"/>
                <w:sz w:val="16"/>
                <w:szCs w:val="16"/>
                <w:lang w:eastAsia="en-US"/>
              </w:rPr>
            </w:pPr>
            <w:r w:rsidRPr="00615A3C">
              <w:rPr>
                <w:rFonts w:ascii="PT Astra Serif" w:hAnsi="PT Astra Serif"/>
                <w:sz w:val="16"/>
                <w:szCs w:val="16"/>
                <w:lang w:eastAsia="en-US"/>
              </w:rPr>
              <w:t>0,66589</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E87155"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7D5867" w:rsidRPr="00615A3C" w:rsidRDefault="00E87155" w:rsidP="00DE7712">
            <w:pPr>
              <w:jc w:val="center"/>
              <w:rPr>
                <w:rFonts w:ascii="PT Astra Serif" w:hAnsi="PT Astra Serif"/>
                <w:sz w:val="16"/>
                <w:szCs w:val="16"/>
                <w:lang w:eastAsia="en-US"/>
              </w:rPr>
            </w:pPr>
            <w:r w:rsidRPr="00615A3C">
              <w:rPr>
                <w:rFonts w:ascii="PT Astra Serif" w:hAnsi="PT Astra Serif"/>
                <w:sz w:val="16"/>
                <w:szCs w:val="16"/>
                <w:lang w:eastAsia="en-US"/>
              </w:rPr>
              <w:t>3,36739</w:t>
            </w:r>
          </w:p>
        </w:tc>
        <w:tc>
          <w:tcPr>
            <w:tcW w:w="915" w:type="dxa"/>
            <w:tcBorders>
              <w:top w:val="single" w:sz="4" w:space="0" w:color="auto"/>
              <w:left w:val="single" w:sz="4" w:space="0" w:color="auto"/>
              <w:bottom w:val="single" w:sz="4" w:space="0" w:color="auto"/>
              <w:right w:val="single" w:sz="4" w:space="0" w:color="auto"/>
            </w:tcBorders>
          </w:tcPr>
          <w:p w:rsidR="007D5867" w:rsidRPr="00615A3C" w:rsidRDefault="00321631" w:rsidP="00DE7712">
            <w:pPr>
              <w:jc w:val="center"/>
              <w:rPr>
                <w:rFonts w:ascii="PT Astra Serif" w:hAnsi="PT Astra Serif"/>
                <w:sz w:val="16"/>
                <w:szCs w:val="16"/>
                <w:lang w:eastAsia="en-US"/>
              </w:rPr>
            </w:pPr>
            <w:r w:rsidRPr="00615A3C">
              <w:rPr>
                <w:rFonts w:ascii="PT Astra Serif" w:hAnsi="PT Astra Serif"/>
                <w:sz w:val="16"/>
                <w:szCs w:val="16"/>
                <w:lang w:eastAsia="en-US"/>
              </w:rPr>
              <w:t>0,61329</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321631"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321631" w:rsidP="00DE7712">
            <w:pPr>
              <w:jc w:val="center"/>
              <w:rPr>
                <w:rFonts w:ascii="PT Astra Serif" w:hAnsi="PT Astra Serif"/>
                <w:sz w:val="16"/>
                <w:szCs w:val="16"/>
                <w:lang w:eastAsia="en-US"/>
              </w:rPr>
            </w:pPr>
            <w:r w:rsidRPr="00615A3C">
              <w:rPr>
                <w:rFonts w:ascii="PT Astra Serif" w:hAnsi="PT Astra Serif"/>
                <w:sz w:val="16"/>
                <w:szCs w:val="16"/>
                <w:lang w:eastAsia="en-US"/>
              </w:rPr>
              <w:t>3,05594</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321631" w:rsidP="00DE7712">
            <w:pPr>
              <w:jc w:val="center"/>
              <w:rPr>
                <w:rFonts w:ascii="PT Astra Serif" w:hAnsi="PT Astra Serif"/>
                <w:sz w:val="16"/>
                <w:szCs w:val="16"/>
                <w:lang w:eastAsia="en-US"/>
              </w:rPr>
            </w:pPr>
            <w:r w:rsidRPr="00615A3C">
              <w:rPr>
                <w:rFonts w:ascii="PT Astra Serif" w:hAnsi="PT Astra Serif"/>
                <w:sz w:val="16"/>
                <w:szCs w:val="16"/>
                <w:lang w:eastAsia="en-US"/>
              </w:rPr>
              <w:t>0,56484</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321631"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0,0000</w:t>
            </w:r>
          </w:p>
        </w:tc>
        <w:tc>
          <w:tcPr>
            <w:tcW w:w="908" w:type="dxa"/>
            <w:tcBorders>
              <w:top w:val="single" w:sz="4" w:space="0" w:color="auto"/>
              <w:left w:val="single" w:sz="4" w:space="0" w:color="auto"/>
              <w:bottom w:val="single" w:sz="4" w:space="0" w:color="auto"/>
              <w:right w:val="single" w:sz="4" w:space="0" w:color="auto"/>
            </w:tcBorders>
          </w:tcPr>
          <w:p w:rsidR="007D5867" w:rsidRPr="00615A3C" w:rsidRDefault="007D5867"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39.</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ООО «ЭнергоХолдинг»</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0,01</w:t>
            </w:r>
            <w:r w:rsidR="00BF6DF0" w:rsidRPr="00615A3C">
              <w:rPr>
                <w:rFonts w:ascii="PT Astra Serif" w:hAnsi="PT Astra Serif"/>
                <w:sz w:val="16"/>
                <w:szCs w:val="16"/>
                <w:lang w:eastAsia="en-US"/>
              </w:rPr>
              <w:t>274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w:t>
            </w:r>
            <w:r w:rsidR="00BF6DF0" w:rsidRPr="00615A3C">
              <w:rPr>
                <w:rFonts w:ascii="PT Astra Serif" w:hAnsi="PT Astra Serif"/>
                <w:sz w:val="16"/>
                <w:szCs w:val="16"/>
                <w:lang w:eastAsia="en-US"/>
              </w:rPr>
              <w:t>1754</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0,01</w:t>
            </w:r>
            <w:r w:rsidR="00BF6DF0" w:rsidRPr="00615A3C">
              <w:rPr>
                <w:rFonts w:ascii="PT Astra Serif" w:hAnsi="PT Astra Serif"/>
                <w:sz w:val="16"/>
                <w:szCs w:val="16"/>
                <w:lang w:eastAsia="en-US"/>
              </w:rPr>
              <w:t>156</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w:t>
            </w:r>
            <w:r w:rsidR="00BF6DF0" w:rsidRPr="00615A3C">
              <w:rPr>
                <w:rFonts w:ascii="PT Astra Serif" w:hAnsi="PT Astra Serif"/>
                <w:sz w:val="16"/>
                <w:szCs w:val="16"/>
                <w:lang w:eastAsia="en-US"/>
              </w:rPr>
              <w:t>1615</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0,01</w:t>
            </w:r>
            <w:r w:rsidR="00BF6DF0" w:rsidRPr="00615A3C">
              <w:rPr>
                <w:rFonts w:ascii="PT Astra Serif" w:hAnsi="PT Astra Serif"/>
                <w:sz w:val="16"/>
                <w:szCs w:val="16"/>
                <w:lang w:eastAsia="en-US"/>
              </w:rPr>
              <w:t>049</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w:t>
            </w:r>
            <w:r w:rsidR="00BF6DF0" w:rsidRPr="00615A3C">
              <w:rPr>
                <w:rFonts w:ascii="PT Astra Serif" w:hAnsi="PT Astra Serif"/>
                <w:sz w:val="16"/>
                <w:szCs w:val="16"/>
                <w:lang w:eastAsia="en-US"/>
              </w:rPr>
              <w:t>1488</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0,01557</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0,02050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0,01534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0,02020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615A3C"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40.</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ООО «ЭнергоХолдинг-Н»</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4,80023</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2,11912</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4,35626</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1,95171</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3,95335</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1,79753</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3,55044</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1,65552</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3,1954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1,52474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lang w:eastAsia="en-US"/>
              </w:rPr>
            </w:pPr>
            <w:r w:rsidRPr="00615A3C">
              <w:rPr>
                <w:rFonts w:ascii="PT Astra Serif" w:hAnsi="PT Astra Serif"/>
                <w:sz w:val="16"/>
                <w:szCs w:val="16"/>
                <w:lang w:eastAsia="en-US"/>
              </w:rPr>
              <w:t>1,0000</w:t>
            </w:r>
          </w:p>
        </w:tc>
      </w:tr>
      <w:tr w:rsidR="00FD3031" w:rsidRPr="00615A3C" w:rsidTr="00DE7712">
        <w:trPr>
          <w:trHeight w:val="60"/>
          <w:jc w:val="center"/>
        </w:trPr>
        <w:tc>
          <w:tcPr>
            <w:tcW w:w="515"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jc w:val="center"/>
              <w:rPr>
                <w:rFonts w:ascii="PT Astra Serif" w:hAnsi="PT Astra Serif"/>
                <w:sz w:val="16"/>
                <w:szCs w:val="16"/>
              </w:rPr>
            </w:pPr>
            <w:r w:rsidRPr="00615A3C">
              <w:rPr>
                <w:rFonts w:ascii="PT Astra Serif" w:hAnsi="PT Astra Serif"/>
                <w:sz w:val="16"/>
                <w:szCs w:val="16"/>
              </w:rPr>
              <w:t>41.</w:t>
            </w:r>
          </w:p>
        </w:tc>
        <w:tc>
          <w:tcPr>
            <w:tcW w:w="1753" w:type="dxa"/>
            <w:tcBorders>
              <w:top w:val="single" w:sz="4" w:space="0" w:color="auto"/>
              <w:left w:val="single" w:sz="4" w:space="0" w:color="auto"/>
              <w:bottom w:val="single" w:sz="4" w:space="0" w:color="auto"/>
              <w:right w:val="single" w:sz="4" w:space="0" w:color="auto"/>
            </w:tcBorders>
          </w:tcPr>
          <w:p w:rsidR="008576CB" w:rsidRPr="00615A3C" w:rsidRDefault="008576CB" w:rsidP="00904448">
            <w:pPr>
              <w:rPr>
                <w:rFonts w:ascii="PT Astra Serif" w:hAnsi="PT Astra Serif"/>
                <w:sz w:val="16"/>
                <w:szCs w:val="16"/>
              </w:rPr>
            </w:pPr>
            <w:r w:rsidRPr="00615A3C">
              <w:rPr>
                <w:rFonts w:ascii="PT Astra Serif" w:hAnsi="PT Astra Serif"/>
                <w:sz w:val="16"/>
                <w:szCs w:val="16"/>
              </w:rPr>
              <w:t>ПАО «Россети Волга» (филиал «Ульяновские РС»)</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9,4795</w:t>
            </w:r>
            <w:r w:rsidR="00D02DDB" w:rsidRPr="00615A3C">
              <w:rPr>
                <w:rFonts w:ascii="PT Astra Serif" w:hAnsi="PT Astra Serif"/>
                <w:sz w:val="16"/>
                <w:szCs w:val="16"/>
              </w:rPr>
              <w:t>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1,9379</w:t>
            </w:r>
            <w:r w:rsidR="00D02DDB" w:rsidRPr="00615A3C">
              <w:rPr>
                <w:rFonts w:ascii="PT Astra Serif" w:hAnsi="PT Astra Serif"/>
                <w:sz w:val="16"/>
                <w:szCs w:val="16"/>
              </w:rPr>
              <w:t>3</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9,2896</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1,8543</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c>
          <w:tcPr>
            <w:tcW w:w="900"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9,1035</w:t>
            </w:r>
          </w:p>
        </w:tc>
        <w:tc>
          <w:tcPr>
            <w:tcW w:w="915"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1,7743</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8,9211</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1,6977</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c>
          <w:tcPr>
            <w:tcW w:w="907"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8,7424</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1,6245</w:t>
            </w:r>
          </w:p>
        </w:tc>
        <w:tc>
          <w:tcPr>
            <w:tcW w:w="908" w:type="dxa"/>
            <w:tcBorders>
              <w:top w:val="single" w:sz="4" w:space="0" w:color="auto"/>
              <w:left w:val="single" w:sz="4" w:space="0" w:color="auto"/>
              <w:bottom w:val="single" w:sz="4" w:space="0" w:color="auto"/>
              <w:right w:val="single" w:sz="4" w:space="0" w:color="auto"/>
            </w:tcBorders>
          </w:tcPr>
          <w:p w:rsidR="008576CB" w:rsidRPr="00615A3C" w:rsidRDefault="008576CB" w:rsidP="00DE7712">
            <w:pPr>
              <w:jc w:val="center"/>
              <w:rPr>
                <w:rFonts w:ascii="PT Astra Serif" w:hAnsi="PT Astra Serif"/>
                <w:sz w:val="16"/>
                <w:szCs w:val="16"/>
              </w:rPr>
            </w:pPr>
            <w:r w:rsidRPr="00615A3C">
              <w:rPr>
                <w:rFonts w:ascii="PT Astra Serif" w:hAnsi="PT Astra Serif"/>
                <w:sz w:val="16"/>
                <w:szCs w:val="16"/>
              </w:rPr>
              <w:t>1,0000</w:t>
            </w:r>
          </w:p>
        </w:tc>
      </w:tr>
    </w:tbl>
    <w:p w:rsidR="00E13B65" w:rsidRPr="00615A3C" w:rsidRDefault="00E13B65" w:rsidP="00904448">
      <w:pPr>
        <w:pStyle w:val="12"/>
        <w:spacing w:line="240" w:lineRule="auto"/>
        <w:jc w:val="center"/>
        <w:rPr>
          <w:rFonts w:ascii="PT Astra Serif" w:eastAsia="Microsoft YaHei" w:hAnsi="PT Astra Serif"/>
          <w:b w:val="0"/>
          <w:color w:val="auto"/>
          <w:spacing w:val="0"/>
          <w:sz w:val="28"/>
          <w:szCs w:val="28"/>
        </w:rPr>
      </w:pPr>
    </w:p>
    <w:p w:rsidR="006B4523" w:rsidRPr="00615A3C" w:rsidRDefault="006B4523" w:rsidP="00904448">
      <w:pPr>
        <w:pStyle w:val="12"/>
        <w:spacing w:line="240" w:lineRule="auto"/>
        <w:jc w:val="center"/>
        <w:rPr>
          <w:rFonts w:ascii="PT Astra Serif" w:eastAsia="Microsoft YaHei" w:hAnsi="PT Astra Serif"/>
          <w:b w:val="0"/>
          <w:color w:val="auto"/>
          <w:spacing w:val="0"/>
          <w:sz w:val="28"/>
          <w:szCs w:val="28"/>
        </w:rPr>
      </w:pPr>
    </w:p>
    <w:p w:rsidR="00577E1B" w:rsidRPr="00615A3C" w:rsidRDefault="00577E1B" w:rsidP="00904448">
      <w:pPr>
        <w:pStyle w:val="12"/>
        <w:spacing w:line="240" w:lineRule="auto"/>
        <w:jc w:val="center"/>
        <w:rPr>
          <w:rFonts w:ascii="PT Astra Serif" w:eastAsia="Microsoft YaHei" w:hAnsi="PT Astra Serif"/>
          <w:b w:val="0"/>
          <w:color w:val="auto"/>
          <w:spacing w:val="0"/>
          <w:sz w:val="28"/>
          <w:szCs w:val="28"/>
        </w:rPr>
      </w:pPr>
    </w:p>
    <w:p w:rsidR="00577E1B" w:rsidRPr="00615A3C" w:rsidRDefault="00577E1B" w:rsidP="00904448">
      <w:pPr>
        <w:pStyle w:val="12"/>
        <w:spacing w:line="240" w:lineRule="auto"/>
        <w:jc w:val="center"/>
        <w:rPr>
          <w:rFonts w:ascii="PT Astra Serif" w:eastAsia="Microsoft YaHei" w:hAnsi="PT Astra Serif"/>
          <w:b w:val="0"/>
          <w:color w:val="auto"/>
          <w:spacing w:val="0"/>
          <w:sz w:val="28"/>
          <w:szCs w:val="28"/>
        </w:rPr>
      </w:pPr>
    </w:p>
    <w:p w:rsidR="00577E1B" w:rsidRPr="00615A3C" w:rsidRDefault="00577E1B" w:rsidP="00904448">
      <w:pPr>
        <w:pStyle w:val="12"/>
        <w:spacing w:line="240" w:lineRule="auto"/>
        <w:jc w:val="center"/>
        <w:rPr>
          <w:rFonts w:ascii="PT Astra Serif" w:eastAsia="Microsoft YaHei" w:hAnsi="PT Astra Serif"/>
          <w:b w:val="0"/>
          <w:color w:val="auto"/>
          <w:spacing w:val="0"/>
          <w:sz w:val="28"/>
          <w:szCs w:val="28"/>
        </w:rPr>
      </w:pPr>
    </w:p>
    <w:p w:rsidR="00577E1B" w:rsidRPr="00615A3C" w:rsidRDefault="00577E1B" w:rsidP="00904448">
      <w:pPr>
        <w:pStyle w:val="12"/>
        <w:spacing w:line="240" w:lineRule="auto"/>
        <w:jc w:val="center"/>
        <w:rPr>
          <w:rFonts w:ascii="PT Astra Serif" w:eastAsia="Microsoft YaHei" w:hAnsi="PT Astra Serif"/>
          <w:b w:val="0"/>
          <w:color w:val="auto"/>
          <w:spacing w:val="0"/>
          <w:sz w:val="28"/>
          <w:szCs w:val="28"/>
        </w:rPr>
      </w:pPr>
    </w:p>
    <w:p w:rsidR="007022A6" w:rsidRPr="00615A3C" w:rsidRDefault="007022A6" w:rsidP="00904448">
      <w:pPr>
        <w:pStyle w:val="12"/>
        <w:spacing w:line="240" w:lineRule="auto"/>
        <w:jc w:val="center"/>
        <w:rPr>
          <w:rFonts w:ascii="PT Astra Serif" w:eastAsia="Microsoft YaHei" w:hAnsi="PT Astra Serif"/>
          <w:b w:val="0"/>
          <w:color w:val="auto"/>
          <w:spacing w:val="0"/>
          <w:sz w:val="28"/>
          <w:szCs w:val="28"/>
        </w:rPr>
      </w:pPr>
    </w:p>
    <w:p w:rsidR="002C69C3" w:rsidRPr="00615A3C" w:rsidRDefault="00B21993" w:rsidP="00904448">
      <w:pPr>
        <w:pStyle w:val="12"/>
        <w:spacing w:line="240" w:lineRule="auto"/>
        <w:jc w:val="center"/>
        <w:rPr>
          <w:rFonts w:ascii="PT Astra Serif" w:eastAsia="Microsoft YaHei" w:hAnsi="PT Astra Serif"/>
          <w:b w:val="0"/>
          <w:color w:val="auto"/>
          <w:spacing w:val="0"/>
          <w:sz w:val="28"/>
          <w:szCs w:val="28"/>
        </w:rPr>
      </w:pPr>
      <w:r w:rsidRPr="00615A3C">
        <w:rPr>
          <w:rFonts w:ascii="PT Astra Serif" w:eastAsia="Microsoft YaHei" w:hAnsi="PT Astra Serif"/>
          <w:b w:val="0"/>
          <w:color w:val="auto"/>
          <w:spacing w:val="0"/>
          <w:sz w:val="28"/>
          <w:szCs w:val="28"/>
        </w:rPr>
        <w:t>5. Схема развития электроэнергетики Ульяновской области</w:t>
      </w:r>
    </w:p>
    <w:p w:rsidR="006B2F87" w:rsidRPr="00615A3C" w:rsidRDefault="006B2F87" w:rsidP="00904448">
      <w:pPr>
        <w:pStyle w:val="12"/>
        <w:spacing w:line="240" w:lineRule="auto"/>
        <w:jc w:val="center"/>
        <w:rPr>
          <w:rFonts w:ascii="PT Astra Serif" w:hAnsi="PT Astra Serif"/>
          <w:noProof/>
          <w:color w:val="auto"/>
          <w:lang w:eastAsia="ru-RU"/>
        </w:rPr>
      </w:pPr>
      <w:r w:rsidRPr="00615A3C">
        <w:rPr>
          <w:rFonts w:ascii="PT Astra Serif" w:hAnsi="PT Astra Serif"/>
          <w:noProof/>
          <w:color w:val="auto"/>
          <w:lang w:eastAsia="ru-RU"/>
        </w:rPr>
        <w:drawing>
          <wp:inline distT="0" distB="0" distL="0" distR="0">
            <wp:extent cx="9715500" cy="5581650"/>
            <wp:effectExtent l="0" t="0" r="0" b="0"/>
            <wp:docPr id="2" name="Рисунок 2" descr="\\servergkk\обменник_бэкап\Обменник\Копия Шмырев\Медведев\СИПР 2022-2026\Схемы\Карта-схема в СиПР2021_в доку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gkk\обменник_бэкап\Обменник\Копия Шмырев\Медведев\СИПР 2022-2026\Схемы\Карта-схема в СиПР2021_в документ.jp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15500" cy="5581650"/>
                    </a:xfrm>
                    <a:prstGeom prst="rect">
                      <a:avLst/>
                    </a:prstGeom>
                    <a:noFill/>
                    <a:ln>
                      <a:noFill/>
                    </a:ln>
                  </pic:spPr>
                </pic:pic>
              </a:graphicData>
            </a:graphic>
          </wp:inline>
        </w:drawing>
      </w:r>
    </w:p>
    <w:p w:rsidR="00DE3F8A" w:rsidRPr="00D8286B" w:rsidRDefault="00B21993" w:rsidP="00904448">
      <w:pPr>
        <w:pStyle w:val="12"/>
        <w:spacing w:line="240" w:lineRule="auto"/>
        <w:jc w:val="center"/>
        <w:rPr>
          <w:rFonts w:ascii="PT Astra Serif" w:eastAsia="Microsoft YaHei" w:hAnsi="PT Astra Serif"/>
          <w:b w:val="0"/>
          <w:color w:val="auto"/>
          <w:spacing w:val="0"/>
          <w:sz w:val="24"/>
          <w:szCs w:val="24"/>
        </w:rPr>
      </w:pPr>
      <w:r w:rsidRPr="00D8286B">
        <w:rPr>
          <w:rFonts w:ascii="PT Astra Serif" w:eastAsia="Microsoft YaHei" w:hAnsi="PT Astra Serif"/>
          <w:b w:val="0"/>
          <w:color w:val="auto"/>
          <w:spacing w:val="0"/>
          <w:sz w:val="24"/>
          <w:szCs w:val="24"/>
        </w:rPr>
        <w:t>Рис. 1</w:t>
      </w:r>
      <w:r w:rsidR="00C0056C" w:rsidRPr="00D8286B">
        <w:rPr>
          <w:rFonts w:ascii="PT Astra Serif" w:eastAsia="Microsoft YaHei" w:hAnsi="PT Astra Serif"/>
          <w:b w:val="0"/>
          <w:color w:val="auto"/>
          <w:spacing w:val="0"/>
          <w:sz w:val="24"/>
          <w:szCs w:val="24"/>
        </w:rPr>
        <w:t>0</w:t>
      </w:r>
      <w:r w:rsidRPr="00D8286B">
        <w:rPr>
          <w:rFonts w:ascii="PT Astra Serif" w:eastAsia="Microsoft YaHei" w:hAnsi="PT Astra Serif"/>
          <w:b w:val="0"/>
          <w:color w:val="auto"/>
          <w:spacing w:val="0"/>
          <w:sz w:val="24"/>
          <w:szCs w:val="24"/>
        </w:rPr>
        <w:t>. Карта-схема электрических сетей энергосистемы Ул</w:t>
      </w:r>
      <w:r w:rsidR="00F52D6E" w:rsidRPr="00D8286B">
        <w:rPr>
          <w:rFonts w:ascii="PT Astra Serif" w:eastAsia="Microsoft YaHei" w:hAnsi="PT Astra Serif"/>
          <w:b w:val="0"/>
          <w:color w:val="auto"/>
          <w:spacing w:val="0"/>
          <w:sz w:val="24"/>
          <w:szCs w:val="24"/>
        </w:rPr>
        <w:t>ьяновской области на период 202</w:t>
      </w:r>
      <w:r w:rsidR="00231123" w:rsidRPr="00D8286B">
        <w:rPr>
          <w:rFonts w:ascii="PT Astra Serif" w:eastAsia="Microsoft YaHei" w:hAnsi="PT Astra Serif"/>
          <w:b w:val="0"/>
          <w:color w:val="auto"/>
          <w:spacing w:val="0"/>
          <w:sz w:val="24"/>
          <w:szCs w:val="24"/>
        </w:rPr>
        <w:t>3</w:t>
      </w:r>
      <w:r w:rsidRPr="00D8286B">
        <w:rPr>
          <w:rFonts w:ascii="PT Astra Serif" w:eastAsia="Microsoft YaHei" w:hAnsi="PT Astra Serif"/>
          <w:b w:val="0"/>
          <w:color w:val="auto"/>
          <w:spacing w:val="0"/>
          <w:sz w:val="24"/>
          <w:szCs w:val="24"/>
        </w:rPr>
        <w:t>-202</w:t>
      </w:r>
      <w:r w:rsidR="00231123" w:rsidRPr="00D8286B">
        <w:rPr>
          <w:rFonts w:ascii="PT Astra Serif" w:eastAsia="Microsoft YaHei" w:hAnsi="PT Astra Serif"/>
          <w:b w:val="0"/>
          <w:color w:val="auto"/>
          <w:spacing w:val="0"/>
          <w:sz w:val="24"/>
          <w:szCs w:val="24"/>
        </w:rPr>
        <w:t>7</w:t>
      </w:r>
      <w:r w:rsidRPr="00D8286B">
        <w:rPr>
          <w:rFonts w:ascii="PT Astra Serif" w:eastAsia="Microsoft YaHei" w:hAnsi="PT Astra Serif"/>
          <w:b w:val="0"/>
          <w:color w:val="auto"/>
          <w:spacing w:val="0"/>
          <w:sz w:val="24"/>
          <w:szCs w:val="24"/>
        </w:rPr>
        <w:t xml:space="preserve"> годов</w:t>
      </w:r>
    </w:p>
    <w:p w:rsidR="00B21993" w:rsidRPr="00615A3C" w:rsidRDefault="00B21993" w:rsidP="00904448">
      <w:pPr>
        <w:pStyle w:val="12"/>
        <w:spacing w:line="240" w:lineRule="auto"/>
        <w:jc w:val="center"/>
        <w:rPr>
          <w:rFonts w:ascii="PT Astra Serif" w:hAnsi="PT Astra Serif"/>
          <w:color w:val="auto"/>
        </w:rPr>
      </w:pPr>
      <w:r w:rsidRPr="00615A3C">
        <w:rPr>
          <w:rFonts w:ascii="PT Astra Serif" w:eastAsia="Microsoft YaHei" w:hAnsi="PT Astra Serif"/>
          <w:b w:val="0"/>
          <w:color w:val="auto"/>
          <w:spacing w:val="0"/>
          <w:sz w:val="16"/>
          <w:szCs w:val="16"/>
        </w:rPr>
        <w:t>_______________________________</w:t>
      </w:r>
    </w:p>
    <w:sectPr w:rsidR="00B21993" w:rsidRPr="00615A3C" w:rsidSect="00EC15B1">
      <w:headerReference w:type="default" r:id="rId28"/>
      <w:pgSz w:w="16838" w:h="11906" w:orient="landscape" w:code="9"/>
      <w:pgMar w:top="1134" w:right="567" w:bottom="567" w:left="56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B314C" w:rsidRDefault="00CB314C" w:rsidP="008605D6">
      <w:r>
        <w:separator/>
      </w:r>
    </w:p>
    <w:p w:rsidR="00CB314C" w:rsidRDefault="00CB314C"/>
  </w:endnote>
  <w:endnote w:type="continuationSeparator" w:id="1">
    <w:p w:rsidR="00CB314C" w:rsidRDefault="00CB314C" w:rsidP="008605D6">
      <w:r>
        <w:continuationSeparator/>
      </w:r>
    </w:p>
    <w:p w:rsidR="00CB314C" w:rsidRDefault="00CB314C"/>
  </w:endnote>
  <w:endnote w:type="continuationNotice" w:id="2">
    <w:p w:rsidR="00CB314C" w:rsidRDefault="00CB314C"/>
    <w:p w:rsidR="00CB314C" w:rsidRDefault="00CB314C"/>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auto"/>
    <w:notTrueType/>
    <w:pitch w:val="fixed"/>
    <w:sig w:usb0="00000001" w:usb1="09060000" w:usb2="00000010" w:usb3="00000000" w:csb0="00080000" w:csb1="00000000"/>
  </w:font>
  <w:font w:name="Aharoni">
    <w:charset w:val="B1"/>
    <w:family w:val="auto"/>
    <w:pitch w:val="variable"/>
    <w:sig w:usb0="00000801" w:usb1="00000000" w:usb2="00000000" w:usb3="00000000" w:csb0="0000002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0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MS Mincho">
    <w:altName w:val="ＭＳ 明朝"/>
    <w:panose1 w:val="02020609040205080304"/>
    <w:charset w:val="80"/>
    <w:family w:val="modern"/>
    <w:pitch w:val="fixed"/>
    <w:sig w:usb0="A00002BF" w:usb1="68C7FCFB" w:usb2="00000010" w:usb3="00000000" w:csb0="0002009F" w:csb1="00000000"/>
  </w:font>
  <w:font w:name="PT Astra Serif">
    <w:altName w:val="Times New Roman"/>
    <w:panose1 w:val="00000000000000000000"/>
    <w:charset w:val="CC"/>
    <w:family w:val="roman"/>
    <w:notTrueType/>
    <w:pitch w:val="variable"/>
    <w:sig w:usb0="00000001" w:usb1="00000000" w:usb2="00000000" w:usb3="00000000" w:csb0="0000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2B26" w:rsidRDefault="00A572D0">
    <w:pPr>
      <w:pStyle w:val="af5"/>
      <w:framePr w:wrap="around" w:vAnchor="text" w:hAnchor="margin" w:xAlign="outside" w:y="1"/>
      <w:rPr>
        <w:rStyle w:val="af7"/>
      </w:rPr>
    </w:pPr>
    <w:r>
      <w:rPr>
        <w:rStyle w:val="af7"/>
      </w:rPr>
      <w:fldChar w:fldCharType="begin"/>
    </w:r>
    <w:r w:rsidR="00852B26">
      <w:rPr>
        <w:rStyle w:val="af7"/>
      </w:rPr>
      <w:instrText xml:space="preserve">PAGE  </w:instrText>
    </w:r>
    <w:r>
      <w:rPr>
        <w:rStyle w:val="af7"/>
      </w:rPr>
      <w:fldChar w:fldCharType="separate"/>
    </w:r>
    <w:r w:rsidR="00852B26">
      <w:rPr>
        <w:rStyle w:val="af7"/>
        <w:noProof/>
      </w:rPr>
      <w:t>2</w:t>
    </w:r>
    <w:r>
      <w:rPr>
        <w:rStyle w:val="af7"/>
      </w:rPr>
      <w:fldChar w:fldCharType="end"/>
    </w:r>
  </w:p>
  <w:p w:rsidR="00852B26" w:rsidRDefault="00852B26">
    <w:pPr>
      <w:pStyle w:val="af5"/>
      <w:ind w:right="-1" w:firstLine="360"/>
      <w:jc w:val="right"/>
      <w:rPr>
        <w:sz w:val="22"/>
      </w:rPr>
    </w:pPr>
    <w:r>
      <w:rPr>
        <w:i/>
        <w:color w:val="000000"/>
        <w:sz w:val="22"/>
      </w:rPr>
      <w:t>УЛЬЯНОВСКАЯ ОБЛАСТЬ В ЦИФРАХ, 2007</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2B26" w:rsidRDefault="00852B26" w:rsidP="000D5F2C">
    <w:pPr>
      <w:pStyle w:val="af5"/>
      <w:spacing w:line="280" w:lineRule="exact"/>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2B26" w:rsidRPr="00F65E43" w:rsidRDefault="00852B26" w:rsidP="00F65E43">
    <w:pPr>
      <w:pStyle w:val="af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B314C" w:rsidRDefault="00CB314C" w:rsidP="008605D6">
      <w:r>
        <w:separator/>
      </w:r>
    </w:p>
    <w:p w:rsidR="00CB314C" w:rsidRDefault="00CB314C"/>
  </w:footnote>
  <w:footnote w:type="continuationSeparator" w:id="1">
    <w:p w:rsidR="00CB314C" w:rsidRDefault="00CB314C" w:rsidP="008605D6">
      <w:r>
        <w:continuationSeparator/>
      </w:r>
    </w:p>
    <w:p w:rsidR="00CB314C" w:rsidRDefault="00CB314C"/>
  </w:footnote>
  <w:footnote w:type="continuationNotice" w:id="2">
    <w:p w:rsidR="00CB314C" w:rsidRDefault="00CB314C"/>
    <w:p w:rsidR="00CB314C" w:rsidRDefault="00CB314C"/>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2B26" w:rsidRDefault="00A572D0" w:rsidP="001F42BC">
    <w:pPr>
      <w:pStyle w:val="af3"/>
      <w:framePr w:wrap="around" w:vAnchor="text" w:hAnchor="margin" w:xAlign="right" w:y="1"/>
      <w:rPr>
        <w:rStyle w:val="af7"/>
        <w:szCs w:val="24"/>
      </w:rPr>
    </w:pPr>
    <w:r>
      <w:rPr>
        <w:rStyle w:val="af7"/>
        <w:szCs w:val="24"/>
      </w:rPr>
      <w:fldChar w:fldCharType="begin"/>
    </w:r>
    <w:r w:rsidR="00852B26">
      <w:rPr>
        <w:rStyle w:val="af7"/>
        <w:szCs w:val="24"/>
      </w:rPr>
      <w:instrText xml:space="preserve">PAGE  </w:instrText>
    </w:r>
    <w:r>
      <w:rPr>
        <w:rStyle w:val="af7"/>
        <w:szCs w:val="24"/>
      </w:rPr>
      <w:fldChar w:fldCharType="end"/>
    </w:r>
  </w:p>
  <w:p w:rsidR="00852B26" w:rsidRDefault="00852B26" w:rsidP="00780CF3">
    <w:pPr>
      <w:pStyle w:val="af3"/>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2B26" w:rsidRPr="0059046A" w:rsidRDefault="00852B26" w:rsidP="0059046A">
    <w:pPr>
      <w:pStyle w:val="af3"/>
      <w:jc w:val="cent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2B26" w:rsidRPr="003D4BD7" w:rsidRDefault="00A572D0" w:rsidP="00132D60">
    <w:pPr>
      <w:pStyle w:val="af6"/>
      <w:jc w:val="center"/>
      <w:rPr>
        <w:rFonts w:ascii="PT Astra Serif" w:hAnsi="PT Astra Serif"/>
        <w:sz w:val="28"/>
        <w:szCs w:val="28"/>
      </w:rPr>
    </w:pPr>
    <w:r w:rsidRPr="003D4BD7">
      <w:rPr>
        <w:rStyle w:val="afa"/>
        <w:rFonts w:ascii="PT Astra Serif" w:hAnsi="PT Astra Serif"/>
        <w:sz w:val="28"/>
        <w:szCs w:val="28"/>
      </w:rPr>
      <w:fldChar w:fldCharType="begin"/>
    </w:r>
    <w:r w:rsidR="00852B26" w:rsidRPr="003D4BD7">
      <w:rPr>
        <w:rStyle w:val="afa"/>
        <w:rFonts w:ascii="PT Astra Serif" w:hAnsi="PT Astra Serif"/>
        <w:sz w:val="28"/>
        <w:szCs w:val="28"/>
      </w:rPr>
      <w:instrText xml:space="preserve">PAGE  </w:instrText>
    </w:r>
    <w:r w:rsidRPr="003D4BD7">
      <w:rPr>
        <w:rStyle w:val="afa"/>
        <w:rFonts w:ascii="PT Astra Serif" w:hAnsi="PT Astra Serif"/>
        <w:sz w:val="28"/>
        <w:szCs w:val="28"/>
      </w:rPr>
      <w:fldChar w:fldCharType="separate"/>
    </w:r>
    <w:r w:rsidR="00072087">
      <w:rPr>
        <w:rStyle w:val="afa"/>
        <w:rFonts w:ascii="PT Astra Serif" w:hAnsi="PT Astra Serif"/>
        <w:noProof/>
        <w:sz w:val="28"/>
        <w:szCs w:val="28"/>
      </w:rPr>
      <w:t>14</w:t>
    </w:r>
    <w:r w:rsidRPr="003D4BD7">
      <w:rPr>
        <w:rStyle w:val="afa"/>
        <w:rFonts w:ascii="PT Astra Serif" w:hAnsi="PT Astra Serif"/>
        <w:sz w:val="28"/>
        <w:szCs w:val="28"/>
      </w:rPr>
      <w:fldChar w:fldCharType="end"/>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43903232"/>
      <w:docPartObj>
        <w:docPartGallery w:val="Page Numbers (Top of Page)"/>
        <w:docPartUnique/>
      </w:docPartObj>
    </w:sdtPr>
    <w:sdtEndPr>
      <w:rPr>
        <w:rFonts w:ascii="PT Astra Serif" w:hAnsi="PT Astra Serif"/>
        <w:sz w:val="28"/>
        <w:szCs w:val="28"/>
      </w:rPr>
    </w:sdtEndPr>
    <w:sdtContent>
      <w:p w:rsidR="00852B26" w:rsidRPr="00EE4A3D" w:rsidRDefault="00A572D0">
        <w:pPr>
          <w:pStyle w:val="af6"/>
          <w:jc w:val="center"/>
          <w:rPr>
            <w:rFonts w:ascii="PT Astra Serif" w:hAnsi="PT Astra Serif"/>
            <w:sz w:val="28"/>
            <w:szCs w:val="28"/>
          </w:rPr>
        </w:pPr>
        <w:r w:rsidRPr="00EE4A3D">
          <w:rPr>
            <w:rFonts w:ascii="PT Astra Serif" w:hAnsi="PT Astra Serif"/>
            <w:sz w:val="28"/>
            <w:szCs w:val="28"/>
          </w:rPr>
          <w:fldChar w:fldCharType="begin"/>
        </w:r>
        <w:r w:rsidR="00852B26" w:rsidRPr="00EE4A3D">
          <w:rPr>
            <w:rFonts w:ascii="PT Astra Serif" w:hAnsi="PT Astra Serif"/>
            <w:sz w:val="28"/>
            <w:szCs w:val="28"/>
          </w:rPr>
          <w:instrText>PAGE   \* MERGEFORMAT</w:instrText>
        </w:r>
        <w:r w:rsidRPr="00EE4A3D">
          <w:rPr>
            <w:rFonts w:ascii="PT Astra Serif" w:hAnsi="PT Astra Serif"/>
            <w:sz w:val="28"/>
            <w:szCs w:val="28"/>
          </w:rPr>
          <w:fldChar w:fldCharType="separate"/>
        </w:r>
        <w:r w:rsidR="0063227B">
          <w:rPr>
            <w:rFonts w:ascii="PT Astra Serif" w:hAnsi="PT Astra Serif"/>
            <w:noProof/>
            <w:sz w:val="28"/>
            <w:szCs w:val="28"/>
          </w:rPr>
          <w:t>57</w:t>
        </w:r>
        <w:r w:rsidRPr="00EE4A3D">
          <w:rPr>
            <w:rFonts w:ascii="PT Astra Serif" w:hAnsi="PT Astra Serif"/>
            <w:sz w:val="28"/>
            <w:szCs w:val="28"/>
          </w:rPr>
          <w:fldChar w:fldCharType="end"/>
        </w:r>
      </w:p>
    </w:sdtContent>
  </w:sdt>
  <w:p w:rsidR="00852B26" w:rsidRPr="00AE7B77" w:rsidRDefault="00852B26" w:rsidP="00AE7B77">
    <w:pPr>
      <w:pStyle w:val="af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FC53BB"/>
    <w:multiLevelType w:val="hybridMultilevel"/>
    <w:tmpl w:val="5F64FE22"/>
    <w:lvl w:ilvl="0" w:tplc="19624BBE">
      <w:start w:val="1"/>
      <w:numFmt w:val="bullet"/>
      <w:lvlText w:val=""/>
      <w:lvlJc w:val="left"/>
      <w:pPr>
        <w:ind w:left="1828" w:hanging="360"/>
      </w:pPr>
      <w:rPr>
        <w:rFonts w:ascii="Symbol" w:hAnsi="Symbol" w:hint="default"/>
      </w:rPr>
    </w:lvl>
    <w:lvl w:ilvl="1" w:tplc="04190003" w:tentative="1">
      <w:start w:val="1"/>
      <w:numFmt w:val="bullet"/>
      <w:lvlText w:val="o"/>
      <w:lvlJc w:val="left"/>
      <w:pPr>
        <w:ind w:left="2008" w:hanging="360"/>
      </w:pPr>
      <w:rPr>
        <w:rFonts w:ascii="Courier New" w:hAnsi="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1">
    <w:nsid w:val="066614A8"/>
    <w:multiLevelType w:val="hybridMultilevel"/>
    <w:tmpl w:val="433E299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
    <w:nsid w:val="0E75498E"/>
    <w:multiLevelType w:val="hybridMultilevel"/>
    <w:tmpl w:val="0BF647D8"/>
    <w:lvl w:ilvl="0" w:tplc="04190001">
      <w:start w:val="1"/>
      <w:numFmt w:val="bullet"/>
      <w:lvlText w:val=""/>
      <w:lvlJc w:val="left"/>
      <w:pPr>
        <w:ind w:left="1146" w:hanging="360"/>
      </w:pPr>
      <w:rPr>
        <w:rFonts w:ascii="Symbol" w:hAnsi="Symbol" w:hint="default"/>
      </w:rPr>
    </w:lvl>
    <w:lvl w:ilvl="1" w:tplc="04190019">
      <w:start w:val="1"/>
      <w:numFmt w:val="lowerLetter"/>
      <w:lvlText w:val="%2."/>
      <w:lvlJc w:val="left"/>
      <w:pPr>
        <w:ind w:left="1866" w:hanging="360"/>
      </w:pPr>
    </w:lvl>
    <w:lvl w:ilvl="2" w:tplc="0419001B">
      <w:start w:val="1"/>
      <w:numFmt w:val="lowerRoman"/>
      <w:lvlText w:val="%3."/>
      <w:lvlJc w:val="right"/>
      <w:pPr>
        <w:ind w:left="2586" w:hanging="180"/>
      </w:pPr>
    </w:lvl>
    <w:lvl w:ilvl="3" w:tplc="0419000F">
      <w:start w:val="1"/>
      <w:numFmt w:val="decimal"/>
      <w:lvlText w:val="%4."/>
      <w:lvlJc w:val="left"/>
      <w:pPr>
        <w:ind w:left="3306" w:hanging="360"/>
      </w:pPr>
    </w:lvl>
    <w:lvl w:ilvl="4" w:tplc="04190019">
      <w:start w:val="1"/>
      <w:numFmt w:val="lowerLetter"/>
      <w:lvlText w:val="%5."/>
      <w:lvlJc w:val="left"/>
      <w:pPr>
        <w:ind w:left="4026" w:hanging="360"/>
      </w:pPr>
    </w:lvl>
    <w:lvl w:ilvl="5" w:tplc="0419001B">
      <w:start w:val="1"/>
      <w:numFmt w:val="lowerRoman"/>
      <w:lvlText w:val="%6."/>
      <w:lvlJc w:val="right"/>
      <w:pPr>
        <w:ind w:left="4746" w:hanging="180"/>
      </w:pPr>
    </w:lvl>
    <w:lvl w:ilvl="6" w:tplc="0419000F">
      <w:start w:val="1"/>
      <w:numFmt w:val="decimal"/>
      <w:lvlText w:val="%7."/>
      <w:lvlJc w:val="left"/>
      <w:pPr>
        <w:ind w:left="5466" w:hanging="360"/>
      </w:pPr>
    </w:lvl>
    <w:lvl w:ilvl="7" w:tplc="04190019">
      <w:start w:val="1"/>
      <w:numFmt w:val="lowerLetter"/>
      <w:lvlText w:val="%8."/>
      <w:lvlJc w:val="left"/>
      <w:pPr>
        <w:ind w:left="6186" w:hanging="360"/>
      </w:pPr>
    </w:lvl>
    <w:lvl w:ilvl="8" w:tplc="0419001B">
      <w:start w:val="1"/>
      <w:numFmt w:val="lowerRoman"/>
      <w:lvlText w:val="%9."/>
      <w:lvlJc w:val="right"/>
      <w:pPr>
        <w:ind w:left="6906" w:hanging="180"/>
      </w:pPr>
    </w:lvl>
  </w:abstractNum>
  <w:abstractNum w:abstractNumId="3">
    <w:nsid w:val="0FCE14D5"/>
    <w:multiLevelType w:val="hybridMultilevel"/>
    <w:tmpl w:val="3D60DAB6"/>
    <w:lvl w:ilvl="0" w:tplc="B34E4ACC">
      <w:start w:val="1"/>
      <w:numFmt w:val="decimal"/>
      <w:lvlText w:val="%1"/>
      <w:lvlJc w:val="left"/>
      <w:pPr>
        <w:ind w:left="360" w:hanging="36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4">
    <w:nsid w:val="142D2412"/>
    <w:multiLevelType w:val="multilevel"/>
    <w:tmpl w:val="001A4FF0"/>
    <w:lvl w:ilvl="0">
      <w:start w:val="1"/>
      <w:numFmt w:val="decimal"/>
      <w:lvlText w:val="%1."/>
      <w:lvlJc w:val="left"/>
      <w:pPr>
        <w:ind w:left="927" w:hanging="360"/>
      </w:pPr>
      <w:rPr>
        <w:rFonts w:cs="Times New Roman" w:hint="default"/>
        <w:sz w:val="28"/>
        <w:szCs w:val="28"/>
      </w:rPr>
    </w:lvl>
    <w:lvl w:ilvl="1">
      <w:start w:val="1"/>
      <w:numFmt w:val="decimal"/>
      <w:isLgl/>
      <w:lvlText w:val="%1.%2."/>
      <w:lvlJc w:val="left"/>
      <w:pPr>
        <w:ind w:left="1429" w:hanging="720"/>
      </w:pPr>
      <w:rPr>
        <w:rFonts w:cs="Times New Roman" w:hint="default"/>
      </w:rPr>
    </w:lvl>
    <w:lvl w:ilvl="2">
      <w:start w:val="1"/>
      <w:numFmt w:val="decimal"/>
      <w:isLgl/>
      <w:lvlText w:val="%1.%2.%3."/>
      <w:lvlJc w:val="left"/>
      <w:pPr>
        <w:ind w:left="1571" w:hanging="720"/>
      </w:pPr>
      <w:rPr>
        <w:rFonts w:cs="Times New Roman" w:hint="default"/>
      </w:rPr>
    </w:lvl>
    <w:lvl w:ilvl="3">
      <w:start w:val="1"/>
      <w:numFmt w:val="decimal"/>
      <w:isLgl/>
      <w:lvlText w:val="%1.%2.%3.%4."/>
      <w:lvlJc w:val="left"/>
      <w:pPr>
        <w:ind w:left="2073" w:hanging="1080"/>
      </w:pPr>
      <w:rPr>
        <w:rFonts w:cs="Times New Roman" w:hint="default"/>
      </w:rPr>
    </w:lvl>
    <w:lvl w:ilvl="4">
      <w:start w:val="1"/>
      <w:numFmt w:val="decimal"/>
      <w:isLgl/>
      <w:lvlText w:val="%1.%2.%3.%4.%5."/>
      <w:lvlJc w:val="left"/>
      <w:pPr>
        <w:ind w:left="2215" w:hanging="1080"/>
      </w:pPr>
      <w:rPr>
        <w:rFonts w:cs="Times New Roman" w:hint="default"/>
      </w:rPr>
    </w:lvl>
    <w:lvl w:ilvl="5">
      <w:start w:val="1"/>
      <w:numFmt w:val="decimal"/>
      <w:isLgl/>
      <w:lvlText w:val="%1.%2.%3.%4.%5.%6."/>
      <w:lvlJc w:val="left"/>
      <w:pPr>
        <w:ind w:left="2717" w:hanging="1440"/>
      </w:pPr>
      <w:rPr>
        <w:rFonts w:cs="Times New Roman" w:hint="default"/>
      </w:rPr>
    </w:lvl>
    <w:lvl w:ilvl="6">
      <w:start w:val="1"/>
      <w:numFmt w:val="decimal"/>
      <w:isLgl/>
      <w:lvlText w:val="%1.%2.%3.%4.%5.%6.%7."/>
      <w:lvlJc w:val="left"/>
      <w:pPr>
        <w:ind w:left="3219" w:hanging="1800"/>
      </w:pPr>
      <w:rPr>
        <w:rFonts w:cs="Times New Roman" w:hint="default"/>
      </w:rPr>
    </w:lvl>
    <w:lvl w:ilvl="7">
      <w:start w:val="1"/>
      <w:numFmt w:val="decimal"/>
      <w:isLgl/>
      <w:lvlText w:val="%1.%2.%3.%4.%5.%6.%7.%8."/>
      <w:lvlJc w:val="left"/>
      <w:pPr>
        <w:ind w:left="3361" w:hanging="1800"/>
      </w:pPr>
      <w:rPr>
        <w:rFonts w:cs="Times New Roman" w:hint="default"/>
      </w:rPr>
    </w:lvl>
    <w:lvl w:ilvl="8">
      <w:start w:val="1"/>
      <w:numFmt w:val="decimal"/>
      <w:isLgl/>
      <w:lvlText w:val="%1.%2.%3.%4.%5.%6.%7.%8.%9."/>
      <w:lvlJc w:val="left"/>
      <w:pPr>
        <w:ind w:left="3863" w:hanging="2160"/>
      </w:pPr>
      <w:rPr>
        <w:rFonts w:cs="Times New Roman" w:hint="default"/>
      </w:rPr>
    </w:lvl>
  </w:abstractNum>
  <w:abstractNum w:abstractNumId="5">
    <w:nsid w:val="16C81A4E"/>
    <w:multiLevelType w:val="hybridMultilevel"/>
    <w:tmpl w:val="D71C0924"/>
    <w:lvl w:ilvl="0" w:tplc="67BAE0B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174C76CD"/>
    <w:multiLevelType w:val="hybridMultilevel"/>
    <w:tmpl w:val="B91863E0"/>
    <w:lvl w:ilvl="0" w:tplc="0FFEC806">
      <w:start w:val="1"/>
      <w:numFmt w:val="bullet"/>
      <w:lvlText w:val="‒"/>
      <w:lvlJc w:val="left"/>
      <w:pPr>
        <w:ind w:left="1440" w:hanging="360"/>
      </w:pPr>
      <w:rPr>
        <w:rFonts w:ascii="Times New Roman" w:hAnsi="Times New Roman"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20621496"/>
    <w:multiLevelType w:val="hybridMultilevel"/>
    <w:tmpl w:val="55340BD2"/>
    <w:lvl w:ilvl="0" w:tplc="EC02C67E">
      <w:start w:val="2021"/>
      <w:numFmt w:val="decimal"/>
      <w:lvlText w:val="%1"/>
      <w:lvlJc w:val="left"/>
      <w:pPr>
        <w:ind w:left="360"/>
      </w:pPr>
      <w:rPr>
        <w:rFonts w:eastAsia="Batang" w:cs="Aharoni" w:hint="default"/>
        <w:sz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242736C7"/>
    <w:multiLevelType w:val="hybridMultilevel"/>
    <w:tmpl w:val="2200C436"/>
    <w:lvl w:ilvl="0" w:tplc="5AE206EE">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9">
    <w:nsid w:val="2D624231"/>
    <w:multiLevelType w:val="multilevel"/>
    <w:tmpl w:val="ECF27F82"/>
    <w:lvl w:ilvl="0">
      <w:start w:val="1"/>
      <w:numFmt w:val="decimal"/>
      <w:lvlText w:val="%1."/>
      <w:lvlJc w:val="left"/>
      <w:pPr>
        <w:ind w:left="1069" w:hanging="360"/>
      </w:pPr>
      <w:rPr>
        <w:rFonts w:cs="Times New Roman"/>
      </w:rPr>
    </w:lvl>
    <w:lvl w:ilvl="1">
      <w:start w:val="1"/>
      <w:numFmt w:val="decimal"/>
      <w:isLgl/>
      <w:lvlText w:val="%1.%2."/>
      <w:lvlJc w:val="left"/>
      <w:pPr>
        <w:ind w:left="1713" w:hanging="720"/>
      </w:pPr>
      <w:rPr>
        <w:rFonts w:cs="Times New Roman"/>
      </w:rPr>
    </w:lvl>
    <w:lvl w:ilvl="2">
      <w:start w:val="1"/>
      <w:numFmt w:val="decimal"/>
      <w:isLgl/>
      <w:lvlText w:val="%1.%2.%3."/>
      <w:lvlJc w:val="left"/>
      <w:pPr>
        <w:ind w:left="1429" w:hanging="720"/>
      </w:pPr>
      <w:rPr>
        <w:rFonts w:cs="Times New Roman"/>
      </w:rPr>
    </w:lvl>
    <w:lvl w:ilvl="3">
      <w:start w:val="1"/>
      <w:numFmt w:val="decimal"/>
      <w:isLgl/>
      <w:lvlText w:val="%1.%2.%3.%4."/>
      <w:lvlJc w:val="left"/>
      <w:pPr>
        <w:ind w:left="1789" w:hanging="1080"/>
      </w:pPr>
      <w:rPr>
        <w:rFonts w:cs="Times New Roman"/>
      </w:rPr>
    </w:lvl>
    <w:lvl w:ilvl="4">
      <w:start w:val="1"/>
      <w:numFmt w:val="decimal"/>
      <w:isLgl/>
      <w:lvlText w:val="%1.%2.%3.%4.%5."/>
      <w:lvlJc w:val="left"/>
      <w:pPr>
        <w:ind w:left="1789" w:hanging="1080"/>
      </w:pPr>
      <w:rPr>
        <w:rFonts w:cs="Times New Roman"/>
      </w:rPr>
    </w:lvl>
    <w:lvl w:ilvl="5">
      <w:start w:val="1"/>
      <w:numFmt w:val="decimal"/>
      <w:isLgl/>
      <w:lvlText w:val="%1.%2.%3.%4.%5.%6."/>
      <w:lvlJc w:val="left"/>
      <w:pPr>
        <w:ind w:left="2149" w:hanging="1440"/>
      </w:pPr>
      <w:rPr>
        <w:rFonts w:cs="Times New Roman"/>
      </w:rPr>
    </w:lvl>
    <w:lvl w:ilvl="6">
      <w:start w:val="1"/>
      <w:numFmt w:val="decimal"/>
      <w:isLgl/>
      <w:lvlText w:val="%1.%2.%3.%4.%5.%6.%7."/>
      <w:lvlJc w:val="left"/>
      <w:pPr>
        <w:ind w:left="2509" w:hanging="1800"/>
      </w:pPr>
      <w:rPr>
        <w:rFonts w:cs="Times New Roman"/>
      </w:rPr>
    </w:lvl>
    <w:lvl w:ilvl="7">
      <w:start w:val="1"/>
      <w:numFmt w:val="decimal"/>
      <w:isLgl/>
      <w:lvlText w:val="%1.%2.%3.%4.%5.%6.%7.%8."/>
      <w:lvlJc w:val="left"/>
      <w:pPr>
        <w:ind w:left="2509" w:hanging="1800"/>
      </w:pPr>
      <w:rPr>
        <w:rFonts w:cs="Times New Roman"/>
      </w:rPr>
    </w:lvl>
    <w:lvl w:ilvl="8">
      <w:start w:val="1"/>
      <w:numFmt w:val="decimal"/>
      <w:isLgl/>
      <w:lvlText w:val="%1.%2.%3.%4.%5.%6.%7.%8.%9."/>
      <w:lvlJc w:val="left"/>
      <w:pPr>
        <w:ind w:left="2869" w:hanging="2160"/>
      </w:pPr>
      <w:rPr>
        <w:rFonts w:cs="Times New Roman"/>
      </w:rPr>
    </w:lvl>
  </w:abstractNum>
  <w:abstractNum w:abstractNumId="10">
    <w:nsid w:val="38930F73"/>
    <w:multiLevelType w:val="multilevel"/>
    <w:tmpl w:val="CC486D8A"/>
    <w:lvl w:ilvl="0">
      <w:start w:val="1"/>
      <w:numFmt w:val="decimal"/>
      <w:lvlText w:val="%1."/>
      <w:lvlJc w:val="left"/>
      <w:pPr>
        <w:tabs>
          <w:tab w:val="num" w:pos="720"/>
        </w:tabs>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1">
    <w:nsid w:val="3B5906E3"/>
    <w:multiLevelType w:val="multilevel"/>
    <w:tmpl w:val="C2303F38"/>
    <w:lvl w:ilvl="0">
      <w:start w:val="3"/>
      <w:numFmt w:val="decimal"/>
      <w:lvlText w:val="%1"/>
      <w:lvlJc w:val="left"/>
      <w:pPr>
        <w:ind w:left="525" w:hanging="525"/>
      </w:pPr>
      <w:rPr>
        <w:rFonts w:cs="Times New Roman" w:hint="default"/>
      </w:rPr>
    </w:lvl>
    <w:lvl w:ilvl="1">
      <w:start w:val="14"/>
      <w:numFmt w:val="decimal"/>
      <w:lvlText w:val="%1.%2"/>
      <w:lvlJc w:val="left"/>
      <w:pPr>
        <w:ind w:left="525" w:hanging="52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2">
    <w:nsid w:val="3CD15C57"/>
    <w:multiLevelType w:val="multilevel"/>
    <w:tmpl w:val="769CC646"/>
    <w:lvl w:ilvl="0">
      <w:start w:val="1"/>
      <w:numFmt w:val="decimal"/>
      <w:lvlText w:val="%1."/>
      <w:lvlJc w:val="left"/>
      <w:pPr>
        <w:ind w:left="927" w:hanging="360"/>
      </w:pPr>
      <w:rPr>
        <w:rFonts w:cs="Times New Roman" w:hint="default"/>
      </w:rPr>
    </w:lvl>
    <w:lvl w:ilvl="1">
      <w:start w:val="14"/>
      <w:numFmt w:val="decimal"/>
      <w:isLgl/>
      <w:lvlText w:val="%1.%2."/>
      <w:lvlJc w:val="left"/>
      <w:pPr>
        <w:ind w:left="2314" w:hanging="1605"/>
      </w:pPr>
      <w:rPr>
        <w:rFonts w:cs="Times New Roman" w:hint="default"/>
      </w:rPr>
    </w:lvl>
    <w:lvl w:ilvl="2">
      <w:start w:val="1"/>
      <w:numFmt w:val="decimal"/>
      <w:isLgl/>
      <w:lvlText w:val="%1.%2.%3."/>
      <w:lvlJc w:val="left"/>
      <w:pPr>
        <w:ind w:left="2456" w:hanging="1605"/>
      </w:pPr>
      <w:rPr>
        <w:rFonts w:cs="Times New Roman" w:hint="default"/>
      </w:rPr>
    </w:lvl>
    <w:lvl w:ilvl="3">
      <w:start w:val="1"/>
      <w:numFmt w:val="decimal"/>
      <w:isLgl/>
      <w:lvlText w:val="%1.%2.%3.%4."/>
      <w:lvlJc w:val="left"/>
      <w:pPr>
        <w:ind w:left="2598" w:hanging="1605"/>
      </w:pPr>
      <w:rPr>
        <w:rFonts w:cs="Times New Roman" w:hint="default"/>
      </w:rPr>
    </w:lvl>
    <w:lvl w:ilvl="4">
      <w:start w:val="1"/>
      <w:numFmt w:val="decimal"/>
      <w:isLgl/>
      <w:lvlText w:val="%1.%2.%3.%4.%5."/>
      <w:lvlJc w:val="left"/>
      <w:pPr>
        <w:ind w:left="2740" w:hanging="1605"/>
      </w:pPr>
      <w:rPr>
        <w:rFonts w:cs="Times New Roman" w:hint="default"/>
      </w:rPr>
    </w:lvl>
    <w:lvl w:ilvl="5">
      <w:start w:val="1"/>
      <w:numFmt w:val="decimal"/>
      <w:isLgl/>
      <w:lvlText w:val="%1.%2.%3.%4.%5.%6."/>
      <w:lvlJc w:val="left"/>
      <w:pPr>
        <w:ind w:left="2882" w:hanging="1605"/>
      </w:pPr>
      <w:rPr>
        <w:rFonts w:cs="Times New Roman" w:hint="default"/>
      </w:rPr>
    </w:lvl>
    <w:lvl w:ilvl="6">
      <w:start w:val="1"/>
      <w:numFmt w:val="decimal"/>
      <w:isLgl/>
      <w:lvlText w:val="%1.%2.%3.%4.%5.%6.%7."/>
      <w:lvlJc w:val="left"/>
      <w:pPr>
        <w:ind w:left="3219" w:hanging="1800"/>
      </w:pPr>
      <w:rPr>
        <w:rFonts w:cs="Times New Roman" w:hint="default"/>
      </w:rPr>
    </w:lvl>
    <w:lvl w:ilvl="7">
      <w:start w:val="1"/>
      <w:numFmt w:val="decimal"/>
      <w:isLgl/>
      <w:lvlText w:val="%1.%2.%3.%4.%5.%6.%7.%8."/>
      <w:lvlJc w:val="left"/>
      <w:pPr>
        <w:ind w:left="3361" w:hanging="1800"/>
      </w:pPr>
      <w:rPr>
        <w:rFonts w:cs="Times New Roman" w:hint="default"/>
      </w:rPr>
    </w:lvl>
    <w:lvl w:ilvl="8">
      <w:start w:val="1"/>
      <w:numFmt w:val="decimal"/>
      <w:isLgl/>
      <w:lvlText w:val="%1.%2.%3.%4.%5.%6.%7.%8.%9."/>
      <w:lvlJc w:val="left"/>
      <w:pPr>
        <w:ind w:left="3863" w:hanging="2160"/>
      </w:pPr>
      <w:rPr>
        <w:rFonts w:cs="Times New Roman" w:hint="default"/>
      </w:rPr>
    </w:lvl>
  </w:abstractNum>
  <w:abstractNum w:abstractNumId="13">
    <w:nsid w:val="3F487303"/>
    <w:multiLevelType w:val="hybridMultilevel"/>
    <w:tmpl w:val="90F8E43E"/>
    <w:lvl w:ilvl="0" w:tplc="95BCF71C">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4">
    <w:nsid w:val="50840BA6"/>
    <w:multiLevelType w:val="hybridMultilevel"/>
    <w:tmpl w:val="FAF069FE"/>
    <w:lvl w:ilvl="0" w:tplc="49B86C5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50853A80"/>
    <w:multiLevelType w:val="hybridMultilevel"/>
    <w:tmpl w:val="F98C147A"/>
    <w:lvl w:ilvl="0" w:tplc="6D76EA66">
      <w:start w:val="1"/>
      <w:numFmt w:val="decimal"/>
      <w:suff w:val="space"/>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51BA0BCC"/>
    <w:multiLevelType w:val="hybridMultilevel"/>
    <w:tmpl w:val="427CF472"/>
    <w:lvl w:ilvl="0" w:tplc="0FFEC806">
      <w:start w:val="1"/>
      <w:numFmt w:val="bullet"/>
      <w:lvlText w:val="‒"/>
      <w:lvlJc w:val="left"/>
      <w:pPr>
        <w:tabs>
          <w:tab w:val="num" w:pos="1500"/>
        </w:tabs>
        <w:ind w:left="1500" w:hanging="360"/>
      </w:pPr>
      <w:rPr>
        <w:rFonts w:ascii="Times New Roman" w:hAnsi="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7">
    <w:nsid w:val="54213CEC"/>
    <w:multiLevelType w:val="hybridMultilevel"/>
    <w:tmpl w:val="E6AC0C02"/>
    <w:lvl w:ilvl="0" w:tplc="E47C18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51B3C73"/>
    <w:multiLevelType w:val="multilevel"/>
    <w:tmpl w:val="9AF88B40"/>
    <w:lvl w:ilvl="0">
      <w:start w:val="3"/>
      <w:numFmt w:val="decimal"/>
      <w:lvlText w:val="%1."/>
      <w:lvlJc w:val="left"/>
      <w:pPr>
        <w:ind w:left="450" w:hanging="450"/>
      </w:pPr>
      <w:rPr>
        <w:rFonts w:cs="Times New Roman" w:hint="default"/>
      </w:rPr>
    </w:lvl>
    <w:lvl w:ilvl="1">
      <w:start w:val="2"/>
      <w:numFmt w:val="decimal"/>
      <w:lvlText w:val="%1.%2."/>
      <w:lvlJc w:val="left"/>
      <w:pPr>
        <w:ind w:left="1429" w:hanging="7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19">
    <w:nsid w:val="56425DFF"/>
    <w:multiLevelType w:val="multilevel"/>
    <w:tmpl w:val="A4A27754"/>
    <w:lvl w:ilvl="0">
      <w:start w:val="3"/>
      <w:numFmt w:val="decimal"/>
      <w:lvlText w:val="%1."/>
      <w:lvlJc w:val="left"/>
      <w:pPr>
        <w:ind w:left="600" w:hanging="600"/>
      </w:pPr>
      <w:rPr>
        <w:rFonts w:cs="Times New Roman" w:hint="default"/>
      </w:rPr>
    </w:lvl>
    <w:lvl w:ilvl="1">
      <w:start w:val="15"/>
      <w:numFmt w:val="decimal"/>
      <w:lvlText w:val="%1.%2."/>
      <w:lvlJc w:val="left"/>
      <w:pPr>
        <w:ind w:left="1004" w:hanging="720"/>
      </w:pPr>
      <w:rPr>
        <w:rFonts w:cs="Times New Roman" w:hint="default"/>
      </w:rPr>
    </w:lvl>
    <w:lvl w:ilvl="2">
      <w:start w:val="1"/>
      <w:numFmt w:val="decimal"/>
      <w:lvlText w:val="%1.%2.%3."/>
      <w:lvlJc w:val="left"/>
      <w:pPr>
        <w:ind w:left="1288" w:hanging="720"/>
      </w:pPr>
      <w:rPr>
        <w:rFonts w:cs="Times New Roman" w:hint="default"/>
      </w:rPr>
    </w:lvl>
    <w:lvl w:ilvl="3">
      <w:start w:val="1"/>
      <w:numFmt w:val="decimal"/>
      <w:lvlText w:val="%1.%2.%3.%4."/>
      <w:lvlJc w:val="left"/>
      <w:pPr>
        <w:ind w:left="1932" w:hanging="1080"/>
      </w:pPr>
      <w:rPr>
        <w:rFonts w:cs="Times New Roman" w:hint="default"/>
      </w:rPr>
    </w:lvl>
    <w:lvl w:ilvl="4">
      <w:start w:val="1"/>
      <w:numFmt w:val="decimal"/>
      <w:lvlText w:val="%1.%2.%3.%4.%5."/>
      <w:lvlJc w:val="left"/>
      <w:pPr>
        <w:ind w:left="2216" w:hanging="1080"/>
      </w:pPr>
      <w:rPr>
        <w:rFonts w:cs="Times New Roman" w:hint="default"/>
      </w:rPr>
    </w:lvl>
    <w:lvl w:ilvl="5">
      <w:start w:val="1"/>
      <w:numFmt w:val="decimal"/>
      <w:lvlText w:val="%1.%2.%3.%4.%5.%6."/>
      <w:lvlJc w:val="left"/>
      <w:pPr>
        <w:ind w:left="2860" w:hanging="1440"/>
      </w:pPr>
      <w:rPr>
        <w:rFonts w:cs="Times New Roman" w:hint="default"/>
      </w:rPr>
    </w:lvl>
    <w:lvl w:ilvl="6">
      <w:start w:val="1"/>
      <w:numFmt w:val="decimal"/>
      <w:lvlText w:val="%1.%2.%3.%4.%5.%6.%7."/>
      <w:lvlJc w:val="left"/>
      <w:pPr>
        <w:ind w:left="3504" w:hanging="1800"/>
      </w:pPr>
      <w:rPr>
        <w:rFonts w:cs="Times New Roman" w:hint="default"/>
      </w:rPr>
    </w:lvl>
    <w:lvl w:ilvl="7">
      <w:start w:val="1"/>
      <w:numFmt w:val="decimal"/>
      <w:lvlText w:val="%1.%2.%3.%4.%5.%6.%7.%8."/>
      <w:lvlJc w:val="left"/>
      <w:pPr>
        <w:ind w:left="3788" w:hanging="1800"/>
      </w:pPr>
      <w:rPr>
        <w:rFonts w:cs="Times New Roman" w:hint="default"/>
      </w:rPr>
    </w:lvl>
    <w:lvl w:ilvl="8">
      <w:start w:val="1"/>
      <w:numFmt w:val="decimal"/>
      <w:lvlText w:val="%1.%2.%3.%4.%5.%6.%7.%8.%9."/>
      <w:lvlJc w:val="left"/>
      <w:pPr>
        <w:ind w:left="4432" w:hanging="2160"/>
      </w:pPr>
      <w:rPr>
        <w:rFonts w:cs="Times New Roman" w:hint="default"/>
      </w:rPr>
    </w:lvl>
  </w:abstractNum>
  <w:abstractNum w:abstractNumId="20">
    <w:nsid w:val="58ED3865"/>
    <w:multiLevelType w:val="hybridMultilevel"/>
    <w:tmpl w:val="FC2E243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nsid w:val="591301E8"/>
    <w:multiLevelType w:val="hybridMultilevel"/>
    <w:tmpl w:val="7F00BF66"/>
    <w:lvl w:ilvl="0" w:tplc="0FFEC806">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595D1B5E"/>
    <w:multiLevelType w:val="hybridMultilevel"/>
    <w:tmpl w:val="3D60DAB6"/>
    <w:lvl w:ilvl="0" w:tplc="B34E4ACC">
      <w:start w:val="1"/>
      <w:numFmt w:val="decimal"/>
      <w:lvlText w:val="%1"/>
      <w:lvlJc w:val="left"/>
      <w:pPr>
        <w:ind w:left="644"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3">
    <w:nsid w:val="5CA02247"/>
    <w:multiLevelType w:val="hybridMultilevel"/>
    <w:tmpl w:val="E5E4FD9A"/>
    <w:lvl w:ilvl="0" w:tplc="9A2C34DA">
      <w:start w:val="1"/>
      <w:numFmt w:val="decimal"/>
      <w:suff w:val="space"/>
      <w:lvlText w:val="%1."/>
      <w:lvlJc w:val="left"/>
      <w:pPr>
        <w:ind w:left="786"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nsid w:val="5CEF154F"/>
    <w:multiLevelType w:val="hybridMultilevel"/>
    <w:tmpl w:val="4420F4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D5B3EB7"/>
    <w:multiLevelType w:val="hybridMultilevel"/>
    <w:tmpl w:val="E59E8C7C"/>
    <w:lvl w:ilvl="0" w:tplc="2B14E17C">
      <w:start w:val="1"/>
      <w:numFmt w:val="decimal"/>
      <w:lvlText w:val="%1)"/>
      <w:lvlJc w:val="left"/>
      <w:pPr>
        <w:ind w:left="57" w:firstLine="65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04F09FD"/>
    <w:multiLevelType w:val="hybridMultilevel"/>
    <w:tmpl w:val="5F2ECFFA"/>
    <w:lvl w:ilvl="0" w:tplc="2D8A6F2C">
      <w:start w:val="2"/>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7">
    <w:nsid w:val="622B5D9E"/>
    <w:multiLevelType w:val="multilevel"/>
    <w:tmpl w:val="138C2968"/>
    <w:lvl w:ilvl="0">
      <w:start w:val="2"/>
      <w:numFmt w:val="decimal"/>
      <w:lvlText w:val="%1."/>
      <w:lvlJc w:val="left"/>
      <w:pPr>
        <w:tabs>
          <w:tab w:val="num" w:pos="720"/>
        </w:tabs>
        <w:ind w:left="720" w:hanging="360"/>
      </w:pPr>
      <w:rPr>
        <w:rFonts w:cs="Times New Roman" w:hint="default"/>
      </w:rPr>
    </w:lvl>
    <w:lvl w:ilvl="1">
      <w:start w:val="1"/>
      <w:numFmt w:val="decimal"/>
      <w:isLgl/>
      <w:lvlText w:val="%1.%2."/>
      <w:lvlJc w:val="left"/>
      <w:pPr>
        <w:tabs>
          <w:tab w:val="num" w:pos="1080"/>
        </w:tabs>
        <w:ind w:left="1080" w:hanging="720"/>
      </w:pPr>
      <w:rPr>
        <w:rFonts w:cs="Times New Roman" w:hint="default"/>
        <w:b/>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440"/>
        </w:tabs>
        <w:ind w:left="1440" w:hanging="108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800"/>
        </w:tabs>
        <w:ind w:left="1800" w:hanging="1440"/>
      </w:pPr>
      <w:rPr>
        <w:rFonts w:cs="Times New Roman" w:hint="default"/>
      </w:rPr>
    </w:lvl>
    <w:lvl w:ilvl="6">
      <w:start w:val="1"/>
      <w:numFmt w:val="decimal"/>
      <w:isLgl/>
      <w:lvlText w:val="%1.%2.%3.%4.%5.%6.%7."/>
      <w:lvlJc w:val="left"/>
      <w:pPr>
        <w:tabs>
          <w:tab w:val="num" w:pos="2160"/>
        </w:tabs>
        <w:ind w:left="2160" w:hanging="1800"/>
      </w:pPr>
      <w:rPr>
        <w:rFonts w:cs="Times New Roman" w:hint="default"/>
      </w:rPr>
    </w:lvl>
    <w:lvl w:ilvl="7">
      <w:start w:val="1"/>
      <w:numFmt w:val="decimal"/>
      <w:isLgl/>
      <w:lvlText w:val="%1.%2.%3.%4.%5.%6.%7.%8."/>
      <w:lvlJc w:val="left"/>
      <w:pPr>
        <w:tabs>
          <w:tab w:val="num" w:pos="2160"/>
        </w:tabs>
        <w:ind w:left="2160" w:hanging="1800"/>
      </w:pPr>
      <w:rPr>
        <w:rFonts w:cs="Times New Roman" w:hint="default"/>
      </w:rPr>
    </w:lvl>
    <w:lvl w:ilvl="8">
      <w:start w:val="1"/>
      <w:numFmt w:val="decimal"/>
      <w:isLgl/>
      <w:lvlText w:val="%1.%2.%3.%4.%5.%6.%7.%8.%9."/>
      <w:lvlJc w:val="left"/>
      <w:pPr>
        <w:tabs>
          <w:tab w:val="num" w:pos="2520"/>
        </w:tabs>
        <w:ind w:left="2520" w:hanging="2160"/>
      </w:pPr>
      <w:rPr>
        <w:rFonts w:cs="Times New Roman" w:hint="default"/>
      </w:rPr>
    </w:lvl>
  </w:abstractNum>
  <w:abstractNum w:abstractNumId="28">
    <w:nsid w:val="6FC1125A"/>
    <w:multiLevelType w:val="multilevel"/>
    <w:tmpl w:val="2B4ED682"/>
    <w:lvl w:ilvl="0">
      <w:start w:val="3"/>
      <w:numFmt w:val="decimal"/>
      <w:lvlText w:val="%1."/>
      <w:lvlJc w:val="left"/>
      <w:pPr>
        <w:ind w:left="600" w:hanging="600"/>
      </w:pPr>
      <w:rPr>
        <w:rFonts w:cs="Times New Roman" w:hint="default"/>
      </w:rPr>
    </w:lvl>
    <w:lvl w:ilvl="1">
      <w:start w:val="15"/>
      <w:numFmt w:val="decimal"/>
      <w:lvlText w:val="%1.%2."/>
      <w:lvlJc w:val="left"/>
      <w:pPr>
        <w:ind w:left="2149" w:hanging="720"/>
      </w:pPr>
      <w:rPr>
        <w:rFonts w:cs="Times New Roman" w:hint="default"/>
      </w:rPr>
    </w:lvl>
    <w:lvl w:ilvl="2">
      <w:start w:val="1"/>
      <w:numFmt w:val="decimal"/>
      <w:lvlText w:val="%1.%2.%3."/>
      <w:lvlJc w:val="left"/>
      <w:pPr>
        <w:ind w:left="3578" w:hanging="720"/>
      </w:pPr>
      <w:rPr>
        <w:rFonts w:cs="Times New Roman" w:hint="default"/>
      </w:rPr>
    </w:lvl>
    <w:lvl w:ilvl="3">
      <w:start w:val="1"/>
      <w:numFmt w:val="decimal"/>
      <w:lvlText w:val="%1.%2.%3.%4."/>
      <w:lvlJc w:val="left"/>
      <w:pPr>
        <w:ind w:left="5367" w:hanging="1080"/>
      </w:pPr>
      <w:rPr>
        <w:rFonts w:cs="Times New Roman" w:hint="default"/>
      </w:rPr>
    </w:lvl>
    <w:lvl w:ilvl="4">
      <w:start w:val="1"/>
      <w:numFmt w:val="decimal"/>
      <w:lvlText w:val="%1.%2.%3.%4.%5."/>
      <w:lvlJc w:val="left"/>
      <w:pPr>
        <w:ind w:left="6796" w:hanging="1080"/>
      </w:pPr>
      <w:rPr>
        <w:rFonts w:cs="Times New Roman" w:hint="default"/>
      </w:rPr>
    </w:lvl>
    <w:lvl w:ilvl="5">
      <w:start w:val="1"/>
      <w:numFmt w:val="decimal"/>
      <w:lvlText w:val="%1.%2.%3.%4.%5.%6."/>
      <w:lvlJc w:val="left"/>
      <w:pPr>
        <w:ind w:left="8585" w:hanging="1440"/>
      </w:pPr>
      <w:rPr>
        <w:rFonts w:cs="Times New Roman" w:hint="default"/>
      </w:rPr>
    </w:lvl>
    <w:lvl w:ilvl="6">
      <w:start w:val="1"/>
      <w:numFmt w:val="decimal"/>
      <w:lvlText w:val="%1.%2.%3.%4.%5.%6.%7."/>
      <w:lvlJc w:val="left"/>
      <w:pPr>
        <w:ind w:left="10374" w:hanging="1800"/>
      </w:pPr>
      <w:rPr>
        <w:rFonts w:cs="Times New Roman" w:hint="default"/>
      </w:rPr>
    </w:lvl>
    <w:lvl w:ilvl="7">
      <w:start w:val="1"/>
      <w:numFmt w:val="decimal"/>
      <w:lvlText w:val="%1.%2.%3.%4.%5.%6.%7.%8."/>
      <w:lvlJc w:val="left"/>
      <w:pPr>
        <w:ind w:left="11803" w:hanging="1800"/>
      </w:pPr>
      <w:rPr>
        <w:rFonts w:cs="Times New Roman" w:hint="default"/>
      </w:rPr>
    </w:lvl>
    <w:lvl w:ilvl="8">
      <w:start w:val="1"/>
      <w:numFmt w:val="decimal"/>
      <w:lvlText w:val="%1.%2.%3.%4.%5.%6.%7.%8.%9."/>
      <w:lvlJc w:val="left"/>
      <w:pPr>
        <w:ind w:left="13592" w:hanging="2160"/>
      </w:pPr>
      <w:rPr>
        <w:rFonts w:cs="Times New Roman" w:hint="default"/>
      </w:rPr>
    </w:lvl>
  </w:abstractNum>
  <w:abstractNum w:abstractNumId="29">
    <w:nsid w:val="70960715"/>
    <w:multiLevelType w:val="hybridMultilevel"/>
    <w:tmpl w:val="5F9C59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114686F"/>
    <w:multiLevelType w:val="hybridMultilevel"/>
    <w:tmpl w:val="D0A605B0"/>
    <w:lvl w:ilvl="0" w:tplc="AD90062E">
      <w:start w:val="1"/>
      <w:numFmt w:val="bullet"/>
      <w:lvlText w:val="‒"/>
      <w:lvlJc w:val="left"/>
      <w:pPr>
        <w:ind w:left="1440" w:hanging="360"/>
      </w:pPr>
      <w:rPr>
        <w:rFonts w:ascii="Times New Roman" w:hAnsi="Times New Roman"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nsid w:val="734F77E9"/>
    <w:multiLevelType w:val="hybridMultilevel"/>
    <w:tmpl w:val="D3C6D2DE"/>
    <w:lvl w:ilvl="0" w:tplc="21F05394">
      <w:start w:val="1"/>
      <w:numFmt w:val="decimal"/>
      <w:suff w:val="space"/>
      <w:lvlText w:val="%1."/>
      <w:lvlJc w:val="left"/>
      <w:pPr>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2">
    <w:nsid w:val="74D31734"/>
    <w:multiLevelType w:val="hybridMultilevel"/>
    <w:tmpl w:val="3CC24752"/>
    <w:lvl w:ilvl="0" w:tplc="0FFEC806">
      <w:start w:val="1"/>
      <w:numFmt w:val="bullet"/>
      <w:lvlText w:val="‒"/>
      <w:lvlJc w:val="left"/>
      <w:pPr>
        <w:ind w:left="644" w:hanging="360"/>
      </w:pPr>
      <w:rPr>
        <w:rFonts w:ascii="Times New Roman" w:hAnsi="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nsid w:val="76672A4B"/>
    <w:multiLevelType w:val="hybridMultilevel"/>
    <w:tmpl w:val="6D4C699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4">
    <w:nsid w:val="775B2721"/>
    <w:multiLevelType w:val="hybridMultilevel"/>
    <w:tmpl w:val="DC6E06AE"/>
    <w:lvl w:ilvl="0" w:tplc="9B9A0202">
      <w:start w:val="1"/>
      <w:numFmt w:val="decimal"/>
      <w:lvlText w:val="%1."/>
      <w:lvlJc w:val="left"/>
      <w:pPr>
        <w:tabs>
          <w:tab w:val="num" w:pos="720"/>
        </w:tabs>
        <w:ind w:left="720" w:hanging="360"/>
      </w:pPr>
      <w:rPr>
        <w:rFonts w:cs="Times New Roman"/>
        <w:color w:val="auto"/>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5">
    <w:nsid w:val="79057B2E"/>
    <w:multiLevelType w:val="hybridMultilevel"/>
    <w:tmpl w:val="E00E1FA6"/>
    <w:lvl w:ilvl="0" w:tplc="04190001">
      <w:start w:val="1"/>
      <w:numFmt w:val="bullet"/>
      <w:lvlText w:val=""/>
      <w:lvlJc w:val="left"/>
      <w:pPr>
        <w:ind w:left="1506" w:hanging="360"/>
      </w:pPr>
      <w:rPr>
        <w:rFonts w:ascii="Symbol" w:hAnsi="Symbol" w:hint="default"/>
      </w:rPr>
    </w:lvl>
    <w:lvl w:ilvl="1" w:tplc="04190003">
      <w:start w:val="1"/>
      <w:numFmt w:val="bullet"/>
      <w:lvlText w:val="o"/>
      <w:lvlJc w:val="left"/>
      <w:pPr>
        <w:ind w:left="2226" w:hanging="360"/>
      </w:pPr>
      <w:rPr>
        <w:rFonts w:ascii="Courier New" w:hAnsi="Courier New" w:cs="Courier New" w:hint="default"/>
      </w:rPr>
    </w:lvl>
    <w:lvl w:ilvl="2" w:tplc="04190005">
      <w:start w:val="1"/>
      <w:numFmt w:val="bullet"/>
      <w:lvlText w:val=""/>
      <w:lvlJc w:val="left"/>
      <w:pPr>
        <w:ind w:left="2946" w:hanging="360"/>
      </w:pPr>
      <w:rPr>
        <w:rFonts w:ascii="Wingdings" w:hAnsi="Wingdings" w:hint="default"/>
      </w:rPr>
    </w:lvl>
    <w:lvl w:ilvl="3" w:tplc="04190001">
      <w:start w:val="1"/>
      <w:numFmt w:val="bullet"/>
      <w:lvlText w:val=""/>
      <w:lvlJc w:val="left"/>
      <w:pPr>
        <w:ind w:left="3666" w:hanging="360"/>
      </w:pPr>
      <w:rPr>
        <w:rFonts w:ascii="Symbol" w:hAnsi="Symbol" w:hint="default"/>
      </w:rPr>
    </w:lvl>
    <w:lvl w:ilvl="4" w:tplc="04190003">
      <w:start w:val="1"/>
      <w:numFmt w:val="bullet"/>
      <w:lvlText w:val="o"/>
      <w:lvlJc w:val="left"/>
      <w:pPr>
        <w:ind w:left="4386" w:hanging="360"/>
      </w:pPr>
      <w:rPr>
        <w:rFonts w:ascii="Courier New" w:hAnsi="Courier New" w:cs="Courier New" w:hint="default"/>
      </w:rPr>
    </w:lvl>
    <w:lvl w:ilvl="5" w:tplc="04190005">
      <w:start w:val="1"/>
      <w:numFmt w:val="bullet"/>
      <w:lvlText w:val=""/>
      <w:lvlJc w:val="left"/>
      <w:pPr>
        <w:ind w:left="5106" w:hanging="360"/>
      </w:pPr>
      <w:rPr>
        <w:rFonts w:ascii="Wingdings" w:hAnsi="Wingdings" w:hint="default"/>
      </w:rPr>
    </w:lvl>
    <w:lvl w:ilvl="6" w:tplc="04190001">
      <w:start w:val="1"/>
      <w:numFmt w:val="bullet"/>
      <w:lvlText w:val=""/>
      <w:lvlJc w:val="left"/>
      <w:pPr>
        <w:ind w:left="5826" w:hanging="360"/>
      </w:pPr>
      <w:rPr>
        <w:rFonts w:ascii="Symbol" w:hAnsi="Symbol" w:hint="default"/>
      </w:rPr>
    </w:lvl>
    <w:lvl w:ilvl="7" w:tplc="04190003">
      <w:start w:val="1"/>
      <w:numFmt w:val="bullet"/>
      <w:lvlText w:val="o"/>
      <w:lvlJc w:val="left"/>
      <w:pPr>
        <w:ind w:left="6546" w:hanging="360"/>
      </w:pPr>
      <w:rPr>
        <w:rFonts w:ascii="Courier New" w:hAnsi="Courier New" w:cs="Courier New" w:hint="default"/>
      </w:rPr>
    </w:lvl>
    <w:lvl w:ilvl="8" w:tplc="04190005">
      <w:start w:val="1"/>
      <w:numFmt w:val="bullet"/>
      <w:lvlText w:val=""/>
      <w:lvlJc w:val="left"/>
      <w:pPr>
        <w:ind w:left="7266" w:hanging="360"/>
      </w:pPr>
      <w:rPr>
        <w:rFonts w:ascii="Wingdings" w:hAnsi="Wingdings" w:hint="default"/>
      </w:rPr>
    </w:lvl>
  </w:abstractNum>
  <w:abstractNum w:abstractNumId="36">
    <w:nsid w:val="7D171E20"/>
    <w:multiLevelType w:val="multilevel"/>
    <w:tmpl w:val="C5FE45BA"/>
    <w:lvl w:ilvl="0">
      <w:start w:val="3"/>
      <w:numFmt w:val="decimal"/>
      <w:lvlText w:val="%1"/>
      <w:lvlJc w:val="left"/>
      <w:pPr>
        <w:ind w:left="525" w:hanging="525"/>
      </w:pPr>
      <w:rPr>
        <w:rFonts w:cs="Times New Roman" w:hint="default"/>
      </w:rPr>
    </w:lvl>
    <w:lvl w:ilvl="1">
      <w:start w:val="14"/>
      <w:numFmt w:val="decimal"/>
      <w:lvlText w:val="%1.%2"/>
      <w:lvlJc w:val="left"/>
      <w:pPr>
        <w:ind w:left="2839" w:hanging="525"/>
      </w:pPr>
      <w:rPr>
        <w:rFonts w:cs="Times New Roman" w:hint="default"/>
      </w:rPr>
    </w:lvl>
    <w:lvl w:ilvl="2">
      <w:start w:val="1"/>
      <w:numFmt w:val="decimal"/>
      <w:lvlText w:val="%1.%2.%3"/>
      <w:lvlJc w:val="left"/>
      <w:pPr>
        <w:ind w:left="5348" w:hanging="720"/>
      </w:pPr>
      <w:rPr>
        <w:rFonts w:cs="Times New Roman" w:hint="default"/>
      </w:rPr>
    </w:lvl>
    <w:lvl w:ilvl="3">
      <w:start w:val="1"/>
      <w:numFmt w:val="decimal"/>
      <w:lvlText w:val="%1.%2.%3.%4"/>
      <w:lvlJc w:val="left"/>
      <w:pPr>
        <w:ind w:left="8022" w:hanging="1080"/>
      </w:pPr>
      <w:rPr>
        <w:rFonts w:cs="Times New Roman" w:hint="default"/>
      </w:rPr>
    </w:lvl>
    <w:lvl w:ilvl="4">
      <w:start w:val="1"/>
      <w:numFmt w:val="decimal"/>
      <w:lvlText w:val="%1.%2.%3.%4.%5"/>
      <w:lvlJc w:val="left"/>
      <w:pPr>
        <w:ind w:left="10336" w:hanging="1080"/>
      </w:pPr>
      <w:rPr>
        <w:rFonts w:cs="Times New Roman" w:hint="default"/>
      </w:rPr>
    </w:lvl>
    <w:lvl w:ilvl="5">
      <w:start w:val="1"/>
      <w:numFmt w:val="decimal"/>
      <w:lvlText w:val="%1.%2.%3.%4.%5.%6"/>
      <w:lvlJc w:val="left"/>
      <w:pPr>
        <w:ind w:left="13010" w:hanging="1440"/>
      </w:pPr>
      <w:rPr>
        <w:rFonts w:cs="Times New Roman" w:hint="default"/>
      </w:rPr>
    </w:lvl>
    <w:lvl w:ilvl="6">
      <w:start w:val="1"/>
      <w:numFmt w:val="decimal"/>
      <w:lvlText w:val="%1.%2.%3.%4.%5.%6.%7"/>
      <w:lvlJc w:val="left"/>
      <w:pPr>
        <w:ind w:left="15324" w:hanging="1440"/>
      </w:pPr>
      <w:rPr>
        <w:rFonts w:cs="Times New Roman" w:hint="default"/>
      </w:rPr>
    </w:lvl>
    <w:lvl w:ilvl="7">
      <w:start w:val="1"/>
      <w:numFmt w:val="decimal"/>
      <w:lvlText w:val="%1.%2.%3.%4.%5.%6.%7.%8"/>
      <w:lvlJc w:val="left"/>
      <w:pPr>
        <w:ind w:left="17998" w:hanging="1800"/>
      </w:pPr>
      <w:rPr>
        <w:rFonts w:cs="Times New Roman" w:hint="default"/>
      </w:rPr>
    </w:lvl>
    <w:lvl w:ilvl="8">
      <w:start w:val="1"/>
      <w:numFmt w:val="decimal"/>
      <w:lvlText w:val="%1.%2.%3.%4.%5.%6.%7.%8.%9"/>
      <w:lvlJc w:val="left"/>
      <w:pPr>
        <w:ind w:left="20672" w:hanging="2160"/>
      </w:pPr>
      <w:rPr>
        <w:rFonts w:cs="Times New Roman" w:hint="default"/>
      </w:rPr>
    </w:lvl>
  </w:abstractNum>
  <w:num w:numId="1">
    <w:abstractNumId w:val="34"/>
  </w:num>
  <w:num w:numId="2">
    <w:abstractNumId w:val="32"/>
  </w:num>
  <w:num w:numId="3">
    <w:abstractNumId w:val="27"/>
  </w:num>
  <w:num w:numId="4">
    <w:abstractNumId w:val="16"/>
  </w:num>
  <w:num w:numId="5">
    <w:abstractNumId w:val="18"/>
  </w:num>
  <w:num w:numId="6">
    <w:abstractNumId w:val="8"/>
  </w:num>
  <w:num w:numId="7">
    <w:abstractNumId w:val="23"/>
  </w:num>
  <w:num w:numId="8">
    <w:abstractNumId w:val="6"/>
  </w:num>
  <w:num w:numId="9">
    <w:abstractNumId w:val="30"/>
  </w:num>
  <w:num w:numId="10">
    <w:abstractNumId w:val="21"/>
  </w:num>
  <w:num w:numId="11">
    <w:abstractNumId w:val="4"/>
  </w:num>
  <w:num w:numId="12">
    <w:abstractNumId w:val="24"/>
  </w:num>
  <w:num w:numId="13">
    <w:abstractNumId w:val="28"/>
  </w:num>
  <w:num w:numId="14">
    <w:abstractNumId w:val="19"/>
  </w:num>
  <w:num w:numId="15">
    <w:abstractNumId w:val="13"/>
  </w:num>
  <w:num w:numId="16">
    <w:abstractNumId w:val="26"/>
  </w:num>
  <w:num w:numId="17">
    <w:abstractNumId w:val="10"/>
  </w:num>
  <w:num w:numId="18">
    <w:abstractNumId w:val="31"/>
  </w:num>
  <w:num w:numId="19">
    <w:abstractNumId w:val="0"/>
  </w:num>
  <w:num w:numId="20">
    <w:abstractNumId w:val="33"/>
  </w:num>
  <w:num w:numId="21">
    <w:abstractNumId w:val="12"/>
  </w:num>
  <w:num w:numId="22">
    <w:abstractNumId w:val="7"/>
  </w:num>
  <w:num w:numId="23">
    <w:abstractNumId w:val="36"/>
  </w:num>
  <w:num w:numId="24">
    <w:abstractNumId w:val="11"/>
  </w:num>
  <w:num w:numId="25">
    <w:abstractNumId w:val="15"/>
  </w:num>
  <w:num w:numId="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num>
  <w:num w:numId="30">
    <w:abstractNumId w:val="14"/>
  </w:num>
  <w:num w:numId="31">
    <w:abstractNumId w:val="22"/>
  </w:num>
  <w:num w:numId="32">
    <w:abstractNumId w:val="3"/>
  </w:num>
  <w:num w:numId="33">
    <w:abstractNumId w:val="29"/>
  </w:num>
  <w:num w:numId="34">
    <w:abstractNumId w:val="25"/>
  </w:num>
  <w:num w:numId="35">
    <w:abstractNumId w:val="1"/>
  </w:num>
  <w:num w:numId="36">
    <w:abstractNumId w:val="35"/>
  </w:num>
  <w:num w:numId="37">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
  </w:num>
  <w:num w:numId="3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isplayBackgroundShape/>
  <w:gutterAtTop/>
  <w:stylePaneFormatFilter w:val="3F01"/>
  <w:defaultTabStop w:val="709"/>
  <w:autoHyphenation/>
  <w:hyphenationZone w:val="357"/>
  <w:doNotHyphenateCaps/>
  <w:drawingGridHorizontalSpacing w:val="120"/>
  <w:displayHorizontalDrawingGridEvery w:val="2"/>
  <w:characterSpacingControl w:val="doNotCompress"/>
  <w:hdrShapeDefaults>
    <o:shapedefaults v:ext="edit" spidmax="29698"/>
  </w:hdrShapeDefaults>
  <w:footnotePr>
    <w:footnote w:id="0"/>
    <w:footnote w:id="1"/>
    <w:footnote w:id="2"/>
  </w:footnotePr>
  <w:endnotePr>
    <w:endnote w:id="0"/>
    <w:endnote w:id="1"/>
    <w:endnote w:id="2"/>
  </w:endnotePr>
  <w:compat/>
  <w:rsids>
    <w:rsidRoot w:val="00AE6C33"/>
    <w:rsid w:val="000015EB"/>
    <w:rsid w:val="000019A0"/>
    <w:rsid w:val="00001E3E"/>
    <w:rsid w:val="0000273E"/>
    <w:rsid w:val="000029FD"/>
    <w:rsid w:val="00002F01"/>
    <w:rsid w:val="00002FD9"/>
    <w:rsid w:val="00003650"/>
    <w:rsid w:val="00003912"/>
    <w:rsid w:val="00003994"/>
    <w:rsid w:val="000046AD"/>
    <w:rsid w:val="00004D30"/>
    <w:rsid w:val="00005524"/>
    <w:rsid w:val="00005D98"/>
    <w:rsid w:val="00006298"/>
    <w:rsid w:val="00006A18"/>
    <w:rsid w:val="00006E81"/>
    <w:rsid w:val="00007414"/>
    <w:rsid w:val="000076D1"/>
    <w:rsid w:val="00010873"/>
    <w:rsid w:val="00010D38"/>
    <w:rsid w:val="000118AA"/>
    <w:rsid w:val="00012485"/>
    <w:rsid w:val="0001343C"/>
    <w:rsid w:val="00013C80"/>
    <w:rsid w:val="00013D92"/>
    <w:rsid w:val="00014205"/>
    <w:rsid w:val="0001615E"/>
    <w:rsid w:val="000167E3"/>
    <w:rsid w:val="00016B8F"/>
    <w:rsid w:val="0001777F"/>
    <w:rsid w:val="000177F6"/>
    <w:rsid w:val="00017E55"/>
    <w:rsid w:val="00020267"/>
    <w:rsid w:val="00020A88"/>
    <w:rsid w:val="00020B83"/>
    <w:rsid w:val="0002129D"/>
    <w:rsid w:val="00023418"/>
    <w:rsid w:val="000241E4"/>
    <w:rsid w:val="00024ACA"/>
    <w:rsid w:val="00024ECE"/>
    <w:rsid w:val="0002536D"/>
    <w:rsid w:val="0002570C"/>
    <w:rsid w:val="0002642A"/>
    <w:rsid w:val="00026886"/>
    <w:rsid w:val="00026928"/>
    <w:rsid w:val="00026E54"/>
    <w:rsid w:val="00026F77"/>
    <w:rsid w:val="0002700E"/>
    <w:rsid w:val="00027414"/>
    <w:rsid w:val="00027A01"/>
    <w:rsid w:val="000310BA"/>
    <w:rsid w:val="00032258"/>
    <w:rsid w:val="00033032"/>
    <w:rsid w:val="00033773"/>
    <w:rsid w:val="0003474D"/>
    <w:rsid w:val="00034B63"/>
    <w:rsid w:val="00034D6A"/>
    <w:rsid w:val="00035199"/>
    <w:rsid w:val="00035231"/>
    <w:rsid w:val="00035397"/>
    <w:rsid w:val="00035A49"/>
    <w:rsid w:val="00035E73"/>
    <w:rsid w:val="00036468"/>
    <w:rsid w:val="00036A94"/>
    <w:rsid w:val="00036B4C"/>
    <w:rsid w:val="00037499"/>
    <w:rsid w:val="0003785E"/>
    <w:rsid w:val="000379B9"/>
    <w:rsid w:val="00037D70"/>
    <w:rsid w:val="00037DB8"/>
    <w:rsid w:val="00040167"/>
    <w:rsid w:val="00041C51"/>
    <w:rsid w:val="000420C5"/>
    <w:rsid w:val="0004212B"/>
    <w:rsid w:val="00042680"/>
    <w:rsid w:val="000442BD"/>
    <w:rsid w:val="00044850"/>
    <w:rsid w:val="00044E4B"/>
    <w:rsid w:val="000459B5"/>
    <w:rsid w:val="00045DD8"/>
    <w:rsid w:val="00046736"/>
    <w:rsid w:val="00046AF9"/>
    <w:rsid w:val="00046CF1"/>
    <w:rsid w:val="00047140"/>
    <w:rsid w:val="00047C8C"/>
    <w:rsid w:val="00047D99"/>
    <w:rsid w:val="00050BA8"/>
    <w:rsid w:val="00051823"/>
    <w:rsid w:val="00052152"/>
    <w:rsid w:val="00053D67"/>
    <w:rsid w:val="00054B92"/>
    <w:rsid w:val="00054D79"/>
    <w:rsid w:val="00054DA7"/>
    <w:rsid w:val="00055013"/>
    <w:rsid w:val="000554D5"/>
    <w:rsid w:val="000556E6"/>
    <w:rsid w:val="0005598E"/>
    <w:rsid w:val="000562A3"/>
    <w:rsid w:val="00056B58"/>
    <w:rsid w:val="00056F0B"/>
    <w:rsid w:val="00056F26"/>
    <w:rsid w:val="00057FCF"/>
    <w:rsid w:val="00061E56"/>
    <w:rsid w:val="000625C9"/>
    <w:rsid w:val="00062AB7"/>
    <w:rsid w:val="00062DA3"/>
    <w:rsid w:val="00062EA7"/>
    <w:rsid w:val="00063CEA"/>
    <w:rsid w:val="000651FE"/>
    <w:rsid w:val="0006556A"/>
    <w:rsid w:val="00065E9A"/>
    <w:rsid w:val="00066159"/>
    <w:rsid w:val="00066B15"/>
    <w:rsid w:val="00066D6D"/>
    <w:rsid w:val="00067BC6"/>
    <w:rsid w:val="00067F67"/>
    <w:rsid w:val="00067FD0"/>
    <w:rsid w:val="000705BA"/>
    <w:rsid w:val="00070D91"/>
    <w:rsid w:val="00070E07"/>
    <w:rsid w:val="000711D9"/>
    <w:rsid w:val="0007122E"/>
    <w:rsid w:val="0007150E"/>
    <w:rsid w:val="00071DBF"/>
    <w:rsid w:val="00072087"/>
    <w:rsid w:val="000721BE"/>
    <w:rsid w:val="00072C93"/>
    <w:rsid w:val="0007339C"/>
    <w:rsid w:val="00073914"/>
    <w:rsid w:val="00074BC4"/>
    <w:rsid w:val="00075487"/>
    <w:rsid w:val="00075846"/>
    <w:rsid w:val="00075EEE"/>
    <w:rsid w:val="000764FD"/>
    <w:rsid w:val="00076D1C"/>
    <w:rsid w:val="00076EFC"/>
    <w:rsid w:val="00077580"/>
    <w:rsid w:val="0007758A"/>
    <w:rsid w:val="0008061F"/>
    <w:rsid w:val="000813C0"/>
    <w:rsid w:val="000820B5"/>
    <w:rsid w:val="000822F6"/>
    <w:rsid w:val="00082680"/>
    <w:rsid w:val="000827E5"/>
    <w:rsid w:val="000827EF"/>
    <w:rsid w:val="00083333"/>
    <w:rsid w:val="00083588"/>
    <w:rsid w:val="00083F5D"/>
    <w:rsid w:val="000851D0"/>
    <w:rsid w:val="0008545E"/>
    <w:rsid w:val="000859B8"/>
    <w:rsid w:val="00085C2A"/>
    <w:rsid w:val="00085CB6"/>
    <w:rsid w:val="0008622E"/>
    <w:rsid w:val="000863A3"/>
    <w:rsid w:val="00086F49"/>
    <w:rsid w:val="00090239"/>
    <w:rsid w:val="0009041D"/>
    <w:rsid w:val="00090FB7"/>
    <w:rsid w:val="00091523"/>
    <w:rsid w:val="00091791"/>
    <w:rsid w:val="00091D3B"/>
    <w:rsid w:val="000929F2"/>
    <w:rsid w:val="0009328F"/>
    <w:rsid w:val="0009329F"/>
    <w:rsid w:val="00093498"/>
    <w:rsid w:val="0009380D"/>
    <w:rsid w:val="000938F6"/>
    <w:rsid w:val="00093DD8"/>
    <w:rsid w:val="0009421A"/>
    <w:rsid w:val="000951FC"/>
    <w:rsid w:val="00095A28"/>
    <w:rsid w:val="00095F9A"/>
    <w:rsid w:val="00096B3C"/>
    <w:rsid w:val="000970FF"/>
    <w:rsid w:val="00097302"/>
    <w:rsid w:val="00097A59"/>
    <w:rsid w:val="000A19A2"/>
    <w:rsid w:val="000A1DC8"/>
    <w:rsid w:val="000A2244"/>
    <w:rsid w:val="000A319A"/>
    <w:rsid w:val="000A33E1"/>
    <w:rsid w:val="000A3509"/>
    <w:rsid w:val="000A3B85"/>
    <w:rsid w:val="000A4C6C"/>
    <w:rsid w:val="000A4DF0"/>
    <w:rsid w:val="000A53BC"/>
    <w:rsid w:val="000A552D"/>
    <w:rsid w:val="000A5979"/>
    <w:rsid w:val="000A5A6C"/>
    <w:rsid w:val="000A5EEC"/>
    <w:rsid w:val="000A60B0"/>
    <w:rsid w:val="000A629C"/>
    <w:rsid w:val="000A6BBB"/>
    <w:rsid w:val="000A6CC0"/>
    <w:rsid w:val="000A778F"/>
    <w:rsid w:val="000A78D5"/>
    <w:rsid w:val="000A78E6"/>
    <w:rsid w:val="000A7F6A"/>
    <w:rsid w:val="000B058D"/>
    <w:rsid w:val="000B123F"/>
    <w:rsid w:val="000B13CD"/>
    <w:rsid w:val="000B1AF1"/>
    <w:rsid w:val="000B2362"/>
    <w:rsid w:val="000B49E1"/>
    <w:rsid w:val="000B4BCE"/>
    <w:rsid w:val="000B4DD1"/>
    <w:rsid w:val="000B70D9"/>
    <w:rsid w:val="000B7409"/>
    <w:rsid w:val="000C013A"/>
    <w:rsid w:val="000C03C1"/>
    <w:rsid w:val="000C040F"/>
    <w:rsid w:val="000C0FC9"/>
    <w:rsid w:val="000C269D"/>
    <w:rsid w:val="000C284E"/>
    <w:rsid w:val="000C2C80"/>
    <w:rsid w:val="000C366C"/>
    <w:rsid w:val="000C39B7"/>
    <w:rsid w:val="000C3FE7"/>
    <w:rsid w:val="000C4A01"/>
    <w:rsid w:val="000C5DC9"/>
    <w:rsid w:val="000C6588"/>
    <w:rsid w:val="000C717D"/>
    <w:rsid w:val="000C765A"/>
    <w:rsid w:val="000C7891"/>
    <w:rsid w:val="000C7D50"/>
    <w:rsid w:val="000C7F8F"/>
    <w:rsid w:val="000C7FD2"/>
    <w:rsid w:val="000D0AE3"/>
    <w:rsid w:val="000D22A5"/>
    <w:rsid w:val="000D2308"/>
    <w:rsid w:val="000D2BBE"/>
    <w:rsid w:val="000D32C2"/>
    <w:rsid w:val="000D3C1B"/>
    <w:rsid w:val="000D43D2"/>
    <w:rsid w:val="000D49C2"/>
    <w:rsid w:val="000D4EA2"/>
    <w:rsid w:val="000D5191"/>
    <w:rsid w:val="000D5B7E"/>
    <w:rsid w:val="000D5F2C"/>
    <w:rsid w:val="000D6324"/>
    <w:rsid w:val="000D7B3D"/>
    <w:rsid w:val="000E0B67"/>
    <w:rsid w:val="000E14DE"/>
    <w:rsid w:val="000E2807"/>
    <w:rsid w:val="000E2AF5"/>
    <w:rsid w:val="000E2D3A"/>
    <w:rsid w:val="000E2EE9"/>
    <w:rsid w:val="000E2FEE"/>
    <w:rsid w:val="000E5A52"/>
    <w:rsid w:val="000E5CA4"/>
    <w:rsid w:val="000E6541"/>
    <w:rsid w:val="000E6F55"/>
    <w:rsid w:val="000E7866"/>
    <w:rsid w:val="000E7A3B"/>
    <w:rsid w:val="000F01E6"/>
    <w:rsid w:val="000F0A8E"/>
    <w:rsid w:val="000F0DDD"/>
    <w:rsid w:val="000F0EB0"/>
    <w:rsid w:val="000F1688"/>
    <w:rsid w:val="000F18F4"/>
    <w:rsid w:val="000F206C"/>
    <w:rsid w:val="000F287D"/>
    <w:rsid w:val="000F3142"/>
    <w:rsid w:val="000F3B7B"/>
    <w:rsid w:val="000F3C2B"/>
    <w:rsid w:val="000F3FEB"/>
    <w:rsid w:val="000F4277"/>
    <w:rsid w:val="000F4405"/>
    <w:rsid w:val="000F4611"/>
    <w:rsid w:val="000F4743"/>
    <w:rsid w:val="000F47D3"/>
    <w:rsid w:val="000F4D92"/>
    <w:rsid w:val="000F52FF"/>
    <w:rsid w:val="000F6E5E"/>
    <w:rsid w:val="000F74FB"/>
    <w:rsid w:val="000F7707"/>
    <w:rsid w:val="001002B3"/>
    <w:rsid w:val="00100621"/>
    <w:rsid w:val="001008E6"/>
    <w:rsid w:val="00101075"/>
    <w:rsid w:val="0010108C"/>
    <w:rsid w:val="0010153F"/>
    <w:rsid w:val="00101583"/>
    <w:rsid w:val="0010272B"/>
    <w:rsid w:val="001030CC"/>
    <w:rsid w:val="00103CEF"/>
    <w:rsid w:val="0010449F"/>
    <w:rsid w:val="00104E82"/>
    <w:rsid w:val="001053CB"/>
    <w:rsid w:val="00105A58"/>
    <w:rsid w:val="0010694A"/>
    <w:rsid w:val="00106B25"/>
    <w:rsid w:val="0010782A"/>
    <w:rsid w:val="00107C78"/>
    <w:rsid w:val="00110F56"/>
    <w:rsid w:val="00112990"/>
    <w:rsid w:val="00112D46"/>
    <w:rsid w:val="001146DB"/>
    <w:rsid w:val="0011509F"/>
    <w:rsid w:val="00115489"/>
    <w:rsid w:val="0011593B"/>
    <w:rsid w:val="0011677D"/>
    <w:rsid w:val="00117392"/>
    <w:rsid w:val="001204E9"/>
    <w:rsid w:val="001207A5"/>
    <w:rsid w:val="00120894"/>
    <w:rsid w:val="00120B8A"/>
    <w:rsid w:val="00120C32"/>
    <w:rsid w:val="00122326"/>
    <w:rsid w:val="00122609"/>
    <w:rsid w:val="001228A7"/>
    <w:rsid w:val="00122C06"/>
    <w:rsid w:val="00122C6A"/>
    <w:rsid w:val="00122DB4"/>
    <w:rsid w:val="001238C0"/>
    <w:rsid w:val="001246A7"/>
    <w:rsid w:val="001252E1"/>
    <w:rsid w:val="00125957"/>
    <w:rsid w:val="00125BA5"/>
    <w:rsid w:val="00125FA3"/>
    <w:rsid w:val="00126355"/>
    <w:rsid w:val="00126591"/>
    <w:rsid w:val="00126A23"/>
    <w:rsid w:val="00127048"/>
    <w:rsid w:val="001307D0"/>
    <w:rsid w:val="001309AE"/>
    <w:rsid w:val="00130C5A"/>
    <w:rsid w:val="00130FB7"/>
    <w:rsid w:val="00131566"/>
    <w:rsid w:val="001315D2"/>
    <w:rsid w:val="00131E4F"/>
    <w:rsid w:val="00131F4A"/>
    <w:rsid w:val="00131FB6"/>
    <w:rsid w:val="00132012"/>
    <w:rsid w:val="00132420"/>
    <w:rsid w:val="0013273B"/>
    <w:rsid w:val="00132D60"/>
    <w:rsid w:val="00132E41"/>
    <w:rsid w:val="001331EB"/>
    <w:rsid w:val="001345F6"/>
    <w:rsid w:val="00134BA6"/>
    <w:rsid w:val="001350F9"/>
    <w:rsid w:val="001354DE"/>
    <w:rsid w:val="001357CA"/>
    <w:rsid w:val="00135A5C"/>
    <w:rsid w:val="00135B8A"/>
    <w:rsid w:val="00136E75"/>
    <w:rsid w:val="00137280"/>
    <w:rsid w:val="0013781B"/>
    <w:rsid w:val="00140748"/>
    <w:rsid w:val="00140DC8"/>
    <w:rsid w:val="00140FCF"/>
    <w:rsid w:val="00140FF8"/>
    <w:rsid w:val="00141102"/>
    <w:rsid w:val="00141446"/>
    <w:rsid w:val="001414A0"/>
    <w:rsid w:val="00143CF7"/>
    <w:rsid w:val="00143D8B"/>
    <w:rsid w:val="001443E8"/>
    <w:rsid w:val="00144BDA"/>
    <w:rsid w:val="00145309"/>
    <w:rsid w:val="0014560C"/>
    <w:rsid w:val="00146264"/>
    <w:rsid w:val="00146434"/>
    <w:rsid w:val="00146FA9"/>
    <w:rsid w:val="00146FC0"/>
    <w:rsid w:val="0014730C"/>
    <w:rsid w:val="00150B28"/>
    <w:rsid w:val="00151014"/>
    <w:rsid w:val="00151081"/>
    <w:rsid w:val="001514CD"/>
    <w:rsid w:val="00151F62"/>
    <w:rsid w:val="00153569"/>
    <w:rsid w:val="001535D4"/>
    <w:rsid w:val="00153EB8"/>
    <w:rsid w:val="00154DAD"/>
    <w:rsid w:val="001561AD"/>
    <w:rsid w:val="00156476"/>
    <w:rsid w:val="0015663F"/>
    <w:rsid w:val="001577AC"/>
    <w:rsid w:val="00160071"/>
    <w:rsid w:val="00160512"/>
    <w:rsid w:val="0016155C"/>
    <w:rsid w:val="001616AC"/>
    <w:rsid w:val="00162015"/>
    <w:rsid w:val="00162C01"/>
    <w:rsid w:val="00162E2A"/>
    <w:rsid w:val="00162FD7"/>
    <w:rsid w:val="00163372"/>
    <w:rsid w:val="00163441"/>
    <w:rsid w:val="00163499"/>
    <w:rsid w:val="001634CD"/>
    <w:rsid w:val="00164177"/>
    <w:rsid w:val="00164578"/>
    <w:rsid w:val="00164951"/>
    <w:rsid w:val="00164AFC"/>
    <w:rsid w:val="00164B66"/>
    <w:rsid w:val="00164CFA"/>
    <w:rsid w:val="00164F97"/>
    <w:rsid w:val="0016508E"/>
    <w:rsid w:val="00165A50"/>
    <w:rsid w:val="00165B81"/>
    <w:rsid w:val="001660EA"/>
    <w:rsid w:val="00166980"/>
    <w:rsid w:val="00166B28"/>
    <w:rsid w:val="0016718F"/>
    <w:rsid w:val="00167D45"/>
    <w:rsid w:val="001700D2"/>
    <w:rsid w:val="00170F70"/>
    <w:rsid w:val="00171863"/>
    <w:rsid w:val="00171CCC"/>
    <w:rsid w:val="00171DA3"/>
    <w:rsid w:val="00171EE6"/>
    <w:rsid w:val="00172DBB"/>
    <w:rsid w:val="00173647"/>
    <w:rsid w:val="00173B76"/>
    <w:rsid w:val="00174B41"/>
    <w:rsid w:val="001757FB"/>
    <w:rsid w:val="00175F30"/>
    <w:rsid w:val="001761B8"/>
    <w:rsid w:val="001765AC"/>
    <w:rsid w:val="001769DD"/>
    <w:rsid w:val="00176B07"/>
    <w:rsid w:val="00176E29"/>
    <w:rsid w:val="00180672"/>
    <w:rsid w:val="0018085E"/>
    <w:rsid w:val="00181029"/>
    <w:rsid w:val="0018162C"/>
    <w:rsid w:val="0018192C"/>
    <w:rsid w:val="00181ED9"/>
    <w:rsid w:val="001823D8"/>
    <w:rsid w:val="00182C09"/>
    <w:rsid w:val="00182E01"/>
    <w:rsid w:val="00183191"/>
    <w:rsid w:val="001832AD"/>
    <w:rsid w:val="00184790"/>
    <w:rsid w:val="00184F78"/>
    <w:rsid w:val="00186065"/>
    <w:rsid w:val="00186671"/>
    <w:rsid w:val="001869C8"/>
    <w:rsid w:val="00187342"/>
    <w:rsid w:val="001906F9"/>
    <w:rsid w:val="00190C92"/>
    <w:rsid w:val="001911D4"/>
    <w:rsid w:val="00192344"/>
    <w:rsid w:val="00192607"/>
    <w:rsid w:val="00192A46"/>
    <w:rsid w:val="00192B17"/>
    <w:rsid w:val="001932E0"/>
    <w:rsid w:val="00193CCE"/>
    <w:rsid w:val="00194505"/>
    <w:rsid w:val="00194799"/>
    <w:rsid w:val="00194949"/>
    <w:rsid w:val="00194D86"/>
    <w:rsid w:val="00195282"/>
    <w:rsid w:val="001955B0"/>
    <w:rsid w:val="00195C3E"/>
    <w:rsid w:val="00195FDE"/>
    <w:rsid w:val="0019689C"/>
    <w:rsid w:val="00196A49"/>
    <w:rsid w:val="00197256"/>
    <w:rsid w:val="00197D38"/>
    <w:rsid w:val="001A0224"/>
    <w:rsid w:val="001A179B"/>
    <w:rsid w:val="001A2A15"/>
    <w:rsid w:val="001A326E"/>
    <w:rsid w:val="001A3DEA"/>
    <w:rsid w:val="001A408D"/>
    <w:rsid w:val="001A435D"/>
    <w:rsid w:val="001A5245"/>
    <w:rsid w:val="001A5393"/>
    <w:rsid w:val="001A613E"/>
    <w:rsid w:val="001A64C6"/>
    <w:rsid w:val="001A6604"/>
    <w:rsid w:val="001A7989"/>
    <w:rsid w:val="001B1C77"/>
    <w:rsid w:val="001B1E2A"/>
    <w:rsid w:val="001B2132"/>
    <w:rsid w:val="001B328B"/>
    <w:rsid w:val="001B3FBF"/>
    <w:rsid w:val="001B606F"/>
    <w:rsid w:val="001B71E4"/>
    <w:rsid w:val="001B79CE"/>
    <w:rsid w:val="001B7A06"/>
    <w:rsid w:val="001C03AE"/>
    <w:rsid w:val="001C09C5"/>
    <w:rsid w:val="001C09FA"/>
    <w:rsid w:val="001C16F7"/>
    <w:rsid w:val="001C1C6B"/>
    <w:rsid w:val="001C1C6C"/>
    <w:rsid w:val="001C1CF4"/>
    <w:rsid w:val="001C20CA"/>
    <w:rsid w:val="001C21F0"/>
    <w:rsid w:val="001C222C"/>
    <w:rsid w:val="001C222F"/>
    <w:rsid w:val="001C26FD"/>
    <w:rsid w:val="001C387F"/>
    <w:rsid w:val="001C397B"/>
    <w:rsid w:val="001C4463"/>
    <w:rsid w:val="001C4890"/>
    <w:rsid w:val="001C5555"/>
    <w:rsid w:val="001C5DFE"/>
    <w:rsid w:val="001C6604"/>
    <w:rsid w:val="001C6ACA"/>
    <w:rsid w:val="001C70CE"/>
    <w:rsid w:val="001C745C"/>
    <w:rsid w:val="001C7468"/>
    <w:rsid w:val="001C7BFC"/>
    <w:rsid w:val="001D0276"/>
    <w:rsid w:val="001D1D06"/>
    <w:rsid w:val="001D2487"/>
    <w:rsid w:val="001D2754"/>
    <w:rsid w:val="001D2775"/>
    <w:rsid w:val="001D2B7F"/>
    <w:rsid w:val="001D2BE5"/>
    <w:rsid w:val="001D3BEE"/>
    <w:rsid w:val="001D3E9C"/>
    <w:rsid w:val="001D3EC4"/>
    <w:rsid w:val="001D500F"/>
    <w:rsid w:val="001D593F"/>
    <w:rsid w:val="001D6B90"/>
    <w:rsid w:val="001D6C68"/>
    <w:rsid w:val="001D71D3"/>
    <w:rsid w:val="001D753C"/>
    <w:rsid w:val="001E0038"/>
    <w:rsid w:val="001E0C5F"/>
    <w:rsid w:val="001E1296"/>
    <w:rsid w:val="001E14F9"/>
    <w:rsid w:val="001E3A19"/>
    <w:rsid w:val="001E3CC3"/>
    <w:rsid w:val="001E3DE9"/>
    <w:rsid w:val="001E3F5D"/>
    <w:rsid w:val="001E4355"/>
    <w:rsid w:val="001E45CB"/>
    <w:rsid w:val="001E55EF"/>
    <w:rsid w:val="001E5629"/>
    <w:rsid w:val="001E7076"/>
    <w:rsid w:val="001E78A7"/>
    <w:rsid w:val="001E7992"/>
    <w:rsid w:val="001E79AC"/>
    <w:rsid w:val="001F0C48"/>
    <w:rsid w:val="001F13BE"/>
    <w:rsid w:val="001F3578"/>
    <w:rsid w:val="001F3812"/>
    <w:rsid w:val="001F3DD4"/>
    <w:rsid w:val="001F42BC"/>
    <w:rsid w:val="001F4957"/>
    <w:rsid w:val="001F4F8E"/>
    <w:rsid w:val="001F5B48"/>
    <w:rsid w:val="001F5C1E"/>
    <w:rsid w:val="001F61CC"/>
    <w:rsid w:val="001F6893"/>
    <w:rsid w:val="001F6E94"/>
    <w:rsid w:val="00200EBA"/>
    <w:rsid w:val="00201104"/>
    <w:rsid w:val="00201387"/>
    <w:rsid w:val="002013EB"/>
    <w:rsid w:val="00201888"/>
    <w:rsid w:val="00201BF0"/>
    <w:rsid w:val="00201EAC"/>
    <w:rsid w:val="002023EB"/>
    <w:rsid w:val="00202A26"/>
    <w:rsid w:val="00202B2A"/>
    <w:rsid w:val="0020312A"/>
    <w:rsid w:val="00203A15"/>
    <w:rsid w:val="00203E77"/>
    <w:rsid w:val="002044F5"/>
    <w:rsid w:val="00204845"/>
    <w:rsid w:val="00204AE9"/>
    <w:rsid w:val="00204E3B"/>
    <w:rsid w:val="0020535B"/>
    <w:rsid w:val="00206E93"/>
    <w:rsid w:val="00207BA2"/>
    <w:rsid w:val="00207F7E"/>
    <w:rsid w:val="002100C1"/>
    <w:rsid w:val="00210FA1"/>
    <w:rsid w:val="00211E2E"/>
    <w:rsid w:val="00212DBC"/>
    <w:rsid w:val="00213126"/>
    <w:rsid w:val="00213484"/>
    <w:rsid w:val="00215175"/>
    <w:rsid w:val="002157A7"/>
    <w:rsid w:val="00215991"/>
    <w:rsid w:val="00216060"/>
    <w:rsid w:val="0021614A"/>
    <w:rsid w:val="00216FDF"/>
    <w:rsid w:val="002173CE"/>
    <w:rsid w:val="002178D7"/>
    <w:rsid w:val="002200B2"/>
    <w:rsid w:val="0022016D"/>
    <w:rsid w:val="002201CE"/>
    <w:rsid w:val="00220831"/>
    <w:rsid w:val="002215D3"/>
    <w:rsid w:val="00221E6B"/>
    <w:rsid w:val="00221EA5"/>
    <w:rsid w:val="00222FCB"/>
    <w:rsid w:val="00223CB7"/>
    <w:rsid w:val="00223D45"/>
    <w:rsid w:val="00224154"/>
    <w:rsid w:val="00224203"/>
    <w:rsid w:val="002244A0"/>
    <w:rsid w:val="00224F2C"/>
    <w:rsid w:val="00225857"/>
    <w:rsid w:val="00226409"/>
    <w:rsid w:val="002265B1"/>
    <w:rsid w:val="00226B29"/>
    <w:rsid w:val="00227105"/>
    <w:rsid w:val="00227951"/>
    <w:rsid w:val="00227D97"/>
    <w:rsid w:val="00227FD1"/>
    <w:rsid w:val="002303CB"/>
    <w:rsid w:val="00231123"/>
    <w:rsid w:val="0023129B"/>
    <w:rsid w:val="00231A5C"/>
    <w:rsid w:val="00231E47"/>
    <w:rsid w:val="00232097"/>
    <w:rsid w:val="00232AC2"/>
    <w:rsid w:val="00232CF2"/>
    <w:rsid w:val="00233641"/>
    <w:rsid w:val="00233A30"/>
    <w:rsid w:val="00233D22"/>
    <w:rsid w:val="00234307"/>
    <w:rsid w:val="00234A6C"/>
    <w:rsid w:val="00236469"/>
    <w:rsid w:val="00236657"/>
    <w:rsid w:val="0023683A"/>
    <w:rsid w:val="00240CFD"/>
    <w:rsid w:val="00240D75"/>
    <w:rsid w:val="0024101C"/>
    <w:rsid w:val="002414E4"/>
    <w:rsid w:val="0024150F"/>
    <w:rsid w:val="0024168C"/>
    <w:rsid w:val="00241785"/>
    <w:rsid w:val="0024274B"/>
    <w:rsid w:val="00242B56"/>
    <w:rsid w:val="00243281"/>
    <w:rsid w:val="0024352D"/>
    <w:rsid w:val="00243C36"/>
    <w:rsid w:val="00244753"/>
    <w:rsid w:val="00245DD3"/>
    <w:rsid w:val="002463FD"/>
    <w:rsid w:val="00246610"/>
    <w:rsid w:val="0024677C"/>
    <w:rsid w:val="002467DB"/>
    <w:rsid w:val="00247241"/>
    <w:rsid w:val="002505B4"/>
    <w:rsid w:val="00250EA3"/>
    <w:rsid w:val="00251846"/>
    <w:rsid w:val="00252336"/>
    <w:rsid w:val="00252DF3"/>
    <w:rsid w:val="00253564"/>
    <w:rsid w:val="00254F49"/>
    <w:rsid w:val="00255573"/>
    <w:rsid w:val="002570D1"/>
    <w:rsid w:val="00257CB8"/>
    <w:rsid w:val="00257D63"/>
    <w:rsid w:val="00260CCC"/>
    <w:rsid w:val="00261230"/>
    <w:rsid w:val="0026245D"/>
    <w:rsid w:val="00262675"/>
    <w:rsid w:val="00262B13"/>
    <w:rsid w:val="00262B92"/>
    <w:rsid w:val="00262FEF"/>
    <w:rsid w:val="00263055"/>
    <w:rsid w:val="0026383C"/>
    <w:rsid w:val="00263AEF"/>
    <w:rsid w:val="002641E7"/>
    <w:rsid w:val="00264485"/>
    <w:rsid w:val="00264687"/>
    <w:rsid w:val="002649A4"/>
    <w:rsid w:val="002650EE"/>
    <w:rsid w:val="0026540E"/>
    <w:rsid w:val="002654DB"/>
    <w:rsid w:val="00266C7D"/>
    <w:rsid w:val="00267685"/>
    <w:rsid w:val="00270D1B"/>
    <w:rsid w:val="00271096"/>
    <w:rsid w:val="0027113F"/>
    <w:rsid w:val="002711B8"/>
    <w:rsid w:val="00271D89"/>
    <w:rsid w:val="00271F63"/>
    <w:rsid w:val="002730EF"/>
    <w:rsid w:val="002731E3"/>
    <w:rsid w:val="00273762"/>
    <w:rsid w:val="00273A1E"/>
    <w:rsid w:val="00273BA4"/>
    <w:rsid w:val="00273D11"/>
    <w:rsid w:val="002743A6"/>
    <w:rsid w:val="002746AD"/>
    <w:rsid w:val="002749FA"/>
    <w:rsid w:val="00275542"/>
    <w:rsid w:val="002758FA"/>
    <w:rsid w:val="00275C34"/>
    <w:rsid w:val="0027694F"/>
    <w:rsid w:val="0027697E"/>
    <w:rsid w:val="00280007"/>
    <w:rsid w:val="00280459"/>
    <w:rsid w:val="00281015"/>
    <w:rsid w:val="00281429"/>
    <w:rsid w:val="00281C0B"/>
    <w:rsid w:val="00281E76"/>
    <w:rsid w:val="002835F3"/>
    <w:rsid w:val="00283D08"/>
    <w:rsid w:val="0028445C"/>
    <w:rsid w:val="0028452E"/>
    <w:rsid w:val="00284D6C"/>
    <w:rsid w:val="00284DEB"/>
    <w:rsid w:val="0028505D"/>
    <w:rsid w:val="002859CF"/>
    <w:rsid w:val="00285AB7"/>
    <w:rsid w:val="00287437"/>
    <w:rsid w:val="0028748E"/>
    <w:rsid w:val="002876E7"/>
    <w:rsid w:val="00287B4A"/>
    <w:rsid w:val="002901F3"/>
    <w:rsid w:val="0029030B"/>
    <w:rsid w:val="0029086D"/>
    <w:rsid w:val="00290E52"/>
    <w:rsid w:val="00291025"/>
    <w:rsid w:val="0029342F"/>
    <w:rsid w:val="002937AC"/>
    <w:rsid w:val="00293A7B"/>
    <w:rsid w:val="00293F62"/>
    <w:rsid w:val="002941C2"/>
    <w:rsid w:val="00294805"/>
    <w:rsid w:val="00294969"/>
    <w:rsid w:val="00294BA4"/>
    <w:rsid w:val="00295233"/>
    <w:rsid w:val="00295B41"/>
    <w:rsid w:val="00295C62"/>
    <w:rsid w:val="00295CA4"/>
    <w:rsid w:val="00295E1F"/>
    <w:rsid w:val="00296A9F"/>
    <w:rsid w:val="00296F2B"/>
    <w:rsid w:val="0029729E"/>
    <w:rsid w:val="00297639"/>
    <w:rsid w:val="00297978"/>
    <w:rsid w:val="002A0197"/>
    <w:rsid w:val="002A029E"/>
    <w:rsid w:val="002A04FA"/>
    <w:rsid w:val="002A0740"/>
    <w:rsid w:val="002A0839"/>
    <w:rsid w:val="002A0EE7"/>
    <w:rsid w:val="002A1A0C"/>
    <w:rsid w:val="002A229B"/>
    <w:rsid w:val="002A2566"/>
    <w:rsid w:val="002A30F9"/>
    <w:rsid w:val="002A40D9"/>
    <w:rsid w:val="002A44B5"/>
    <w:rsid w:val="002A50BE"/>
    <w:rsid w:val="002A63B8"/>
    <w:rsid w:val="002A73CC"/>
    <w:rsid w:val="002A7861"/>
    <w:rsid w:val="002A7B26"/>
    <w:rsid w:val="002B05B9"/>
    <w:rsid w:val="002B13D5"/>
    <w:rsid w:val="002B1485"/>
    <w:rsid w:val="002B1694"/>
    <w:rsid w:val="002B17AA"/>
    <w:rsid w:val="002B1920"/>
    <w:rsid w:val="002B19FF"/>
    <w:rsid w:val="002B1AEF"/>
    <w:rsid w:val="002B1C3D"/>
    <w:rsid w:val="002B1D83"/>
    <w:rsid w:val="002B200B"/>
    <w:rsid w:val="002B2531"/>
    <w:rsid w:val="002B2DD2"/>
    <w:rsid w:val="002B3DC6"/>
    <w:rsid w:val="002B3F6C"/>
    <w:rsid w:val="002B454B"/>
    <w:rsid w:val="002B466B"/>
    <w:rsid w:val="002B4CDF"/>
    <w:rsid w:val="002B552F"/>
    <w:rsid w:val="002B5B07"/>
    <w:rsid w:val="002B5F08"/>
    <w:rsid w:val="002B5F44"/>
    <w:rsid w:val="002B6E80"/>
    <w:rsid w:val="002B7E00"/>
    <w:rsid w:val="002C00C4"/>
    <w:rsid w:val="002C016C"/>
    <w:rsid w:val="002C06CC"/>
    <w:rsid w:val="002C13AC"/>
    <w:rsid w:val="002C13BB"/>
    <w:rsid w:val="002C174A"/>
    <w:rsid w:val="002C2D18"/>
    <w:rsid w:val="002C2EC4"/>
    <w:rsid w:val="002C359C"/>
    <w:rsid w:val="002C3D4C"/>
    <w:rsid w:val="002C3E5F"/>
    <w:rsid w:val="002C3E74"/>
    <w:rsid w:val="002C4989"/>
    <w:rsid w:val="002C512C"/>
    <w:rsid w:val="002C5257"/>
    <w:rsid w:val="002C5338"/>
    <w:rsid w:val="002C632F"/>
    <w:rsid w:val="002C69C3"/>
    <w:rsid w:val="002C6A9F"/>
    <w:rsid w:val="002C7E66"/>
    <w:rsid w:val="002D0FA7"/>
    <w:rsid w:val="002D152A"/>
    <w:rsid w:val="002D1E71"/>
    <w:rsid w:val="002D2D9E"/>
    <w:rsid w:val="002D3BE3"/>
    <w:rsid w:val="002D3D46"/>
    <w:rsid w:val="002D44D8"/>
    <w:rsid w:val="002D47C3"/>
    <w:rsid w:val="002D47CE"/>
    <w:rsid w:val="002D5054"/>
    <w:rsid w:val="002D5537"/>
    <w:rsid w:val="002D632F"/>
    <w:rsid w:val="002D6DC4"/>
    <w:rsid w:val="002E0C10"/>
    <w:rsid w:val="002E156F"/>
    <w:rsid w:val="002E23D6"/>
    <w:rsid w:val="002E248E"/>
    <w:rsid w:val="002E3131"/>
    <w:rsid w:val="002E35A8"/>
    <w:rsid w:val="002E38E6"/>
    <w:rsid w:val="002E3AE6"/>
    <w:rsid w:val="002E3DA7"/>
    <w:rsid w:val="002E3EC2"/>
    <w:rsid w:val="002E481F"/>
    <w:rsid w:val="002E4BC9"/>
    <w:rsid w:val="002E4E27"/>
    <w:rsid w:val="002E58E6"/>
    <w:rsid w:val="002E5B39"/>
    <w:rsid w:val="002E6986"/>
    <w:rsid w:val="002E6BE9"/>
    <w:rsid w:val="002E709C"/>
    <w:rsid w:val="002E720C"/>
    <w:rsid w:val="002E7271"/>
    <w:rsid w:val="002E72D0"/>
    <w:rsid w:val="002E7BFF"/>
    <w:rsid w:val="002E7D03"/>
    <w:rsid w:val="002F08A8"/>
    <w:rsid w:val="002F0A31"/>
    <w:rsid w:val="002F1354"/>
    <w:rsid w:val="002F2766"/>
    <w:rsid w:val="002F305F"/>
    <w:rsid w:val="002F30A3"/>
    <w:rsid w:val="002F3581"/>
    <w:rsid w:val="002F43DE"/>
    <w:rsid w:val="002F4E95"/>
    <w:rsid w:val="002F582B"/>
    <w:rsid w:val="002F59D4"/>
    <w:rsid w:val="002F6AF9"/>
    <w:rsid w:val="002F6D5A"/>
    <w:rsid w:val="002F758D"/>
    <w:rsid w:val="002F7E1C"/>
    <w:rsid w:val="002F7E8A"/>
    <w:rsid w:val="00300036"/>
    <w:rsid w:val="00300DBF"/>
    <w:rsid w:val="00300FDB"/>
    <w:rsid w:val="0030108D"/>
    <w:rsid w:val="00301586"/>
    <w:rsid w:val="00301801"/>
    <w:rsid w:val="00301D6D"/>
    <w:rsid w:val="0030262A"/>
    <w:rsid w:val="0030290C"/>
    <w:rsid w:val="003044D1"/>
    <w:rsid w:val="003059AD"/>
    <w:rsid w:val="00305CC2"/>
    <w:rsid w:val="00306235"/>
    <w:rsid w:val="0030676E"/>
    <w:rsid w:val="00306889"/>
    <w:rsid w:val="003074A3"/>
    <w:rsid w:val="00307536"/>
    <w:rsid w:val="00307C53"/>
    <w:rsid w:val="00307FAF"/>
    <w:rsid w:val="0031049A"/>
    <w:rsid w:val="00310914"/>
    <w:rsid w:val="00310924"/>
    <w:rsid w:val="00310C9C"/>
    <w:rsid w:val="00311DF1"/>
    <w:rsid w:val="00312166"/>
    <w:rsid w:val="0031242B"/>
    <w:rsid w:val="00312BEE"/>
    <w:rsid w:val="0031311F"/>
    <w:rsid w:val="0031348E"/>
    <w:rsid w:val="003134AE"/>
    <w:rsid w:val="00313833"/>
    <w:rsid w:val="00313841"/>
    <w:rsid w:val="00313EA2"/>
    <w:rsid w:val="00314122"/>
    <w:rsid w:val="00314B82"/>
    <w:rsid w:val="00314E2D"/>
    <w:rsid w:val="00315064"/>
    <w:rsid w:val="00315167"/>
    <w:rsid w:val="003155B6"/>
    <w:rsid w:val="003155B7"/>
    <w:rsid w:val="00315EEB"/>
    <w:rsid w:val="00316998"/>
    <w:rsid w:val="00317297"/>
    <w:rsid w:val="00317F57"/>
    <w:rsid w:val="00317FCF"/>
    <w:rsid w:val="00321631"/>
    <w:rsid w:val="00321B7A"/>
    <w:rsid w:val="00322DDA"/>
    <w:rsid w:val="00323481"/>
    <w:rsid w:val="003234EB"/>
    <w:rsid w:val="00325014"/>
    <w:rsid w:val="003251CE"/>
    <w:rsid w:val="003253EA"/>
    <w:rsid w:val="00325B13"/>
    <w:rsid w:val="00325D29"/>
    <w:rsid w:val="00325E24"/>
    <w:rsid w:val="003264AB"/>
    <w:rsid w:val="00326B60"/>
    <w:rsid w:val="00326FEA"/>
    <w:rsid w:val="00327C63"/>
    <w:rsid w:val="00327EB0"/>
    <w:rsid w:val="003306A7"/>
    <w:rsid w:val="00331E89"/>
    <w:rsid w:val="003326F0"/>
    <w:rsid w:val="00332A20"/>
    <w:rsid w:val="00332AC6"/>
    <w:rsid w:val="003332D6"/>
    <w:rsid w:val="003345CA"/>
    <w:rsid w:val="00335397"/>
    <w:rsid w:val="003353B9"/>
    <w:rsid w:val="00335614"/>
    <w:rsid w:val="00335D03"/>
    <w:rsid w:val="00335FE7"/>
    <w:rsid w:val="00336A22"/>
    <w:rsid w:val="00336B29"/>
    <w:rsid w:val="0033713F"/>
    <w:rsid w:val="00337619"/>
    <w:rsid w:val="003412AB"/>
    <w:rsid w:val="00341D4D"/>
    <w:rsid w:val="00342404"/>
    <w:rsid w:val="00343E7A"/>
    <w:rsid w:val="00343EB7"/>
    <w:rsid w:val="00343FEA"/>
    <w:rsid w:val="003453C0"/>
    <w:rsid w:val="003455C7"/>
    <w:rsid w:val="00345D16"/>
    <w:rsid w:val="00345F11"/>
    <w:rsid w:val="0034637A"/>
    <w:rsid w:val="003465DB"/>
    <w:rsid w:val="00346787"/>
    <w:rsid w:val="003469AD"/>
    <w:rsid w:val="00347AE6"/>
    <w:rsid w:val="003508EE"/>
    <w:rsid w:val="00351E76"/>
    <w:rsid w:val="003524C0"/>
    <w:rsid w:val="003529D0"/>
    <w:rsid w:val="00352ADE"/>
    <w:rsid w:val="00352B0A"/>
    <w:rsid w:val="0035392B"/>
    <w:rsid w:val="00353E74"/>
    <w:rsid w:val="00354F0E"/>
    <w:rsid w:val="00355373"/>
    <w:rsid w:val="003554D6"/>
    <w:rsid w:val="003561F3"/>
    <w:rsid w:val="0035644D"/>
    <w:rsid w:val="003567BC"/>
    <w:rsid w:val="003571A3"/>
    <w:rsid w:val="0035778F"/>
    <w:rsid w:val="0036017E"/>
    <w:rsid w:val="003602A9"/>
    <w:rsid w:val="00360F86"/>
    <w:rsid w:val="00361E05"/>
    <w:rsid w:val="00361E79"/>
    <w:rsid w:val="00362273"/>
    <w:rsid w:val="0036233F"/>
    <w:rsid w:val="00362973"/>
    <w:rsid w:val="00364350"/>
    <w:rsid w:val="00364421"/>
    <w:rsid w:val="00364B96"/>
    <w:rsid w:val="00365175"/>
    <w:rsid w:val="003657A8"/>
    <w:rsid w:val="0036641E"/>
    <w:rsid w:val="00366A5E"/>
    <w:rsid w:val="0036789F"/>
    <w:rsid w:val="00367B64"/>
    <w:rsid w:val="00367BDF"/>
    <w:rsid w:val="00370C85"/>
    <w:rsid w:val="00370E7C"/>
    <w:rsid w:val="003710F0"/>
    <w:rsid w:val="0037169B"/>
    <w:rsid w:val="00371900"/>
    <w:rsid w:val="00371BBE"/>
    <w:rsid w:val="0037209F"/>
    <w:rsid w:val="003728AD"/>
    <w:rsid w:val="00372C46"/>
    <w:rsid w:val="003731A1"/>
    <w:rsid w:val="003734A8"/>
    <w:rsid w:val="00373861"/>
    <w:rsid w:val="003738BE"/>
    <w:rsid w:val="003741D8"/>
    <w:rsid w:val="00374482"/>
    <w:rsid w:val="00375020"/>
    <w:rsid w:val="0037528C"/>
    <w:rsid w:val="003757DB"/>
    <w:rsid w:val="0037646C"/>
    <w:rsid w:val="00376DB1"/>
    <w:rsid w:val="0037719C"/>
    <w:rsid w:val="0037751F"/>
    <w:rsid w:val="00380A2B"/>
    <w:rsid w:val="00380B23"/>
    <w:rsid w:val="00381150"/>
    <w:rsid w:val="00381227"/>
    <w:rsid w:val="00381B2F"/>
    <w:rsid w:val="00382364"/>
    <w:rsid w:val="00383C71"/>
    <w:rsid w:val="00383EB6"/>
    <w:rsid w:val="00384175"/>
    <w:rsid w:val="0038471A"/>
    <w:rsid w:val="003850C3"/>
    <w:rsid w:val="0038535E"/>
    <w:rsid w:val="00385CF7"/>
    <w:rsid w:val="00385D75"/>
    <w:rsid w:val="00385FD8"/>
    <w:rsid w:val="0038671B"/>
    <w:rsid w:val="00386780"/>
    <w:rsid w:val="00386DE5"/>
    <w:rsid w:val="00390F38"/>
    <w:rsid w:val="003911A3"/>
    <w:rsid w:val="00391E46"/>
    <w:rsid w:val="00393F38"/>
    <w:rsid w:val="0039440B"/>
    <w:rsid w:val="00394DDC"/>
    <w:rsid w:val="00394FF5"/>
    <w:rsid w:val="00395E62"/>
    <w:rsid w:val="003A1588"/>
    <w:rsid w:val="003A16C7"/>
    <w:rsid w:val="003A18F5"/>
    <w:rsid w:val="003A2332"/>
    <w:rsid w:val="003A33DA"/>
    <w:rsid w:val="003A3926"/>
    <w:rsid w:val="003A41CF"/>
    <w:rsid w:val="003A4A45"/>
    <w:rsid w:val="003A538D"/>
    <w:rsid w:val="003A5B23"/>
    <w:rsid w:val="003A6558"/>
    <w:rsid w:val="003A6852"/>
    <w:rsid w:val="003A784E"/>
    <w:rsid w:val="003A7CBB"/>
    <w:rsid w:val="003B106C"/>
    <w:rsid w:val="003B13D7"/>
    <w:rsid w:val="003B1D06"/>
    <w:rsid w:val="003B25FF"/>
    <w:rsid w:val="003B2DA4"/>
    <w:rsid w:val="003B3308"/>
    <w:rsid w:val="003B3373"/>
    <w:rsid w:val="003B3BB1"/>
    <w:rsid w:val="003B3FB8"/>
    <w:rsid w:val="003B4671"/>
    <w:rsid w:val="003B499B"/>
    <w:rsid w:val="003B51F1"/>
    <w:rsid w:val="003B597D"/>
    <w:rsid w:val="003B5EB0"/>
    <w:rsid w:val="003B5FE6"/>
    <w:rsid w:val="003B673C"/>
    <w:rsid w:val="003B7456"/>
    <w:rsid w:val="003B7783"/>
    <w:rsid w:val="003C0DFC"/>
    <w:rsid w:val="003C111D"/>
    <w:rsid w:val="003C260E"/>
    <w:rsid w:val="003C32A6"/>
    <w:rsid w:val="003C36B0"/>
    <w:rsid w:val="003C4134"/>
    <w:rsid w:val="003C43FA"/>
    <w:rsid w:val="003C49FC"/>
    <w:rsid w:val="003C4BB2"/>
    <w:rsid w:val="003C4FC8"/>
    <w:rsid w:val="003C5D40"/>
    <w:rsid w:val="003C61AF"/>
    <w:rsid w:val="003C62AD"/>
    <w:rsid w:val="003C665E"/>
    <w:rsid w:val="003C67DE"/>
    <w:rsid w:val="003C6DDC"/>
    <w:rsid w:val="003C7156"/>
    <w:rsid w:val="003C775E"/>
    <w:rsid w:val="003C7B7C"/>
    <w:rsid w:val="003D03C2"/>
    <w:rsid w:val="003D0519"/>
    <w:rsid w:val="003D0633"/>
    <w:rsid w:val="003D0B96"/>
    <w:rsid w:val="003D0F11"/>
    <w:rsid w:val="003D176B"/>
    <w:rsid w:val="003D18FB"/>
    <w:rsid w:val="003D1A36"/>
    <w:rsid w:val="003D2931"/>
    <w:rsid w:val="003D2B00"/>
    <w:rsid w:val="003D2D98"/>
    <w:rsid w:val="003D2EB5"/>
    <w:rsid w:val="003D36EB"/>
    <w:rsid w:val="003D36F6"/>
    <w:rsid w:val="003D4112"/>
    <w:rsid w:val="003D48F6"/>
    <w:rsid w:val="003D4BD7"/>
    <w:rsid w:val="003D4EA9"/>
    <w:rsid w:val="003D5DC0"/>
    <w:rsid w:val="003D6CBF"/>
    <w:rsid w:val="003D7095"/>
    <w:rsid w:val="003D734B"/>
    <w:rsid w:val="003E0553"/>
    <w:rsid w:val="003E0EB1"/>
    <w:rsid w:val="003E1D31"/>
    <w:rsid w:val="003E1F97"/>
    <w:rsid w:val="003E22A7"/>
    <w:rsid w:val="003E472B"/>
    <w:rsid w:val="003E513D"/>
    <w:rsid w:val="003E5548"/>
    <w:rsid w:val="003E5B60"/>
    <w:rsid w:val="003E5D72"/>
    <w:rsid w:val="003E7359"/>
    <w:rsid w:val="003E74EC"/>
    <w:rsid w:val="003F05C1"/>
    <w:rsid w:val="003F07A7"/>
    <w:rsid w:val="003F0FBB"/>
    <w:rsid w:val="003F209D"/>
    <w:rsid w:val="003F29D2"/>
    <w:rsid w:val="003F367B"/>
    <w:rsid w:val="003F36B4"/>
    <w:rsid w:val="003F4BD3"/>
    <w:rsid w:val="003F4FE1"/>
    <w:rsid w:val="003F583C"/>
    <w:rsid w:val="003F6933"/>
    <w:rsid w:val="003F693F"/>
    <w:rsid w:val="003F6B16"/>
    <w:rsid w:val="003F74AF"/>
    <w:rsid w:val="00400DE5"/>
    <w:rsid w:val="00401A92"/>
    <w:rsid w:val="00401B37"/>
    <w:rsid w:val="00401B39"/>
    <w:rsid w:val="00401CE6"/>
    <w:rsid w:val="0040205D"/>
    <w:rsid w:val="0040212B"/>
    <w:rsid w:val="004027BC"/>
    <w:rsid w:val="00402850"/>
    <w:rsid w:val="00403CB2"/>
    <w:rsid w:val="004052F3"/>
    <w:rsid w:val="0040560D"/>
    <w:rsid w:val="0040563D"/>
    <w:rsid w:val="00406965"/>
    <w:rsid w:val="00406EF0"/>
    <w:rsid w:val="004071C9"/>
    <w:rsid w:val="0040725D"/>
    <w:rsid w:val="00407497"/>
    <w:rsid w:val="00407549"/>
    <w:rsid w:val="00410396"/>
    <w:rsid w:val="00410A50"/>
    <w:rsid w:val="00410F54"/>
    <w:rsid w:val="00411730"/>
    <w:rsid w:val="00412965"/>
    <w:rsid w:val="0041390C"/>
    <w:rsid w:val="00413DDC"/>
    <w:rsid w:val="0041412D"/>
    <w:rsid w:val="004150A1"/>
    <w:rsid w:val="00415481"/>
    <w:rsid w:val="004154F5"/>
    <w:rsid w:val="004158B5"/>
    <w:rsid w:val="00415A4B"/>
    <w:rsid w:val="00416F46"/>
    <w:rsid w:val="0041770B"/>
    <w:rsid w:val="0042007A"/>
    <w:rsid w:val="004204A7"/>
    <w:rsid w:val="00420E1C"/>
    <w:rsid w:val="00420FA8"/>
    <w:rsid w:val="00421DD5"/>
    <w:rsid w:val="00422F45"/>
    <w:rsid w:val="00424B70"/>
    <w:rsid w:val="00424E61"/>
    <w:rsid w:val="00425562"/>
    <w:rsid w:val="00425810"/>
    <w:rsid w:val="00426F70"/>
    <w:rsid w:val="0042723F"/>
    <w:rsid w:val="00430247"/>
    <w:rsid w:val="00430A22"/>
    <w:rsid w:val="00430B38"/>
    <w:rsid w:val="00432806"/>
    <w:rsid w:val="00433ABD"/>
    <w:rsid w:val="00433D9F"/>
    <w:rsid w:val="004351E9"/>
    <w:rsid w:val="00435359"/>
    <w:rsid w:val="004354B7"/>
    <w:rsid w:val="00435655"/>
    <w:rsid w:val="0043572E"/>
    <w:rsid w:val="00435767"/>
    <w:rsid w:val="00435C4A"/>
    <w:rsid w:val="00436175"/>
    <w:rsid w:val="00436ACD"/>
    <w:rsid w:val="00436AEF"/>
    <w:rsid w:val="00436DD0"/>
    <w:rsid w:val="0043718D"/>
    <w:rsid w:val="004403A4"/>
    <w:rsid w:val="00440996"/>
    <w:rsid w:val="00440B90"/>
    <w:rsid w:val="004414FE"/>
    <w:rsid w:val="004416E9"/>
    <w:rsid w:val="00441F3A"/>
    <w:rsid w:val="004423BA"/>
    <w:rsid w:val="0044266C"/>
    <w:rsid w:val="0044269B"/>
    <w:rsid w:val="004427FE"/>
    <w:rsid w:val="00443042"/>
    <w:rsid w:val="00443947"/>
    <w:rsid w:val="00443D0E"/>
    <w:rsid w:val="00443DD5"/>
    <w:rsid w:val="00444740"/>
    <w:rsid w:val="004450BE"/>
    <w:rsid w:val="00445806"/>
    <w:rsid w:val="00445F93"/>
    <w:rsid w:val="00446050"/>
    <w:rsid w:val="00446A80"/>
    <w:rsid w:val="00446B10"/>
    <w:rsid w:val="00447049"/>
    <w:rsid w:val="0044735A"/>
    <w:rsid w:val="00447581"/>
    <w:rsid w:val="00447ADC"/>
    <w:rsid w:val="00450023"/>
    <w:rsid w:val="00450500"/>
    <w:rsid w:val="00450D63"/>
    <w:rsid w:val="00451112"/>
    <w:rsid w:val="004511A7"/>
    <w:rsid w:val="00451969"/>
    <w:rsid w:val="00451DFA"/>
    <w:rsid w:val="0045252A"/>
    <w:rsid w:val="0045305F"/>
    <w:rsid w:val="004530CB"/>
    <w:rsid w:val="00453377"/>
    <w:rsid w:val="0045341F"/>
    <w:rsid w:val="00453686"/>
    <w:rsid w:val="0045390A"/>
    <w:rsid w:val="0045511F"/>
    <w:rsid w:val="0045531A"/>
    <w:rsid w:val="0045620D"/>
    <w:rsid w:val="004565A6"/>
    <w:rsid w:val="00457672"/>
    <w:rsid w:val="00460322"/>
    <w:rsid w:val="004608D3"/>
    <w:rsid w:val="00460909"/>
    <w:rsid w:val="0046091F"/>
    <w:rsid w:val="004612B2"/>
    <w:rsid w:val="00461498"/>
    <w:rsid w:val="00461FD8"/>
    <w:rsid w:val="004621FD"/>
    <w:rsid w:val="00462721"/>
    <w:rsid w:val="00462DD0"/>
    <w:rsid w:val="00462EBB"/>
    <w:rsid w:val="004633A5"/>
    <w:rsid w:val="00463F35"/>
    <w:rsid w:val="004640CC"/>
    <w:rsid w:val="0046516B"/>
    <w:rsid w:val="004656A4"/>
    <w:rsid w:val="00467050"/>
    <w:rsid w:val="004673D4"/>
    <w:rsid w:val="0046743C"/>
    <w:rsid w:val="004675B9"/>
    <w:rsid w:val="004676A3"/>
    <w:rsid w:val="00467BF6"/>
    <w:rsid w:val="00467C1B"/>
    <w:rsid w:val="00467E92"/>
    <w:rsid w:val="004701BD"/>
    <w:rsid w:val="004705FF"/>
    <w:rsid w:val="004706D0"/>
    <w:rsid w:val="00471243"/>
    <w:rsid w:val="00471D58"/>
    <w:rsid w:val="00471FC7"/>
    <w:rsid w:val="0047273A"/>
    <w:rsid w:val="00473765"/>
    <w:rsid w:val="004741E5"/>
    <w:rsid w:val="004748B7"/>
    <w:rsid w:val="00474B5B"/>
    <w:rsid w:val="00474C9A"/>
    <w:rsid w:val="0047533B"/>
    <w:rsid w:val="004756B4"/>
    <w:rsid w:val="004757F7"/>
    <w:rsid w:val="00475901"/>
    <w:rsid w:val="00475B24"/>
    <w:rsid w:val="00475E63"/>
    <w:rsid w:val="004762F6"/>
    <w:rsid w:val="00476B1E"/>
    <w:rsid w:val="004775BC"/>
    <w:rsid w:val="004776B8"/>
    <w:rsid w:val="004805A5"/>
    <w:rsid w:val="004808AD"/>
    <w:rsid w:val="0048157E"/>
    <w:rsid w:val="00481E7F"/>
    <w:rsid w:val="00482C3B"/>
    <w:rsid w:val="00482DED"/>
    <w:rsid w:val="00483126"/>
    <w:rsid w:val="00483920"/>
    <w:rsid w:val="00483A5F"/>
    <w:rsid w:val="0048405F"/>
    <w:rsid w:val="004845C5"/>
    <w:rsid w:val="004861DF"/>
    <w:rsid w:val="00486262"/>
    <w:rsid w:val="004864FF"/>
    <w:rsid w:val="00486F79"/>
    <w:rsid w:val="0048759B"/>
    <w:rsid w:val="0049042C"/>
    <w:rsid w:val="00490477"/>
    <w:rsid w:val="00491BD9"/>
    <w:rsid w:val="00491C73"/>
    <w:rsid w:val="004920F1"/>
    <w:rsid w:val="00492370"/>
    <w:rsid w:val="00492FA5"/>
    <w:rsid w:val="00494006"/>
    <w:rsid w:val="004949DB"/>
    <w:rsid w:val="00494AE5"/>
    <w:rsid w:val="00494C05"/>
    <w:rsid w:val="00494C94"/>
    <w:rsid w:val="00494DE4"/>
    <w:rsid w:val="00495664"/>
    <w:rsid w:val="00496607"/>
    <w:rsid w:val="00496DCF"/>
    <w:rsid w:val="0049717C"/>
    <w:rsid w:val="0049794B"/>
    <w:rsid w:val="00497E59"/>
    <w:rsid w:val="004A04D7"/>
    <w:rsid w:val="004A0A8F"/>
    <w:rsid w:val="004A2D30"/>
    <w:rsid w:val="004A2ED3"/>
    <w:rsid w:val="004A32DF"/>
    <w:rsid w:val="004A3BAA"/>
    <w:rsid w:val="004A4693"/>
    <w:rsid w:val="004A4885"/>
    <w:rsid w:val="004A4C94"/>
    <w:rsid w:val="004A53B8"/>
    <w:rsid w:val="004A5ACF"/>
    <w:rsid w:val="004A5BDA"/>
    <w:rsid w:val="004A5FD5"/>
    <w:rsid w:val="004A62ED"/>
    <w:rsid w:val="004A685B"/>
    <w:rsid w:val="004A71BB"/>
    <w:rsid w:val="004A72E3"/>
    <w:rsid w:val="004A768D"/>
    <w:rsid w:val="004A7DD7"/>
    <w:rsid w:val="004B01DD"/>
    <w:rsid w:val="004B0D06"/>
    <w:rsid w:val="004B0D25"/>
    <w:rsid w:val="004B0F48"/>
    <w:rsid w:val="004B318C"/>
    <w:rsid w:val="004B39E0"/>
    <w:rsid w:val="004B3FD7"/>
    <w:rsid w:val="004B4023"/>
    <w:rsid w:val="004B4984"/>
    <w:rsid w:val="004B4E06"/>
    <w:rsid w:val="004B60E3"/>
    <w:rsid w:val="004C040B"/>
    <w:rsid w:val="004C16BF"/>
    <w:rsid w:val="004C17B8"/>
    <w:rsid w:val="004C1997"/>
    <w:rsid w:val="004C212B"/>
    <w:rsid w:val="004C2AF0"/>
    <w:rsid w:val="004C32AA"/>
    <w:rsid w:val="004C4231"/>
    <w:rsid w:val="004C4DCF"/>
    <w:rsid w:val="004C5778"/>
    <w:rsid w:val="004C5807"/>
    <w:rsid w:val="004C5FAB"/>
    <w:rsid w:val="004C635F"/>
    <w:rsid w:val="004C7ADB"/>
    <w:rsid w:val="004D011D"/>
    <w:rsid w:val="004D06E1"/>
    <w:rsid w:val="004D075D"/>
    <w:rsid w:val="004D0805"/>
    <w:rsid w:val="004D0E88"/>
    <w:rsid w:val="004D189D"/>
    <w:rsid w:val="004D1D86"/>
    <w:rsid w:val="004D2183"/>
    <w:rsid w:val="004D2592"/>
    <w:rsid w:val="004D2CF2"/>
    <w:rsid w:val="004D2D95"/>
    <w:rsid w:val="004D2F62"/>
    <w:rsid w:val="004D3DDD"/>
    <w:rsid w:val="004D4115"/>
    <w:rsid w:val="004D4139"/>
    <w:rsid w:val="004D415C"/>
    <w:rsid w:val="004D4871"/>
    <w:rsid w:val="004D5286"/>
    <w:rsid w:val="004D5B38"/>
    <w:rsid w:val="004D5EC7"/>
    <w:rsid w:val="004D735A"/>
    <w:rsid w:val="004D7FAF"/>
    <w:rsid w:val="004E12A1"/>
    <w:rsid w:val="004E2C0F"/>
    <w:rsid w:val="004E306B"/>
    <w:rsid w:val="004E460A"/>
    <w:rsid w:val="004E4B95"/>
    <w:rsid w:val="004E4E6F"/>
    <w:rsid w:val="004E4EC4"/>
    <w:rsid w:val="004E4F05"/>
    <w:rsid w:val="004E6728"/>
    <w:rsid w:val="004E673B"/>
    <w:rsid w:val="004E7030"/>
    <w:rsid w:val="004E71D2"/>
    <w:rsid w:val="004E749C"/>
    <w:rsid w:val="004E772B"/>
    <w:rsid w:val="004F0971"/>
    <w:rsid w:val="004F0C63"/>
    <w:rsid w:val="004F17A6"/>
    <w:rsid w:val="004F20AA"/>
    <w:rsid w:val="004F263E"/>
    <w:rsid w:val="004F2705"/>
    <w:rsid w:val="004F279C"/>
    <w:rsid w:val="004F27A0"/>
    <w:rsid w:val="004F3A9D"/>
    <w:rsid w:val="004F3DE3"/>
    <w:rsid w:val="004F43F6"/>
    <w:rsid w:val="004F5B0E"/>
    <w:rsid w:val="004F5F7B"/>
    <w:rsid w:val="004F622D"/>
    <w:rsid w:val="004F6235"/>
    <w:rsid w:val="004F66B9"/>
    <w:rsid w:val="004F778F"/>
    <w:rsid w:val="004F7ABF"/>
    <w:rsid w:val="004F7F1D"/>
    <w:rsid w:val="0050074E"/>
    <w:rsid w:val="00500A64"/>
    <w:rsid w:val="00501A9B"/>
    <w:rsid w:val="00501BD2"/>
    <w:rsid w:val="00501C34"/>
    <w:rsid w:val="00502B4B"/>
    <w:rsid w:val="00502E0A"/>
    <w:rsid w:val="005037EA"/>
    <w:rsid w:val="0050413C"/>
    <w:rsid w:val="00505869"/>
    <w:rsid w:val="00505C54"/>
    <w:rsid w:val="00506B6E"/>
    <w:rsid w:val="00506D02"/>
    <w:rsid w:val="005113CC"/>
    <w:rsid w:val="00511F75"/>
    <w:rsid w:val="00512553"/>
    <w:rsid w:val="005139E7"/>
    <w:rsid w:val="005146C2"/>
    <w:rsid w:val="00514AFD"/>
    <w:rsid w:val="00514E9A"/>
    <w:rsid w:val="005150DF"/>
    <w:rsid w:val="005157E9"/>
    <w:rsid w:val="00515F16"/>
    <w:rsid w:val="00516149"/>
    <w:rsid w:val="00516BC7"/>
    <w:rsid w:val="0051724F"/>
    <w:rsid w:val="0051728D"/>
    <w:rsid w:val="00520CEB"/>
    <w:rsid w:val="00521542"/>
    <w:rsid w:val="005216A0"/>
    <w:rsid w:val="00521B8E"/>
    <w:rsid w:val="00522459"/>
    <w:rsid w:val="00522B6A"/>
    <w:rsid w:val="00523011"/>
    <w:rsid w:val="0052372D"/>
    <w:rsid w:val="00523906"/>
    <w:rsid w:val="00523F9D"/>
    <w:rsid w:val="00524146"/>
    <w:rsid w:val="00524EEB"/>
    <w:rsid w:val="0052581C"/>
    <w:rsid w:val="005259D9"/>
    <w:rsid w:val="005261CD"/>
    <w:rsid w:val="00526676"/>
    <w:rsid w:val="0052689A"/>
    <w:rsid w:val="005269A9"/>
    <w:rsid w:val="00526AA1"/>
    <w:rsid w:val="00526C6C"/>
    <w:rsid w:val="00527B4D"/>
    <w:rsid w:val="005307F1"/>
    <w:rsid w:val="0053305E"/>
    <w:rsid w:val="0053399D"/>
    <w:rsid w:val="00533B7C"/>
    <w:rsid w:val="005351BB"/>
    <w:rsid w:val="005353DA"/>
    <w:rsid w:val="00536281"/>
    <w:rsid w:val="00536A1D"/>
    <w:rsid w:val="00536E1A"/>
    <w:rsid w:val="0053702C"/>
    <w:rsid w:val="0053739C"/>
    <w:rsid w:val="0053751C"/>
    <w:rsid w:val="00537ACD"/>
    <w:rsid w:val="00537D24"/>
    <w:rsid w:val="00541381"/>
    <w:rsid w:val="00541DCB"/>
    <w:rsid w:val="00541DF2"/>
    <w:rsid w:val="00542358"/>
    <w:rsid w:val="00542C15"/>
    <w:rsid w:val="005437A4"/>
    <w:rsid w:val="00543ABE"/>
    <w:rsid w:val="00544086"/>
    <w:rsid w:val="005442C0"/>
    <w:rsid w:val="005453C5"/>
    <w:rsid w:val="00545882"/>
    <w:rsid w:val="00545F02"/>
    <w:rsid w:val="00545F87"/>
    <w:rsid w:val="005463A2"/>
    <w:rsid w:val="0054655D"/>
    <w:rsid w:val="00546B90"/>
    <w:rsid w:val="00546CA7"/>
    <w:rsid w:val="00546FF3"/>
    <w:rsid w:val="00547F9C"/>
    <w:rsid w:val="0055079A"/>
    <w:rsid w:val="00550A41"/>
    <w:rsid w:val="00550FF7"/>
    <w:rsid w:val="00551346"/>
    <w:rsid w:val="00551578"/>
    <w:rsid w:val="005523F3"/>
    <w:rsid w:val="00552BCB"/>
    <w:rsid w:val="00553846"/>
    <w:rsid w:val="00553EC0"/>
    <w:rsid w:val="00555340"/>
    <w:rsid w:val="005556B6"/>
    <w:rsid w:val="00555AD0"/>
    <w:rsid w:val="00556096"/>
    <w:rsid w:val="0055632F"/>
    <w:rsid w:val="00556408"/>
    <w:rsid w:val="00556651"/>
    <w:rsid w:val="005566EC"/>
    <w:rsid w:val="0055693B"/>
    <w:rsid w:val="00556ABE"/>
    <w:rsid w:val="00556BFC"/>
    <w:rsid w:val="00556FFD"/>
    <w:rsid w:val="005570EE"/>
    <w:rsid w:val="00557751"/>
    <w:rsid w:val="0056109F"/>
    <w:rsid w:val="00561941"/>
    <w:rsid w:val="00561C48"/>
    <w:rsid w:val="00561DA0"/>
    <w:rsid w:val="00562326"/>
    <w:rsid w:val="0056235B"/>
    <w:rsid w:val="00562D0A"/>
    <w:rsid w:val="0056352F"/>
    <w:rsid w:val="00563D50"/>
    <w:rsid w:val="005642FC"/>
    <w:rsid w:val="0056621B"/>
    <w:rsid w:val="00566C78"/>
    <w:rsid w:val="0056701A"/>
    <w:rsid w:val="005671C0"/>
    <w:rsid w:val="00567484"/>
    <w:rsid w:val="00567892"/>
    <w:rsid w:val="005708C5"/>
    <w:rsid w:val="005709CF"/>
    <w:rsid w:val="00570BC6"/>
    <w:rsid w:val="00572202"/>
    <w:rsid w:val="00572998"/>
    <w:rsid w:val="00572C20"/>
    <w:rsid w:val="00573164"/>
    <w:rsid w:val="00573B91"/>
    <w:rsid w:val="00573D38"/>
    <w:rsid w:val="00573FB4"/>
    <w:rsid w:val="00575042"/>
    <w:rsid w:val="00575A1F"/>
    <w:rsid w:val="005774A1"/>
    <w:rsid w:val="005777C9"/>
    <w:rsid w:val="0057793D"/>
    <w:rsid w:val="00577E1B"/>
    <w:rsid w:val="005807A2"/>
    <w:rsid w:val="005807DD"/>
    <w:rsid w:val="0058095E"/>
    <w:rsid w:val="005815F8"/>
    <w:rsid w:val="00581C42"/>
    <w:rsid w:val="00582130"/>
    <w:rsid w:val="00583630"/>
    <w:rsid w:val="00583D93"/>
    <w:rsid w:val="00583EF4"/>
    <w:rsid w:val="00584189"/>
    <w:rsid w:val="00584A42"/>
    <w:rsid w:val="00586300"/>
    <w:rsid w:val="0058670C"/>
    <w:rsid w:val="005878CB"/>
    <w:rsid w:val="0059046A"/>
    <w:rsid w:val="005914C4"/>
    <w:rsid w:val="00591E96"/>
    <w:rsid w:val="00592980"/>
    <w:rsid w:val="00592FD0"/>
    <w:rsid w:val="00593D3F"/>
    <w:rsid w:val="00593FAA"/>
    <w:rsid w:val="005953A2"/>
    <w:rsid w:val="0059552F"/>
    <w:rsid w:val="00595667"/>
    <w:rsid w:val="0059576A"/>
    <w:rsid w:val="00595D27"/>
    <w:rsid w:val="00596252"/>
    <w:rsid w:val="00596314"/>
    <w:rsid w:val="00596BB3"/>
    <w:rsid w:val="00596F65"/>
    <w:rsid w:val="00597ABC"/>
    <w:rsid w:val="005A0BB1"/>
    <w:rsid w:val="005A13C8"/>
    <w:rsid w:val="005A1547"/>
    <w:rsid w:val="005A1E91"/>
    <w:rsid w:val="005A2A60"/>
    <w:rsid w:val="005A32A0"/>
    <w:rsid w:val="005A47E4"/>
    <w:rsid w:val="005A4876"/>
    <w:rsid w:val="005A5539"/>
    <w:rsid w:val="005A5709"/>
    <w:rsid w:val="005A67A7"/>
    <w:rsid w:val="005A6AC8"/>
    <w:rsid w:val="005A6B2C"/>
    <w:rsid w:val="005A6FD7"/>
    <w:rsid w:val="005A7529"/>
    <w:rsid w:val="005A7829"/>
    <w:rsid w:val="005B001D"/>
    <w:rsid w:val="005B0539"/>
    <w:rsid w:val="005B0CD9"/>
    <w:rsid w:val="005B2148"/>
    <w:rsid w:val="005B2D68"/>
    <w:rsid w:val="005B3F1C"/>
    <w:rsid w:val="005B4182"/>
    <w:rsid w:val="005B4407"/>
    <w:rsid w:val="005B56D4"/>
    <w:rsid w:val="005B5A7D"/>
    <w:rsid w:val="005B5CCE"/>
    <w:rsid w:val="005B6A9C"/>
    <w:rsid w:val="005B6B39"/>
    <w:rsid w:val="005B7094"/>
    <w:rsid w:val="005B72C7"/>
    <w:rsid w:val="005B73C6"/>
    <w:rsid w:val="005C0820"/>
    <w:rsid w:val="005C0830"/>
    <w:rsid w:val="005C2C36"/>
    <w:rsid w:val="005C2C9F"/>
    <w:rsid w:val="005C2FD1"/>
    <w:rsid w:val="005C387E"/>
    <w:rsid w:val="005C3900"/>
    <w:rsid w:val="005C3B60"/>
    <w:rsid w:val="005C465B"/>
    <w:rsid w:val="005C4C47"/>
    <w:rsid w:val="005C4E68"/>
    <w:rsid w:val="005C4E84"/>
    <w:rsid w:val="005C5830"/>
    <w:rsid w:val="005C5BAD"/>
    <w:rsid w:val="005C5BB9"/>
    <w:rsid w:val="005C6010"/>
    <w:rsid w:val="005C6733"/>
    <w:rsid w:val="005C678C"/>
    <w:rsid w:val="005D0070"/>
    <w:rsid w:val="005D089A"/>
    <w:rsid w:val="005D13AF"/>
    <w:rsid w:val="005D1748"/>
    <w:rsid w:val="005D18BB"/>
    <w:rsid w:val="005D2658"/>
    <w:rsid w:val="005D26BC"/>
    <w:rsid w:val="005D3529"/>
    <w:rsid w:val="005D3C83"/>
    <w:rsid w:val="005D41F6"/>
    <w:rsid w:val="005D49E0"/>
    <w:rsid w:val="005D5595"/>
    <w:rsid w:val="005D584C"/>
    <w:rsid w:val="005D5BF8"/>
    <w:rsid w:val="005D653A"/>
    <w:rsid w:val="005D68F0"/>
    <w:rsid w:val="005D736F"/>
    <w:rsid w:val="005D7E05"/>
    <w:rsid w:val="005E0469"/>
    <w:rsid w:val="005E0C69"/>
    <w:rsid w:val="005E0D68"/>
    <w:rsid w:val="005E0FFA"/>
    <w:rsid w:val="005E2CA5"/>
    <w:rsid w:val="005E2D64"/>
    <w:rsid w:val="005E3007"/>
    <w:rsid w:val="005E33AE"/>
    <w:rsid w:val="005E3854"/>
    <w:rsid w:val="005E45BD"/>
    <w:rsid w:val="005E474B"/>
    <w:rsid w:val="005E799C"/>
    <w:rsid w:val="005E7BD6"/>
    <w:rsid w:val="005F0169"/>
    <w:rsid w:val="005F0777"/>
    <w:rsid w:val="005F0C5F"/>
    <w:rsid w:val="005F0F11"/>
    <w:rsid w:val="005F11EA"/>
    <w:rsid w:val="005F1DD6"/>
    <w:rsid w:val="005F2128"/>
    <w:rsid w:val="005F2201"/>
    <w:rsid w:val="005F2C9F"/>
    <w:rsid w:val="005F3EAD"/>
    <w:rsid w:val="005F3F92"/>
    <w:rsid w:val="005F478E"/>
    <w:rsid w:val="005F5269"/>
    <w:rsid w:val="005F53C7"/>
    <w:rsid w:val="005F54B8"/>
    <w:rsid w:val="005F5600"/>
    <w:rsid w:val="005F58E8"/>
    <w:rsid w:val="005F5B78"/>
    <w:rsid w:val="005F6CC3"/>
    <w:rsid w:val="005F7AAD"/>
    <w:rsid w:val="006006F4"/>
    <w:rsid w:val="0060085C"/>
    <w:rsid w:val="00601B61"/>
    <w:rsid w:val="00601C20"/>
    <w:rsid w:val="00601E9F"/>
    <w:rsid w:val="00602502"/>
    <w:rsid w:val="00602B08"/>
    <w:rsid w:val="00604656"/>
    <w:rsid w:val="00605D57"/>
    <w:rsid w:val="00605F01"/>
    <w:rsid w:val="00606063"/>
    <w:rsid w:val="00606EE5"/>
    <w:rsid w:val="00606F82"/>
    <w:rsid w:val="00607185"/>
    <w:rsid w:val="00607413"/>
    <w:rsid w:val="00607696"/>
    <w:rsid w:val="00607702"/>
    <w:rsid w:val="0060799F"/>
    <w:rsid w:val="006104C3"/>
    <w:rsid w:val="00610E4D"/>
    <w:rsid w:val="0061111D"/>
    <w:rsid w:val="0061126B"/>
    <w:rsid w:val="00611811"/>
    <w:rsid w:val="00611CFE"/>
    <w:rsid w:val="00612376"/>
    <w:rsid w:val="00612FAE"/>
    <w:rsid w:val="00613508"/>
    <w:rsid w:val="00613636"/>
    <w:rsid w:val="0061456E"/>
    <w:rsid w:val="00614681"/>
    <w:rsid w:val="00615798"/>
    <w:rsid w:val="00615A3C"/>
    <w:rsid w:val="00615EAE"/>
    <w:rsid w:val="006176F1"/>
    <w:rsid w:val="00617CC7"/>
    <w:rsid w:val="00620A4C"/>
    <w:rsid w:val="00620F8F"/>
    <w:rsid w:val="006213A5"/>
    <w:rsid w:val="006218ED"/>
    <w:rsid w:val="00622418"/>
    <w:rsid w:val="006225D6"/>
    <w:rsid w:val="006227C0"/>
    <w:rsid w:val="006228EA"/>
    <w:rsid w:val="00623153"/>
    <w:rsid w:val="00623360"/>
    <w:rsid w:val="00623413"/>
    <w:rsid w:val="006234DA"/>
    <w:rsid w:val="00623BA2"/>
    <w:rsid w:val="00624255"/>
    <w:rsid w:val="006246FD"/>
    <w:rsid w:val="00624871"/>
    <w:rsid w:val="00624F09"/>
    <w:rsid w:val="0062528C"/>
    <w:rsid w:val="00626E27"/>
    <w:rsid w:val="00630594"/>
    <w:rsid w:val="00630833"/>
    <w:rsid w:val="00630C89"/>
    <w:rsid w:val="0063227B"/>
    <w:rsid w:val="006325FF"/>
    <w:rsid w:val="006326D9"/>
    <w:rsid w:val="0063357E"/>
    <w:rsid w:val="006349EF"/>
    <w:rsid w:val="00634F22"/>
    <w:rsid w:val="0063597F"/>
    <w:rsid w:val="00635B45"/>
    <w:rsid w:val="00635B6D"/>
    <w:rsid w:val="006362ED"/>
    <w:rsid w:val="00636704"/>
    <w:rsid w:val="00636BBD"/>
    <w:rsid w:val="00636D3C"/>
    <w:rsid w:val="00636F34"/>
    <w:rsid w:val="006370F0"/>
    <w:rsid w:val="00637490"/>
    <w:rsid w:val="00637F8F"/>
    <w:rsid w:val="00640320"/>
    <w:rsid w:val="00640544"/>
    <w:rsid w:val="006406F6"/>
    <w:rsid w:val="006409DB"/>
    <w:rsid w:val="00640FA6"/>
    <w:rsid w:val="00641A69"/>
    <w:rsid w:val="00642714"/>
    <w:rsid w:val="0064315C"/>
    <w:rsid w:val="006438F1"/>
    <w:rsid w:val="00644380"/>
    <w:rsid w:val="00644C0E"/>
    <w:rsid w:val="00644F54"/>
    <w:rsid w:val="006450EE"/>
    <w:rsid w:val="00645362"/>
    <w:rsid w:val="0064539A"/>
    <w:rsid w:val="0064547A"/>
    <w:rsid w:val="00646AE3"/>
    <w:rsid w:val="00646D4E"/>
    <w:rsid w:val="006503A2"/>
    <w:rsid w:val="00650DC2"/>
    <w:rsid w:val="00651117"/>
    <w:rsid w:val="00651757"/>
    <w:rsid w:val="00651A6D"/>
    <w:rsid w:val="00652091"/>
    <w:rsid w:val="006524D9"/>
    <w:rsid w:val="00652D31"/>
    <w:rsid w:val="0065310C"/>
    <w:rsid w:val="006539E5"/>
    <w:rsid w:val="00654872"/>
    <w:rsid w:val="00654C43"/>
    <w:rsid w:val="00654DF6"/>
    <w:rsid w:val="00654EEB"/>
    <w:rsid w:val="00655672"/>
    <w:rsid w:val="00655C9E"/>
    <w:rsid w:val="00655D85"/>
    <w:rsid w:val="0065601D"/>
    <w:rsid w:val="0065661C"/>
    <w:rsid w:val="0065736E"/>
    <w:rsid w:val="00657529"/>
    <w:rsid w:val="0065788A"/>
    <w:rsid w:val="00657AF5"/>
    <w:rsid w:val="00660892"/>
    <w:rsid w:val="006612C0"/>
    <w:rsid w:val="00662761"/>
    <w:rsid w:val="0066329A"/>
    <w:rsid w:val="0066360D"/>
    <w:rsid w:val="00663BD9"/>
    <w:rsid w:val="00664335"/>
    <w:rsid w:val="00664347"/>
    <w:rsid w:val="006648BA"/>
    <w:rsid w:val="006648F8"/>
    <w:rsid w:val="0066586D"/>
    <w:rsid w:val="00665C51"/>
    <w:rsid w:val="006664BA"/>
    <w:rsid w:val="00666C53"/>
    <w:rsid w:val="00666C6A"/>
    <w:rsid w:val="006677F3"/>
    <w:rsid w:val="006679CD"/>
    <w:rsid w:val="00667FF9"/>
    <w:rsid w:val="0067005B"/>
    <w:rsid w:val="00670A9E"/>
    <w:rsid w:val="00671065"/>
    <w:rsid w:val="00671108"/>
    <w:rsid w:val="006713C0"/>
    <w:rsid w:val="0067224B"/>
    <w:rsid w:val="006723E2"/>
    <w:rsid w:val="006729E3"/>
    <w:rsid w:val="00672AEB"/>
    <w:rsid w:val="00673823"/>
    <w:rsid w:val="0067429A"/>
    <w:rsid w:val="006744DA"/>
    <w:rsid w:val="0067479F"/>
    <w:rsid w:val="006748DD"/>
    <w:rsid w:val="006764F1"/>
    <w:rsid w:val="00680328"/>
    <w:rsid w:val="00680331"/>
    <w:rsid w:val="006806B3"/>
    <w:rsid w:val="006811EB"/>
    <w:rsid w:val="006812A0"/>
    <w:rsid w:val="00682AE8"/>
    <w:rsid w:val="00683F21"/>
    <w:rsid w:val="006841AB"/>
    <w:rsid w:val="006846A2"/>
    <w:rsid w:val="00684714"/>
    <w:rsid w:val="006852B8"/>
    <w:rsid w:val="0068535D"/>
    <w:rsid w:val="006853DC"/>
    <w:rsid w:val="00685708"/>
    <w:rsid w:val="00685956"/>
    <w:rsid w:val="00686D1F"/>
    <w:rsid w:val="00687D8E"/>
    <w:rsid w:val="006901E8"/>
    <w:rsid w:val="00690816"/>
    <w:rsid w:val="00691092"/>
    <w:rsid w:val="0069414E"/>
    <w:rsid w:val="006943ED"/>
    <w:rsid w:val="00694499"/>
    <w:rsid w:val="006954E5"/>
    <w:rsid w:val="0069584B"/>
    <w:rsid w:val="00695DDE"/>
    <w:rsid w:val="00696101"/>
    <w:rsid w:val="006967E8"/>
    <w:rsid w:val="006974D7"/>
    <w:rsid w:val="006A1506"/>
    <w:rsid w:val="006A2445"/>
    <w:rsid w:val="006A286E"/>
    <w:rsid w:val="006A2E92"/>
    <w:rsid w:val="006A336E"/>
    <w:rsid w:val="006A34D8"/>
    <w:rsid w:val="006A3870"/>
    <w:rsid w:val="006A3A24"/>
    <w:rsid w:val="006A3B2F"/>
    <w:rsid w:val="006A3BCA"/>
    <w:rsid w:val="006A4C0A"/>
    <w:rsid w:val="006A4FE8"/>
    <w:rsid w:val="006A5009"/>
    <w:rsid w:val="006A5439"/>
    <w:rsid w:val="006A605C"/>
    <w:rsid w:val="006A6416"/>
    <w:rsid w:val="006A77CB"/>
    <w:rsid w:val="006A7B1C"/>
    <w:rsid w:val="006A7C0C"/>
    <w:rsid w:val="006A7E8A"/>
    <w:rsid w:val="006B00B1"/>
    <w:rsid w:val="006B160F"/>
    <w:rsid w:val="006B1AFA"/>
    <w:rsid w:val="006B1C6B"/>
    <w:rsid w:val="006B2F87"/>
    <w:rsid w:val="006B3088"/>
    <w:rsid w:val="006B366D"/>
    <w:rsid w:val="006B3FFE"/>
    <w:rsid w:val="006B43E5"/>
    <w:rsid w:val="006B4475"/>
    <w:rsid w:val="006B4523"/>
    <w:rsid w:val="006B4A41"/>
    <w:rsid w:val="006B5925"/>
    <w:rsid w:val="006B5D9F"/>
    <w:rsid w:val="006B668C"/>
    <w:rsid w:val="006B7D19"/>
    <w:rsid w:val="006C150D"/>
    <w:rsid w:val="006C15A3"/>
    <w:rsid w:val="006C167F"/>
    <w:rsid w:val="006C1D72"/>
    <w:rsid w:val="006C2BEA"/>
    <w:rsid w:val="006C2DE4"/>
    <w:rsid w:val="006C2F4C"/>
    <w:rsid w:val="006C3E6E"/>
    <w:rsid w:val="006C568F"/>
    <w:rsid w:val="006C5B4F"/>
    <w:rsid w:val="006C5EA7"/>
    <w:rsid w:val="006C736B"/>
    <w:rsid w:val="006C757D"/>
    <w:rsid w:val="006C7874"/>
    <w:rsid w:val="006C7DE5"/>
    <w:rsid w:val="006D1A8B"/>
    <w:rsid w:val="006D1B18"/>
    <w:rsid w:val="006D1F13"/>
    <w:rsid w:val="006D2362"/>
    <w:rsid w:val="006D30A7"/>
    <w:rsid w:val="006D3598"/>
    <w:rsid w:val="006D3892"/>
    <w:rsid w:val="006D40C7"/>
    <w:rsid w:val="006D56BE"/>
    <w:rsid w:val="006D745C"/>
    <w:rsid w:val="006D7490"/>
    <w:rsid w:val="006D77F6"/>
    <w:rsid w:val="006D7C72"/>
    <w:rsid w:val="006E0BA6"/>
    <w:rsid w:val="006E0EBC"/>
    <w:rsid w:val="006E11E5"/>
    <w:rsid w:val="006E1278"/>
    <w:rsid w:val="006E140D"/>
    <w:rsid w:val="006E1594"/>
    <w:rsid w:val="006E2889"/>
    <w:rsid w:val="006E2D35"/>
    <w:rsid w:val="006E4B10"/>
    <w:rsid w:val="006E56A2"/>
    <w:rsid w:val="006E59EB"/>
    <w:rsid w:val="006E62C0"/>
    <w:rsid w:val="006E68B3"/>
    <w:rsid w:val="006E71DF"/>
    <w:rsid w:val="006F1433"/>
    <w:rsid w:val="006F1C24"/>
    <w:rsid w:val="006F25B7"/>
    <w:rsid w:val="006F2A9F"/>
    <w:rsid w:val="006F2BB6"/>
    <w:rsid w:val="006F2E07"/>
    <w:rsid w:val="006F34B4"/>
    <w:rsid w:val="006F3E32"/>
    <w:rsid w:val="006F44A7"/>
    <w:rsid w:val="006F4807"/>
    <w:rsid w:val="006F491E"/>
    <w:rsid w:val="006F49FE"/>
    <w:rsid w:val="006F6985"/>
    <w:rsid w:val="006F6AFE"/>
    <w:rsid w:val="006F7127"/>
    <w:rsid w:val="006F7A38"/>
    <w:rsid w:val="00700691"/>
    <w:rsid w:val="007006DF"/>
    <w:rsid w:val="00700BB0"/>
    <w:rsid w:val="0070206A"/>
    <w:rsid w:val="0070217C"/>
    <w:rsid w:val="007022A6"/>
    <w:rsid w:val="00702BED"/>
    <w:rsid w:val="00703B76"/>
    <w:rsid w:val="007044CB"/>
    <w:rsid w:val="007054BC"/>
    <w:rsid w:val="00706307"/>
    <w:rsid w:val="0070690B"/>
    <w:rsid w:val="00707674"/>
    <w:rsid w:val="0070774F"/>
    <w:rsid w:val="00710094"/>
    <w:rsid w:val="007102DE"/>
    <w:rsid w:val="00710851"/>
    <w:rsid w:val="00710F37"/>
    <w:rsid w:val="007117B4"/>
    <w:rsid w:val="00712045"/>
    <w:rsid w:val="0071217D"/>
    <w:rsid w:val="00713165"/>
    <w:rsid w:val="00713D66"/>
    <w:rsid w:val="007140A9"/>
    <w:rsid w:val="00715A9B"/>
    <w:rsid w:val="007165CF"/>
    <w:rsid w:val="0072032E"/>
    <w:rsid w:val="00720399"/>
    <w:rsid w:val="0072095F"/>
    <w:rsid w:val="00720BB8"/>
    <w:rsid w:val="0072225D"/>
    <w:rsid w:val="007222FB"/>
    <w:rsid w:val="00722789"/>
    <w:rsid w:val="007229DD"/>
    <w:rsid w:val="00723138"/>
    <w:rsid w:val="007233EC"/>
    <w:rsid w:val="0072387D"/>
    <w:rsid w:val="00723A3F"/>
    <w:rsid w:val="00723B35"/>
    <w:rsid w:val="00724037"/>
    <w:rsid w:val="00724DCC"/>
    <w:rsid w:val="00725884"/>
    <w:rsid w:val="00725B8B"/>
    <w:rsid w:val="0072630D"/>
    <w:rsid w:val="00726529"/>
    <w:rsid w:val="00726A7A"/>
    <w:rsid w:val="00727665"/>
    <w:rsid w:val="00727B20"/>
    <w:rsid w:val="007300CA"/>
    <w:rsid w:val="007300CD"/>
    <w:rsid w:val="007321F1"/>
    <w:rsid w:val="00732AA8"/>
    <w:rsid w:val="00732E7A"/>
    <w:rsid w:val="00733C7B"/>
    <w:rsid w:val="0073422F"/>
    <w:rsid w:val="00735246"/>
    <w:rsid w:val="00735571"/>
    <w:rsid w:val="00735FC0"/>
    <w:rsid w:val="00735FC2"/>
    <w:rsid w:val="0073641E"/>
    <w:rsid w:val="00736603"/>
    <w:rsid w:val="007367BF"/>
    <w:rsid w:val="00737043"/>
    <w:rsid w:val="00741132"/>
    <w:rsid w:val="00741A69"/>
    <w:rsid w:val="00741D86"/>
    <w:rsid w:val="00742A5D"/>
    <w:rsid w:val="00742F44"/>
    <w:rsid w:val="007433F0"/>
    <w:rsid w:val="007448B4"/>
    <w:rsid w:val="00744D26"/>
    <w:rsid w:val="007450E3"/>
    <w:rsid w:val="0074530A"/>
    <w:rsid w:val="007460F8"/>
    <w:rsid w:val="00746155"/>
    <w:rsid w:val="007461A9"/>
    <w:rsid w:val="007461F0"/>
    <w:rsid w:val="007467A0"/>
    <w:rsid w:val="00746FDF"/>
    <w:rsid w:val="007473D0"/>
    <w:rsid w:val="007475BE"/>
    <w:rsid w:val="00747EBD"/>
    <w:rsid w:val="007505F9"/>
    <w:rsid w:val="00750901"/>
    <w:rsid w:val="00751B20"/>
    <w:rsid w:val="00753124"/>
    <w:rsid w:val="0075347C"/>
    <w:rsid w:val="0075537B"/>
    <w:rsid w:val="007557D0"/>
    <w:rsid w:val="00756026"/>
    <w:rsid w:val="007560AE"/>
    <w:rsid w:val="00760436"/>
    <w:rsid w:val="00760824"/>
    <w:rsid w:val="00760C77"/>
    <w:rsid w:val="0076287A"/>
    <w:rsid w:val="00762C34"/>
    <w:rsid w:val="0076320C"/>
    <w:rsid w:val="00763864"/>
    <w:rsid w:val="00764FC3"/>
    <w:rsid w:val="007650CA"/>
    <w:rsid w:val="007652DB"/>
    <w:rsid w:val="00766266"/>
    <w:rsid w:val="007663B7"/>
    <w:rsid w:val="007664DF"/>
    <w:rsid w:val="00766AD6"/>
    <w:rsid w:val="00766BBB"/>
    <w:rsid w:val="00766FF4"/>
    <w:rsid w:val="00767310"/>
    <w:rsid w:val="00767917"/>
    <w:rsid w:val="00770398"/>
    <w:rsid w:val="00770730"/>
    <w:rsid w:val="00770B1A"/>
    <w:rsid w:val="00772061"/>
    <w:rsid w:val="0077273E"/>
    <w:rsid w:val="007727A0"/>
    <w:rsid w:val="00772856"/>
    <w:rsid w:val="0077390A"/>
    <w:rsid w:val="00773DF5"/>
    <w:rsid w:val="007748D7"/>
    <w:rsid w:val="00774A75"/>
    <w:rsid w:val="00774E3F"/>
    <w:rsid w:val="00775201"/>
    <w:rsid w:val="00775640"/>
    <w:rsid w:val="00776A75"/>
    <w:rsid w:val="00777253"/>
    <w:rsid w:val="00777277"/>
    <w:rsid w:val="00777A3A"/>
    <w:rsid w:val="00777E54"/>
    <w:rsid w:val="00777E59"/>
    <w:rsid w:val="00780CF3"/>
    <w:rsid w:val="007810DF"/>
    <w:rsid w:val="00781130"/>
    <w:rsid w:val="00781D43"/>
    <w:rsid w:val="00781F53"/>
    <w:rsid w:val="00782275"/>
    <w:rsid w:val="007825DD"/>
    <w:rsid w:val="007828BF"/>
    <w:rsid w:val="0078326A"/>
    <w:rsid w:val="00783628"/>
    <w:rsid w:val="0078388D"/>
    <w:rsid w:val="00783F42"/>
    <w:rsid w:val="00785FE1"/>
    <w:rsid w:val="0078744D"/>
    <w:rsid w:val="00787717"/>
    <w:rsid w:val="00787749"/>
    <w:rsid w:val="007878D9"/>
    <w:rsid w:val="00787A3A"/>
    <w:rsid w:val="00787AF6"/>
    <w:rsid w:val="0079040E"/>
    <w:rsid w:val="00790BC0"/>
    <w:rsid w:val="00790EC1"/>
    <w:rsid w:val="00791400"/>
    <w:rsid w:val="0079176A"/>
    <w:rsid w:val="007923D2"/>
    <w:rsid w:val="00792B12"/>
    <w:rsid w:val="00792D6D"/>
    <w:rsid w:val="007937DD"/>
    <w:rsid w:val="0079399D"/>
    <w:rsid w:val="00793B51"/>
    <w:rsid w:val="007940BA"/>
    <w:rsid w:val="007944F1"/>
    <w:rsid w:val="00795ABD"/>
    <w:rsid w:val="00796553"/>
    <w:rsid w:val="0079659E"/>
    <w:rsid w:val="00796BFC"/>
    <w:rsid w:val="00796F78"/>
    <w:rsid w:val="0079786F"/>
    <w:rsid w:val="007A0FCE"/>
    <w:rsid w:val="007A1180"/>
    <w:rsid w:val="007A1546"/>
    <w:rsid w:val="007A1652"/>
    <w:rsid w:val="007A2779"/>
    <w:rsid w:val="007A297F"/>
    <w:rsid w:val="007A29E3"/>
    <w:rsid w:val="007A2C7A"/>
    <w:rsid w:val="007A2CB5"/>
    <w:rsid w:val="007A2CF7"/>
    <w:rsid w:val="007A2FA0"/>
    <w:rsid w:val="007A44D2"/>
    <w:rsid w:val="007A4AFD"/>
    <w:rsid w:val="007A4B2E"/>
    <w:rsid w:val="007A4B9C"/>
    <w:rsid w:val="007A4D2F"/>
    <w:rsid w:val="007A609D"/>
    <w:rsid w:val="007A633F"/>
    <w:rsid w:val="007A6B4B"/>
    <w:rsid w:val="007A6D7C"/>
    <w:rsid w:val="007A71C1"/>
    <w:rsid w:val="007A75DF"/>
    <w:rsid w:val="007A7F8C"/>
    <w:rsid w:val="007B08A9"/>
    <w:rsid w:val="007B0D13"/>
    <w:rsid w:val="007B1C9F"/>
    <w:rsid w:val="007B2BC5"/>
    <w:rsid w:val="007B2BF5"/>
    <w:rsid w:val="007B2BF8"/>
    <w:rsid w:val="007B3B53"/>
    <w:rsid w:val="007B3B76"/>
    <w:rsid w:val="007B5843"/>
    <w:rsid w:val="007B61DB"/>
    <w:rsid w:val="007B631E"/>
    <w:rsid w:val="007B680A"/>
    <w:rsid w:val="007C02CD"/>
    <w:rsid w:val="007C0BC0"/>
    <w:rsid w:val="007C144C"/>
    <w:rsid w:val="007C1AE4"/>
    <w:rsid w:val="007C25D9"/>
    <w:rsid w:val="007C2DE2"/>
    <w:rsid w:val="007C35C5"/>
    <w:rsid w:val="007C419B"/>
    <w:rsid w:val="007C42A7"/>
    <w:rsid w:val="007C4F27"/>
    <w:rsid w:val="007C57D2"/>
    <w:rsid w:val="007C5B70"/>
    <w:rsid w:val="007C5C25"/>
    <w:rsid w:val="007C5D60"/>
    <w:rsid w:val="007C6549"/>
    <w:rsid w:val="007C7ACC"/>
    <w:rsid w:val="007D1C71"/>
    <w:rsid w:val="007D1CB6"/>
    <w:rsid w:val="007D1D41"/>
    <w:rsid w:val="007D1DEB"/>
    <w:rsid w:val="007D20D3"/>
    <w:rsid w:val="007D21F7"/>
    <w:rsid w:val="007D2C8E"/>
    <w:rsid w:val="007D3A68"/>
    <w:rsid w:val="007D41AF"/>
    <w:rsid w:val="007D4396"/>
    <w:rsid w:val="007D4433"/>
    <w:rsid w:val="007D4EF2"/>
    <w:rsid w:val="007D51FD"/>
    <w:rsid w:val="007D53FE"/>
    <w:rsid w:val="007D5867"/>
    <w:rsid w:val="007D5A4E"/>
    <w:rsid w:val="007D606E"/>
    <w:rsid w:val="007D6142"/>
    <w:rsid w:val="007D66AD"/>
    <w:rsid w:val="007D6EEA"/>
    <w:rsid w:val="007D6FFF"/>
    <w:rsid w:val="007D73A5"/>
    <w:rsid w:val="007D787A"/>
    <w:rsid w:val="007E0056"/>
    <w:rsid w:val="007E10A0"/>
    <w:rsid w:val="007E1986"/>
    <w:rsid w:val="007E1C67"/>
    <w:rsid w:val="007E212E"/>
    <w:rsid w:val="007E49F1"/>
    <w:rsid w:val="007E4A5B"/>
    <w:rsid w:val="007E4A9F"/>
    <w:rsid w:val="007E4B54"/>
    <w:rsid w:val="007E4BDC"/>
    <w:rsid w:val="007E5102"/>
    <w:rsid w:val="007E51A1"/>
    <w:rsid w:val="007E5C51"/>
    <w:rsid w:val="007E65ED"/>
    <w:rsid w:val="007E6928"/>
    <w:rsid w:val="007E70C8"/>
    <w:rsid w:val="007F17D9"/>
    <w:rsid w:val="007F195F"/>
    <w:rsid w:val="007F1F48"/>
    <w:rsid w:val="007F2014"/>
    <w:rsid w:val="007F24CF"/>
    <w:rsid w:val="007F3333"/>
    <w:rsid w:val="007F379F"/>
    <w:rsid w:val="007F46B6"/>
    <w:rsid w:val="007F485D"/>
    <w:rsid w:val="007F4A7E"/>
    <w:rsid w:val="007F4F4F"/>
    <w:rsid w:val="007F61E2"/>
    <w:rsid w:val="007F65E1"/>
    <w:rsid w:val="007F6AAE"/>
    <w:rsid w:val="007F7369"/>
    <w:rsid w:val="007F75F0"/>
    <w:rsid w:val="007F7720"/>
    <w:rsid w:val="007F77DE"/>
    <w:rsid w:val="008005E0"/>
    <w:rsid w:val="008007A1"/>
    <w:rsid w:val="00800EE9"/>
    <w:rsid w:val="00801055"/>
    <w:rsid w:val="00801740"/>
    <w:rsid w:val="0080271D"/>
    <w:rsid w:val="00802CBD"/>
    <w:rsid w:val="00803A1C"/>
    <w:rsid w:val="00803D1D"/>
    <w:rsid w:val="00803E88"/>
    <w:rsid w:val="00804167"/>
    <w:rsid w:val="00805B26"/>
    <w:rsid w:val="0080636D"/>
    <w:rsid w:val="008069B1"/>
    <w:rsid w:val="008069E6"/>
    <w:rsid w:val="00806B57"/>
    <w:rsid w:val="00807113"/>
    <w:rsid w:val="00807FE5"/>
    <w:rsid w:val="008101D2"/>
    <w:rsid w:val="008102EB"/>
    <w:rsid w:val="00810DEF"/>
    <w:rsid w:val="0081105B"/>
    <w:rsid w:val="008110BF"/>
    <w:rsid w:val="0081147D"/>
    <w:rsid w:val="00811DA1"/>
    <w:rsid w:val="00812039"/>
    <w:rsid w:val="0081286F"/>
    <w:rsid w:val="008129EB"/>
    <w:rsid w:val="00812D76"/>
    <w:rsid w:val="0081392B"/>
    <w:rsid w:val="008140B6"/>
    <w:rsid w:val="00814B09"/>
    <w:rsid w:val="00815D0C"/>
    <w:rsid w:val="00815E9A"/>
    <w:rsid w:val="0081714D"/>
    <w:rsid w:val="00817522"/>
    <w:rsid w:val="0081752E"/>
    <w:rsid w:val="008177E6"/>
    <w:rsid w:val="008179A0"/>
    <w:rsid w:val="00817A10"/>
    <w:rsid w:val="00817D8C"/>
    <w:rsid w:val="008203AB"/>
    <w:rsid w:val="00820584"/>
    <w:rsid w:val="00820974"/>
    <w:rsid w:val="00822E80"/>
    <w:rsid w:val="0082335B"/>
    <w:rsid w:val="00823CBD"/>
    <w:rsid w:val="00824024"/>
    <w:rsid w:val="0082447E"/>
    <w:rsid w:val="0082497A"/>
    <w:rsid w:val="00824BC9"/>
    <w:rsid w:val="00824F9D"/>
    <w:rsid w:val="00825037"/>
    <w:rsid w:val="00825B7D"/>
    <w:rsid w:val="008267B8"/>
    <w:rsid w:val="0082763B"/>
    <w:rsid w:val="0083006E"/>
    <w:rsid w:val="008303D4"/>
    <w:rsid w:val="00831436"/>
    <w:rsid w:val="00831C85"/>
    <w:rsid w:val="00832428"/>
    <w:rsid w:val="00833335"/>
    <w:rsid w:val="00834D4C"/>
    <w:rsid w:val="00835C8D"/>
    <w:rsid w:val="0083640B"/>
    <w:rsid w:val="008373B0"/>
    <w:rsid w:val="00837905"/>
    <w:rsid w:val="0084060A"/>
    <w:rsid w:val="008407FB"/>
    <w:rsid w:val="00841383"/>
    <w:rsid w:val="00841DF0"/>
    <w:rsid w:val="00842B56"/>
    <w:rsid w:val="00843B12"/>
    <w:rsid w:val="00845223"/>
    <w:rsid w:val="00845400"/>
    <w:rsid w:val="008454A0"/>
    <w:rsid w:val="008458D0"/>
    <w:rsid w:val="00845942"/>
    <w:rsid w:val="00845C77"/>
    <w:rsid w:val="00846146"/>
    <w:rsid w:val="00846980"/>
    <w:rsid w:val="00846FC8"/>
    <w:rsid w:val="0085010E"/>
    <w:rsid w:val="008521D6"/>
    <w:rsid w:val="00852407"/>
    <w:rsid w:val="00852B26"/>
    <w:rsid w:val="00853611"/>
    <w:rsid w:val="008538FF"/>
    <w:rsid w:val="0085455A"/>
    <w:rsid w:val="00854AEC"/>
    <w:rsid w:val="00854C7A"/>
    <w:rsid w:val="00854F2A"/>
    <w:rsid w:val="00855799"/>
    <w:rsid w:val="008563E5"/>
    <w:rsid w:val="00856731"/>
    <w:rsid w:val="00856804"/>
    <w:rsid w:val="0085681A"/>
    <w:rsid w:val="008576CB"/>
    <w:rsid w:val="008578A4"/>
    <w:rsid w:val="00857A4C"/>
    <w:rsid w:val="00857EE4"/>
    <w:rsid w:val="008605D6"/>
    <w:rsid w:val="00860E77"/>
    <w:rsid w:val="0086107A"/>
    <w:rsid w:val="008610E3"/>
    <w:rsid w:val="008614FC"/>
    <w:rsid w:val="00861729"/>
    <w:rsid w:val="00861A02"/>
    <w:rsid w:val="00862DDF"/>
    <w:rsid w:val="0086406D"/>
    <w:rsid w:val="00864948"/>
    <w:rsid w:val="00865665"/>
    <w:rsid w:val="0086645B"/>
    <w:rsid w:val="00866B14"/>
    <w:rsid w:val="00866CEF"/>
    <w:rsid w:val="00866E01"/>
    <w:rsid w:val="0086718F"/>
    <w:rsid w:val="00867593"/>
    <w:rsid w:val="008704AD"/>
    <w:rsid w:val="0087127E"/>
    <w:rsid w:val="00871A41"/>
    <w:rsid w:val="008727BA"/>
    <w:rsid w:val="00873EF4"/>
    <w:rsid w:val="00874333"/>
    <w:rsid w:val="00874349"/>
    <w:rsid w:val="00874796"/>
    <w:rsid w:val="00874A3F"/>
    <w:rsid w:val="00874CBC"/>
    <w:rsid w:val="00875A35"/>
    <w:rsid w:val="0087735F"/>
    <w:rsid w:val="008773B1"/>
    <w:rsid w:val="0087748E"/>
    <w:rsid w:val="00877512"/>
    <w:rsid w:val="00877656"/>
    <w:rsid w:val="00880E04"/>
    <w:rsid w:val="00881C4A"/>
    <w:rsid w:val="00882AFE"/>
    <w:rsid w:val="0088503B"/>
    <w:rsid w:val="00885C7C"/>
    <w:rsid w:val="00886254"/>
    <w:rsid w:val="0088644C"/>
    <w:rsid w:val="0088720D"/>
    <w:rsid w:val="00887265"/>
    <w:rsid w:val="00887503"/>
    <w:rsid w:val="00887770"/>
    <w:rsid w:val="00890638"/>
    <w:rsid w:val="00890760"/>
    <w:rsid w:val="00890FAD"/>
    <w:rsid w:val="008916E2"/>
    <w:rsid w:val="0089193E"/>
    <w:rsid w:val="00891E65"/>
    <w:rsid w:val="00893871"/>
    <w:rsid w:val="00893C09"/>
    <w:rsid w:val="00894B76"/>
    <w:rsid w:val="00894C48"/>
    <w:rsid w:val="00894E1E"/>
    <w:rsid w:val="00895338"/>
    <w:rsid w:val="0089597D"/>
    <w:rsid w:val="008959F3"/>
    <w:rsid w:val="00895C98"/>
    <w:rsid w:val="00895EEE"/>
    <w:rsid w:val="008966BC"/>
    <w:rsid w:val="00896712"/>
    <w:rsid w:val="008969D1"/>
    <w:rsid w:val="008976DE"/>
    <w:rsid w:val="008978BB"/>
    <w:rsid w:val="008979BB"/>
    <w:rsid w:val="00897F00"/>
    <w:rsid w:val="008A0AE4"/>
    <w:rsid w:val="008A1F0C"/>
    <w:rsid w:val="008A2659"/>
    <w:rsid w:val="008A27FB"/>
    <w:rsid w:val="008A2A47"/>
    <w:rsid w:val="008A329C"/>
    <w:rsid w:val="008A32D0"/>
    <w:rsid w:val="008A37F1"/>
    <w:rsid w:val="008A417F"/>
    <w:rsid w:val="008A454D"/>
    <w:rsid w:val="008A48CD"/>
    <w:rsid w:val="008A50D7"/>
    <w:rsid w:val="008A5D93"/>
    <w:rsid w:val="008A5E38"/>
    <w:rsid w:val="008A64FE"/>
    <w:rsid w:val="008A6589"/>
    <w:rsid w:val="008A73A7"/>
    <w:rsid w:val="008A760A"/>
    <w:rsid w:val="008A762D"/>
    <w:rsid w:val="008A7706"/>
    <w:rsid w:val="008A7B8F"/>
    <w:rsid w:val="008B00E3"/>
    <w:rsid w:val="008B0C22"/>
    <w:rsid w:val="008B1738"/>
    <w:rsid w:val="008B1A08"/>
    <w:rsid w:val="008B1E39"/>
    <w:rsid w:val="008B2FE0"/>
    <w:rsid w:val="008B3868"/>
    <w:rsid w:val="008B395B"/>
    <w:rsid w:val="008B523E"/>
    <w:rsid w:val="008B60E7"/>
    <w:rsid w:val="008B6161"/>
    <w:rsid w:val="008B6B48"/>
    <w:rsid w:val="008B7908"/>
    <w:rsid w:val="008B7B10"/>
    <w:rsid w:val="008C0455"/>
    <w:rsid w:val="008C0579"/>
    <w:rsid w:val="008C0B78"/>
    <w:rsid w:val="008C1569"/>
    <w:rsid w:val="008C2BB3"/>
    <w:rsid w:val="008C2FB9"/>
    <w:rsid w:val="008C3DC0"/>
    <w:rsid w:val="008C452E"/>
    <w:rsid w:val="008C7C23"/>
    <w:rsid w:val="008C7D9C"/>
    <w:rsid w:val="008D0633"/>
    <w:rsid w:val="008D1D0F"/>
    <w:rsid w:val="008D28B8"/>
    <w:rsid w:val="008D2B03"/>
    <w:rsid w:val="008D3590"/>
    <w:rsid w:val="008D3AD4"/>
    <w:rsid w:val="008D54E3"/>
    <w:rsid w:val="008D56FF"/>
    <w:rsid w:val="008D5B8B"/>
    <w:rsid w:val="008E0B29"/>
    <w:rsid w:val="008E14A6"/>
    <w:rsid w:val="008E1597"/>
    <w:rsid w:val="008E1EDB"/>
    <w:rsid w:val="008E1FB9"/>
    <w:rsid w:val="008E2048"/>
    <w:rsid w:val="008E20C2"/>
    <w:rsid w:val="008E2264"/>
    <w:rsid w:val="008E30A5"/>
    <w:rsid w:val="008E413F"/>
    <w:rsid w:val="008E430C"/>
    <w:rsid w:val="008E4A65"/>
    <w:rsid w:val="008E4EA1"/>
    <w:rsid w:val="008E4F21"/>
    <w:rsid w:val="008E4FF1"/>
    <w:rsid w:val="008E577F"/>
    <w:rsid w:val="008E5DC3"/>
    <w:rsid w:val="008E6F7B"/>
    <w:rsid w:val="008E7893"/>
    <w:rsid w:val="008E7C1F"/>
    <w:rsid w:val="008F0CFB"/>
    <w:rsid w:val="008F1668"/>
    <w:rsid w:val="008F169A"/>
    <w:rsid w:val="008F18ED"/>
    <w:rsid w:val="008F1997"/>
    <w:rsid w:val="008F2185"/>
    <w:rsid w:val="008F2D7D"/>
    <w:rsid w:val="008F2D8F"/>
    <w:rsid w:val="008F34B8"/>
    <w:rsid w:val="008F3CC5"/>
    <w:rsid w:val="008F3ECB"/>
    <w:rsid w:val="008F4B5A"/>
    <w:rsid w:val="008F4B70"/>
    <w:rsid w:val="008F4CD1"/>
    <w:rsid w:val="008F54D6"/>
    <w:rsid w:val="008F56EA"/>
    <w:rsid w:val="008F5DE3"/>
    <w:rsid w:val="008F5FCC"/>
    <w:rsid w:val="008F6C7F"/>
    <w:rsid w:val="008F7128"/>
    <w:rsid w:val="008F728C"/>
    <w:rsid w:val="008F7F41"/>
    <w:rsid w:val="0090019A"/>
    <w:rsid w:val="009006F0"/>
    <w:rsid w:val="00903282"/>
    <w:rsid w:val="009037A6"/>
    <w:rsid w:val="00904312"/>
    <w:rsid w:val="00904448"/>
    <w:rsid w:val="00905334"/>
    <w:rsid w:val="0090598E"/>
    <w:rsid w:val="009059DE"/>
    <w:rsid w:val="00906E6F"/>
    <w:rsid w:val="00907A03"/>
    <w:rsid w:val="00907BCF"/>
    <w:rsid w:val="00910ED9"/>
    <w:rsid w:val="00912A1C"/>
    <w:rsid w:val="009133DE"/>
    <w:rsid w:val="009135F0"/>
    <w:rsid w:val="00913C6F"/>
    <w:rsid w:val="00913DBD"/>
    <w:rsid w:val="00914AD4"/>
    <w:rsid w:val="00914B9C"/>
    <w:rsid w:val="00914C39"/>
    <w:rsid w:val="0091501A"/>
    <w:rsid w:val="00915C98"/>
    <w:rsid w:val="009167AA"/>
    <w:rsid w:val="00916AE4"/>
    <w:rsid w:val="009173E3"/>
    <w:rsid w:val="00917562"/>
    <w:rsid w:val="00917641"/>
    <w:rsid w:val="00917789"/>
    <w:rsid w:val="00917A13"/>
    <w:rsid w:val="009200D6"/>
    <w:rsid w:val="00920619"/>
    <w:rsid w:val="00920B88"/>
    <w:rsid w:val="00921701"/>
    <w:rsid w:val="0092192F"/>
    <w:rsid w:val="00921AF1"/>
    <w:rsid w:val="0092205E"/>
    <w:rsid w:val="00922AE1"/>
    <w:rsid w:val="00923922"/>
    <w:rsid w:val="0092473F"/>
    <w:rsid w:val="00925044"/>
    <w:rsid w:val="00925D25"/>
    <w:rsid w:val="00926084"/>
    <w:rsid w:val="00926254"/>
    <w:rsid w:val="009274A4"/>
    <w:rsid w:val="009275B1"/>
    <w:rsid w:val="00931060"/>
    <w:rsid w:val="0093234B"/>
    <w:rsid w:val="009324CB"/>
    <w:rsid w:val="00932694"/>
    <w:rsid w:val="00933654"/>
    <w:rsid w:val="00933B2C"/>
    <w:rsid w:val="00933D70"/>
    <w:rsid w:val="00934072"/>
    <w:rsid w:val="009342FA"/>
    <w:rsid w:val="00934DC1"/>
    <w:rsid w:val="00935632"/>
    <w:rsid w:val="00935DD2"/>
    <w:rsid w:val="00936C85"/>
    <w:rsid w:val="009400A9"/>
    <w:rsid w:val="00940145"/>
    <w:rsid w:val="00940B0C"/>
    <w:rsid w:val="00942D33"/>
    <w:rsid w:val="009431D1"/>
    <w:rsid w:val="00943C8C"/>
    <w:rsid w:val="00944BA0"/>
    <w:rsid w:val="00944BFB"/>
    <w:rsid w:val="00944D8F"/>
    <w:rsid w:val="00945F71"/>
    <w:rsid w:val="009460D4"/>
    <w:rsid w:val="009461CE"/>
    <w:rsid w:val="00946331"/>
    <w:rsid w:val="009469D7"/>
    <w:rsid w:val="0094728F"/>
    <w:rsid w:val="00947B5A"/>
    <w:rsid w:val="009504D6"/>
    <w:rsid w:val="00950712"/>
    <w:rsid w:val="009508C4"/>
    <w:rsid w:val="00951329"/>
    <w:rsid w:val="009516A7"/>
    <w:rsid w:val="00952C67"/>
    <w:rsid w:val="00952CBA"/>
    <w:rsid w:val="00953668"/>
    <w:rsid w:val="00953A96"/>
    <w:rsid w:val="00953B11"/>
    <w:rsid w:val="00953B5C"/>
    <w:rsid w:val="00953C31"/>
    <w:rsid w:val="00954B1F"/>
    <w:rsid w:val="00956271"/>
    <w:rsid w:val="0095648D"/>
    <w:rsid w:val="009564B0"/>
    <w:rsid w:val="00957047"/>
    <w:rsid w:val="009573F0"/>
    <w:rsid w:val="00957A32"/>
    <w:rsid w:val="00957CEA"/>
    <w:rsid w:val="00961576"/>
    <w:rsid w:val="00961771"/>
    <w:rsid w:val="00963AE1"/>
    <w:rsid w:val="00963DCD"/>
    <w:rsid w:val="00965017"/>
    <w:rsid w:val="00966522"/>
    <w:rsid w:val="00966535"/>
    <w:rsid w:val="00966713"/>
    <w:rsid w:val="00966843"/>
    <w:rsid w:val="00966C7E"/>
    <w:rsid w:val="00966EEC"/>
    <w:rsid w:val="0096727E"/>
    <w:rsid w:val="00967336"/>
    <w:rsid w:val="00967C44"/>
    <w:rsid w:val="0097031A"/>
    <w:rsid w:val="009703C8"/>
    <w:rsid w:val="00970889"/>
    <w:rsid w:val="009719B7"/>
    <w:rsid w:val="00971F2E"/>
    <w:rsid w:val="009722EF"/>
    <w:rsid w:val="00972335"/>
    <w:rsid w:val="00972406"/>
    <w:rsid w:val="00972B0B"/>
    <w:rsid w:val="00975277"/>
    <w:rsid w:val="0097655D"/>
    <w:rsid w:val="00976677"/>
    <w:rsid w:val="0097699F"/>
    <w:rsid w:val="00980B40"/>
    <w:rsid w:val="00980C49"/>
    <w:rsid w:val="0098146E"/>
    <w:rsid w:val="00981D9A"/>
    <w:rsid w:val="00982C25"/>
    <w:rsid w:val="00982C6A"/>
    <w:rsid w:val="00983042"/>
    <w:rsid w:val="009841E6"/>
    <w:rsid w:val="00984574"/>
    <w:rsid w:val="009849C5"/>
    <w:rsid w:val="009858F4"/>
    <w:rsid w:val="00985F07"/>
    <w:rsid w:val="00987924"/>
    <w:rsid w:val="00990744"/>
    <w:rsid w:val="00992B48"/>
    <w:rsid w:val="009934B8"/>
    <w:rsid w:val="009935EE"/>
    <w:rsid w:val="00993DB1"/>
    <w:rsid w:val="009942FE"/>
    <w:rsid w:val="0099561E"/>
    <w:rsid w:val="00995768"/>
    <w:rsid w:val="009958ED"/>
    <w:rsid w:val="009963A9"/>
    <w:rsid w:val="00996A25"/>
    <w:rsid w:val="00997779"/>
    <w:rsid w:val="00997BFC"/>
    <w:rsid w:val="009A0E43"/>
    <w:rsid w:val="009A0E56"/>
    <w:rsid w:val="009A116E"/>
    <w:rsid w:val="009A19DE"/>
    <w:rsid w:val="009A2D49"/>
    <w:rsid w:val="009A3004"/>
    <w:rsid w:val="009A342D"/>
    <w:rsid w:val="009A510B"/>
    <w:rsid w:val="009A5277"/>
    <w:rsid w:val="009A5617"/>
    <w:rsid w:val="009A6212"/>
    <w:rsid w:val="009A66B0"/>
    <w:rsid w:val="009A6B89"/>
    <w:rsid w:val="009A6E95"/>
    <w:rsid w:val="009A7203"/>
    <w:rsid w:val="009A7CF4"/>
    <w:rsid w:val="009B0EF0"/>
    <w:rsid w:val="009B19F2"/>
    <w:rsid w:val="009B1CB8"/>
    <w:rsid w:val="009B1F3F"/>
    <w:rsid w:val="009B208D"/>
    <w:rsid w:val="009B2EBE"/>
    <w:rsid w:val="009B3190"/>
    <w:rsid w:val="009B450B"/>
    <w:rsid w:val="009B4EFA"/>
    <w:rsid w:val="009B5079"/>
    <w:rsid w:val="009B5BB0"/>
    <w:rsid w:val="009B64DD"/>
    <w:rsid w:val="009B6A10"/>
    <w:rsid w:val="009B6B8C"/>
    <w:rsid w:val="009B7987"/>
    <w:rsid w:val="009C032F"/>
    <w:rsid w:val="009C0947"/>
    <w:rsid w:val="009C104E"/>
    <w:rsid w:val="009C217F"/>
    <w:rsid w:val="009C2259"/>
    <w:rsid w:val="009C2523"/>
    <w:rsid w:val="009C3976"/>
    <w:rsid w:val="009C3F50"/>
    <w:rsid w:val="009C47CF"/>
    <w:rsid w:val="009C5094"/>
    <w:rsid w:val="009C50E9"/>
    <w:rsid w:val="009C60A4"/>
    <w:rsid w:val="009C651F"/>
    <w:rsid w:val="009C79C2"/>
    <w:rsid w:val="009D15EF"/>
    <w:rsid w:val="009D1793"/>
    <w:rsid w:val="009D1FE5"/>
    <w:rsid w:val="009D3361"/>
    <w:rsid w:val="009D34A5"/>
    <w:rsid w:val="009D363E"/>
    <w:rsid w:val="009D3B91"/>
    <w:rsid w:val="009D3BEB"/>
    <w:rsid w:val="009D44EA"/>
    <w:rsid w:val="009D6ECD"/>
    <w:rsid w:val="009E0F27"/>
    <w:rsid w:val="009E1C99"/>
    <w:rsid w:val="009E1CF8"/>
    <w:rsid w:val="009E21F0"/>
    <w:rsid w:val="009E2B08"/>
    <w:rsid w:val="009E3656"/>
    <w:rsid w:val="009E3A69"/>
    <w:rsid w:val="009E3BE4"/>
    <w:rsid w:val="009E3EB1"/>
    <w:rsid w:val="009E476E"/>
    <w:rsid w:val="009E4811"/>
    <w:rsid w:val="009E519F"/>
    <w:rsid w:val="009E51C1"/>
    <w:rsid w:val="009E547B"/>
    <w:rsid w:val="009E57B8"/>
    <w:rsid w:val="009E58C2"/>
    <w:rsid w:val="009E5960"/>
    <w:rsid w:val="009E5F41"/>
    <w:rsid w:val="009E6479"/>
    <w:rsid w:val="009E65AD"/>
    <w:rsid w:val="009E733A"/>
    <w:rsid w:val="009E7BEE"/>
    <w:rsid w:val="009F1B1C"/>
    <w:rsid w:val="009F1D81"/>
    <w:rsid w:val="009F1F80"/>
    <w:rsid w:val="009F2C1B"/>
    <w:rsid w:val="009F3688"/>
    <w:rsid w:val="009F3698"/>
    <w:rsid w:val="009F3A90"/>
    <w:rsid w:val="009F469E"/>
    <w:rsid w:val="009F4B0E"/>
    <w:rsid w:val="009F4D81"/>
    <w:rsid w:val="009F5B2D"/>
    <w:rsid w:val="009F5F5C"/>
    <w:rsid w:val="009F62E2"/>
    <w:rsid w:val="009F62F6"/>
    <w:rsid w:val="00A00E81"/>
    <w:rsid w:val="00A011E2"/>
    <w:rsid w:val="00A018C6"/>
    <w:rsid w:val="00A0234F"/>
    <w:rsid w:val="00A0359D"/>
    <w:rsid w:val="00A035CB"/>
    <w:rsid w:val="00A03D6F"/>
    <w:rsid w:val="00A040CC"/>
    <w:rsid w:val="00A0420D"/>
    <w:rsid w:val="00A044D7"/>
    <w:rsid w:val="00A04F2E"/>
    <w:rsid w:val="00A058FF"/>
    <w:rsid w:val="00A06022"/>
    <w:rsid w:val="00A06619"/>
    <w:rsid w:val="00A07392"/>
    <w:rsid w:val="00A10E81"/>
    <w:rsid w:val="00A12780"/>
    <w:rsid w:val="00A12AED"/>
    <w:rsid w:val="00A135B7"/>
    <w:rsid w:val="00A13D10"/>
    <w:rsid w:val="00A13EA2"/>
    <w:rsid w:val="00A14159"/>
    <w:rsid w:val="00A14C2D"/>
    <w:rsid w:val="00A16DF5"/>
    <w:rsid w:val="00A17B97"/>
    <w:rsid w:val="00A20407"/>
    <w:rsid w:val="00A20CAE"/>
    <w:rsid w:val="00A20CE4"/>
    <w:rsid w:val="00A2111F"/>
    <w:rsid w:val="00A21212"/>
    <w:rsid w:val="00A21456"/>
    <w:rsid w:val="00A21529"/>
    <w:rsid w:val="00A22244"/>
    <w:rsid w:val="00A223BF"/>
    <w:rsid w:val="00A2275F"/>
    <w:rsid w:val="00A228F3"/>
    <w:rsid w:val="00A24012"/>
    <w:rsid w:val="00A24319"/>
    <w:rsid w:val="00A262A8"/>
    <w:rsid w:val="00A263CB"/>
    <w:rsid w:val="00A26656"/>
    <w:rsid w:val="00A26A21"/>
    <w:rsid w:val="00A26C1D"/>
    <w:rsid w:val="00A26D39"/>
    <w:rsid w:val="00A27CA2"/>
    <w:rsid w:val="00A27FF1"/>
    <w:rsid w:val="00A30024"/>
    <w:rsid w:val="00A3019A"/>
    <w:rsid w:val="00A30B11"/>
    <w:rsid w:val="00A328AE"/>
    <w:rsid w:val="00A32A5D"/>
    <w:rsid w:val="00A32A9B"/>
    <w:rsid w:val="00A32EE0"/>
    <w:rsid w:val="00A332E8"/>
    <w:rsid w:val="00A3342A"/>
    <w:rsid w:val="00A33655"/>
    <w:rsid w:val="00A35859"/>
    <w:rsid w:val="00A3596B"/>
    <w:rsid w:val="00A35F03"/>
    <w:rsid w:val="00A363C9"/>
    <w:rsid w:val="00A364F3"/>
    <w:rsid w:val="00A374A9"/>
    <w:rsid w:val="00A376BC"/>
    <w:rsid w:val="00A40457"/>
    <w:rsid w:val="00A40824"/>
    <w:rsid w:val="00A40EC8"/>
    <w:rsid w:val="00A417C0"/>
    <w:rsid w:val="00A41DF4"/>
    <w:rsid w:val="00A424F9"/>
    <w:rsid w:val="00A430FB"/>
    <w:rsid w:val="00A43335"/>
    <w:rsid w:val="00A452AC"/>
    <w:rsid w:val="00A4586B"/>
    <w:rsid w:val="00A46D38"/>
    <w:rsid w:val="00A46F49"/>
    <w:rsid w:val="00A47876"/>
    <w:rsid w:val="00A5028E"/>
    <w:rsid w:val="00A50705"/>
    <w:rsid w:val="00A50B60"/>
    <w:rsid w:val="00A511D0"/>
    <w:rsid w:val="00A51B1D"/>
    <w:rsid w:val="00A5235A"/>
    <w:rsid w:val="00A523B5"/>
    <w:rsid w:val="00A52CD1"/>
    <w:rsid w:val="00A52EC0"/>
    <w:rsid w:val="00A537BD"/>
    <w:rsid w:val="00A53D4A"/>
    <w:rsid w:val="00A547B4"/>
    <w:rsid w:val="00A54CD9"/>
    <w:rsid w:val="00A56669"/>
    <w:rsid w:val="00A56E5F"/>
    <w:rsid w:val="00A572D0"/>
    <w:rsid w:val="00A5740B"/>
    <w:rsid w:val="00A5747D"/>
    <w:rsid w:val="00A57D60"/>
    <w:rsid w:val="00A57F16"/>
    <w:rsid w:val="00A603CB"/>
    <w:rsid w:val="00A60E1B"/>
    <w:rsid w:val="00A60E9A"/>
    <w:rsid w:val="00A6128E"/>
    <w:rsid w:val="00A61344"/>
    <w:rsid w:val="00A61701"/>
    <w:rsid w:val="00A61865"/>
    <w:rsid w:val="00A61D34"/>
    <w:rsid w:val="00A621F3"/>
    <w:rsid w:val="00A6581D"/>
    <w:rsid w:val="00A65AF2"/>
    <w:rsid w:val="00A66AD1"/>
    <w:rsid w:val="00A67A41"/>
    <w:rsid w:val="00A701D8"/>
    <w:rsid w:val="00A70229"/>
    <w:rsid w:val="00A7053D"/>
    <w:rsid w:val="00A70CF4"/>
    <w:rsid w:val="00A71341"/>
    <w:rsid w:val="00A718A8"/>
    <w:rsid w:val="00A7193A"/>
    <w:rsid w:val="00A71F40"/>
    <w:rsid w:val="00A72511"/>
    <w:rsid w:val="00A7268F"/>
    <w:rsid w:val="00A72830"/>
    <w:rsid w:val="00A72B78"/>
    <w:rsid w:val="00A72FAD"/>
    <w:rsid w:val="00A7431D"/>
    <w:rsid w:val="00A7471C"/>
    <w:rsid w:val="00A74A21"/>
    <w:rsid w:val="00A74AD9"/>
    <w:rsid w:val="00A75638"/>
    <w:rsid w:val="00A757F1"/>
    <w:rsid w:val="00A759C2"/>
    <w:rsid w:val="00A75EC9"/>
    <w:rsid w:val="00A770B2"/>
    <w:rsid w:val="00A8086D"/>
    <w:rsid w:val="00A808C8"/>
    <w:rsid w:val="00A81762"/>
    <w:rsid w:val="00A834A7"/>
    <w:rsid w:val="00A83C0D"/>
    <w:rsid w:val="00A83EF0"/>
    <w:rsid w:val="00A83F80"/>
    <w:rsid w:val="00A83F87"/>
    <w:rsid w:val="00A84121"/>
    <w:rsid w:val="00A853C8"/>
    <w:rsid w:val="00A85888"/>
    <w:rsid w:val="00A85C39"/>
    <w:rsid w:val="00A872DF"/>
    <w:rsid w:val="00A877D2"/>
    <w:rsid w:val="00A90198"/>
    <w:rsid w:val="00A90520"/>
    <w:rsid w:val="00A90BD4"/>
    <w:rsid w:val="00A91816"/>
    <w:rsid w:val="00A91CE3"/>
    <w:rsid w:val="00A91D39"/>
    <w:rsid w:val="00A91DE7"/>
    <w:rsid w:val="00A9296E"/>
    <w:rsid w:val="00A92D25"/>
    <w:rsid w:val="00A92F8A"/>
    <w:rsid w:val="00A93AFB"/>
    <w:rsid w:val="00A93E5E"/>
    <w:rsid w:val="00A94091"/>
    <w:rsid w:val="00A941A9"/>
    <w:rsid w:val="00A947AD"/>
    <w:rsid w:val="00A954FF"/>
    <w:rsid w:val="00A9552A"/>
    <w:rsid w:val="00A96677"/>
    <w:rsid w:val="00A96732"/>
    <w:rsid w:val="00A97F99"/>
    <w:rsid w:val="00AA0DDC"/>
    <w:rsid w:val="00AA146B"/>
    <w:rsid w:val="00AA2338"/>
    <w:rsid w:val="00AA2470"/>
    <w:rsid w:val="00AA2871"/>
    <w:rsid w:val="00AA2E13"/>
    <w:rsid w:val="00AA3B3C"/>
    <w:rsid w:val="00AA3BCC"/>
    <w:rsid w:val="00AA4A74"/>
    <w:rsid w:val="00AA4D71"/>
    <w:rsid w:val="00AA4E61"/>
    <w:rsid w:val="00AA5512"/>
    <w:rsid w:val="00AA57F6"/>
    <w:rsid w:val="00AA5A2B"/>
    <w:rsid w:val="00AA6468"/>
    <w:rsid w:val="00AA7861"/>
    <w:rsid w:val="00AA7E1D"/>
    <w:rsid w:val="00AB022A"/>
    <w:rsid w:val="00AB0C8F"/>
    <w:rsid w:val="00AB1339"/>
    <w:rsid w:val="00AB1F12"/>
    <w:rsid w:val="00AB2467"/>
    <w:rsid w:val="00AB24E0"/>
    <w:rsid w:val="00AB370F"/>
    <w:rsid w:val="00AB3F27"/>
    <w:rsid w:val="00AB4515"/>
    <w:rsid w:val="00AB4A5C"/>
    <w:rsid w:val="00AB4FE8"/>
    <w:rsid w:val="00AB62E8"/>
    <w:rsid w:val="00AB6A88"/>
    <w:rsid w:val="00AB724A"/>
    <w:rsid w:val="00AB7890"/>
    <w:rsid w:val="00AB7A64"/>
    <w:rsid w:val="00AC0337"/>
    <w:rsid w:val="00AC036A"/>
    <w:rsid w:val="00AC0379"/>
    <w:rsid w:val="00AC071D"/>
    <w:rsid w:val="00AC0917"/>
    <w:rsid w:val="00AC1307"/>
    <w:rsid w:val="00AC18F8"/>
    <w:rsid w:val="00AC1EAA"/>
    <w:rsid w:val="00AC316B"/>
    <w:rsid w:val="00AC34EC"/>
    <w:rsid w:val="00AC4AC7"/>
    <w:rsid w:val="00AC4D78"/>
    <w:rsid w:val="00AC4FE1"/>
    <w:rsid w:val="00AC53F9"/>
    <w:rsid w:val="00AC5437"/>
    <w:rsid w:val="00AC6393"/>
    <w:rsid w:val="00AC678E"/>
    <w:rsid w:val="00AC696C"/>
    <w:rsid w:val="00AC73D4"/>
    <w:rsid w:val="00AD0764"/>
    <w:rsid w:val="00AD2674"/>
    <w:rsid w:val="00AD36EA"/>
    <w:rsid w:val="00AD3809"/>
    <w:rsid w:val="00AD4310"/>
    <w:rsid w:val="00AD558D"/>
    <w:rsid w:val="00AD5662"/>
    <w:rsid w:val="00AD5C97"/>
    <w:rsid w:val="00AD6105"/>
    <w:rsid w:val="00AD624C"/>
    <w:rsid w:val="00AD65AF"/>
    <w:rsid w:val="00AD65D3"/>
    <w:rsid w:val="00AD70A6"/>
    <w:rsid w:val="00AD75B8"/>
    <w:rsid w:val="00AD7615"/>
    <w:rsid w:val="00AD7C21"/>
    <w:rsid w:val="00AD7D68"/>
    <w:rsid w:val="00AE0223"/>
    <w:rsid w:val="00AE02A1"/>
    <w:rsid w:val="00AE0444"/>
    <w:rsid w:val="00AE05D1"/>
    <w:rsid w:val="00AE0E01"/>
    <w:rsid w:val="00AE12E2"/>
    <w:rsid w:val="00AE156E"/>
    <w:rsid w:val="00AE16CB"/>
    <w:rsid w:val="00AE2345"/>
    <w:rsid w:val="00AE2EF7"/>
    <w:rsid w:val="00AE302F"/>
    <w:rsid w:val="00AE43C4"/>
    <w:rsid w:val="00AE48B4"/>
    <w:rsid w:val="00AE50D7"/>
    <w:rsid w:val="00AE527F"/>
    <w:rsid w:val="00AE6C33"/>
    <w:rsid w:val="00AE74E1"/>
    <w:rsid w:val="00AE77EC"/>
    <w:rsid w:val="00AE7B77"/>
    <w:rsid w:val="00AE7E14"/>
    <w:rsid w:val="00AF04E5"/>
    <w:rsid w:val="00AF0CDB"/>
    <w:rsid w:val="00AF2342"/>
    <w:rsid w:val="00AF251E"/>
    <w:rsid w:val="00AF2715"/>
    <w:rsid w:val="00AF32B8"/>
    <w:rsid w:val="00AF35C2"/>
    <w:rsid w:val="00AF430C"/>
    <w:rsid w:val="00AF4C1A"/>
    <w:rsid w:val="00AF4DAD"/>
    <w:rsid w:val="00AF5080"/>
    <w:rsid w:val="00AF5AAE"/>
    <w:rsid w:val="00AF5D23"/>
    <w:rsid w:val="00AF6315"/>
    <w:rsid w:val="00AF6CC0"/>
    <w:rsid w:val="00AF6DAE"/>
    <w:rsid w:val="00AF6DE8"/>
    <w:rsid w:val="00AF6F25"/>
    <w:rsid w:val="00AF7AD4"/>
    <w:rsid w:val="00B004AC"/>
    <w:rsid w:val="00B00CDF"/>
    <w:rsid w:val="00B00E9D"/>
    <w:rsid w:val="00B01384"/>
    <w:rsid w:val="00B0156E"/>
    <w:rsid w:val="00B01992"/>
    <w:rsid w:val="00B026E8"/>
    <w:rsid w:val="00B03892"/>
    <w:rsid w:val="00B0456F"/>
    <w:rsid w:val="00B04638"/>
    <w:rsid w:val="00B05119"/>
    <w:rsid w:val="00B059EC"/>
    <w:rsid w:val="00B06279"/>
    <w:rsid w:val="00B06A0E"/>
    <w:rsid w:val="00B06DC3"/>
    <w:rsid w:val="00B06E53"/>
    <w:rsid w:val="00B07102"/>
    <w:rsid w:val="00B0786F"/>
    <w:rsid w:val="00B10170"/>
    <w:rsid w:val="00B106C9"/>
    <w:rsid w:val="00B11879"/>
    <w:rsid w:val="00B11A9D"/>
    <w:rsid w:val="00B11B06"/>
    <w:rsid w:val="00B11D6B"/>
    <w:rsid w:val="00B12119"/>
    <w:rsid w:val="00B12DA7"/>
    <w:rsid w:val="00B136E1"/>
    <w:rsid w:val="00B137D3"/>
    <w:rsid w:val="00B13920"/>
    <w:rsid w:val="00B148C3"/>
    <w:rsid w:val="00B14BBB"/>
    <w:rsid w:val="00B154E5"/>
    <w:rsid w:val="00B15DE9"/>
    <w:rsid w:val="00B16176"/>
    <w:rsid w:val="00B16F42"/>
    <w:rsid w:val="00B17607"/>
    <w:rsid w:val="00B177F6"/>
    <w:rsid w:val="00B21355"/>
    <w:rsid w:val="00B21775"/>
    <w:rsid w:val="00B21825"/>
    <w:rsid w:val="00B21993"/>
    <w:rsid w:val="00B22B57"/>
    <w:rsid w:val="00B23572"/>
    <w:rsid w:val="00B24198"/>
    <w:rsid w:val="00B24740"/>
    <w:rsid w:val="00B25B0D"/>
    <w:rsid w:val="00B25D2C"/>
    <w:rsid w:val="00B25DEA"/>
    <w:rsid w:val="00B27596"/>
    <w:rsid w:val="00B27E86"/>
    <w:rsid w:val="00B30423"/>
    <w:rsid w:val="00B30523"/>
    <w:rsid w:val="00B31677"/>
    <w:rsid w:val="00B317EB"/>
    <w:rsid w:val="00B319EB"/>
    <w:rsid w:val="00B31F14"/>
    <w:rsid w:val="00B32247"/>
    <w:rsid w:val="00B32922"/>
    <w:rsid w:val="00B329C0"/>
    <w:rsid w:val="00B32A28"/>
    <w:rsid w:val="00B33567"/>
    <w:rsid w:val="00B33B15"/>
    <w:rsid w:val="00B33C56"/>
    <w:rsid w:val="00B3432B"/>
    <w:rsid w:val="00B35D5B"/>
    <w:rsid w:val="00B35FA0"/>
    <w:rsid w:val="00B364B2"/>
    <w:rsid w:val="00B4066B"/>
    <w:rsid w:val="00B407D8"/>
    <w:rsid w:val="00B407F9"/>
    <w:rsid w:val="00B41949"/>
    <w:rsid w:val="00B419CC"/>
    <w:rsid w:val="00B4284D"/>
    <w:rsid w:val="00B428DE"/>
    <w:rsid w:val="00B43199"/>
    <w:rsid w:val="00B43BAD"/>
    <w:rsid w:val="00B4422C"/>
    <w:rsid w:val="00B4426B"/>
    <w:rsid w:val="00B44B81"/>
    <w:rsid w:val="00B45D90"/>
    <w:rsid w:val="00B45E2F"/>
    <w:rsid w:val="00B46BE8"/>
    <w:rsid w:val="00B47A7F"/>
    <w:rsid w:val="00B47B32"/>
    <w:rsid w:val="00B47DCC"/>
    <w:rsid w:val="00B5011E"/>
    <w:rsid w:val="00B50C8D"/>
    <w:rsid w:val="00B51012"/>
    <w:rsid w:val="00B51AC6"/>
    <w:rsid w:val="00B51E1C"/>
    <w:rsid w:val="00B5384F"/>
    <w:rsid w:val="00B53FC5"/>
    <w:rsid w:val="00B54726"/>
    <w:rsid w:val="00B54ACB"/>
    <w:rsid w:val="00B55497"/>
    <w:rsid w:val="00B55B51"/>
    <w:rsid w:val="00B5626A"/>
    <w:rsid w:val="00B56EAD"/>
    <w:rsid w:val="00B57B06"/>
    <w:rsid w:val="00B607F5"/>
    <w:rsid w:val="00B613D2"/>
    <w:rsid w:val="00B61439"/>
    <w:rsid w:val="00B6181E"/>
    <w:rsid w:val="00B61F9D"/>
    <w:rsid w:val="00B62472"/>
    <w:rsid w:val="00B6280A"/>
    <w:rsid w:val="00B633D1"/>
    <w:rsid w:val="00B64DFA"/>
    <w:rsid w:val="00B65032"/>
    <w:rsid w:val="00B652E6"/>
    <w:rsid w:val="00B66025"/>
    <w:rsid w:val="00B6630E"/>
    <w:rsid w:val="00B6649A"/>
    <w:rsid w:val="00B677C7"/>
    <w:rsid w:val="00B704BD"/>
    <w:rsid w:val="00B706A8"/>
    <w:rsid w:val="00B7154E"/>
    <w:rsid w:val="00B7176D"/>
    <w:rsid w:val="00B71E5A"/>
    <w:rsid w:val="00B72139"/>
    <w:rsid w:val="00B721C3"/>
    <w:rsid w:val="00B73392"/>
    <w:rsid w:val="00B7376E"/>
    <w:rsid w:val="00B73A25"/>
    <w:rsid w:val="00B73A5A"/>
    <w:rsid w:val="00B73E90"/>
    <w:rsid w:val="00B73FA1"/>
    <w:rsid w:val="00B74ABA"/>
    <w:rsid w:val="00B7669F"/>
    <w:rsid w:val="00B76EC6"/>
    <w:rsid w:val="00B777DB"/>
    <w:rsid w:val="00B77FD2"/>
    <w:rsid w:val="00B80590"/>
    <w:rsid w:val="00B80D99"/>
    <w:rsid w:val="00B81314"/>
    <w:rsid w:val="00B818F9"/>
    <w:rsid w:val="00B8207C"/>
    <w:rsid w:val="00B836D8"/>
    <w:rsid w:val="00B83834"/>
    <w:rsid w:val="00B83BFD"/>
    <w:rsid w:val="00B8444D"/>
    <w:rsid w:val="00B8450A"/>
    <w:rsid w:val="00B84D3C"/>
    <w:rsid w:val="00B85C06"/>
    <w:rsid w:val="00B86357"/>
    <w:rsid w:val="00B87079"/>
    <w:rsid w:val="00B8735C"/>
    <w:rsid w:val="00B875C7"/>
    <w:rsid w:val="00B90364"/>
    <w:rsid w:val="00B90FAF"/>
    <w:rsid w:val="00B91225"/>
    <w:rsid w:val="00B9139C"/>
    <w:rsid w:val="00B92065"/>
    <w:rsid w:val="00B93567"/>
    <w:rsid w:val="00B93DA1"/>
    <w:rsid w:val="00B944E4"/>
    <w:rsid w:val="00B948FD"/>
    <w:rsid w:val="00B95D94"/>
    <w:rsid w:val="00B96004"/>
    <w:rsid w:val="00B96104"/>
    <w:rsid w:val="00B96709"/>
    <w:rsid w:val="00B96808"/>
    <w:rsid w:val="00B969B3"/>
    <w:rsid w:val="00B96B46"/>
    <w:rsid w:val="00B97399"/>
    <w:rsid w:val="00B97648"/>
    <w:rsid w:val="00B97789"/>
    <w:rsid w:val="00B97903"/>
    <w:rsid w:val="00BA0082"/>
    <w:rsid w:val="00BA06E3"/>
    <w:rsid w:val="00BA097B"/>
    <w:rsid w:val="00BA0BBC"/>
    <w:rsid w:val="00BA1922"/>
    <w:rsid w:val="00BA203D"/>
    <w:rsid w:val="00BA2DEE"/>
    <w:rsid w:val="00BA2EC4"/>
    <w:rsid w:val="00BA3052"/>
    <w:rsid w:val="00BA5280"/>
    <w:rsid w:val="00BA543A"/>
    <w:rsid w:val="00BA54DC"/>
    <w:rsid w:val="00BA5AB3"/>
    <w:rsid w:val="00BA635C"/>
    <w:rsid w:val="00BA6D0F"/>
    <w:rsid w:val="00BA6F0B"/>
    <w:rsid w:val="00BA7408"/>
    <w:rsid w:val="00BA756D"/>
    <w:rsid w:val="00BA75C9"/>
    <w:rsid w:val="00BB016C"/>
    <w:rsid w:val="00BB029F"/>
    <w:rsid w:val="00BB0C5A"/>
    <w:rsid w:val="00BB12B9"/>
    <w:rsid w:val="00BB1B85"/>
    <w:rsid w:val="00BB270C"/>
    <w:rsid w:val="00BB2DC6"/>
    <w:rsid w:val="00BB2F6B"/>
    <w:rsid w:val="00BB340F"/>
    <w:rsid w:val="00BB409B"/>
    <w:rsid w:val="00BB430D"/>
    <w:rsid w:val="00BB55D3"/>
    <w:rsid w:val="00BB61AC"/>
    <w:rsid w:val="00BB6492"/>
    <w:rsid w:val="00BB6C87"/>
    <w:rsid w:val="00BB775B"/>
    <w:rsid w:val="00BB7AFF"/>
    <w:rsid w:val="00BB7E68"/>
    <w:rsid w:val="00BC05DB"/>
    <w:rsid w:val="00BC0F95"/>
    <w:rsid w:val="00BC10DF"/>
    <w:rsid w:val="00BC13FF"/>
    <w:rsid w:val="00BC24A4"/>
    <w:rsid w:val="00BC264F"/>
    <w:rsid w:val="00BC28BC"/>
    <w:rsid w:val="00BC2AD1"/>
    <w:rsid w:val="00BC2D6B"/>
    <w:rsid w:val="00BC31A8"/>
    <w:rsid w:val="00BC3D95"/>
    <w:rsid w:val="00BC3EEB"/>
    <w:rsid w:val="00BC463D"/>
    <w:rsid w:val="00BC483C"/>
    <w:rsid w:val="00BC5C1D"/>
    <w:rsid w:val="00BC60D4"/>
    <w:rsid w:val="00BC6241"/>
    <w:rsid w:val="00BC635B"/>
    <w:rsid w:val="00BC6583"/>
    <w:rsid w:val="00BC65BF"/>
    <w:rsid w:val="00BC6B36"/>
    <w:rsid w:val="00BC6B37"/>
    <w:rsid w:val="00BC6D96"/>
    <w:rsid w:val="00BC739F"/>
    <w:rsid w:val="00BC74D4"/>
    <w:rsid w:val="00BC7F6A"/>
    <w:rsid w:val="00BD063E"/>
    <w:rsid w:val="00BD1114"/>
    <w:rsid w:val="00BD1122"/>
    <w:rsid w:val="00BD16E3"/>
    <w:rsid w:val="00BD2028"/>
    <w:rsid w:val="00BD21FF"/>
    <w:rsid w:val="00BD2974"/>
    <w:rsid w:val="00BD2BE5"/>
    <w:rsid w:val="00BD3043"/>
    <w:rsid w:val="00BD30D5"/>
    <w:rsid w:val="00BD30DF"/>
    <w:rsid w:val="00BD4338"/>
    <w:rsid w:val="00BD50A1"/>
    <w:rsid w:val="00BD5347"/>
    <w:rsid w:val="00BD5F00"/>
    <w:rsid w:val="00BD6233"/>
    <w:rsid w:val="00BD62FC"/>
    <w:rsid w:val="00BD678A"/>
    <w:rsid w:val="00BD68AE"/>
    <w:rsid w:val="00BD6ED1"/>
    <w:rsid w:val="00BD70DA"/>
    <w:rsid w:val="00BD745B"/>
    <w:rsid w:val="00BE0A5D"/>
    <w:rsid w:val="00BE0C54"/>
    <w:rsid w:val="00BE0DA6"/>
    <w:rsid w:val="00BE26EB"/>
    <w:rsid w:val="00BE2F09"/>
    <w:rsid w:val="00BE4709"/>
    <w:rsid w:val="00BE523A"/>
    <w:rsid w:val="00BE5DCE"/>
    <w:rsid w:val="00BE60F9"/>
    <w:rsid w:val="00BE6DDD"/>
    <w:rsid w:val="00BE75B3"/>
    <w:rsid w:val="00BE7883"/>
    <w:rsid w:val="00BF0A21"/>
    <w:rsid w:val="00BF1514"/>
    <w:rsid w:val="00BF19E3"/>
    <w:rsid w:val="00BF1E13"/>
    <w:rsid w:val="00BF1F65"/>
    <w:rsid w:val="00BF21D4"/>
    <w:rsid w:val="00BF279E"/>
    <w:rsid w:val="00BF2DFD"/>
    <w:rsid w:val="00BF36AE"/>
    <w:rsid w:val="00BF3CFC"/>
    <w:rsid w:val="00BF3DB7"/>
    <w:rsid w:val="00BF3F46"/>
    <w:rsid w:val="00BF47D2"/>
    <w:rsid w:val="00BF483A"/>
    <w:rsid w:val="00BF489F"/>
    <w:rsid w:val="00BF4E0B"/>
    <w:rsid w:val="00BF4F47"/>
    <w:rsid w:val="00BF51B4"/>
    <w:rsid w:val="00BF60FA"/>
    <w:rsid w:val="00BF619C"/>
    <w:rsid w:val="00BF67D5"/>
    <w:rsid w:val="00BF6CFD"/>
    <w:rsid w:val="00BF6DF0"/>
    <w:rsid w:val="00BF7001"/>
    <w:rsid w:val="00BF77A2"/>
    <w:rsid w:val="00BF7CEF"/>
    <w:rsid w:val="00C0056C"/>
    <w:rsid w:val="00C00F8C"/>
    <w:rsid w:val="00C0114A"/>
    <w:rsid w:val="00C01829"/>
    <w:rsid w:val="00C019A3"/>
    <w:rsid w:val="00C027AB"/>
    <w:rsid w:val="00C030D8"/>
    <w:rsid w:val="00C0316B"/>
    <w:rsid w:val="00C03A8A"/>
    <w:rsid w:val="00C03F98"/>
    <w:rsid w:val="00C048C9"/>
    <w:rsid w:val="00C04D5C"/>
    <w:rsid w:val="00C05487"/>
    <w:rsid w:val="00C0552E"/>
    <w:rsid w:val="00C0560D"/>
    <w:rsid w:val="00C05D14"/>
    <w:rsid w:val="00C0611D"/>
    <w:rsid w:val="00C075BF"/>
    <w:rsid w:val="00C07C7A"/>
    <w:rsid w:val="00C07D7B"/>
    <w:rsid w:val="00C07E07"/>
    <w:rsid w:val="00C07F78"/>
    <w:rsid w:val="00C107D2"/>
    <w:rsid w:val="00C10BDF"/>
    <w:rsid w:val="00C116AC"/>
    <w:rsid w:val="00C1178C"/>
    <w:rsid w:val="00C11B40"/>
    <w:rsid w:val="00C12C52"/>
    <w:rsid w:val="00C137A3"/>
    <w:rsid w:val="00C137EC"/>
    <w:rsid w:val="00C13F24"/>
    <w:rsid w:val="00C14648"/>
    <w:rsid w:val="00C14DD5"/>
    <w:rsid w:val="00C15056"/>
    <w:rsid w:val="00C15A54"/>
    <w:rsid w:val="00C15A5E"/>
    <w:rsid w:val="00C16389"/>
    <w:rsid w:val="00C164A2"/>
    <w:rsid w:val="00C16548"/>
    <w:rsid w:val="00C16780"/>
    <w:rsid w:val="00C1757D"/>
    <w:rsid w:val="00C17A28"/>
    <w:rsid w:val="00C17BAA"/>
    <w:rsid w:val="00C17DF5"/>
    <w:rsid w:val="00C20141"/>
    <w:rsid w:val="00C20A82"/>
    <w:rsid w:val="00C21BBB"/>
    <w:rsid w:val="00C2238F"/>
    <w:rsid w:val="00C23B19"/>
    <w:rsid w:val="00C2418F"/>
    <w:rsid w:val="00C24EE5"/>
    <w:rsid w:val="00C256C7"/>
    <w:rsid w:val="00C25B76"/>
    <w:rsid w:val="00C25BFD"/>
    <w:rsid w:val="00C262F6"/>
    <w:rsid w:val="00C302E0"/>
    <w:rsid w:val="00C31135"/>
    <w:rsid w:val="00C31B24"/>
    <w:rsid w:val="00C321E4"/>
    <w:rsid w:val="00C32EB4"/>
    <w:rsid w:val="00C33D99"/>
    <w:rsid w:val="00C342ED"/>
    <w:rsid w:val="00C34826"/>
    <w:rsid w:val="00C350CA"/>
    <w:rsid w:val="00C35202"/>
    <w:rsid w:val="00C35939"/>
    <w:rsid w:val="00C36784"/>
    <w:rsid w:val="00C3698B"/>
    <w:rsid w:val="00C376B8"/>
    <w:rsid w:val="00C3781D"/>
    <w:rsid w:val="00C4021A"/>
    <w:rsid w:val="00C40C1F"/>
    <w:rsid w:val="00C4133B"/>
    <w:rsid w:val="00C41D0E"/>
    <w:rsid w:val="00C4208A"/>
    <w:rsid w:val="00C42254"/>
    <w:rsid w:val="00C436C5"/>
    <w:rsid w:val="00C4371F"/>
    <w:rsid w:val="00C447CC"/>
    <w:rsid w:val="00C44B65"/>
    <w:rsid w:val="00C44CF1"/>
    <w:rsid w:val="00C45132"/>
    <w:rsid w:val="00C45FC6"/>
    <w:rsid w:val="00C46901"/>
    <w:rsid w:val="00C46F3D"/>
    <w:rsid w:val="00C47BBE"/>
    <w:rsid w:val="00C47BDD"/>
    <w:rsid w:val="00C504AC"/>
    <w:rsid w:val="00C50F7E"/>
    <w:rsid w:val="00C5218E"/>
    <w:rsid w:val="00C52956"/>
    <w:rsid w:val="00C52AD9"/>
    <w:rsid w:val="00C52EF6"/>
    <w:rsid w:val="00C544CF"/>
    <w:rsid w:val="00C5479F"/>
    <w:rsid w:val="00C549B7"/>
    <w:rsid w:val="00C564B7"/>
    <w:rsid w:val="00C566EE"/>
    <w:rsid w:val="00C56AFC"/>
    <w:rsid w:val="00C5745B"/>
    <w:rsid w:val="00C576F1"/>
    <w:rsid w:val="00C5779A"/>
    <w:rsid w:val="00C57E07"/>
    <w:rsid w:val="00C60375"/>
    <w:rsid w:val="00C60E18"/>
    <w:rsid w:val="00C6157A"/>
    <w:rsid w:val="00C6176A"/>
    <w:rsid w:val="00C61EC3"/>
    <w:rsid w:val="00C62276"/>
    <w:rsid w:val="00C63266"/>
    <w:rsid w:val="00C63698"/>
    <w:rsid w:val="00C6389B"/>
    <w:rsid w:val="00C64508"/>
    <w:rsid w:val="00C64723"/>
    <w:rsid w:val="00C64A25"/>
    <w:rsid w:val="00C64B89"/>
    <w:rsid w:val="00C64CC1"/>
    <w:rsid w:val="00C65236"/>
    <w:rsid w:val="00C6583B"/>
    <w:rsid w:val="00C66766"/>
    <w:rsid w:val="00C667BB"/>
    <w:rsid w:val="00C66850"/>
    <w:rsid w:val="00C669A7"/>
    <w:rsid w:val="00C66EC4"/>
    <w:rsid w:val="00C66FB5"/>
    <w:rsid w:val="00C675CA"/>
    <w:rsid w:val="00C676E9"/>
    <w:rsid w:val="00C67D5C"/>
    <w:rsid w:val="00C7121F"/>
    <w:rsid w:val="00C716F1"/>
    <w:rsid w:val="00C720B8"/>
    <w:rsid w:val="00C726B2"/>
    <w:rsid w:val="00C72C72"/>
    <w:rsid w:val="00C74033"/>
    <w:rsid w:val="00C7439E"/>
    <w:rsid w:val="00C74663"/>
    <w:rsid w:val="00C746C3"/>
    <w:rsid w:val="00C7483A"/>
    <w:rsid w:val="00C74C33"/>
    <w:rsid w:val="00C74F33"/>
    <w:rsid w:val="00C7590B"/>
    <w:rsid w:val="00C759CD"/>
    <w:rsid w:val="00C76371"/>
    <w:rsid w:val="00C7663A"/>
    <w:rsid w:val="00C77354"/>
    <w:rsid w:val="00C77362"/>
    <w:rsid w:val="00C8009C"/>
    <w:rsid w:val="00C80369"/>
    <w:rsid w:val="00C80980"/>
    <w:rsid w:val="00C81737"/>
    <w:rsid w:val="00C81BFC"/>
    <w:rsid w:val="00C82D20"/>
    <w:rsid w:val="00C82FE9"/>
    <w:rsid w:val="00C8315B"/>
    <w:rsid w:val="00C83448"/>
    <w:rsid w:val="00C839AC"/>
    <w:rsid w:val="00C83F21"/>
    <w:rsid w:val="00C83F22"/>
    <w:rsid w:val="00C844AC"/>
    <w:rsid w:val="00C848A8"/>
    <w:rsid w:val="00C84E7C"/>
    <w:rsid w:val="00C8577B"/>
    <w:rsid w:val="00C85BB4"/>
    <w:rsid w:val="00C865B5"/>
    <w:rsid w:val="00C870C4"/>
    <w:rsid w:val="00C91038"/>
    <w:rsid w:val="00C914C7"/>
    <w:rsid w:val="00C91F1E"/>
    <w:rsid w:val="00C92017"/>
    <w:rsid w:val="00C921BE"/>
    <w:rsid w:val="00C9235E"/>
    <w:rsid w:val="00C92623"/>
    <w:rsid w:val="00C93842"/>
    <w:rsid w:val="00C93942"/>
    <w:rsid w:val="00C949BB"/>
    <w:rsid w:val="00C94A75"/>
    <w:rsid w:val="00C94CCC"/>
    <w:rsid w:val="00C9517D"/>
    <w:rsid w:val="00C95C7E"/>
    <w:rsid w:val="00C95C8C"/>
    <w:rsid w:val="00C96B1E"/>
    <w:rsid w:val="00C96F7C"/>
    <w:rsid w:val="00C9787E"/>
    <w:rsid w:val="00CA0381"/>
    <w:rsid w:val="00CA0427"/>
    <w:rsid w:val="00CA15DD"/>
    <w:rsid w:val="00CA1F90"/>
    <w:rsid w:val="00CA24B7"/>
    <w:rsid w:val="00CA25BD"/>
    <w:rsid w:val="00CA2845"/>
    <w:rsid w:val="00CA36F6"/>
    <w:rsid w:val="00CA39CA"/>
    <w:rsid w:val="00CA3C40"/>
    <w:rsid w:val="00CA3F9E"/>
    <w:rsid w:val="00CA598B"/>
    <w:rsid w:val="00CB0469"/>
    <w:rsid w:val="00CB095A"/>
    <w:rsid w:val="00CB0F29"/>
    <w:rsid w:val="00CB1D7D"/>
    <w:rsid w:val="00CB314C"/>
    <w:rsid w:val="00CB3DF8"/>
    <w:rsid w:val="00CB3E64"/>
    <w:rsid w:val="00CB42F7"/>
    <w:rsid w:val="00CB4D22"/>
    <w:rsid w:val="00CB5137"/>
    <w:rsid w:val="00CB5A41"/>
    <w:rsid w:val="00CB5C28"/>
    <w:rsid w:val="00CB5F97"/>
    <w:rsid w:val="00CC0178"/>
    <w:rsid w:val="00CC094A"/>
    <w:rsid w:val="00CC1054"/>
    <w:rsid w:val="00CC130C"/>
    <w:rsid w:val="00CC15DA"/>
    <w:rsid w:val="00CC297E"/>
    <w:rsid w:val="00CC2EF9"/>
    <w:rsid w:val="00CC3374"/>
    <w:rsid w:val="00CC33C8"/>
    <w:rsid w:val="00CC3B80"/>
    <w:rsid w:val="00CC62F7"/>
    <w:rsid w:val="00CC692B"/>
    <w:rsid w:val="00CC6D95"/>
    <w:rsid w:val="00CC6DDA"/>
    <w:rsid w:val="00CC7422"/>
    <w:rsid w:val="00CC7CC1"/>
    <w:rsid w:val="00CC7DD2"/>
    <w:rsid w:val="00CC7F32"/>
    <w:rsid w:val="00CD0A93"/>
    <w:rsid w:val="00CD0CC0"/>
    <w:rsid w:val="00CD112F"/>
    <w:rsid w:val="00CD1B40"/>
    <w:rsid w:val="00CD2125"/>
    <w:rsid w:val="00CD28B7"/>
    <w:rsid w:val="00CD3700"/>
    <w:rsid w:val="00CD3EAA"/>
    <w:rsid w:val="00CD4056"/>
    <w:rsid w:val="00CD4383"/>
    <w:rsid w:val="00CD4455"/>
    <w:rsid w:val="00CD4549"/>
    <w:rsid w:val="00CD491C"/>
    <w:rsid w:val="00CD4EF8"/>
    <w:rsid w:val="00CD57F6"/>
    <w:rsid w:val="00CD5A7B"/>
    <w:rsid w:val="00CD6650"/>
    <w:rsid w:val="00CD73C1"/>
    <w:rsid w:val="00CD7BA7"/>
    <w:rsid w:val="00CE0038"/>
    <w:rsid w:val="00CE05B5"/>
    <w:rsid w:val="00CE05FF"/>
    <w:rsid w:val="00CE06A8"/>
    <w:rsid w:val="00CE2A09"/>
    <w:rsid w:val="00CE3E16"/>
    <w:rsid w:val="00CE4158"/>
    <w:rsid w:val="00CE480D"/>
    <w:rsid w:val="00CE49C8"/>
    <w:rsid w:val="00CE4A39"/>
    <w:rsid w:val="00CE5CEB"/>
    <w:rsid w:val="00CE64B2"/>
    <w:rsid w:val="00CE76F0"/>
    <w:rsid w:val="00CF088E"/>
    <w:rsid w:val="00CF08CA"/>
    <w:rsid w:val="00CF2238"/>
    <w:rsid w:val="00CF24F3"/>
    <w:rsid w:val="00CF2AF7"/>
    <w:rsid w:val="00CF322F"/>
    <w:rsid w:val="00CF3C97"/>
    <w:rsid w:val="00CF435C"/>
    <w:rsid w:val="00CF469B"/>
    <w:rsid w:val="00CF576D"/>
    <w:rsid w:val="00CF5B92"/>
    <w:rsid w:val="00CF610B"/>
    <w:rsid w:val="00CF6178"/>
    <w:rsid w:val="00CF7103"/>
    <w:rsid w:val="00CF7203"/>
    <w:rsid w:val="00D0063A"/>
    <w:rsid w:val="00D01258"/>
    <w:rsid w:val="00D01960"/>
    <w:rsid w:val="00D01E3F"/>
    <w:rsid w:val="00D01F3D"/>
    <w:rsid w:val="00D02723"/>
    <w:rsid w:val="00D02D69"/>
    <w:rsid w:val="00D02DBC"/>
    <w:rsid w:val="00D02DDB"/>
    <w:rsid w:val="00D02E40"/>
    <w:rsid w:val="00D02EA1"/>
    <w:rsid w:val="00D03B11"/>
    <w:rsid w:val="00D04417"/>
    <w:rsid w:val="00D045C5"/>
    <w:rsid w:val="00D047B6"/>
    <w:rsid w:val="00D04895"/>
    <w:rsid w:val="00D04B19"/>
    <w:rsid w:val="00D04BA4"/>
    <w:rsid w:val="00D04E4D"/>
    <w:rsid w:val="00D0698D"/>
    <w:rsid w:val="00D07A17"/>
    <w:rsid w:val="00D101C6"/>
    <w:rsid w:val="00D113C0"/>
    <w:rsid w:val="00D1206D"/>
    <w:rsid w:val="00D128DE"/>
    <w:rsid w:val="00D12EFF"/>
    <w:rsid w:val="00D133C6"/>
    <w:rsid w:val="00D13841"/>
    <w:rsid w:val="00D1470C"/>
    <w:rsid w:val="00D15799"/>
    <w:rsid w:val="00D15EF9"/>
    <w:rsid w:val="00D16163"/>
    <w:rsid w:val="00D1629F"/>
    <w:rsid w:val="00D1727B"/>
    <w:rsid w:val="00D1753B"/>
    <w:rsid w:val="00D20196"/>
    <w:rsid w:val="00D20916"/>
    <w:rsid w:val="00D209F7"/>
    <w:rsid w:val="00D21733"/>
    <w:rsid w:val="00D21E6A"/>
    <w:rsid w:val="00D2242E"/>
    <w:rsid w:val="00D22B32"/>
    <w:rsid w:val="00D235D2"/>
    <w:rsid w:val="00D2391E"/>
    <w:rsid w:val="00D2437E"/>
    <w:rsid w:val="00D24A00"/>
    <w:rsid w:val="00D254B8"/>
    <w:rsid w:val="00D255F9"/>
    <w:rsid w:val="00D25795"/>
    <w:rsid w:val="00D265BC"/>
    <w:rsid w:val="00D269D8"/>
    <w:rsid w:val="00D26C0C"/>
    <w:rsid w:val="00D278B0"/>
    <w:rsid w:val="00D27BA6"/>
    <w:rsid w:val="00D308CA"/>
    <w:rsid w:val="00D3201C"/>
    <w:rsid w:val="00D321B5"/>
    <w:rsid w:val="00D3273E"/>
    <w:rsid w:val="00D32E3E"/>
    <w:rsid w:val="00D32F06"/>
    <w:rsid w:val="00D32F19"/>
    <w:rsid w:val="00D332F9"/>
    <w:rsid w:val="00D33655"/>
    <w:rsid w:val="00D3410B"/>
    <w:rsid w:val="00D3423D"/>
    <w:rsid w:val="00D34BD7"/>
    <w:rsid w:val="00D356ED"/>
    <w:rsid w:val="00D3669A"/>
    <w:rsid w:val="00D3742A"/>
    <w:rsid w:val="00D377CA"/>
    <w:rsid w:val="00D37834"/>
    <w:rsid w:val="00D400AF"/>
    <w:rsid w:val="00D401C8"/>
    <w:rsid w:val="00D4120E"/>
    <w:rsid w:val="00D41222"/>
    <w:rsid w:val="00D415C9"/>
    <w:rsid w:val="00D41779"/>
    <w:rsid w:val="00D419FC"/>
    <w:rsid w:val="00D42C74"/>
    <w:rsid w:val="00D43085"/>
    <w:rsid w:val="00D4363A"/>
    <w:rsid w:val="00D43678"/>
    <w:rsid w:val="00D43E3A"/>
    <w:rsid w:val="00D44795"/>
    <w:rsid w:val="00D44AF5"/>
    <w:rsid w:val="00D456AA"/>
    <w:rsid w:val="00D46743"/>
    <w:rsid w:val="00D47338"/>
    <w:rsid w:val="00D475CB"/>
    <w:rsid w:val="00D512DF"/>
    <w:rsid w:val="00D52058"/>
    <w:rsid w:val="00D52489"/>
    <w:rsid w:val="00D5301F"/>
    <w:rsid w:val="00D534E4"/>
    <w:rsid w:val="00D53515"/>
    <w:rsid w:val="00D53B16"/>
    <w:rsid w:val="00D53BC4"/>
    <w:rsid w:val="00D53BDB"/>
    <w:rsid w:val="00D55E7A"/>
    <w:rsid w:val="00D56343"/>
    <w:rsid w:val="00D57909"/>
    <w:rsid w:val="00D57B17"/>
    <w:rsid w:val="00D605CC"/>
    <w:rsid w:val="00D60FB5"/>
    <w:rsid w:val="00D62291"/>
    <w:rsid w:val="00D6235E"/>
    <w:rsid w:val="00D62441"/>
    <w:rsid w:val="00D62E3E"/>
    <w:rsid w:val="00D63A1F"/>
    <w:rsid w:val="00D63CAA"/>
    <w:rsid w:val="00D64DBB"/>
    <w:rsid w:val="00D651C9"/>
    <w:rsid w:val="00D65405"/>
    <w:rsid w:val="00D65575"/>
    <w:rsid w:val="00D6673E"/>
    <w:rsid w:val="00D67B4B"/>
    <w:rsid w:val="00D70866"/>
    <w:rsid w:val="00D708A8"/>
    <w:rsid w:val="00D70C05"/>
    <w:rsid w:val="00D72282"/>
    <w:rsid w:val="00D72B5C"/>
    <w:rsid w:val="00D73061"/>
    <w:rsid w:val="00D7319F"/>
    <w:rsid w:val="00D74BA2"/>
    <w:rsid w:val="00D7518E"/>
    <w:rsid w:val="00D756A5"/>
    <w:rsid w:val="00D75913"/>
    <w:rsid w:val="00D75975"/>
    <w:rsid w:val="00D75B23"/>
    <w:rsid w:val="00D75C62"/>
    <w:rsid w:val="00D75E7C"/>
    <w:rsid w:val="00D76390"/>
    <w:rsid w:val="00D769B8"/>
    <w:rsid w:val="00D76C9E"/>
    <w:rsid w:val="00D76E4A"/>
    <w:rsid w:val="00D76EA6"/>
    <w:rsid w:val="00D772DA"/>
    <w:rsid w:val="00D77311"/>
    <w:rsid w:val="00D77943"/>
    <w:rsid w:val="00D77A29"/>
    <w:rsid w:val="00D77E33"/>
    <w:rsid w:val="00D8094F"/>
    <w:rsid w:val="00D819DE"/>
    <w:rsid w:val="00D82485"/>
    <w:rsid w:val="00D8286B"/>
    <w:rsid w:val="00D829EB"/>
    <w:rsid w:val="00D82A64"/>
    <w:rsid w:val="00D836A7"/>
    <w:rsid w:val="00D8385F"/>
    <w:rsid w:val="00D83E32"/>
    <w:rsid w:val="00D845CE"/>
    <w:rsid w:val="00D84C2C"/>
    <w:rsid w:val="00D8541D"/>
    <w:rsid w:val="00D85707"/>
    <w:rsid w:val="00D85804"/>
    <w:rsid w:val="00D85A1B"/>
    <w:rsid w:val="00D87033"/>
    <w:rsid w:val="00D8761C"/>
    <w:rsid w:val="00D903DB"/>
    <w:rsid w:val="00D904FD"/>
    <w:rsid w:val="00D90BDF"/>
    <w:rsid w:val="00D914C8"/>
    <w:rsid w:val="00D91ABB"/>
    <w:rsid w:val="00D91DD6"/>
    <w:rsid w:val="00D91EF8"/>
    <w:rsid w:val="00D92606"/>
    <w:rsid w:val="00D932C1"/>
    <w:rsid w:val="00D939DF"/>
    <w:rsid w:val="00D93F08"/>
    <w:rsid w:val="00D9447B"/>
    <w:rsid w:val="00D9484B"/>
    <w:rsid w:val="00D94CAF"/>
    <w:rsid w:val="00D94F67"/>
    <w:rsid w:val="00D95152"/>
    <w:rsid w:val="00D95705"/>
    <w:rsid w:val="00D96304"/>
    <w:rsid w:val="00D96391"/>
    <w:rsid w:val="00D967AE"/>
    <w:rsid w:val="00D96AFE"/>
    <w:rsid w:val="00D96CC5"/>
    <w:rsid w:val="00D96E47"/>
    <w:rsid w:val="00DA04A9"/>
    <w:rsid w:val="00DA0D5A"/>
    <w:rsid w:val="00DA14D3"/>
    <w:rsid w:val="00DA1608"/>
    <w:rsid w:val="00DA2690"/>
    <w:rsid w:val="00DA298D"/>
    <w:rsid w:val="00DA3A93"/>
    <w:rsid w:val="00DA3DDC"/>
    <w:rsid w:val="00DA520B"/>
    <w:rsid w:val="00DA5A3B"/>
    <w:rsid w:val="00DA6C6C"/>
    <w:rsid w:val="00DA7273"/>
    <w:rsid w:val="00DA79FB"/>
    <w:rsid w:val="00DA7B42"/>
    <w:rsid w:val="00DA7FE4"/>
    <w:rsid w:val="00DB0DF2"/>
    <w:rsid w:val="00DB15BF"/>
    <w:rsid w:val="00DB1812"/>
    <w:rsid w:val="00DB2150"/>
    <w:rsid w:val="00DB424E"/>
    <w:rsid w:val="00DB4B10"/>
    <w:rsid w:val="00DB4E7B"/>
    <w:rsid w:val="00DB5004"/>
    <w:rsid w:val="00DB5137"/>
    <w:rsid w:val="00DB5D86"/>
    <w:rsid w:val="00DB5E33"/>
    <w:rsid w:val="00DB6A49"/>
    <w:rsid w:val="00DB6D35"/>
    <w:rsid w:val="00DB734E"/>
    <w:rsid w:val="00DB752B"/>
    <w:rsid w:val="00DB7C4D"/>
    <w:rsid w:val="00DB7D9C"/>
    <w:rsid w:val="00DB7F7F"/>
    <w:rsid w:val="00DC051B"/>
    <w:rsid w:val="00DC097D"/>
    <w:rsid w:val="00DC3B26"/>
    <w:rsid w:val="00DC3D1C"/>
    <w:rsid w:val="00DC4740"/>
    <w:rsid w:val="00DC4ECD"/>
    <w:rsid w:val="00DC5045"/>
    <w:rsid w:val="00DC5111"/>
    <w:rsid w:val="00DC54CC"/>
    <w:rsid w:val="00DC5741"/>
    <w:rsid w:val="00DC5A42"/>
    <w:rsid w:val="00DC5E3C"/>
    <w:rsid w:val="00DC63D6"/>
    <w:rsid w:val="00DC6F8D"/>
    <w:rsid w:val="00DC7A2B"/>
    <w:rsid w:val="00DC7FAB"/>
    <w:rsid w:val="00DD0715"/>
    <w:rsid w:val="00DD1900"/>
    <w:rsid w:val="00DD1E9F"/>
    <w:rsid w:val="00DD2676"/>
    <w:rsid w:val="00DD2BFC"/>
    <w:rsid w:val="00DD2DCF"/>
    <w:rsid w:val="00DD384E"/>
    <w:rsid w:val="00DD3E3D"/>
    <w:rsid w:val="00DD4790"/>
    <w:rsid w:val="00DD4BAE"/>
    <w:rsid w:val="00DD4EB7"/>
    <w:rsid w:val="00DD4ED5"/>
    <w:rsid w:val="00DD5094"/>
    <w:rsid w:val="00DD5FFB"/>
    <w:rsid w:val="00DD6151"/>
    <w:rsid w:val="00DD633A"/>
    <w:rsid w:val="00DD6919"/>
    <w:rsid w:val="00DD7470"/>
    <w:rsid w:val="00DD7730"/>
    <w:rsid w:val="00DE0A04"/>
    <w:rsid w:val="00DE18E6"/>
    <w:rsid w:val="00DE1D34"/>
    <w:rsid w:val="00DE1E4A"/>
    <w:rsid w:val="00DE3270"/>
    <w:rsid w:val="00DE333A"/>
    <w:rsid w:val="00DE3403"/>
    <w:rsid w:val="00DE346C"/>
    <w:rsid w:val="00DE3878"/>
    <w:rsid w:val="00DE3AF4"/>
    <w:rsid w:val="00DE3B12"/>
    <w:rsid w:val="00DE3F8A"/>
    <w:rsid w:val="00DE4AA6"/>
    <w:rsid w:val="00DE4D53"/>
    <w:rsid w:val="00DE4DBF"/>
    <w:rsid w:val="00DE4FD1"/>
    <w:rsid w:val="00DE5061"/>
    <w:rsid w:val="00DE5583"/>
    <w:rsid w:val="00DE56B9"/>
    <w:rsid w:val="00DE56DB"/>
    <w:rsid w:val="00DE5883"/>
    <w:rsid w:val="00DE5D72"/>
    <w:rsid w:val="00DE7712"/>
    <w:rsid w:val="00DE781E"/>
    <w:rsid w:val="00DE798C"/>
    <w:rsid w:val="00DF012B"/>
    <w:rsid w:val="00DF0355"/>
    <w:rsid w:val="00DF03DE"/>
    <w:rsid w:val="00DF08B4"/>
    <w:rsid w:val="00DF0F28"/>
    <w:rsid w:val="00DF1A5E"/>
    <w:rsid w:val="00DF1E02"/>
    <w:rsid w:val="00DF4147"/>
    <w:rsid w:val="00DF4A6C"/>
    <w:rsid w:val="00DF5BB5"/>
    <w:rsid w:val="00DF6DCA"/>
    <w:rsid w:val="00DF72DA"/>
    <w:rsid w:val="00DF748F"/>
    <w:rsid w:val="00E0090F"/>
    <w:rsid w:val="00E009C0"/>
    <w:rsid w:val="00E01010"/>
    <w:rsid w:val="00E01420"/>
    <w:rsid w:val="00E01C62"/>
    <w:rsid w:val="00E0264C"/>
    <w:rsid w:val="00E029CA"/>
    <w:rsid w:val="00E0317E"/>
    <w:rsid w:val="00E0352B"/>
    <w:rsid w:val="00E036C4"/>
    <w:rsid w:val="00E03BB2"/>
    <w:rsid w:val="00E03F2E"/>
    <w:rsid w:val="00E0469E"/>
    <w:rsid w:val="00E048F2"/>
    <w:rsid w:val="00E049B8"/>
    <w:rsid w:val="00E05962"/>
    <w:rsid w:val="00E05BEB"/>
    <w:rsid w:val="00E05C5E"/>
    <w:rsid w:val="00E061AA"/>
    <w:rsid w:val="00E07634"/>
    <w:rsid w:val="00E101BC"/>
    <w:rsid w:val="00E10228"/>
    <w:rsid w:val="00E10B48"/>
    <w:rsid w:val="00E1108D"/>
    <w:rsid w:val="00E11349"/>
    <w:rsid w:val="00E11C3A"/>
    <w:rsid w:val="00E12463"/>
    <w:rsid w:val="00E125CA"/>
    <w:rsid w:val="00E128FA"/>
    <w:rsid w:val="00E135D3"/>
    <w:rsid w:val="00E13B65"/>
    <w:rsid w:val="00E1447B"/>
    <w:rsid w:val="00E14726"/>
    <w:rsid w:val="00E15584"/>
    <w:rsid w:val="00E15D67"/>
    <w:rsid w:val="00E166FD"/>
    <w:rsid w:val="00E16879"/>
    <w:rsid w:val="00E16AFE"/>
    <w:rsid w:val="00E17D2E"/>
    <w:rsid w:val="00E20988"/>
    <w:rsid w:val="00E21128"/>
    <w:rsid w:val="00E212EC"/>
    <w:rsid w:val="00E215F6"/>
    <w:rsid w:val="00E21E6A"/>
    <w:rsid w:val="00E2290D"/>
    <w:rsid w:val="00E22F05"/>
    <w:rsid w:val="00E23240"/>
    <w:rsid w:val="00E2495F"/>
    <w:rsid w:val="00E24D95"/>
    <w:rsid w:val="00E25D89"/>
    <w:rsid w:val="00E26016"/>
    <w:rsid w:val="00E26E3B"/>
    <w:rsid w:val="00E27009"/>
    <w:rsid w:val="00E277D6"/>
    <w:rsid w:val="00E309FD"/>
    <w:rsid w:val="00E3134A"/>
    <w:rsid w:val="00E3205D"/>
    <w:rsid w:val="00E32535"/>
    <w:rsid w:val="00E32D73"/>
    <w:rsid w:val="00E32F9B"/>
    <w:rsid w:val="00E32FB5"/>
    <w:rsid w:val="00E336DF"/>
    <w:rsid w:val="00E33D31"/>
    <w:rsid w:val="00E343F0"/>
    <w:rsid w:val="00E34629"/>
    <w:rsid w:val="00E35064"/>
    <w:rsid w:val="00E35543"/>
    <w:rsid w:val="00E3555B"/>
    <w:rsid w:val="00E35823"/>
    <w:rsid w:val="00E35AD8"/>
    <w:rsid w:val="00E362EE"/>
    <w:rsid w:val="00E37814"/>
    <w:rsid w:val="00E4012E"/>
    <w:rsid w:val="00E41362"/>
    <w:rsid w:val="00E433AD"/>
    <w:rsid w:val="00E43663"/>
    <w:rsid w:val="00E438FD"/>
    <w:rsid w:val="00E44372"/>
    <w:rsid w:val="00E45BAE"/>
    <w:rsid w:val="00E46075"/>
    <w:rsid w:val="00E46184"/>
    <w:rsid w:val="00E46242"/>
    <w:rsid w:val="00E4638B"/>
    <w:rsid w:val="00E465A4"/>
    <w:rsid w:val="00E46934"/>
    <w:rsid w:val="00E47A47"/>
    <w:rsid w:val="00E501AF"/>
    <w:rsid w:val="00E504C0"/>
    <w:rsid w:val="00E50A8A"/>
    <w:rsid w:val="00E5171F"/>
    <w:rsid w:val="00E51B93"/>
    <w:rsid w:val="00E51C97"/>
    <w:rsid w:val="00E52140"/>
    <w:rsid w:val="00E52F8C"/>
    <w:rsid w:val="00E52FB9"/>
    <w:rsid w:val="00E5342F"/>
    <w:rsid w:val="00E539E9"/>
    <w:rsid w:val="00E54589"/>
    <w:rsid w:val="00E547EA"/>
    <w:rsid w:val="00E54DBD"/>
    <w:rsid w:val="00E55690"/>
    <w:rsid w:val="00E5585E"/>
    <w:rsid w:val="00E55BAF"/>
    <w:rsid w:val="00E55F65"/>
    <w:rsid w:val="00E5670C"/>
    <w:rsid w:val="00E611AE"/>
    <w:rsid w:val="00E62A8A"/>
    <w:rsid w:val="00E62D0C"/>
    <w:rsid w:val="00E633EF"/>
    <w:rsid w:val="00E639D9"/>
    <w:rsid w:val="00E647EB"/>
    <w:rsid w:val="00E64D3B"/>
    <w:rsid w:val="00E651F3"/>
    <w:rsid w:val="00E65AD7"/>
    <w:rsid w:val="00E66211"/>
    <w:rsid w:val="00E66522"/>
    <w:rsid w:val="00E66970"/>
    <w:rsid w:val="00E66C90"/>
    <w:rsid w:val="00E66D73"/>
    <w:rsid w:val="00E66E0B"/>
    <w:rsid w:val="00E70907"/>
    <w:rsid w:val="00E70B2C"/>
    <w:rsid w:val="00E70EBD"/>
    <w:rsid w:val="00E70EE4"/>
    <w:rsid w:val="00E71C22"/>
    <w:rsid w:val="00E72490"/>
    <w:rsid w:val="00E728D3"/>
    <w:rsid w:val="00E728D9"/>
    <w:rsid w:val="00E7291E"/>
    <w:rsid w:val="00E72EB3"/>
    <w:rsid w:val="00E73B30"/>
    <w:rsid w:val="00E74F15"/>
    <w:rsid w:val="00E757AF"/>
    <w:rsid w:val="00E7623D"/>
    <w:rsid w:val="00E76AA1"/>
    <w:rsid w:val="00E77E73"/>
    <w:rsid w:val="00E80965"/>
    <w:rsid w:val="00E81555"/>
    <w:rsid w:val="00E81733"/>
    <w:rsid w:val="00E81E79"/>
    <w:rsid w:val="00E81EAB"/>
    <w:rsid w:val="00E82309"/>
    <w:rsid w:val="00E82B43"/>
    <w:rsid w:val="00E82F9A"/>
    <w:rsid w:val="00E83111"/>
    <w:rsid w:val="00E84678"/>
    <w:rsid w:val="00E84D94"/>
    <w:rsid w:val="00E84F47"/>
    <w:rsid w:val="00E851E6"/>
    <w:rsid w:val="00E8555F"/>
    <w:rsid w:val="00E85653"/>
    <w:rsid w:val="00E868E1"/>
    <w:rsid w:val="00E86EFE"/>
    <w:rsid w:val="00E87120"/>
    <w:rsid w:val="00E87155"/>
    <w:rsid w:val="00E87585"/>
    <w:rsid w:val="00E87D51"/>
    <w:rsid w:val="00E900EF"/>
    <w:rsid w:val="00E91909"/>
    <w:rsid w:val="00E91C0E"/>
    <w:rsid w:val="00E924B6"/>
    <w:rsid w:val="00E949EE"/>
    <w:rsid w:val="00E94AC7"/>
    <w:rsid w:val="00E94BC6"/>
    <w:rsid w:val="00E94C68"/>
    <w:rsid w:val="00E95009"/>
    <w:rsid w:val="00E95299"/>
    <w:rsid w:val="00E954D3"/>
    <w:rsid w:val="00E97202"/>
    <w:rsid w:val="00E9749F"/>
    <w:rsid w:val="00E9756C"/>
    <w:rsid w:val="00EA0384"/>
    <w:rsid w:val="00EA047C"/>
    <w:rsid w:val="00EA07D1"/>
    <w:rsid w:val="00EA0F0E"/>
    <w:rsid w:val="00EA1034"/>
    <w:rsid w:val="00EA121F"/>
    <w:rsid w:val="00EA1918"/>
    <w:rsid w:val="00EA2466"/>
    <w:rsid w:val="00EA264A"/>
    <w:rsid w:val="00EA3613"/>
    <w:rsid w:val="00EA3B53"/>
    <w:rsid w:val="00EA3D6E"/>
    <w:rsid w:val="00EA3FD8"/>
    <w:rsid w:val="00EA41C5"/>
    <w:rsid w:val="00EA4238"/>
    <w:rsid w:val="00EA490B"/>
    <w:rsid w:val="00EA5608"/>
    <w:rsid w:val="00EA56B8"/>
    <w:rsid w:val="00EA5716"/>
    <w:rsid w:val="00EA5B64"/>
    <w:rsid w:val="00EA6444"/>
    <w:rsid w:val="00EB0BFD"/>
    <w:rsid w:val="00EB0DB7"/>
    <w:rsid w:val="00EB0FD2"/>
    <w:rsid w:val="00EB16D0"/>
    <w:rsid w:val="00EB1D36"/>
    <w:rsid w:val="00EB231C"/>
    <w:rsid w:val="00EB28B6"/>
    <w:rsid w:val="00EB2FF6"/>
    <w:rsid w:val="00EB33C6"/>
    <w:rsid w:val="00EB4D06"/>
    <w:rsid w:val="00EB5032"/>
    <w:rsid w:val="00EB5485"/>
    <w:rsid w:val="00EB5871"/>
    <w:rsid w:val="00EB6A74"/>
    <w:rsid w:val="00EB6A87"/>
    <w:rsid w:val="00EC0825"/>
    <w:rsid w:val="00EC0E86"/>
    <w:rsid w:val="00EC0F27"/>
    <w:rsid w:val="00EC145A"/>
    <w:rsid w:val="00EC15B1"/>
    <w:rsid w:val="00EC1831"/>
    <w:rsid w:val="00EC1C61"/>
    <w:rsid w:val="00EC1E32"/>
    <w:rsid w:val="00EC284B"/>
    <w:rsid w:val="00EC2963"/>
    <w:rsid w:val="00EC542B"/>
    <w:rsid w:val="00EC5561"/>
    <w:rsid w:val="00EC572E"/>
    <w:rsid w:val="00EC5ACA"/>
    <w:rsid w:val="00EC637E"/>
    <w:rsid w:val="00ED0202"/>
    <w:rsid w:val="00ED0567"/>
    <w:rsid w:val="00ED0DEE"/>
    <w:rsid w:val="00ED1DC5"/>
    <w:rsid w:val="00ED2A59"/>
    <w:rsid w:val="00ED2E2E"/>
    <w:rsid w:val="00ED3A39"/>
    <w:rsid w:val="00ED3FDB"/>
    <w:rsid w:val="00ED5402"/>
    <w:rsid w:val="00ED586D"/>
    <w:rsid w:val="00ED5957"/>
    <w:rsid w:val="00ED6A32"/>
    <w:rsid w:val="00ED6AB0"/>
    <w:rsid w:val="00ED6D85"/>
    <w:rsid w:val="00ED6F4C"/>
    <w:rsid w:val="00ED7BD4"/>
    <w:rsid w:val="00EE0D7C"/>
    <w:rsid w:val="00EE17DC"/>
    <w:rsid w:val="00EE1A0E"/>
    <w:rsid w:val="00EE1E74"/>
    <w:rsid w:val="00EE311F"/>
    <w:rsid w:val="00EE36BE"/>
    <w:rsid w:val="00EE41C1"/>
    <w:rsid w:val="00EE4520"/>
    <w:rsid w:val="00EE4931"/>
    <w:rsid w:val="00EE4A3D"/>
    <w:rsid w:val="00EE5445"/>
    <w:rsid w:val="00EE6783"/>
    <w:rsid w:val="00EF0165"/>
    <w:rsid w:val="00EF0680"/>
    <w:rsid w:val="00EF08F4"/>
    <w:rsid w:val="00EF1633"/>
    <w:rsid w:val="00EF1A16"/>
    <w:rsid w:val="00EF1D48"/>
    <w:rsid w:val="00EF205C"/>
    <w:rsid w:val="00EF2DD2"/>
    <w:rsid w:val="00EF314A"/>
    <w:rsid w:val="00EF41CE"/>
    <w:rsid w:val="00EF46FE"/>
    <w:rsid w:val="00EF518F"/>
    <w:rsid w:val="00EF54F0"/>
    <w:rsid w:val="00EF57F1"/>
    <w:rsid w:val="00EF600E"/>
    <w:rsid w:val="00EF601F"/>
    <w:rsid w:val="00EF60C9"/>
    <w:rsid w:val="00EF637D"/>
    <w:rsid w:val="00EF748B"/>
    <w:rsid w:val="00EF7CE8"/>
    <w:rsid w:val="00EF7F4D"/>
    <w:rsid w:val="00F01E4A"/>
    <w:rsid w:val="00F0200A"/>
    <w:rsid w:val="00F0238C"/>
    <w:rsid w:val="00F0296B"/>
    <w:rsid w:val="00F02B7B"/>
    <w:rsid w:val="00F02D70"/>
    <w:rsid w:val="00F031E9"/>
    <w:rsid w:val="00F04448"/>
    <w:rsid w:val="00F049D0"/>
    <w:rsid w:val="00F04D5D"/>
    <w:rsid w:val="00F0518C"/>
    <w:rsid w:val="00F05323"/>
    <w:rsid w:val="00F0543B"/>
    <w:rsid w:val="00F057BC"/>
    <w:rsid w:val="00F058AF"/>
    <w:rsid w:val="00F05A7B"/>
    <w:rsid w:val="00F05D2C"/>
    <w:rsid w:val="00F0691E"/>
    <w:rsid w:val="00F0710A"/>
    <w:rsid w:val="00F07789"/>
    <w:rsid w:val="00F07FE5"/>
    <w:rsid w:val="00F10BE3"/>
    <w:rsid w:val="00F10D42"/>
    <w:rsid w:val="00F11618"/>
    <w:rsid w:val="00F118E0"/>
    <w:rsid w:val="00F11958"/>
    <w:rsid w:val="00F119AD"/>
    <w:rsid w:val="00F11B17"/>
    <w:rsid w:val="00F12A19"/>
    <w:rsid w:val="00F12BD8"/>
    <w:rsid w:val="00F12FCF"/>
    <w:rsid w:val="00F14244"/>
    <w:rsid w:val="00F1440F"/>
    <w:rsid w:val="00F1611D"/>
    <w:rsid w:val="00F16A34"/>
    <w:rsid w:val="00F171A0"/>
    <w:rsid w:val="00F175A4"/>
    <w:rsid w:val="00F211F6"/>
    <w:rsid w:val="00F21643"/>
    <w:rsid w:val="00F2180A"/>
    <w:rsid w:val="00F21825"/>
    <w:rsid w:val="00F218CB"/>
    <w:rsid w:val="00F21FFD"/>
    <w:rsid w:val="00F23078"/>
    <w:rsid w:val="00F234A4"/>
    <w:rsid w:val="00F2393F"/>
    <w:rsid w:val="00F23BC9"/>
    <w:rsid w:val="00F23C68"/>
    <w:rsid w:val="00F23CED"/>
    <w:rsid w:val="00F2667F"/>
    <w:rsid w:val="00F273AC"/>
    <w:rsid w:val="00F274D3"/>
    <w:rsid w:val="00F27720"/>
    <w:rsid w:val="00F30620"/>
    <w:rsid w:val="00F306DD"/>
    <w:rsid w:val="00F30A1A"/>
    <w:rsid w:val="00F30DCF"/>
    <w:rsid w:val="00F30E90"/>
    <w:rsid w:val="00F31CBA"/>
    <w:rsid w:val="00F3251B"/>
    <w:rsid w:val="00F32D95"/>
    <w:rsid w:val="00F332DD"/>
    <w:rsid w:val="00F33460"/>
    <w:rsid w:val="00F334CB"/>
    <w:rsid w:val="00F3526B"/>
    <w:rsid w:val="00F35F63"/>
    <w:rsid w:val="00F360EE"/>
    <w:rsid w:val="00F36401"/>
    <w:rsid w:val="00F36B8B"/>
    <w:rsid w:val="00F40E24"/>
    <w:rsid w:val="00F4129D"/>
    <w:rsid w:val="00F417C3"/>
    <w:rsid w:val="00F41937"/>
    <w:rsid w:val="00F4229D"/>
    <w:rsid w:val="00F43327"/>
    <w:rsid w:val="00F43C9C"/>
    <w:rsid w:val="00F44327"/>
    <w:rsid w:val="00F4474B"/>
    <w:rsid w:val="00F44B16"/>
    <w:rsid w:val="00F45D4C"/>
    <w:rsid w:val="00F46620"/>
    <w:rsid w:val="00F46D8D"/>
    <w:rsid w:val="00F46EC1"/>
    <w:rsid w:val="00F4752F"/>
    <w:rsid w:val="00F4757B"/>
    <w:rsid w:val="00F47BB4"/>
    <w:rsid w:val="00F47EA6"/>
    <w:rsid w:val="00F47EB1"/>
    <w:rsid w:val="00F47FFD"/>
    <w:rsid w:val="00F504C8"/>
    <w:rsid w:val="00F50790"/>
    <w:rsid w:val="00F50CFD"/>
    <w:rsid w:val="00F50EA8"/>
    <w:rsid w:val="00F5115B"/>
    <w:rsid w:val="00F52109"/>
    <w:rsid w:val="00F5276E"/>
    <w:rsid w:val="00F529A7"/>
    <w:rsid w:val="00F52C88"/>
    <w:rsid w:val="00F52D6E"/>
    <w:rsid w:val="00F53392"/>
    <w:rsid w:val="00F539ED"/>
    <w:rsid w:val="00F53EDD"/>
    <w:rsid w:val="00F54814"/>
    <w:rsid w:val="00F54F1E"/>
    <w:rsid w:val="00F55483"/>
    <w:rsid w:val="00F55697"/>
    <w:rsid w:val="00F55DBB"/>
    <w:rsid w:val="00F5601A"/>
    <w:rsid w:val="00F560D2"/>
    <w:rsid w:val="00F56A25"/>
    <w:rsid w:val="00F56B38"/>
    <w:rsid w:val="00F56CE9"/>
    <w:rsid w:val="00F5734F"/>
    <w:rsid w:val="00F57F70"/>
    <w:rsid w:val="00F6062D"/>
    <w:rsid w:val="00F61021"/>
    <w:rsid w:val="00F61343"/>
    <w:rsid w:val="00F619B3"/>
    <w:rsid w:val="00F62355"/>
    <w:rsid w:val="00F6267E"/>
    <w:rsid w:val="00F63BBA"/>
    <w:rsid w:val="00F64035"/>
    <w:rsid w:val="00F644C9"/>
    <w:rsid w:val="00F647C5"/>
    <w:rsid w:val="00F648DE"/>
    <w:rsid w:val="00F64E1C"/>
    <w:rsid w:val="00F65417"/>
    <w:rsid w:val="00F657B3"/>
    <w:rsid w:val="00F657F4"/>
    <w:rsid w:val="00F658F6"/>
    <w:rsid w:val="00F65AA6"/>
    <w:rsid w:val="00F65E43"/>
    <w:rsid w:val="00F66397"/>
    <w:rsid w:val="00F66821"/>
    <w:rsid w:val="00F66A1B"/>
    <w:rsid w:val="00F67429"/>
    <w:rsid w:val="00F6775D"/>
    <w:rsid w:val="00F679CB"/>
    <w:rsid w:val="00F70591"/>
    <w:rsid w:val="00F70592"/>
    <w:rsid w:val="00F7126C"/>
    <w:rsid w:val="00F7170E"/>
    <w:rsid w:val="00F72207"/>
    <w:rsid w:val="00F724AA"/>
    <w:rsid w:val="00F737FB"/>
    <w:rsid w:val="00F741CF"/>
    <w:rsid w:val="00F74A3F"/>
    <w:rsid w:val="00F74A81"/>
    <w:rsid w:val="00F7502F"/>
    <w:rsid w:val="00F75168"/>
    <w:rsid w:val="00F754C5"/>
    <w:rsid w:val="00F75A7E"/>
    <w:rsid w:val="00F77895"/>
    <w:rsid w:val="00F8042A"/>
    <w:rsid w:val="00F8060A"/>
    <w:rsid w:val="00F80E2D"/>
    <w:rsid w:val="00F819A5"/>
    <w:rsid w:val="00F81CC8"/>
    <w:rsid w:val="00F81DC2"/>
    <w:rsid w:val="00F82EBF"/>
    <w:rsid w:val="00F8303F"/>
    <w:rsid w:val="00F8349E"/>
    <w:rsid w:val="00F838D2"/>
    <w:rsid w:val="00F83A4A"/>
    <w:rsid w:val="00F83ACB"/>
    <w:rsid w:val="00F83E99"/>
    <w:rsid w:val="00F83FE5"/>
    <w:rsid w:val="00F8429D"/>
    <w:rsid w:val="00F84D60"/>
    <w:rsid w:val="00F853BA"/>
    <w:rsid w:val="00F85C3F"/>
    <w:rsid w:val="00F86990"/>
    <w:rsid w:val="00F87662"/>
    <w:rsid w:val="00F87E44"/>
    <w:rsid w:val="00F90286"/>
    <w:rsid w:val="00F90EA6"/>
    <w:rsid w:val="00F915AE"/>
    <w:rsid w:val="00F919BA"/>
    <w:rsid w:val="00F91A06"/>
    <w:rsid w:val="00F92138"/>
    <w:rsid w:val="00F92C8C"/>
    <w:rsid w:val="00F92EED"/>
    <w:rsid w:val="00F934D0"/>
    <w:rsid w:val="00F938D5"/>
    <w:rsid w:val="00F94185"/>
    <w:rsid w:val="00F947DF"/>
    <w:rsid w:val="00F9570E"/>
    <w:rsid w:val="00F95B13"/>
    <w:rsid w:val="00F95B52"/>
    <w:rsid w:val="00F964E5"/>
    <w:rsid w:val="00F96CB2"/>
    <w:rsid w:val="00F971D8"/>
    <w:rsid w:val="00F971DE"/>
    <w:rsid w:val="00F97546"/>
    <w:rsid w:val="00F97E98"/>
    <w:rsid w:val="00FA068C"/>
    <w:rsid w:val="00FA09BE"/>
    <w:rsid w:val="00FA0C0C"/>
    <w:rsid w:val="00FA0E81"/>
    <w:rsid w:val="00FA1FE7"/>
    <w:rsid w:val="00FA2775"/>
    <w:rsid w:val="00FA314C"/>
    <w:rsid w:val="00FA3D04"/>
    <w:rsid w:val="00FA4487"/>
    <w:rsid w:val="00FA44CA"/>
    <w:rsid w:val="00FA48A2"/>
    <w:rsid w:val="00FA49CD"/>
    <w:rsid w:val="00FA52A6"/>
    <w:rsid w:val="00FA53E7"/>
    <w:rsid w:val="00FA6C0B"/>
    <w:rsid w:val="00FA6FA8"/>
    <w:rsid w:val="00FA78D8"/>
    <w:rsid w:val="00FA7BE2"/>
    <w:rsid w:val="00FA7E06"/>
    <w:rsid w:val="00FB09CD"/>
    <w:rsid w:val="00FB10E3"/>
    <w:rsid w:val="00FB116C"/>
    <w:rsid w:val="00FB24E6"/>
    <w:rsid w:val="00FB2A3F"/>
    <w:rsid w:val="00FB2BB6"/>
    <w:rsid w:val="00FB35D1"/>
    <w:rsid w:val="00FB378F"/>
    <w:rsid w:val="00FB5F8F"/>
    <w:rsid w:val="00FB7179"/>
    <w:rsid w:val="00FB7343"/>
    <w:rsid w:val="00FB7871"/>
    <w:rsid w:val="00FC0B58"/>
    <w:rsid w:val="00FC0BEF"/>
    <w:rsid w:val="00FC10A3"/>
    <w:rsid w:val="00FC18C9"/>
    <w:rsid w:val="00FC1EB5"/>
    <w:rsid w:val="00FC20E9"/>
    <w:rsid w:val="00FC2961"/>
    <w:rsid w:val="00FC2E1B"/>
    <w:rsid w:val="00FC4851"/>
    <w:rsid w:val="00FC5710"/>
    <w:rsid w:val="00FC5E19"/>
    <w:rsid w:val="00FC5F25"/>
    <w:rsid w:val="00FC6310"/>
    <w:rsid w:val="00FC6342"/>
    <w:rsid w:val="00FC6BB5"/>
    <w:rsid w:val="00FC72A6"/>
    <w:rsid w:val="00FD026F"/>
    <w:rsid w:val="00FD030C"/>
    <w:rsid w:val="00FD0D4D"/>
    <w:rsid w:val="00FD155B"/>
    <w:rsid w:val="00FD199E"/>
    <w:rsid w:val="00FD2032"/>
    <w:rsid w:val="00FD2B8C"/>
    <w:rsid w:val="00FD3031"/>
    <w:rsid w:val="00FD37B1"/>
    <w:rsid w:val="00FD416E"/>
    <w:rsid w:val="00FD5592"/>
    <w:rsid w:val="00FD5D16"/>
    <w:rsid w:val="00FD6292"/>
    <w:rsid w:val="00FD6326"/>
    <w:rsid w:val="00FD6A3F"/>
    <w:rsid w:val="00FD6BB0"/>
    <w:rsid w:val="00FD6F7D"/>
    <w:rsid w:val="00FD7FC3"/>
    <w:rsid w:val="00FE003C"/>
    <w:rsid w:val="00FE0996"/>
    <w:rsid w:val="00FE1038"/>
    <w:rsid w:val="00FE1A01"/>
    <w:rsid w:val="00FE2554"/>
    <w:rsid w:val="00FE368E"/>
    <w:rsid w:val="00FE3920"/>
    <w:rsid w:val="00FE5ED6"/>
    <w:rsid w:val="00FE602D"/>
    <w:rsid w:val="00FE6D5E"/>
    <w:rsid w:val="00FE6DFF"/>
    <w:rsid w:val="00FE720D"/>
    <w:rsid w:val="00FE74A0"/>
    <w:rsid w:val="00FF0067"/>
    <w:rsid w:val="00FF0737"/>
    <w:rsid w:val="00FF0E42"/>
    <w:rsid w:val="00FF110B"/>
    <w:rsid w:val="00FF1568"/>
    <w:rsid w:val="00FF1866"/>
    <w:rsid w:val="00FF18E3"/>
    <w:rsid w:val="00FF2097"/>
    <w:rsid w:val="00FF20EC"/>
    <w:rsid w:val="00FF2209"/>
    <w:rsid w:val="00FF23EC"/>
    <w:rsid w:val="00FF3394"/>
    <w:rsid w:val="00FF3497"/>
    <w:rsid w:val="00FF351D"/>
    <w:rsid w:val="00FF3567"/>
    <w:rsid w:val="00FF3EB7"/>
    <w:rsid w:val="00FF490B"/>
    <w:rsid w:val="00FF49B5"/>
    <w:rsid w:val="00FF49E7"/>
    <w:rsid w:val="00FF4B1E"/>
    <w:rsid w:val="00FF4C27"/>
    <w:rsid w:val="00FF4E1B"/>
    <w:rsid w:val="00FF58F3"/>
    <w:rsid w:val="00FF5A79"/>
    <w:rsid w:val="00FF65D3"/>
    <w:rsid w:val="00FF71FF"/>
    <w:rsid w:val="00FF766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96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uiPriority="0" w:qFormat="1"/>
    <w:lsdException w:name="heading 6" w:locked="1" w:uiPriority="0" w:qFormat="1"/>
    <w:lsdException w:name="heading 7" w:locked="1" w:uiPriority="0" w:qFormat="1"/>
    <w:lsdException w:name="heading 8" w:locked="1" w:semiHidden="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locked="1" w:semiHidden="0"/>
    <w:lsdException w:name="footer" w:locked="1" w:semiHidden="0"/>
    <w:lsdException w:name="caption" w:locked="1" w:semiHidden="0" w:qFormat="1"/>
    <w:lsdException w:name="List Number" w:locked="1" w:semiHidden="0" w:uiPriority="0" w:unhideWhenUsed="0"/>
    <w:lsdException w:name="List 4" w:locked="1" w:semiHidden="0" w:uiPriority="0" w:unhideWhenUsed="0"/>
    <w:lsdException w:name="List 5" w:locked="1" w:semiHidden="0" w:uiPriority="0" w:unhideWhenUsed="0"/>
    <w:lsdException w:name="Title" w:locked="1" w:semiHidden="0" w:unhideWhenUsed="0" w:qFormat="1"/>
    <w:lsdException w:name="Default Paragraph Font" w:locked="1" w:semiHidden="0" w:uiPriority="0"/>
    <w:lsdException w:name="Subtitle" w:locked="1" w:semiHidden="0" w:uiPriority="0" w:unhideWhenUsed="0" w:qFormat="1"/>
    <w:lsdException w:name="Salutation" w:locked="1" w:semiHidden="0" w:uiPriority="0" w:unhideWhenUsed="0"/>
    <w:lsdException w:name="Date" w:locked="1" w:semiHidden="0" w:uiPriority="0" w:unhideWhenUsed="0"/>
    <w:lsdException w:name="Body Text First Indent" w:locked="1" w:semiHidden="0" w:uiPriority="0" w:unhideWhenUsed="0"/>
    <w:lsdException w:name="Hyperlink" w:locked="1" w:semiHidden="0"/>
    <w:lsdException w:name="FollowedHyperlink" w:locked="1" w:semiHidden="0"/>
    <w:lsdException w:name="Strong" w:locked="1" w:semiHidden="0" w:unhideWhenUsed="0" w:qFormat="1"/>
    <w:lsdException w:name="Emphasis" w:locked="1" w:semiHidden="0" w:uiPriority="20" w:unhideWhenUsed="0" w:qFormat="1"/>
    <w:lsdException w:name="Normal (Web)" w:locked="1" w:semiHidden="0"/>
    <w:lsdException w:name="No List" w:locked="1" w:semiHidden="0"/>
    <w:lsdException w:name="Table Grid" w:locked="1"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34D4C"/>
    <w:rPr>
      <w:sz w:val="24"/>
      <w:szCs w:val="24"/>
    </w:rPr>
  </w:style>
  <w:style w:type="paragraph" w:styleId="1">
    <w:name w:val="heading 1"/>
    <w:basedOn w:val="a"/>
    <w:next w:val="a"/>
    <w:link w:val="10"/>
    <w:uiPriority w:val="99"/>
    <w:qFormat/>
    <w:rsid w:val="001008E6"/>
    <w:pPr>
      <w:keepNext/>
      <w:spacing w:before="240" w:after="60"/>
      <w:outlineLvl w:val="0"/>
    </w:pPr>
    <w:rPr>
      <w:rFonts w:ascii="Arial" w:hAnsi="Arial" w:cs="Arial"/>
      <w:b/>
      <w:bCs/>
      <w:kern w:val="32"/>
      <w:sz w:val="32"/>
      <w:szCs w:val="32"/>
    </w:rPr>
  </w:style>
  <w:style w:type="paragraph" w:styleId="2">
    <w:name w:val="heading 2"/>
    <w:basedOn w:val="a"/>
    <w:next w:val="a"/>
    <w:link w:val="20"/>
    <w:uiPriority w:val="99"/>
    <w:qFormat/>
    <w:rsid w:val="001E5629"/>
    <w:pPr>
      <w:keepNext/>
      <w:jc w:val="both"/>
      <w:outlineLvl w:val="1"/>
    </w:pPr>
    <w:rPr>
      <w:b/>
      <w:sz w:val="28"/>
      <w:szCs w:val="20"/>
    </w:rPr>
  </w:style>
  <w:style w:type="paragraph" w:styleId="3">
    <w:name w:val="heading 3"/>
    <w:basedOn w:val="a"/>
    <w:next w:val="a"/>
    <w:link w:val="30"/>
    <w:uiPriority w:val="99"/>
    <w:qFormat/>
    <w:rsid w:val="000F74FB"/>
    <w:pPr>
      <w:keepNext/>
      <w:spacing w:before="240" w:after="60"/>
      <w:outlineLvl w:val="2"/>
    </w:pPr>
    <w:rPr>
      <w:rFonts w:ascii="Cambria" w:hAnsi="Cambria"/>
      <w:b/>
      <w:bCs/>
      <w:sz w:val="26"/>
      <w:szCs w:val="26"/>
      <w:lang w:eastAsia="ko-KR"/>
    </w:rPr>
  </w:style>
  <w:style w:type="paragraph" w:styleId="4">
    <w:name w:val="heading 4"/>
    <w:basedOn w:val="a"/>
    <w:next w:val="a"/>
    <w:link w:val="40"/>
    <w:uiPriority w:val="99"/>
    <w:qFormat/>
    <w:rsid w:val="00186065"/>
    <w:pPr>
      <w:keepNext/>
      <w:spacing w:before="240" w:after="60"/>
      <w:outlineLvl w:val="3"/>
    </w:pPr>
    <w:rPr>
      <w:rFonts w:ascii="Calibri" w:hAnsi="Calibri"/>
      <w:b/>
      <w:bCs/>
      <w:sz w:val="28"/>
      <w:szCs w:val="28"/>
      <w:lang w:eastAsia="ko-KR"/>
    </w:rPr>
  </w:style>
  <w:style w:type="paragraph" w:styleId="8">
    <w:name w:val="heading 8"/>
    <w:basedOn w:val="a"/>
    <w:next w:val="a"/>
    <w:link w:val="80"/>
    <w:uiPriority w:val="99"/>
    <w:qFormat/>
    <w:rsid w:val="00961771"/>
    <w:pPr>
      <w:spacing w:before="240" w:after="60"/>
      <w:outlineLvl w:val="7"/>
    </w:pPr>
    <w:rPr>
      <w:rFonts w:ascii="Calibri" w:hAnsi="Calibri"/>
      <w:i/>
      <w:iCs/>
      <w:lang w:eastAsia="ko-KR"/>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441AA"/>
    <w:rPr>
      <w:rFonts w:asciiTheme="majorHAnsi" w:eastAsiaTheme="majorEastAsia" w:hAnsiTheme="majorHAnsi" w:cstheme="majorBidi"/>
      <w:b/>
      <w:bCs/>
      <w:kern w:val="32"/>
      <w:sz w:val="32"/>
      <w:szCs w:val="32"/>
    </w:rPr>
  </w:style>
  <w:style w:type="character" w:customStyle="1" w:styleId="20">
    <w:name w:val="Заголовок 2 Знак"/>
    <w:basedOn w:val="a0"/>
    <w:link w:val="2"/>
    <w:uiPriority w:val="99"/>
    <w:locked/>
    <w:rsid w:val="008B00E3"/>
    <w:rPr>
      <w:rFonts w:cs="Times New Roman"/>
      <w:b/>
      <w:sz w:val="28"/>
    </w:rPr>
  </w:style>
  <w:style w:type="character" w:customStyle="1" w:styleId="30">
    <w:name w:val="Заголовок 3 Знак"/>
    <w:basedOn w:val="a0"/>
    <w:link w:val="3"/>
    <w:uiPriority w:val="99"/>
    <w:semiHidden/>
    <w:locked/>
    <w:rsid w:val="000F74FB"/>
    <w:rPr>
      <w:rFonts w:ascii="Cambria" w:hAnsi="Cambria"/>
      <w:b/>
      <w:sz w:val="26"/>
    </w:rPr>
  </w:style>
  <w:style w:type="character" w:customStyle="1" w:styleId="40">
    <w:name w:val="Заголовок 4 Знак"/>
    <w:basedOn w:val="a0"/>
    <w:link w:val="4"/>
    <w:uiPriority w:val="99"/>
    <w:semiHidden/>
    <w:locked/>
    <w:rsid w:val="00186065"/>
    <w:rPr>
      <w:rFonts w:ascii="Calibri" w:hAnsi="Calibri"/>
      <w:b/>
      <w:sz w:val="28"/>
    </w:rPr>
  </w:style>
  <w:style w:type="character" w:customStyle="1" w:styleId="80">
    <w:name w:val="Заголовок 8 Знак"/>
    <w:basedOn w:val="a0"/>
    <w:link w:val="8"/>
    <w:uiPriority w:val="99"/>
    <w:semiHidden/>
    <w:locked/>
    <w:rsid w:val="00961771"/>
    <w:rPr>
      <w:rFonts w:ascii="Calibri" w:hAnsi="Calibri"/>
      <w:i/>
      <w:sz w:val="24"/>
    </w:rPr>
  </w:style>
  <w:style w:type="table" w:styleId="a3">
    <w:name w:val="Table Grid"/>
    <w:basedOn w:val="a1"/>
    <w:uiPriority w:val="59"/>
    <w:rsid w:val="0073524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Indent"/>
    <w:basedOn w:val="a"/>
    <w:link w:val="a5"/>
    <w:uiPriority w:val="99"/>
    <w:rsid w:val="00325014"/>
    <w:pPr>
      <w:ind w:firstLine="708"/>
      <w:jc w:val="both"/>
    </w:pPr>
    <w:rPr>
      <w:sz w:val="28"/>
    </w:rPr>
  </w:style>
  <w:style w:type="character" w:customStyle="1" w:styleId="a5">
    <w:name w:val="Основной текст с отступом Знак"/>
    <w:basedOn w:val="a0"/>
    <w:link w:val="a4"/>
    <w:uiPriority w:val="99"/>
    <w:semiHidden/>
    <w:rsid w:val="00A441AA"/>
    <w:rPr>
      <w:sz w:val="24"/>
      <w:szCs w:val="24"/>
    </w:rPr>
  </w:style>
  <w:style w:type="paragraph" w:customStyle="1" w:styleId="a6">
    <w:name w:val="Основной шрифт"/>
    <w:basedOn w:val="a"/>
    <w:uiPriority w:val="99"/>
    <w:rsid w:val="00F85C3F"/>
    <w:pPr>
      <w:spacing w:after="120"/>
      <w:ind w:firstLine="709"/>
      <w:jc w:val="both"/>
    </w:pPr>
    <w:rPr>
      <w:rFonts w:eastAsia="Batang"/>
      <w:sz w:val="26"/>
      <w:lang w:eastAsia="ko-KR"/>
    </w:rPr>
  </w:style>
  <w:style w:type="paragraph" w:customStyle="1" w:styleId="a7">
    <w:name w:val="Знак"/>
    <w:basedOn w:val="a"/>
    <w:uiPriority w:val="99"/>
    <w:rsid w:val="001E5629"/>
    <w:pPr>
      <w:spacing w:after="160" w:line="240" w:lineRule="exact"/>
    </w:pPr>
    <w:rPr>
      <w:rFonts w:ascii="Verdana" w:hAnsi="Verdana" w:cs="Verdana"/>
      <w:sz w:val="20"/>
      <w:szCs w:val="20"/>
      <w:lang w:val="en-US" w:eastAsia="en-US"/>
    </w:rPr>
  </w:style>
  <w:style w:type="paragraph" w:styleId="a8">
    <w:name w:val="Plain Text"/>
    <w:basedOn w:val="a"/>
    <w:link w:val="a9"/>
    <w:uiPriority w:val="99"/>
    <w:rsid w:val="001E5629"/>
    <w:rPr>
      <w:rFonts w:ascii="Courier New" w:hAnsi="Courier New"/>
      <w:sz w:val="20"/>
      <w:szCs w:val="20"/>
    </w:rPr>
  </w:style>
  <w:style w:type="character" w:customStyle="1" w:styleId="a9">
    <w:name w:val="Текст Знак"/>
    <w:basedOn w:val="a0"/>
    <w:link w:val="a8"/>
    <w:uiPriority w:val="99"/>
    <w:semiHidden/>
    <w:rsid w:val="00A441AA"/>
    <w:rPr>
      <w:rFonts w:ascii="Courier New" w:hAnsi="Courier New" w:cs="Courier New"/>
      <w:sz w:val="20"/>
      <w:szCs w:val="20"/>
    </w:rPr>
  </w:style>
  <w:style w:type="paragraph" w:styleId="aa">
    <w:name w:val="Body Text"/>
    <w:aliases w:val="Письмо в Интернет,Письмо в Интернет1,Письмо в Интернет2,Письмо в Интернет11,Письмо в Интернет3,Письмо в Интернет12,Письмо в Интернет4,Письмо в Интернет13,Письмо в Интернет21,Письмо в Интернет111,Письмо в Интернет31,Письмо в Интернет121"/>
    <w:basedOn w:val="a"/>
    <w:link w:val="ab"/>
    <w:uiPriority w:val="99"/>
    <w:rsid w:val="001E5629"/>
    <w:pPr>
      <w:spacing w:before="120"/>
      <w:ind w:firstLine="709"/>
    </w:pPr>
    <w:rPr>
      <w:b/>
      <w:sz w:val="22"/>
      <w:szCs w:val="22"/>
    </w:rPr>
  </w:style>
  <w:style w:type="character" w:customStyle="1" w:styleId="ab">
    <w:name w:val="Основной текст Знак"/>
    <w:aliases w:val="Письмо в Интернет Знак,Письмо в Интернет1 Знак,Письмо в Интернет2 Знак,Письмо в Интернет11 Знак,Письмо в Интернет3 Знак,Письмо в Интернет12 Знак,Письмо в Интернет4 Знак,Письмо в Интернет13 Знак,Письмо в Интернет21 Знак"/>
    <w:basedOn w:val="a0"/>
    <w:link w:val="aa"/>
    <w:uiPriority w:val="99"/>
    <w:locked/>
    <w:rsid w:val="001E5629"/>
    <w:rPr>
      <w:b/>
      <w:sz w:val="22"/>
      <w:lang w:val="ru-RU" w:eastAsia="ru-RU"/>
    </w:rPr>
  </w:style>
  <w:style w:type="paragraph" w:styleId="ac">
    <w:name w:val="caption"/>
    <w:basedOn w:val="a"/>
    <w:next w:val="a"/>
    <w:uiPriority w:val="99"/>
    <w:qFormat/>
    <w:rsid w:val="001E5629"/>
    <w:pPr>
      <w:spacing w:before="240"/>
      <w:ind w:firstLine="720"/>
      <w:jc w:val="right"/>
    </w:pPr>
    <w:rPr>
      <w:b/>
      <w:sz w:val="20"/>
      <w:szCs w:val="20"/>
    </w:rPr>
  </w:style>
  <w:style w:type="paragraph" w:styleId="ad">
    <w:name w:val="Normal (Web)"/>
    <w:basedOn w:val="a"/>
    <w:uiPriority w:val="99"/>
    <w:rsid w:val="001E5629"/>
    <w:pPr>
      <w:spacing w:before="39"/>
    </w:pPr>
  </w:style>
  <w:style w:type="paragraph" w:styleId="ae">
    <w:name w:val="Balloon Text"/>
    <w:basedOn w:val="a"/>
    <w:link w:val="af"/>
    <w:uiPriority w:val="99"/>
    <w:rsid w:val="00EB5871"/>
    <w:rPr>
      <w:rFonts w:ascii="Tahoma" w:hAnsi="Tahoma"/>
      <w:sz w:val="16"/>
      <w:szCs w:val="16"/>
      <w:lang w:eastAsia="ko-KR"/>
    </w:rPr>
  </w:style>
  <w:style w:type="character" w:customStyle="1" w:styleId="af">
    <w:name w:val="Текст выноски Знак"/>
    <w:basedOn w:val="a0"/>
    <w:link w:val="ae"/>
    <w:uiPriority w:val="99"/>
    <w:locked/>
    <w:rsid w:val="00EB5871"/>
    <w:rPr>
      <w:rFonts w:ascii="Tahoma" w:hAnsi="Tahoma"/>
      <w:sz w:val="16"/>
    </w:rPr>
  </w:style>
  <w:style w:type="character" w:styleId="af0">
    <w:name w:val="annotation reference"/>
    <w:basedOn w:val="a0"/>
    <w:uiPriority w:val="99"/>
    <w:rsid w:val="00EB5871"/>
    <w:rPr>
      <w:rFonts w:cs="Times New Roman"/>
      <w:sz w:val="16"/>
    </w:rPr>
  </w:style>
  <w:style w:type="paragraph" w:styleId="af1">
    <w:name w:val="annotation text"/>
    <w:basedOn w:val="a"/>
    <w:link w:val="af2"/>
    <w:uiPriority w:val="99"/>
    <w:rsid w:val="00EB5871"/>
    <w:rPr>
      <w:sz w:val="20"/>
      <w:szCs w:val="20"/>
    </w:rPr>
  </w:style>
  <w:style w:type="character" w:customStyle="1" w:styleId="af2">
    <w:name w:val="Текст примечания Знак"/>
    <w:basedOn w:val="a0"/>
    <w:link w:val="af1"/>
    <w:uiPriority w:val="99"/>
    <w:locked/>
    <w:rsid w:val="00EB5871"/>
    <w:rPr>
      <w:rFonts w:cs="Times New Roman"/>
    </w:rPr>
  </w:style>
  <w:style w:type="paragraph" w:styleId="af3">
    <w:name w:val="annotation subject"/>
    <w:basedOn w:val="af1"/>
    <w:next w:val="af1"/>
    <w:link w:val="af4"/>
    <w:uiPriority w:val="99"/>
    <w:rsid w:val="00EB5871"/>
    <w:rPr>
      <w:b/>
      <w:bCs/>
      <w:lang w:eastAsia="ko-KR"/>
    </w:rPr>
  </w:style>
  <w:style w:type="character" w:customStyle="1" w:styleId="af4">
    <w:name w:val="Тема примечания Знак"/>
    <w:basedOn w:val="af2"/>
    <w:link w:val="af3"/>
    <w:uiPriority w:val="99"/>
    <w:locked/>
    <w:rsid w:val="00EB5871"/>
    <w:rPr>
      <w:rFonts w:cs="Times New Roman"/>
      <w:b/>
    </w:rPr>
  </w:style>
  <w:style w:type="paragraph" w:styleId="af5">
    <w:name w:val="Revision"/>
    <w:hidden/>
    <w:uiPriority w:val="99"/>
    <w:semiHidden/>
    <w:rsid w:val="00EB5871"/>
    <w:rPr>
      <w:sz w:val="24"/>
      <w:szCs w:val="24"/>
    </w:rPr>
  </w:style>
  <w:style w:type="paragraph" w:styleId="af6">
    <w:name w:val="header"/>
    <w:basedOn w:val="a"/>
    <w:link w:val="af7"/>
    <w:uiPriority w:val="99"/>
    <w:rsid w:val="008605D6"/>
    <w:pPr>
      <w:tabs>
        <w:tab w:val="center" w:pos="4677"/>
        <w:tab w:val="right" w:pos="9355"/>
      </w:tabs>
    </w:pPr>
    <w:rPr>
      <w:lang w:eastAsia="ko-KR"/>
    </w:rPr>
  </w:style>
  <w:style w:type="character" w:customStyle="1" w:styleId="af7">
    <w:name w:val="Верхний колонтитул Знак"/>
    <w:basedOn w:val="a0"/>
    <w:link w:val="af6"/>
    <w:uiPriority w:val="99"/>
    <w:locked/>
    <w:rsid w:val="008605D6"/>
    <w:rPr>
      <w:sz w:val="24"/>
    </w:rPr>
  </w:style>
  <w:style w:type="paragraph" w:styleId="af8">
    <w:name w:val="footer"/>
    <w:basedOn w:val="a"/>
    <w:link w:val="af9"/>
    <w:uiPriority w:val="99"/>
    <w:rsid w:val="008605D6"/>
    <w:pPr>
      <w:tabs>
        <w:tab w:val="center" w:pos="4677"/>
        <w:tab w:val="right" w:pos="9355"/>
      </w:tabs>
    </w:pPr>
    <w:rPr>
      <w:lang w:eastAsia="ko-KR"/>
    </w:rPr>
  </w:style>
  <w:style w:type="character" w:customStyle="1" w:styleId="af9">
    <w:name w:val="Нижний колонтитул Знак"/>
    <w:basedOn w:val="a0"/>
    <w:link w:val="af8"/>
    <w:uiPriority w:val="99"/>
    <w:locked/>
    <w:rsid w:val="008605D6"/>
    <w:rPr>
      <w:sz w:val="24"/>
    </w:rPr>
  </w:style>
  <w:style w:type="character" w:styleId="afa">
    <w:name w:val="page number"/>
    <w:basedOn w:val="a0"/>
    <w:uiPriority w:val="99"/>
    <w:rsid w:val="001008E6"/>
    <w:rPr>
      <w:rFonts w:cs="Times New Roman"/>
    </w:rPr>
  </w:style>
  <w:style w:type="paragraph" w:styleId="21">
    <w:name w:val="Body Text 2"/>
    <w:basedOn w:val="a"/>
    <w:link w:val="22"/>
    <w:uiPriority w:val="99"/>
    <w:rsid w:val="001008E6"/>
    <w:pPr>
      <w:spacing w:after="120" w:line="480" w:lineRule="auto"/>
    </w:pPr>
  </w:style>
  <w:style w:type="character" w:customStyle="1" w:styleId="22">
    <w:name w:val="Основной текст 2 Знак"/>
    <w:basedOn w:val="a0"/>
    <w:link w:val="21"/>
    <w:uiPriority w:val="99"/>
    <w:semiHidden/>
    <w:rsid w:val="00A441AA"/>
    <w:rPr>
      <w:sz w:val="24"/>
      <w:szCs w:val="24"/>
    </w:rPr>
  </w:style>
  <w:style w:type="paragraph" w:styleId="afb">
    <w:name w:val="List Paragraph"/>
    <w:basedOn w:val="a"/>
    <w:link w:val="afc"/>
    <w:uiPriority w:val="34"/>
    <w:qFormat/>
    <w:rsid w:val="00EE311F"/>
    <w:pPr>
      <w:spacing w:after="200" w:line="276" w:lineRule="auto"/>
      <w:ind w:left="720"/>
      <w:contextualSpacing/>
    </w:pPr>
    <w:rPr>
      <w:rFonts w:ascii="Calibri" w:hAnsi="Calibri"/>
      <w:sz w:val="22"/>
      <w:szCs w:val="22"/>
      <w:lang w:eastAsia="en-US"/>
    </w:rPr>
  </w:style>
  <w:style w:type="character" w:customStyle="1" w:styleId="afc">
    <w:name w:val="Абзац списка Знак"/>
    <w:link w:val="afb"/>
    <w:uiPriority w:val="34"/>
    <w:locked/>
    <w:rsid w:val="00C45FC6"/>
    <w:rPr>
      <w:rFonts w:ascii="Calibri" w:eastAsia="Times New Roman" w:hAnsi="Calibri"/>
      <w:sz w:val="22"/>
      <w:lang w:eastAsia="en-US"/>
    </w:rPr>
  </w:style>
  <w:style w:type="paragraph" w:customStyle="1" w:styleId="11">
    <w:name w:val="Пункт 1.1."/>
    <w:basedOn w:val="a"/>
    <w:link w:val="110"/>
    <w:uiPriority w:val="99"/>
    <w:rsid w:val="001F6893"/>
    <w:pPr>
      <w:jc w:val="both"/>
    </w:pPr>
    <w:rPr>
      <w:sz w:val="28"/>
      <w:szCs w:val="20"/>
      <w:lang w:eastAsia="ko-KR"/>
    </w:rPr>
  </w:style>
  <w:style w:type="character" w:customStyle="1" w:styleId="110">
    <w:name w:val="Пункт 1.1. Знак"/>
    <w:link w:val="11"/>
    <w:uiPriority w:val="99"/>
    <w:locked/>
    <w:rsid w:val="001F6893"/>
    <w:rPr>
      <w:rFonts w:eastAsia="Times New Roman"/>
      <w:sz w:val="28"/>
    </w:rPr>
  </w:style>
  <w:style w:type="character" w:styleId="afd">
    <w:name w:val="Hyperlink"/>
    <w:basedOn w:val="a0"/>
    <w:uiPriority w:val="99"/>
    <w:rsid w:val="00612376"/>
    <w:rPr>
      <w:rFonts w:cs="Times New Roman"/>
      <w:color w:val="0000FF"/>
      <w:u w:val="single"/>
    </w:rPr>
  </w:style>
  <w:style w:type="character" w:styleId="afe">
    <w:name w:val="FollowedHyperlink"/>
    <w:basedOn w:val="a0"/>
    <w:uiPriority w:val="99"/>
    <w:rsid w:val="00612376"/>
    <w:rPr>
      <w:rFonts w:cs="Times New Roman"/>
      <w:color w:val="800080"/>
      <w:u w:val="single"/>
    </w:rPr>
  </w:style>
  <w:style w:type="paragraph" w:customStyle="1" w:styleId="xl66">
    <w:name w:val="xl66"/>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7">
    <w:name w:val="xl67"/>
    <w:basedOn w:val="a"/>
    <w:rsid w:val="0061237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8">
    <w:name w:val="xl68"/>
    <w:basedOn w:val="a"/>
    <w:rsid w:val="0061237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rPr>
  </w:style>
  <w:style w:type="paragraph" w:customStyle="1" w:styleId="xl69">
    <w:name w:val="xl69"/>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70">
    <w:name w:val="xl70"/>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1">
    <w:name w:val="xl71"/>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2">
    <w:name w:val="xl72"/>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3">
    <w:name w:val="xl73"/>
    <w:basedOn w:val="a"/>
    <w:rsid w:val="00612376"/>
    <w:pPr>
      <w:pBdr>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74">
    <w:name w:val="xl74"/>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5">
    <w:name w:val="xl75"/>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76">
    <w:name w:val="xl76"/>
    <w:basedOn w:val="a"/>
    <w:rsid w:val="0061237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77">
    <w:name w:val="xl77"/>
    <w:basedOn w:val="a"/>
    <w:rsid w:val="0061237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rPr>
  </w:style>
  <w:style w:type="paragraph" w:customStyle="1" w:styleId="xl78">
    <w:name w:val="xl78"/>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79">
    <w:name w:val="xl79"/>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rPr>
  </w:style>
  <w:style w:type="paragraph" w:customStyle="1" w:styleId="xl80">
    <w:name w:val="xl80"/>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1">
    <w:name w:val="xl81"/>
    <w:basedOn w:val="a"/>
    <w:rsid w:val="00612376"/>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rPr>
  </w:style>
  <w:style w:type="paragraph" w:customStyle="1" w:styleId="xl82">
    <w:name w:val="xl82"/>
    <w:basedOn w:val="a"/>
    <w:rsid w:val="0061237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CYR" w:hAnsi="Arial CYR"/>
    </w:rPr>
  </w:style>
  <w:style w:type="paragraph" w:customStyle="1" w:styleId="xl83">
    <w:name w:val="xl83"/>
    <w:basedOn w:val="a"/>
    <w:rsid w:val="0061237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rPr>
  </w:style>
  <w:style w:type="paragraph" w:customStyle="1" w:styleId="xl84">
    <w:name w:val="xl84"/>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rPr>
  </w:style>
  <w:style w:type="paragraph" w:customStyle="1" w:styleId="xl85">
    <w:name w:val="xl85"/>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86">
    <w:name w:val="xl86"/>
    <w:basedOn w:val="a"/>
    <w:rsid w:val="0061237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rPr>
  </w:style>
  <w:style w:type="paragraph" w:customStyle="1" w:styleId="xl87">
    <w:name w:val="xl87"/>
    <w:basedOn w:val="a"/>
    <w:rsid w:val="00612376"/>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CYR" w:hAnsi="Arial CYR"/>
    </w:rPr>
  </w:style>
  <w:style w:type="paragraph" w:customStyle="1" w:styleId="xl88">
    <w:name w:val="xl88"/>
    <w:basedOn w:val="a"/>
    <w:rsid w:val="0061237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style>
  <w:style w:type="paragraph" w:customStyle="1" w:styleId="xl89">
    <w:name w:val="xl89"/>
    <w:basedOn w:val="a"/>
    <w:rsid w:val="00612376"/>
    <w:pPr>
      <w:pBdr>
        <w:top w:val="single" w:sz="4" w:space="0" w:color="auto"/>
        <w:bottom w:val="single" w:sz="4" w:space="0" w:color="auto"/>
      </w:pBdr>
      <w:spacing w:before="100" w:beforeAutospacing="1" w:after="100" w:afterAutospacing="1"/>
      <w:jc w:val="center"/>
      <w:textAlignment w:val="center"/>
    </w:pPr>
    <w:rPr>
      <w:color w:val="000000"/>
    </w:rPr>
  </w:style>
  <w:style w:type="paragraph" w:customStyle="1" w:styleId="xl90">
    <w:name w:val="xl90"/>
    <w:basedOn w:val="a"/>
    <w:rsid w:val="00612376"/>
    <w:pPr>
      <w:pBdr>
        <w:top w:val="single" w:sz="4" w:space="0" w:color="auto"/>
        <w:bottom w:val="single" w:sz="4" w:space="0" w:color="auto"/>
      </w:pBdr>
      <w:spacing w:before="100" w:beforeAutospacing="1" w:after="100" w:afterAutospacing="1"/>
      <w:jc w:val="center"/>
      <w:textAlignment w:val="center"/>
    </w:pPr>
    <w:rPr>
      <w:rFonts w:ascii="Arial CYR" w:hAnsi="Arial CYR" w:cs="Arial CYR"/>
    </w:rPr>
  </w:style>
  <w:style w:type="paragraph" w:customStyle="1" w:styleId="xl91">
    <w:name w:val="xl91"/>
    <w:basedOn w:val="a"/>
    <w:rsid w:val="00612376"/>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92">
    <w:name w:val="xl92"/>
    <w:basedOn w:val="a"/>
    <w:rsid w:val="0061237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93">
    <w:name w:val="xl93"/>
    <w:basedOn w:val="a"/>
    <w:rsid w:val="00612376"/>
    <w:pPr>
      <w:pBdr>
        <w:left w:val="single" w:sz="4" w:space="0" w:color="auto"/>
        <w:bottom w:val="single" w:sz="4" w:space="0" w:color="auto"/>
      </w:pBdr>
      <w:spacing w:before="100" w:beforeAutospacing="1" w:after="100" w:afterAutospacing="1"/>
      <w:jc w:val="center"/>
      <w:textAlignment w:val="center"/>
    </w:pPr>
    <w:rPr>
      <w:rFonts w:ascii="Arial CYR" w:hAnsi="Arial CYR" w:cs="Arial CYR"/>
    </w:rPr>
  </w:style>
  <w:style w:type="paragraph" w:customStyle="1" w:styleId="xl94">
    <w:name w:val="xl94"/>
    <w:basedOn w:val="a"/>
    <w:rsid w:val="00612376"/>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5">
    <w:name w:val="xl95"/>
    <w:basedOn w:val="a"/>
    <w:rsid w:val="00612376"/>
    <w:pPr>
      <w:pBdr>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96">
    <w:name w:val="xl96"/>
    <w:basedOn w:val="a"/>
    <w:rsid w:val="0061237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18"/>
      <w:szCs w:val="18"/>
    </w:rPr>
  </w:style>
  <w:style w:type="paragraph" w:customStyle="1" w:styleId="xl97">
    <w:name w:val="xl97"/>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18"/>
      <w:szCs w:val="18"/>
    </w:rPr>
  </w:style>
  <w:style w:type="paragraph" w:customStyle="1" w:styleId="xl98">
    <w:name w:val="xl98"/>
    <w:basedOn w:val="a"/>
    <w:rsid w:val="00612376"/>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rPr>
  </w:style>
  <w:style w:type="paragraph" w:customStyle="1" w:styleId="xl99">
    <w:name w:val="xl99"/>
    <w:basedOn w:val="a"/>
    <w:rsid w:val="00612376"/>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sz w:val="17"/>
      <w:szCs w:val="17"/>
    </w:rPr>
  </w:style>
  <w:style w:type="paragraph" w:customStyle="1" w:styleId="xl100">
    <w:name w:val="xl100"/>
    <w:basedOn w:val="a"/>
    <w:rsid w:val="00612376"/>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CYR" w:hAnsi="Arial CYR" w:cs="Arial CYR"/>
    </w:rPr>
  </w:style>
  <w:style w:type="paragraph" w:customStyle="1" w:styleId="xl101">
    <w:name w:val="xl101"/>
    <w:basedOn w:val="a"/>
    <w:rsid w:val="00612376"/>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02">
    <w:name w:val="xl102"/>
    <w:basedOn w:val="a"/>
    <w:rsid w:val="0061237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sz w:val="18"/>
      <w:szCs w:val="18"/>
    </w:rPr>
  </w:style>
  <w:style w:type="paragraph" w:customStyle="1" w:styleId="xl103">
    <w:name w:val="xl103"/>
    <w:basedOn w:val="a"/>
    <w:rsid w:val="00612376"/>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CYR" w:hAnsi="Arial CYR" w:cs="Arial CYR"/>
    </w:rPr>
  </w:style>
  <w:style w:type="paragraph" w:customStyle="1" w:styleId="xl104">
    <w:name w:val="xl104"/>
    <w:basedOn w:val="a"/>
    <w:rsid w:val="00612376"/>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CYR" w:hAnsi="Arial CYR" w:cs="Arial CYR"/>
    </w:rPr>
  </w:style>
  <w:style w:type="paragraph" w:customStyle="1" w:styleId="xl105">
    <w:name w:val="xl105"/>
    <w:basedOn w:val="a"/>
    <w:rsid w:val="00612376"/>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CYR" w:hAnsi="Arial CYR" w:cs="Arial CYR"/>
    </w:rPr>
  </w:style>
  <w:style w:type="paragraph" w:customStyle="1" w:styleId="xl106">
    <w:name w:val="xl106"/>
    <w:basedOn w:val="a"/>
    <w:rsid w:val="00612376"/>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CYR" w:hAnsi="Arial CYR" w:cs="Arial CYR"/>
    </w:rPr>
  </w:style>
  <w:style w:type="paragraph" w:customStyle="1" w:styleId="xl107">
    <w:name w:val="xl107"/>
    <w:basedOn w:val="a"/>
    <w:rsid w:val="00612376"/>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CYR" w:hAnsi="Arial CYR" w:cs="Arial CYR"/>
    </w:rPr>
  </w:style>
  <w:style w:type="paragraph" w:customStyle="1" w:styleId="xl108">
    <w:name w:val="xl108"/>
    <w:basedOn w:val="a"/>
    <w:rsid w:val="00612376"/>
    <w:pPr>
      <w:pBdr>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09">
    <w:name w:val="xl109"/>
    <w:basedOn w:val="a"/>
    <w:rsid w:val="0061237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rPr>
  </w:style>
  <w:style w:type="paragraph" w:customStyle="1" w:styleId="xl110">
    <w:name w:val="xl110"/>
    <w:basedOn w:val="a"/>
    <w:rsid w:val="00612376"/>
    <w:pPr>
      <w:pBdr>
        <w:left w:val="single" w:sz="4" w:space="0" w:color="auto"/>
        <w:bottom w:val="single" w:sz="4" w:space="0" w:color="auto"/>
      </w:pBdr>
      <w:shd w:val="clear" w:color="000000" w:fill="92D050"/>
      <w:spacing w:before="100" w:beforeAutospacing="1" w:after="100" w:afterAutospacing="1"/>
      <w:jc w:val="center"/>
      <w:textAlignment w:val="center"/>
    </w:pPr>
    <w:rPr>
      <w:rFonts w:ascii="Arial CYR" w:hAnsi="Arial CYR" w:cs="Arial CYR"/>
    </w:rPr>
  </w:style>
  <w:style w:type="paragraph" w:customStyle="1" w:styleId="xl111">
    <w:name w:val="xl111"/>
    <w:basedOn w:val="a"/>
    <w:rsid w:val="0061237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rPr>
  </w:style>
  <w:style w:type="paragraph" w:customStyle="1" w:styleId="xl112">
    <w:name w:val="xl112"/>
    <w:basedOn w:val="a"/>
    <w:rsid w:val="0061237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sz w:val="18"/>
      <w:szCs w:val="18"/>
    </w:rPr>
  </w:style>
  <w:style w:type="paragraph" w:customStyle="1" w:styleId="xl113">
    <w:name w:val="xl113"/>
    <w:basedOn w:val="a"/>
    <w:rsid w:val="00612376"/>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4">
    <w:name w:val="xl114"/>
    <w:basedOn w:val="a"/>
    <w:rsid w:val="00612376"/>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15">
    <w:name w:val="xl115"/>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16">
    <w:name w:val="xl116"/>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18"/>
      <w:szCs w:val="18"/>
    </w:rPr>
  </w:style>
  <w:style w:type="paragraph" w:customStyle="1" w:styleId="xl117">
    <w:name w:val="xl117"/>
    <w:basedOn w:val="a"/>
    <w:rsid w:val="00612376"/>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18">
    <w:name w:val="xl118"/>
    <w:basedOn w:val="a"/>
    <w:rsid w:val="00612376"/>
    <w:pPr>
      <w:pBdr>
        <w:top w:val="single" w:sz="4" w:space="0" w:color="auto"/>
        <w:bottom w:val="single" w:sz="4" w:space="0" w:color="auto"/>
        <w:right w:val="single" w:sz="4" w:space="0" w:color="auto"/>
      </w:pBdr>
      <w:spacing w:before="100" w:beforeAutospacing="1" w:after="100" w:afterAutospacing="1"/>
      <w:textAlignment w:val="top"/>
    </w:pPr>
  </w:style>
  <w:style w:type="paragraph" w:customStyle="1" w:styleId="xl119">
    <w:name w:val="xl119"/>
    <w:basedOn w:val="a"/>
    <w:rsid w:val="00612376"/>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20">
    <w:name w:val="xl120"/>
    <w:basedOn w:val="a"/>
    <w:rsid w:val="00612376"/>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121">
    <w:name w:val="xl121"/>
    <w:basedOn w:val="a"/>
    <w:rsid w:val="00612376"/>
    <w:pPr>
      <w:pBdr>
        <w:top w:val="single" w:sz="8"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22">
    <w:name w:val="xl122"/>
    <w:basedOn w:val="a"/>
    <w:uiPriority w:val="99"/>
    <w:rsid w:val="00612376"/>
    <w:pPr>
      <w:pBdr>
        <w:top w:val="single" w:sz="4" w:space="0" w:color="auto"/>
        <w:right w:val="single" w:sz="4" w:space="0" w:color="auto"/>
      </w:pBdr>
      <w:spacing w:before="100" w:beforeAutospacing="1" w:after="100" w:afterAutospacing="1"/>
      <w:jc w:val="center"/>
      <w:textAlignment w:val="center"/>
    </w:pPr>
  </w:style>
  <w:style w:type="paragraph" w:customStyle="1" w:styleId="xl123">
    <w:name w:val="xl123"/>
    <w:basedOn w:val="a"/>
    <w:uiPriority w:val="99"/>
    <w:rsid w:val="00612376"/>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4">
    <w:name w:val="xl124"/>
    <w:basedOn w:val="a"/>
    <w:uiPriority w:val="99"/>
    <w:rsid w:val="00612376"/>
    <w:pPr>
      <w:pBdr>
        <w:bottom w:val="single" w:sz="4" w:space="0" w:color="auto"/>
        <w:right w:val="single" w:sz="4" w:space="0" w:color="auto"/>
      </w:pBdr>
      <w:spacing w:before="100" w:beforeAutospacing="1" w:after="100" w:afterAutospacing="1"/>
      <w:jc w:val="center"/>
      <w:textAlignment w:val="center"/>
    </w:pPr>
  </w:style>
  <w:style w:type="paragraph" w:customStyle="1" w:styleId="xl125">
    <w:name w:val="xl125"/>
    <w:basedOn w:val="a"/>
    <w:uiPriority w:val="99"/>
    <w:rsid w:val="00612376"/>
    <w:pPr>
      <w:pBdr>
        <w:top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26">
    <w:name w:val="xl126"/>
    <w:basedOn w:val="a"/>
    <w:uiPriority w:val="99"/>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17"/>
      <w:szCs w:val="17"/>
    </w:rPr>
  </w:style>
  <w:style w:type="paragraph" w:customStyle="1" w:styleId="xl127">
    <w:name w:val="xl127"/>
    <w:basedOn w:val="a"/>
    <w:uiPriority w:val="99"/>
    <w:rsid w:val="00612376"/>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sz w:val="18"/>
      <w:szCs w:val="18"/>
    </w:rPr>
  </w:style>
  <w:style w:type="paragraph" w:customStyle="1" w:styleId="xl128">
    <w:name w:val="xl128"/>
    <w:basedOn w:val="a"/>
    <w:uiPriority w:val="99"/>
    <w:rsid w:val="00612376"/>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rPr>
  </w:style>
  <w:style w:type="paragraph" w:customStyle="1" w:styleId="xl129">
    <w:name w:val="xl129"/>
    <w:basedOn w:val="a"/>
    <w:uiPriority w:val="99"/>
    <w:rsid w:val="00612376"/>
    <w:pPr>
      <w:pBdr>
        <w:left w:val="single" w:sz="4" w:space="0" w:color="auto"/>
        <w:bottom w:val="single" w:sz="4" w:space="0" w:color="auto"/>
      </w:pBdr>
      <w:shd w:val="clear" w:color="000000" w:fill="FFFFFF"/>
      <w:spacing w:before="100" w:beforeAutospacing="1" w:after="100" w:afterAutospacing="1"/>
      <w:jc w:val="center"/>
      <w:textAlignment w:val="center"/>
    </w:pPr>
    <w:rPr>
      <w:rFonts w:ascii="Arial CYR" w:hAnsi="Arial CYR" w:cs="Arial CYR"/>
    </w:rPr>
  </w:style>
  <w:style w:type="paragraph" w:customStyle="1" w:styleId="xl130">
    <w:name w:val="xl130"/>
    <w:basedOn w:val="a"/>
    <w:uiPriority w:val="99"/>
    <w:rsid w:val="00612376"/>
    <w:pPr>
      <w:pBdr>
        <w:bottom w:val="single" w:sz="4" w:space="0" w:color="auto"/>
        <w:right w:val="single" w:sz="4" w:space="0" w:color="auto"/>
      </w:pBdr>
      <w:shd w:val="clear" w:color="000000" w:fill="FFFFFF"/>
      <w:spacing w:before="100" w:beforeAutospacing="1" w:after="100" w:afterAutospacing="1"/>
      <w:jc w:val="center"/>
      <w:textAlignment w:val="center"/>
    </w:pPr>
    <w:rPr>
      <w:rFonts w:ascii="Arial CYR" w:hAnsi="Arial CYR" w:cs="Arial CYR"/>
    </w:rPr>
  </w:style>
  <w:style w:type="paragraph" w:customStyle="1" w:styleId="xl131">
    <w:name w:val="xl131"/>
    <w:basedOn w:val="a"/>
    <w:uiPriority w:val="99"/>
    <w:rsid w:val="00612376"/>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sz w:val="18"/>
      <w:szCs w:val="18"/>
    </w:rPr>
  </w:style>
  <w:style w:type="paragraph" w:customStyle="1" w:styleId="xl132">
    <w:name w:val="xl132"/>
    <w:basedOn w:val="a"/>
    <w:uiPriority w:val="99"/>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33">
    <w:name w:val="xl133"/>
    <w:basedOn w:val="a"/>
    <w:uiPriority w:val="99"/>
    <w:rsid w:val="0061237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34">
    <w:name w:val="xl134"/>
    <w:basedOn w:val="a"/>
    <w:uiPriority w:val="99"/>
    <w:rsid w:val="00612376"/>
    <w:pPr>
      <w:spacing w:before="100" w:beforeAutospacing="1" w:after="100" w:afterAutospacing="1"/>
    </w:pPr>
    <w:rPr>
      <w:rFonts w:ascii="Arial" w:hAnsi="Arial" w:cs="Arial"/>
      <w:b/>
      <w:bCs/>
    </w:rPr>
  </w:style>
  <w:style w:type="paragraph" w:customStyle="1" w:styleId="xl135">
    <w:name w:val="xl135"/>
    <w:basedOn w:val="a"/>
    <w:uiPriority w:val="99"/>
    <w:rsid w:val="0061237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CYR" w:hAnsi="Arial CYR" w:cs="Arial CYR"/>
      <w:b/>
      <w:bCs/>
    </w:rPr>
  </w:style>
  <w:style w:type="paragraph" w:customStyle="1" w:styleId="xl136">
    <w:name w:val="xl136"/>
    <w:basedOn w:val="a"/>
    <w:uiPriority w:val="99"/>
    <w:rsid w:val="0061237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b/>
      <w:bCs/>
    </w:rPr>
  </w:style>
  <w:style w:type="paragraph" w:customStyle="1" w:styleId="xl137">
    <w:name w:val="xl137"/>
    <w:basedOn w:val="a"/>
    <w:uiPriority w:val="99"/>
    <w:rsid w:val="00612376"/>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CYR" w:hAnsi="Arial CYR" w:cs="Arial CYR"/>
      <w:b/>
      <w:bCs/>
    </w:rPr>
  </w:style>
  <w:style w:type="paragraph" w:customStyle="1" w:styleId="xl138">
    <w:name w:val="xl138"/>
    <w:basedOn w:val="a"/>
    <w:uiPriority w:val="99"/>
    <w:rsid w:val="00612376"/>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b/>
      <w:bCs/>
    </w:rPr>
  </w:style>
  <w:style w:type="paragraph" w:customStyle="1" w:styleId="xl139">
    <w:name w:val="xl139"/>
    <w:basedOn w:val="a"/>
    <w:uiPriority w:val="99"/>
    <w:rsid w:val="0061237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40">
    <w:name w:val="xl140"/>
    <w:basedOn w:val="a"/>
    <w:uiPriority w:val="99"/>
    <w:rsid w:val="00612376"/>
    <w:pPr>
      <w:pBdr>
        <w:left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41">
    <w:name w:val="xl141"/>
    <w:basedOn w:val="a"/>
    <w:uiPriority w:val="99"/>
    <w:rsid w:val="00612376"/>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42">
    <w:name w:val="xl142"/>
    <w:basedOn w:val="a"/>
    <w:uiPriority w:val="99"/>
    <w:rsid w:val="00612376"/>
    <w:pPr>
      <w:pBdr>
        <w:top w:val="single" w:sz="4" w:space="0" w:color="auto"/>
        <w:left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rPr>
  </w:style>
  <w:style w:type="paragraph" w:styleId="aff">
    <w:name w:val="Title"/>
    <w:basedOn w:val="a"/>
    <w:link w:val="aff0"/>
    <w:uiPriority w:val="99"/>
    <w:qFormat/>
    <w:rsid w:val="00EC542B"/>
    <w:pPr>
      <w:spacing w:after="40"/>
      <w:jc w:val="center"/>
    </w:pPr>
    <w:rPr>
      <w:b/>
      <w:sz w:val="28"/>
      <w:szCs w:val="20"/>
      <w:lang w:eastAsia="ko-KR"/>
    </w:rPr>
  </w:style>
  <w:style w:type="character" w:customStyle="1" w:styleId="aff0">
    <w:name w:val="Название Знак"/>
    <w:basedOn w:val="a0"/>
    <w:link w:val="aff"/>
    <w:uiPriority w:val="99"/>
    <w:locked/>
    <w:rsid w:val="00EC542B"/>
    <w:rPr>
      <w:b/>
      <w:sz w:val="28"/>
    </w:rPr>
  </w:style>
  <w:style w:type="paragraph" w:customStyle="1" w:styleId="xl25">
    <w:name w:val="xl25"/>
    <w:basedOn w:val="a"/>
    <w:uiPriority w:val="99"/>
    <w:rsid w:val="00EC542B"/>
    <w:pPr>
      <w:spacing w:before="100" w:beforeAutospacing="1" w:after="100" w:afterAutospacing="1"/>
    </w:pPr>
  </w:style>
  <w:style w:type="paragraph" w:customStyle="1" w:styleId="12">
    <w:name w:val="Для таблицы (приложения 1)"/>
    <w:basedOn w:val="a"/>
    <w:uiPriority w:val="99"/>
    <w:rsid w:val="001252E1"/>
    <w:pPr>
      <w:widowControl w:val="0"/>
      <w:adjustRightInd w:val="0"/>
      <w:spacing w:line="240" w:lineRule="atLeast"/>
      <w:textAlignment w:val="baseline"/>
    </w:pPr>
    <w:rPr>
      <w:rFonts w:ascii="Arial Narrow" w:hAnsi="Arial Narrow"/>
      <w:b/>
      <w:bCs/>
      <w:color w:val="000000"/>
      <w:spacing w:val="-5"/>
      <w:sz w:val="20"/>
      <w:szCs w:val="22"/>
      <w:lang w:eastAsia="en-US"/>
    </w:rPr>
  </w:style>
  <w:style w:type="paragraph" w:customStyle="1" w:styleId="aff1">
    <w:name w:val="Рисунок"/>
    <w:basedOn w:val="ac"/>
    <w:link w:val="aff2"/>
    <w:uiPriority w:val="99"/>
    <w:rsid w:val="00EF46FE"/>
    <w:pPr>
      <w:widowControl w:val="0"/>
      <w:adjustRightInd w:val="0"/>
      <w:spacing w:before="0" w:line="240" w:lineRule="atLeast"/>
      <w:ind w:firstLine="0"/>
      <w:jc w:val="center"/>
      <w:textAlignment w:val="baseline"/>
    </w:pPr>
    <w:rPr>
      <w:rFonts w:ascii="Arial" w:eastAsia="Microsoft YaHei" w:hAnsi="Arial"/>
      <w:bCs/>
      <w:spacing w:val="-5"/>
      <w:sz w:val="22"/>
      <w:szCs w:val="22"/>
      <w:lang w:eastAsia="en-US"/>
    </w:rPr>
  </w:style>
  <w:style w:type="character" w:customStyle="1" w:styleId="aff2">
    <w:name w:val="Рисунок Знак"/>
    <w:link w:val="aff1"/>
    <w:uiPriority w:val="99"/>
    <w:locked/>
    <w:rsid w:val="00EF46FE"/>
    <w:rPr>
      <w:rFonts w:ascii="Arial" w:eastAsia="Microsoft YaHei" w:hAnsi="Arial"/>
      <w:b/>
      <w:spacing w:val="-5"/>
      <w:sz w:val="22"/>
      <w:lang w:eastAsia="en-US"/>
    </w:rPr>
  </w:style>
  <w:style w:type="paragraph" w:styleId="aff3">
    <w:name w:val="No Spacing"/>
    <w:uiPriority w:val="99"/>
    <w:qFormat/>
    <w:rsid w:val="007A4B9C"/>
    <w:pPr>
      <w:jc w:val="both"/>
    </w:pPr>
    <w:rPr>
      <w:rFonts w:ascii="Calibri" w:hAnsi="Calibri"/>
      <w:lang w:eastAsia="en-US"/>
    </w:rPr>
  </w:style>
  <w:style w:type="paragraph" w:customStyle="1" w:styleId="ConsPlusTitle">
    <w:name w:val="ConsPlusTitle"/>
    <w:uiPriority w:val="99"/>
    <w:rsid w:val="0075347C"/>
    <w:pPr>
      <w:widowControl w:val="0"/>
      <w:autoSpaceDE w:val="0"/>
      <w:autoSpaceDN w:val="0"/>
      <w:adjustRightInd w:val="0"/>
    </w:pPr>
    <w:rPr>
      <w:rFonts w:ascii="Arial" w:hAnsi="Arial" w:cs="Arial"/>
      <w:b/>
      <w:bCs/>
      <w:sz w:val="20"/>
      <w:szCs w:val="20"/>
    </w:rPr>
  </w:style>
  <w:style w:type="paragraph" w:customStyle="1" w:styleId="ConsTitle">
    <w:name w:val="ConsTitle"/>
    <w:uiPriority w:val="99"/>
    <w:rsid w:val="0075347C"/>
    <w:pPr>
      <w:widowControl w:val="0"/>
      <w:autoSpaceDE w:val="0"/>
      <w:autoSpaceDN w:val="0"/>
      <w:adjustRightInd w:val="0"/>
    </w:pPr>
    <w:rPr>
      <w:rFonts w:ascii="Arial" w:eastAsia="MS Mincho" w:hAnsi="Arial" w:cs="Arial"/>
      <w:b/>
      <w:bCs/>
      <w:sz w:val="16"/>
      <w:szCs w:val="16"/>
    </w:rPr>
  </w:style>
  <w:style w:type="paragraph" w:customStyle="1" w:styleId="p11">
    <w:name w:val="p11"/>
    <w:basedOn w:val="a"/>
    <w:uiPriority w:val="99"/>
    <w:rsid w:val="00443947"/>
    <w:pPr>
      <w:spacing w:before="100" w:beforeAutospacing="1" w:after="100" w:afterAutospacing="1"/>
    </w:pPr>
  </w:style>
  <w:style w:type="character" w:customStyle="1" w:styleId="s17">
    <w:name w:val="s17"/>
    <w:basedOn w:val="a0"/>
    <w:uiPriority w:val="99"/>
    <w:rsid w:val="00443947"/>
    <w:rPr>
      <w:rFonts w:cs="Times New Roman"/>
    </w:rPr>
  </w:style>
  <w:style w:type="paragraph" w:customStyle="1" w:styleId="p4">
    <w:name w:val="p4"/>
    <w:basedOn w:val="a"/>
    <w:uiPriority w:val="99"/>
    <w:rsid w:val="00443947"/>
    <w:pPr>
      <w:spacing w:before="100" w:beforeAutospacing="1" w:after="100" w:afterAutospacing="1"/>
    </w:pPr>
  </w:style>
  <w:style w:type="paragraph" w:customStyle="1" w:styleId="Default">
    <w:name w:val="Default"/>
    <w:rsid w:val="00D07A17"/>
    <w:pPr>
      <w:autoSpaceDE w:val="0"/>
      <w:autoSpaceDN w:val="0"/>
      <w:adjustRightInd w:val="0"/>
    </w:pPr>
    <w:rPr>
      <w:rFonts w:ascii="Arial" w:hAnsi="Arial" w:cs="Arial"/>
      <w:color w:val="000000"/>
      <w:sz w:val="24"/>
      <w:szCs w:val="24"/>
    </w:rPr>
  </w:style>
  <w:style w:type="character" w:customStyle="1" w:styleId="apple-converted-space">
    <w:name w:val="apple-converted-space"/>
    <w:basedOn w:val="a0"/>
    <w:uiPriority w:val="99"/>
    <w:rsid w:val="005453C5"/>
    <w:rPr>
      <w:rFonts w:cs="Times New Roman"/>
    </w:rPr>
  </w:style>
  <w:style w:type="character" w:styleId="aff4">
    <w:name w:val="Strong"/>
    <w:basedOn w:val="a0"/>
    <w:uiPriority w:val="99"/>
    <w:qFormat/>
    <w:rsid w:val="00A70229"/>
    <w:rPr>
      <w:rFonts w:cs="Times New Roman"/>
      <w:b/>
      <w:bCs/>
    </w:rPr>
  </w:style>
  <w:style w:type="character" w:customStyle="1" w:styleId="s4">
    <w:name w:val="s4"/>
    <w:basedOn w:val="a0"/>
    <w:rsid w:val="00100621"/>
  </w:style>
  <w:style w:type="character" w:styleId="aff5">
    <w:name w:val="Emphasis"/>
    <w:basedOn w:val="a0"/>
    <w:uiPriority w:val="20"/>
    <w:qFormat/>
    <w:locked/>
    <w:rsid w:val="00D75913"/>
    <w:rPr>
      <w:i/>
      <w:iCs/>
    </w:rPr>
  </w:style>
  <w:style w:type="character" w:styleId="aff6">
    <w:name w:val="Subtle Emphasis"/>
    <w:basedOn w:val="a0"/>
    <w:uiPriority w:val="19"/>
    <w:qFormat/>
    <w:rsid w:val="00CA24B7"/>
    <w:rPr>
      <w:i/>
      <w:iCs/>
      <w:color w:val="808080"/>
    </w:rPr>
  </w:style>
  <w:style w:type="paragraph" w:customStyle="1" w:styleId="indent1">
    <w:name w:val="indent_1"/>
    <w:basedOn w:val="a"/>
    <w:rsid w:val="00201BF0"/>
    <w:pPr>
      <w:spacing w:before="100" w:beforeAutospacing="1" w:after="100" w:afterAutospacing="1"/>
    </w:pPr>
  </w:style>
  <w:style w:type="paragraph" w:customStyle="1" w:styleId="aff7">
    <w:name w:val="Базовый"/>
    <w:rsid w:val="007C25D9"/>
    <w:pPr>
      <w:suppressAutoHyphens/>
      <w:spacing w:after="200" w:line="276" w:lineRule="auto"/>
    </w:pPr>
    <w:rPr>
      <w:rFonts w:eastAsia="Calibri"/>
      <w:color w:val="00000A"/>
      <w:sz w:val="24"/>
      <w:szCs w:val="24"/>
    </w:rPr>
  </w:style>
  <w:style w:type="paragraph" w:customStyle="1" w:styleId="ConsPlusNormal">
    <w:name w:val="ConsPlusNormal"/>
    <w:rsid w:val="00931060"/>
    <w:pPr>
      <w:widowControl w:val="0"/>
      <w:autoSpaceDE w:val="0"/>
      <w:autoSpaceDN w:val="0"/>
    </w:pPr>
    <w:rPr>
      <w:rFonts w:ascii="Calibri" w:hAnsi="Calibri" w:cs="Calibri"/>
      <w:szCs w:val="20"/>
    </w:rPr>
  </w:style>
  <w:style w:type="paragraph" w:customStyle="1" w:styleId="just">
    <w:name w:val="just"/>
    <w:basedOn w:val="a"/>
    <w:rsid w:val="00615EAE"/>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uiPriority="0" w:qFormat="1"/>
    <w:lsdException w:name="heading 6" w:locked="1" w:uiPriority="0" w:qFormat="1"/>
    <w:lsdException w:name="heading 7" w:locked="1" w:uiPriority="0" w:qFormat="1"/>
    <w:lsdException w:name="heading 8" w:locked="1" w:semiHidden="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locked="1" w:semiHidden="0"/>
    <w:lsdException w:name="footer" w:locked="1" w:semiHidden="0"/>
    <w:lsdException w:name="caption" w:locked="1" w:semiHidden="0" w:qFormat="1"/>
    <w:lsdException w:name="List Number" w:locked="1" w:semiHidden="0" w:uiPriority="0" w:unhideWhenUsed="0"/>
    <w:lsdException w:name="List 4" w:locked="1" w:semiHidden="0" w:uiPriority="0" w:unhideWhenUsed="0"/>
    <w:lsdException w:name="List 5" w:locked="1" w:semiHidden="0" w:uiPriority="0" w:unhideWhenUsed="0"/>
    <w:lsdException w:name="Title" w:locked="1" w:semiHidden="0" w:unhideWhenUsed="0" w:qFormat="1"/>
    <w:lsdException w:name="Default Paragraph Font" w:locked="1" w:semiHidden="0" w:uiPriority="0"/>
    <w:lsdException w:name="Subtitle" w:locked="1" w:semiHidden="0" w:uiPriority="0" w:unhideWhenUsed="0" w:qFormat="1"/>
    <w:lsdException w:name="Salutation" w:locked="1" w:semiHidden="0" w:uiPriority="0" w:unhideWhenUsed="0"/>
    <w:lsdException w:name="Date" w:locked="1" w:semiHidden="0" w:uiPriority="0" w:unhideWhenUsed="0"/>
    <w:lsdException w:name="Body Text First Indent" w:locked="1" w:semiHidden="0" w:uiPriority="0" w:unhideWhenUsed="0"/>
    <w:lsdException w:name="Hyperlink" w:locked="1" w:semiHidden="0"/>
    <w:lsdException w:name="FollowedHyperlink" w:locked="1" w:semiHidden="0"/>
    <w:lsdException w:name="Strong" w:locked="1" w:semiHidden="0" w:unhideWhenUsed="0" w:qFormat="1"/>
    <w:lsdException w:name="Emphasis" w:locked="1" w:semiHidden="0" w:uiPriority="20" w:unhideWhenUsed="0" w:qFormat="1"/>
    <w:lsdException w:name="Normal (Web)" w:locked="1" w:semiHidden="0"/>
    <w:lsdException w:name="No List" w:locked="1" w:semiHidden="0"/>
    <w:lsdException w:name="Table Grid" w:locked="1"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34D4C"/>
    <w:rPr>
      <w:sz w:val="24"/>
      <w:szCs w:val="24"/>
    </w:rPr>
  </w:style>
  <w:style w:type="paragraph" w:styleId="1">
    <w:name w:val="heading 1"/>
    <w:basedOn w:val="a"/>
    <w:next w:val="a"/>
    <w:link w:val="10"/>
    <w:uiPriority w:val="99"/>
    <w:qFormat/>
    <w:rsid w:val="001008E6"/>
    <w:pPr>
      <w:keepNext/>
      <w:spacing w:before="240" w:after="60"/>
      <w:outlineLvl w:val="0"/>
    </w:pPr>
    <w:rPr>
      <w:rFonts w:ascii="Arial" w:hAnsi="Arial" w:cs="Arial"/>
      <w:b/>
      <w:bCs/>
      <w:kern w:val="32"/>
      <w:sz w:val="32"/>
      <w:szCs w:val="32"/>
    </w:rPr>
  </w:style>
  <w:style w:type="paragraph" w:styleId="2">
    <w:name w:val="heading 2"/>
    <w:basedOn w:val="a"/>
    <w:next w:val="a"/>
    <w:link w:val="20"/>
    <w:uiPriority w:val="99"/>
    <w:qFormat/>
    <w:rsid w:val="001E5629"/>
    <w:pPr>
      <w:keepNext/>
      <w:jc w:val="both"/>
      <w:outlineLvl w:val="1"/>
    </w:pPr>
    <w:rPr>
      <w:b/>
      <w:sz w:val="28"/>
      <w:szCs w:val="20"/>
    </w:rPr>
  </w:style>
  <w:style w:type="paragraph" w:styleId="3">
    <w:name w:val="heading 3"/>
    <w:basedOn w:val="a"/>
    <w:next w:val="a"/>
    <w:link w:val="30"/>
    <w:uiPriority w:val="99"/>
    <w:qFormat/>
    <w:rsid w:val="000F74FB"/>
    <w:pPr>
      <w:keepNext/>
      <w:spacing w:before="240" w:after="60"/>
      <w:outlineLvl w:val="2"/>
    </w:pPr>
    <w:rPr>
      <w:rFonts w:ascii="Cambria" w:hAnsi="Cambria"/>
      <w:b/>
      <w:bCs/>
      <w:sz w:val="26"/>
      <w:szCs w:val="26"/>
      <w:lang w:eastAsia="ko-KR"/>
    </w:rPr>
  </w:style>
  <w:style w:type="paragraph" w:styleId="4">
    <w:name w:val="heading 4"/>
    <w:basedOn w:val="a"/>
    <w:next w:val="a"/>
    <w:link w:val="40"/>
    <w:uiPriority w:val="99"/>
    <w:qFormat/>
    <w:rsid w:val="00186065"/>
    <w:pPr>
      <w:keepNext/>
      <w:spacing w:before="240" w:after="60"/>
      <w:outlineLvl w:val="3"/>
    </w:pPr>
    <w:rPr>
      <w:rFonts w:ascii="Calibri" w:hAnsi="Calibri"/>
      <w:b/>
      <w:bCs/>
      <w:sz w:val="28"/>
      <w:szCs w:val="28"/>
      <w:lang w:eastAsia="ko-KR"/>
    </w:rPr>
  </w:style>
  <w:style w:type="paragraph" w:styleId="8">
    <w:name w:val="heading 8"/>
    <w:basedOn w:val="a"/>
    <w:next w:val="a"/>
    <w:link w:val="80"/>
    <w:uiPriority w:val="99"/>
    <w:qFormat/>
    <w:rsid w:val="00961771"/>
    <w:pPr>
      <w:spacing w:before="240" w:after="60"/>
      <w:outlineLvl w:val="7"/>
    </w:pPr>
    <w:rPr>
      <w:rFonts w:ascii="Calibri" w:hAnsi="Calibri"/>
      <w:i/>
      <w:iCs/>
      <w:lang w:eastAsia="ko-K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441AA"/>
    <w:rPr>
      <w:rFonts w:asciiTheme="majorHAnsi" w:eastAsiaTheme="majorEastAsia" w:hAnsiTheme="majorHAnsi" w:cstheme="majorBidi"/>
      <w:b/>
      <w:bCs/>
      <w:kern w:val="32"/>
      <w:sz w:val="32"/>
      <w:szCs w:val="32"/>
    </w:rPr>
  </w:style>
  <w:style w:type="character" w:customStyle="1" w:styleId="20">
    <w:name w:val="Заголовок 2 Знак"/>
    <w:basedOn w:val="a0"/>
    <w:link w:val="2"/>
    <w:uiPriority w:val="99"/>
    <w:locked/>
    <w:rsid w:val="008B00E3"/>
    <w:rPr>
      <w:rFonts w:cs="Times New Roman"/>
      <w:b/>
      <w:sz w:val="28"/>
    </w:rPr>
  </w:style>
  <w:style w:type="character" w:customStyle="1" w:styleId="30">
    <w:name w:val="Заголовок 3 Знак"/>
    <w:basedOn w:val="a0"/>
    <w:link w:val="3"/>
    <w:uiPriority w:val="99"/>
    <w:semiHidden/>
    <w:locked/>
    <w:rsid w:val="000F74FB"/>
    <w:rPr>
      <w:rFonts w:ascii="Cambria" w:hAnsi="Cambria"/>
      <w:b/>
      <w:sz w:val="26"/>
    </w:rPr>
  </w:style>
  <w:style w:type="character" w:customStyle="1" w:styleId="40">
    <w:name w:val="Заголовок 4 Знак"/>
    <w:basedOn w:val="a0"/>
    <w:link w:val="4"/>
    <w:uiPriority w:val="99"/>
    <w:semiHidden/>
    <w:locked/>
    <w:rsid w:val="00186065"/>
    <w:rPr>
      <w:rFonts w:ascii="Calibri" w:hAnsi="Calibri"/>
      <w:b/>
      <w:sz w:val="28"/>
    </w:rPr>
  </w:style>
  <w:style w:type="character" w:customStyle="1" w:styleId="80">
    <w:name w:val="Заголовок 8 Знак"/>
    <w:basedOn w:val="a0"/>
    <w:link w:val="8"/>
    <w:uiPriority w:val="99"/>
    <w:semiHidden/>
    <w:locked/>
    <w:rsid w:val="00961771"/>
    <w:rPr>
      <w:rFonts w:ascii="Calibri" w:hAnsi="Calibri"/>
      <w:i/>
      <w:sz w:val="24"/>
    </w:rPr>
  </w:style>
  <w:style w:type="table" w:styleId="a3">
    <w:name w:val="Table Grid"/>
    <w:basedOn w:val="a1"/>
    <w:uiPriority w:val="59"/>
    <w:rsid w:val="00735246"/>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Indent"/>
    <w:basedOn w:val="a"/>
    <w:link w:val="a5"/>
    <w:uiPriority w:val="99"/>
    <w:rsid w:val="00325014"/>
    <w:pPr>
      <w:ind w:firstLine="708"/>
      <w:jc w:val="both"/>
    </w:pPr>
    <w:rPr>
      <w:sz w:val="28"/>
    </w:rPr>
  </w:style>
  <w:style w:type="character" w:customStyle="1" w:styleId="a5">
    <w:name w:val="Основной текст с отступом Знак"/>
    <w:basedOn w:val="a0"/>
    <w:link w:val="a4"/>
    <w:uiPriority w:val="99"/>
    <w:semiHidden/>
    <w:rsid w:val="00A441AA"/>
    <w:rPr>
      <w:sz w:val="24"/>
      <w:szCs w:val="24"/>
    </w:rPr>
  </w:style>
  <w:style w:type="paragraph" w:customStyle="1" w:styleId="a6">
    <w:name w:val="Основной шрифт"/>
    <w:basedOn w:val="a"/>
    <w:uiPriority w:val="99"/>
    <w:rsid w:val="00F85C3F"/>
    <w:pPr>
      <w:spacing w:after="120"/>
      <w:ind w:firstLine="709"/>
      <w:jc w:val="both"/>
    </w:pPr>
    <w:rPr>
      <w:rFonts w:eastAsia="Batang"/>
      <w:sz w:val="26"/>
      <w:lang w:eastAsia="ko-KR"/>
    </w:rPr>
  </w:style>
  <w:style w:type="paragraph" w:customStyle="1" w:styleId="a7">
    <w:name w:val="Знак"/>
    <w:basedOn w:val="a"/>
    <w:uiPriority w:val="99"/>
    <w:rsid w:val="001E5629"/>
    <w:pPr>
      <w:spacing w:after="160" w:line="240" w:lineRule="exact"/>
    </w:pPr>
    <w:rPr>
      <w:rFonts w:ascii="Verdana" w:hAnsi="Verdana" w:cs="Verdana"/>
      <w:sz w:val="20"/>
      <w:szCs w:val="20"/>
      <w:lang w:val="en-US" w:eastAsia="en-US"/>
    </w:rPr>
  </w:style>
  <w:style w:type="paragraph" w:styleId="a8">
    <w:name w:val="Plain Text"/>
    <w:basedOn w:val="a"/>
    <w:link w:val="a9"/>
    <w:uiPriority w:val="99"/>
    <w:rsid w:val="001E5629"/>
    <w:rPr>
      <w:rFonts w:ascii="Courier New" w:hAnsi="Courier New"/>
      <w:sz w:val="20"/>
      <w:szCs w:val="20"/>
    </w:rPr>
  </w:style>
  <w:style w:type="character" w:customStyle="1" w:styleId="a9">
    <w:name w:val="Текст Знак"/>
    <w:basedOn w:val="a0"/>
    <w:link w:val="a8"/>
    <w:uiPriority w:val="99"/>
    <w:semiHidden/>
    <w:rsid w:val="00A441AA"/>
    <w:rPr>
      <w:rFonts w:ascii="Courier New" w:hAnsi="Courier New" w:cs="Courier New"/>
      <w:sz w:val="20"/>
      <w:szCs w:val="20"/>
    </w:rPr>
  </w:style>
  <w:style w:type="paragraph" w:styleId="aa">
    <w:name w:val="Body Text"/>
    <w:aliases w:val="Письмо в Интернет,Письмо в Интернет1,Письмо в Интернет2,Письмо в Интернет11,Письмо в Интернет3,Письмо в Интернет12,Письмо в Интернет4,Письмо в Интернет13,Письмо в Интернет21,Письмо в Интернет111,Письмо в Интернет31,Письмо в Интернет121"/>
    <w:basedOn w:val="a"/>
    <w:link w:val="ab"/>
    <w:uiPriority w:val="99"/>
    <w:rsid w:val="001E5629"/>
    <w:pPr>
      <w:spacing w:before="120"/>
      <w:ind w:firstLine="709"/>
    </w:pPr>
    <w:rPr>
      <w:b/>
      <w:sz w:val="22"/>
      <w:szCs w:val="22"/>
    </w:rPr>
  </w:style>
  <w:style w:type="character" w:customStyle="1" w:styleId="ab">
    <w:name w:val="Основной текст Знак"/>
    <w:aliases w:val="Письмо в Интернет Знак,Письмо в Интернет1 Знак,Письмо в Интернет2 Знак,Письмо в Интернет11 Знак,Письмо в Интернет3 Знак,Письмо в Интернет12 Знак,Письмо в Интернет4 Знак,Письмо в Интернет13 Знак,Письмо в Интернет21 Знак"/>
    <w:basedOn w:val="a0"/>
    <w:link w:val="aa"/>
    <w:uiPriority w:val="99"/>
    <w:locked/>
    <w:rsid w:val="001E5629"/>
    <w:rPr>
      <w:b/>
      <w:sz w:val="22"/>
      <w:lang w:val="ru-RU" w:eastAsia="ru-RU"/>
    </w:rPr>
  </w:style>
  <w:style w:type="paragraph" w:styleId="ac">
    <w:name w:val="caption"/>
    <w:basedOn w:val="a"/>
    <w:next w:val="a"/>
    <w:uiPriority w:val="99"/>
    <w:qFormat/>
    <w:rsid w:val="001E5629"/>
    <w:pPr>
      <w:spacing w:before="240"/>
      <w:ind w:firstLine="720"/>
      <w:jc w:val="right"/>
    </w:pPr>
    <w:rPr>
      <w:b/>
      <w:sz w:val="20"/>
      <w:szCs w:val="20"/>
    </w:rPr>
  </w:style>
  <w:style w:type="paragraph" w:styleId="ad">
    <w:name w:val="Normal (Web)"/>
    <w:basedOn w:val="a"/>
    <w:uiPriority w:val="99"/>
    <w:rsid w:val="001E5629"/>
    <w:pPr>
      <w:spacing w:before="39"/>
    </w:pPr>
  </w:style>
  <w:style w:type="paragraph" w:styleId="ae">
    <w:name w:val="Balloon Text"/>
    <w:basedOn w:val="a"/>
    <w:link w:val="af"/>
    <w:uiPriority w:val="99"/>
    <w:rsid w:val="00EB5871"/>
    <w:rPr>
      <w:rFonts w:ascii="Tahoma" w:hAnsi="Tahoma"/>
      <w:sz w:val="16"/>
      <w:szCs w:val="16"/>
      <w:lang w:eastAsia="ko-KR"/>
    </w:rPr>
  </w:style>
  <w:style w:type="character" w:customStyle="1" w:styleId="af">
    <w:name w:val="Текст выноски Знак"/>
    <w:basedOn w:val="a0"/>
    <w:link w:val="ae"/>
    <w:uiPriority w:val="99"/>
    <w:locked/>
    <w:rsid w:val="00EB5871"/>
    <w:rPr>
      <w:rFonts w:ascii="Tahoma" w:hAnsi="Tahoma"/>
      <w:sz w:val="16"/>
    </w:rPr>
  </w:style>
  <w:style w:type="character" w:styleId="af0">
    <w:name w:val="annotation reference"/>
    <w:basedOn w:val="a0"/>
    <w:uiPriority w:val="99"/>
    <w:rsid w:val="00EB5871"/>
    <w:rPr>
      <w:rFonts w:cs="Times New Roman"/>
      <w:sz w:val="16"/>
    </w:rPr>
  </w:style>
  <w:style w:type="paragraph" w:styleId="af1">
    <w:name w:val="annotation text"/>
    <w:basedOn w:val="a"/>
    <w:link w:val="af2"/>
    <w:uiPriority w:val="99"/>
    <w:rsid w:val="00EB5871"/>
    <w:rPr>
      <w:sz w:val="20"/>
      <w:szCs w:val="20"/>
    </w:rPr>
  </w:style>
  <w:style w:type="character" w:customStyle="1" w:styleId="af2">
    <w:name w:val="Текст примечания Знак"/>
    <w:basedOn w:val="a0"/>
    <w:link w:val="af1"/>
    <w:uiPriority w:val="99"/>
    <w:locked/>
    <w:rsid w:val="00EB5871"/>
    <w:rPr>
      <w:rFonts w:cs="Times New Roman"/>
    </w:rPr>
  </w:style>
  <w:style w:type="paragraph" w:styleId="af3">
    <w:name w:val="annotation subject"/>
    <w:basedOn w:val="af1"/>
    <w:next w:val="af1"/>
    <w:link w:val="af4"/>
    <w:uiPriority w:val="99"/>
    <w:rsid w:val="00EB5871"/>
    <w:rPr>
      <w:b/>
      <w:bCs/>
      <w:lang w:eastAsia="ko-KR"/>
    </w:rPr>
  </w:style>
  <w:style w:type="character" w:customStyle="1" w:styleId="af4">
    <w:name w:val="Тема примечания Знак"/>
    <w:basedOn w:val="af2"/>
    <w:link w:val="af3"/>
    <w:uiPriority w:val="99"/>
    <w:locked/>
    <w:rsid w:val="00EB5871"/>
    <w:rPr>
      <w:rFonts w:cs="Times New Roman"/>
      <w:b/>
    </w:rPr>
  </w:style>
  <w:style w:type="paragraph" w:styleId="af5">
    <w:name w:val="Revision"/>
    <w:hidden/>
    <w:uiPriority w:val="99"/>
    <w:semiHidden/>
    <w:rsid w:val="00EB5871"/>
    <w:rPr>
      <w:sz w:val="24"/>
      <w:szCs w:val="24"/>
    </w:rPr>
  </w:style>
  <w:style w:type="paragraph" w:styleId="af6">
    <w:name w:val="header"/>
    <w:basedOn w:val="a"/>
    <w:link w:val="af7"/>
    <w:uiPriority w:val="99"/>
    <w:rsid w:val="008605D6"/>
    <w:pPr>
      <w:tabs>
        <w:tab w:val="center" w:pos="4677"/>
        <w:tab w:val="right" w:pos="9355"/>
      </w:tabs>
    </w:pPr>
    <w:rPr>
      <w:lang w:eastAsia="ko-KR"/>
    </w:rPr>
  </w:style>
  <w:style w:type="character" w:customStyle="1" w:styleId="af7">
    <w:name w:val="Верхний колонтитул Знак"/>
    <w:basedOn w:val="a0"/>
    <w:link w:val="af6"/>
    <w:uiPriority w:val="99"/>
    <w:locked/>
    <w:rsid w:val="008605D6"/>
    <w:rPr>
      <w:sz w:val="24"/>
    </w:rPr>
  </w:style>
  <w:style w:type="paragraph" w:styleId="af8">
    <w:name w:val="footer"/>
    <w:basedOn w:val="a"/>
    <w:link w:val="af9"/>
    <w:uiPriority w:val="99"/>
    <w:rsid w:val="008605D6"/>
    <w:pPr>
      <w:tabs>
        <w:tab w:val="center" w:pos="4677"/>
        <w:tab w:val="right" w:pos="9355"/>
      </w:tabs>
    </w:pPr>
    <w:rPr>
      <w:lang w:eastAsia="ko-KR"/>
    </w:rPr>
  </w:style>
  <w:style w:type="character" w:customStyle="1" w:styleId="af9">
    <w:name w:val="Нижний колонтитул Знак"/>
    <w:basedOn w:val="a0"/>
    <w:link w:val="af8"/>
    <w:uiPriority w:val="99"/>
    <w:locked/>
    <w:rsid w:val="008605D6"/>
    <w:rPr>
      <w:sz w:val="24"/>
    </w:rPr>
  </w:style>
  <w:style w:type="character" w:styleId="afa">
    <w:name w:val="page number"/>
    <w:basedOn w:val="a0"/>
    <w:uiPriority w:val="99"/>
    <w:rsid w:val="001008E6"/>
    <w:rPr>
      <w:rFonts w:cs="Times New Roman"/>
    </w:rPr>
  </w:style>
  <w:style w:type="paragraph" w:styleId="21">
    <w:name w:val="Body Text 2"/>
    <w:basedOn w:val="a"/>
    <w:link w:val="22"/>
    <w:uiPriority w:val="99"/>
    <w:rsid w:val="001008E6"/>
    <w:pPr>
      <w:spacing w:after="120" w:line="480" w:lineRule="auto"/>
    </w:pPr>
  </w:style>
  <w:style w:type="character" w:customStyle="1" w:styleId="22">
    <w:name w:val="Основной текст 2 Знак"/>
    <w:basedOn w:val="a0"/>
    <w:link w:val="21"/>
    <w:uiPriority w:val="99"/>
    <w:semiHidden/>
    <w:rsid w:val="00A441AA"/>
    <w:rPr>
      <w:sz w:val="24"/>
      <w:szCs w:val="24"/>
    </w:rPr>
  </w:style>
  <w:style w:type="paragraph" w:styleId="afb">
    <w:name w:val="List Paragraph"/>
    <w:basedOn w:val="a"/>
    <w:link w:val="afc"/>
    <w:uiPriority w:val="34"/>
    <w:qFormat/>
    <w:rsid w:val="00EE311F"/>
    <w:pPr>
      <w:spacing w:after="200" w:line="276" w:lineRule="auto"/>
      <w:ind w:left="720"/>
      <w:contextualSpacing/>
    </w:pPr>
    <w:rPr>
      <w:rFonts w:ascii="Calibri" w:hAnsi="Calibri"/>
      <w:sz w:val="22"/>
      <w:szCs w:val="22"/>
      <w:lang w:eastAsia="en-US"/>
    </w:rPr>
  </w:style>
  <w:style w:type="character" w:customStyle="1" w:styleId="afc">
    <w:name w:val="Абзац списка Знак"/>
    <w:link w:val="afb"/>
    <w:uiPriority w:val="34"/>
    <w:locked/>
    <w:rsid w:val="00C45FC6"/>
    <w:rPr>
      <w:rFonts w:ascii="Calibri" w:eastAsia="Times New Roman" w:hAnsi="Calibri"/>
      <w:sz w:val="22"/>
      <w:lang w:eastAsia="en-US"/>
    </w:rPr>
  </w:style>
  <w:style w:type="paragraph" w:customStyle="1" w:styleId="11">
    <w:name w:val="Пункт 1.1."/>
    <w:basedOn w:val="a"/>
    <w:link w:val="110"/>
    <w:uiPriority w:val="99"/>
    <w:rsid w:val="001F6893"/>
    <w:pPr>
      <w:jc w:val="both"/>
    </w:pPr>
    <w:rPr>
      <w:sz w:val="28"/>
      <w:szCs w:val="20"/>
      <w:lang w:eastAsia="ko-KR"/>
    </w:rPr>
  </w:style>
  <w:style w:type="character" w:customStyle="1" w:styleId="110">
    <w:name w:val="Пункт 1.1. Знак"/>
    <w:link w:val="11"/>
    <w:uiPriority w:val="99"/>
    <w:locked/>
    <w:rsid w:val="001F6893"/>
    <w:rPr>
      <w:rFonts w:eastAsia="Times New Roman"/>
      <w:sz w:val="28"/>
    </w:rPr>
  </w:style>
  <w:style w:type="character" w:styleId="afd">
    <w:name w:val="Hyperlink"/>
    <w:basedOn w:val="a0"/>
    <w:uiPriority w:val="99"/>
    <w:rsid w:val="00612376"/>
    <w:rPr>
      <w:rFonts w:cs="Times New Roman"/>
      <w:color w:val="0000FF"/>
      <w:u w:val="single"/>
    </w:rPr>
  </w:style>
  <w:style w:type="character" w:styleId="afe">
    <w:name w:val="FollowedHyperlink"/>
    <w:basedOn w:val="a0"/>
    <w:uiPriority w:val="99"/>
    <w:rsid w:val="00612376"/>
    <w:rPr>
      <w:rFonts w:cs="Times New Roman"/>
      <w:color w:val="800080"/>
      <w:u w:val="single"/>
    </w:rPr>
  </w:style>
  <w:style w:type="paragraph" w:customStyle="1" w:styleId="xl66">
    <w:name w:val="xl66"/>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7">
    <w:name w:val="xl67"/>
    <w:basedOn w:val="a"/>
    <w:rsid w:val="0061237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8">
    <w:name w:val="xl68"/>
    <w:basedOn w:val="a"/>
    <w:rsid w:val="0061237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rPr>
  </w:style>
  <w:style w:type="paragraph" w:customStyle="1" w:styleId="xl69">
    <w:name w:val="xl69"/>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70">
    <w:name w:val="xl70"/>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1">
    <w:name w:val="xl71"/>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2">
    <w:name w:val="xl72"/>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3">
    <w:name w:val="xl73"/>
    <w:basedOn w:val="a"/>
    <w:rsid w:val="00612376"/>
    <w:pPr>
      <w:pBdr>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74">
    <w:name w:val="xl74"/>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5">
    <w:name w:val="xl75"/>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76">
    <w:name w:val="xl76"/>
    <w:basedOn w:val="a"/>
    <w:rsid w:val="0061237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77">
    <w:name w:val="xl77"/>
    <w:basedOn w:val="a"/>
    <w:rsid w:val="0061237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rPr>
  </w:style>
  <w:style w:type="paragraph" w:customStyle="1" w:styleId="xl78">
    <w:name w:val="xl78"/>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79">
    <w:name w:val="xl79"/>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rPr>
  </w:style>
  <w:style w:type="paragraph" w:customStyle="1" w:styleId="xl80">
    <w:name w:val="xl80"/>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1">
    <w:name w:val="xl81"/>
    <w:basedOn w:val="a"/>
    <w:rsid w:val="00612376"/>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rPr>
  </w:style>
  <w:style w:type="paragraph" w:customStyle="1" w:styleId="xl82">
    <w:name w:val="xl82"/>
    <w:basedOn w:val="a"/>
    <w:rsid w:val="0061237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CYR" w:hAnsi="Arial CYR"/>
    </w:rPr>
  </w:style>
  <w:style w:type="paragraph" w:customStyle="1" w:styleId="xl83">
    <w:name w:val="xl83"/>
    <w:basedOn w:val="a"/>
    <w:rsid w:val="0061237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rPr>
  </w:style>
  <w:style w:type="paragraph" w:customStyle="1" w:styleId="xl84">
    <w:name w:val="xl84"/>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rPr>
  </w:style>
  <w:style w:type="paragraph" w:customStyle="1" w:styleId="xl85">
    <w:name w:val="xl85"/>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86">
    <w:name w:val="xl86"/>
    <w:basedOn w:val="a"/>
    <w:rsid w:val="0061237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rPr>
  </w:style>
  <w:style w:type="paragraph" w:customStyle="1" w:styleId="xl87">
    <w:name w:val="xl87"/>
    <w:basedOn w:val="a"/>
    <w:rsid w:val="00612376"/>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CYR" w:hAnsi="Arial CYR"/>
    </w:rPr>
  </w:style>
  <w:style w:type="paragraph" w:customStyle="1" w:styleId="xl88">
    <w:name w:val="xl88"/>
    <w:basedOn w:val="a"/>
    <w:rsid w:val="0061237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style>
  <w:style w:type="paragraph" w:customStyle="1" w:styleId="xl89">
    <w:name w:val="xl89"/>
    <w:basedOn w:val="a"/>
    <w:rsid w:val="00612376"/>
    <w:pPr>
      <w:pBdr>
        <w:top w:val="single" w:sz="4" w:space="0" w:color="auto"/>
        <w:bottom w:val="single" w:sz="4" w:space="0" w:color="auto"/>
      </w:pBdr>
      <w:spacing w:before="100" w:beforeAutospacing="1" w:after="100" w:afterAutospacing="1"/>
      <w:jc w:val="center"/>
      <w:textAlignment w:val="center"/>
    </w:pPr>
    <w:rPr>
      <w:color w:val="000000"/>
    </w:rPr>
  </w:style>
  <w:style w:type="paragraph" w:customStyle="1" w:styleId="xl90">
    <w:name w:val="xl90"/>
    <w:basedOn w:val="a"/>
    <w:rsid w:val="00612376"/>
    <w:pPr>
      <w:pBdr>
        <w:top w:val="single" w:sz="4" w:space="0" w:color="auto"/>
        <w:bottom w:val="single" w:sz="4" w:space="0" w:color="auto"/>
      </w:pBdr>
      <w:spacing w:before="100" w:beforeAutospacing="1" w:after="100" w:afterAutospacing="1"/>
      <w:jc w:val="center"/>
      <w:textAlignment w:val="center"/>
    </w:pPr>
    <w:rPr>
      <w:rFonts w:ascii="Arial CYR" w:hAnsi="Arial CYR" w:cs="Arial CYR"/>
    </w:rPr>
  </w:style>
  <w:style w:type="paragraph" w:customStyle="1" w:styleId="xl91">
    <w:name w:val="xl91"/>
    <w:basedOn w:val="a"/>
    <w:rsid w:val="00612376"/>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92">
    <w:name w:val="xl92"/>
    <w:basedOn w:val="a"/>
    <w:rsid w:val="0061237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93">
    <w:name w:val="xl93"/>
    <w:basedOn w:val="a"/>
    <w:rsid w:val="00612376"/>
    <w:pPr>
      <w:pBdr>
        <w:left w:val="single" w:sz="4" w:space="0" w:color="auto"/>
        <w:bottom w:val="single" w:sz="4" w:space="0" w:color="auto"/>
      </w:pBdr>
      <w:spacing w:before="100" w:beforeAutospacing="1" w:after="100" w:afterAutospacing="1"/>
      <w:jc w:val="center"/>
      <w:textAlignment w:val="center"/>
    </w:pPr>
    <w:rPr>
      <w:rFonts w:ascii="Arial CYR" w:hAnsi="Arial CYR" w:cs="Arial CYR"/>
    </w:rPr>
  </w:style>
  <w:style w:type="paragraph" w:customStyle="1" w:styleId="xl94">
    <w:name w:val="xl94"/>
    <w:basedOn w:val="a"/>
    <w:rsid w:val="00612376"/>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5">
    <w:name w:val="xl95"/>
    <w:basedOn w:val="a"/>
    <w:rsid w:val="00612376"/>
    <w:pPr>
      <w:pBdr>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96">
    <w:name w:val="xl96"/>
    <w:basedOn w:val="a"/>
    <w:rsid w:val="0061237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18"/>
      <w:szCs w:val="18"/>
    </w:rPr>
  </w:style>
  <w:style w:type="paragraph" w:customStyle="1" w:styleId="xl97">
    <w:name w:val="xl97"/>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18"/>
      <w:szCs w:val="18"/>
    </w:rPr>
  </w:style>
  <w:style w:type="paragraph" w:customStyle="1" w:styleId="xl98">
    <w:name w:val="xl98"/>
    <w:basedOn w:val="a"/>
    <w:rsid w:val="00612376"/>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rPr>
  </w:style>
  <w:style w:type="paragraph" w:customStyle="1" w:styleId="xl99">
    <w:name w:val="xl99"/>
    <w:basedOn w:val="a"/>
    <w:rsid w:val="00612376"/>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sz w:val="17"/>
      <w:szCs w:val="17"/>
    </w:rPr>
  </w:style>
  <w:style w:type="paragraph" w:customStyle="1" w:styleId="xl100">
    <w:name w:val="xl100"/>
    <w:basedOn w:val="a"/>
    <w:rsid w:val="00612376"/>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CYR" w:hAnsi="Arial CYR" w:cs="Arial CYR"/>
    </w:rPr>
  </w:style>
  <w:style w:type="paragraph" w:customStyle="1" w:styleId="xl101">
    <w:name w:val="xl101"/>
    <w:basedOn w:val="a"/>
    <w:rsid w:val="00612376"/>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02">
    <w:name w:val="xl102"/>
    <w:basedOn w:val="a"/>
    <w:rsid w:val="0061237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sz w:val="18"/>
      <w:szCs w:val="18"/>
    </w:rPr>
  </w:style>
  <w:style w:type="paragraph" w:customStyle="1" w:styleId="xl103">
    <w:name w:val="xl103"/>
    <w:basedOn w:val="a"/>
    <w:rsid w:val="00612376"/>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CYR" w:hAnsi="Arial CYR" w:cs="Arial CYR"/>
    </w:rPr>
  </w:style>
  <w:style w:type="paragraph" w:customStyle="1" w:styleId="xl104">
    <w:name w:val="xl104"/>
    <w:basedOn w:val="a"/>
    <w:rsid w:val="00612376"/>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CYR" w:hAnsi="Arial CYR" w:cs="Arial CYR"/>
    </w:rPr>
  </w:style>
  <w:style w:type="paragraph" w:customStyle="1" w:styleId="xl105">
    <w:name w:val="xl105"/>
    <w:basedOn w:val="a"/>
    <w:rsid w:val="00612376"/>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CYR" w:hAnsi="Arial CYR" w:cs="Arial CYR"/>
    </w:rPr>
  </w:style>
  <w:style w:type="paragraph" w:customStyle="1" w:styleId="xl106">
    <w:name w:val="xl106"/>
    <w:basedOn w:val="a"/>
    <w:rsid w:val="00612376"/>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CYR" w:hAnsi="Arial CYR" w:cs="Arial CYR"/>
    </w:rPr>
  </w:style>
  <w:style w:type="paragraph" w:customStyle="1" w:styleId="xl107">
    <w:name w:val="xl107"/>
    <w:basedOn w:val="a"/>
    <w:rsid w:val="00612376"/>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CYR" w:hAnsi="Arial CYR" w:cs="Arial CYR"/>
    </w:rPr>
  </w:style>
  <w:style w:type="paragraph" w:customStyle="1" w:styleId="xl108">
    <w:name w:val="xl108"/>
    <w:basedOn w:val="a"/>
    <w:rsid w:val="00612376"/>
    <w:pPr>
      <w:pBdr>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09">
    <w:name w:val="xl109"/>
    <w:basedOn w:val="a"/>
    <w:rsid w:val="0061237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rPr>
  </w:style>
  <w:style w:type="paragraph" w:customStyle="1" w:styleId="xl110">
    <w:name w:val="xl110"/>
    <w:basedOn w:val="a"/>
    <w:rsid w:val="00612376"/>
    <w:pPr>
      <w:pBdr>
        <w:left w:val="single" w:sz="4" w:space="0" w:color="auto"/>
        <w:bottom w:val="single" w:sz="4" w:space="0" w:color="auto"/>
      </w:pBdr>
      <w:shd w:val="clear" w:color="000000" w:fill="92D050"/>
      <w:spacing w:before="100" w:beforeAutospacing="1" w:after="100" w:afterAutospacing="1"/>
      <w:jc w:val="center"/>
      <w:textAlignment w:val="center"/>
    </w:pPr>
    <w:rPr>
      <w:rFonts w:ascii="Arial CYR" w:hAnsi="Arial CYR" w:cs="Arial CYR"/>
    </w:rPr>
  </w:style>
  <w:style w:type="paragraph" w:customStyle="1" w:styleId="xl111">
    <w:name w:val="xl111"/>
    <w:basedOn w:val="a"/>
    <w:rsid w:val="0061237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rPr>
  </w:style>
  <w:style w:type="paragraph" w:customStyle="1" w:styleId="xl112">
    <w:name w:val="xl112"/>
    <w:basedOn w:val="a"/>
    <w:rsid w:val="0061237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sz w:val="18"/>
      <w:szCs w:val="18"/>
    </w:rPr>
  </w:style>
  <w:style w:type="paragraph" w:customStyle="1" w:styleId="xl113">
    <w:name w:val="xl113"/>
    <w:basedOn w:val="a"/>
    <w:rsid w:val="00612376"/>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4">
    <w:name w:val="xl114"/>
    <w:basedOn w:val="a"/>
    <w:rsid w:val="00612376"/>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15">
    <w:name w:val="xl115"/>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16">
    <w:name w:val="xl116"/>
    <w:basedOn w:val="a"/>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18"/>
      <w:szCs w:val="18"/>
    </w:rPr>
  </w:style>
  <w:style w:type="paragraph" w:customStyle="1" w:styleId="xl117">
    <w:name w:val="xl117"/>
    <w:basedOn w:val="a"/>
    <w:rsid w:val="00612376"/>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18">
    <w:name w:val="xl118"/>
    <w:basedOn w:val="a"/>
    <w:rsid w:val="00612376"/>
    <w:pPr>
      <w:pBdr>
        <w:top w:val="single" w:sz="4" w:space="0" w:color="auto"/>
        <w:bottom w:val="single" w:sz="4" w:space="0" w:color="auto"/>
        <w:right w:val="single" w:sz="4" w:space="0" w:color="auto"/>
      </w:pBdr>
      <w:spacing w:before="100" w:beforeAutospacing="1" w:after="100" w:afterAutospacing="1"/>
      <w:textAlignment w:val="top"/>
    </w:pPr>
  </w:style>
  <w:style w:type="paragraph" w:customStyle="1" w:styleId="xl119">
    <w:name w:val="xl119"/>
    <w:basedOn w:val="a"/>
    <w:rsid w:val="00612376"/>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20">
    <w:name w:val="xl120"/>
    <w:basedOn w:val="a"/>
    <w:rsid w:val="00612376"/>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121">
    <w:name w:val="xl121"/>
    <w:basedOn w:val="a"/>
    <w:rsid w:val="00612376"/>
    <w:pPr>
      <w:pBdr>
        <w:top w:val="single" w:sz="8"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22">
    <w:name w:val="xl122"/>
    <w:basedOn w:val="a"/>
    <w:uiPriority w:val="99"/>
    <w:rsid w:val="00612376"/>
    <w:pPr>
      <w:pBdr>
        <w:top w:val="single" w:sz="4" w:space="0" w:color="auto"/>
        <w:right w:val="single" w:sz="4" w:space="0" w:color="auto"/>
      </w:pBdr>
      <w:spacing w:before="100" w:beforeAutospacing="1" w:after="100" w:afterAutospacing="1"/>
      <w:jc w:val="center"/>
      <w:textAlignment w:val="center"/>
    </w:pPr>
  </w:style>
  <w:style w:type="paragraph" w:customStyle="1" w:styleId="xl123">
    <w:name w:val="xl123"/>
    <w:basedOn w:val="a"/>
    <w:uiPriority w:val="99"/>
    <w:rsid w:val="00612376"/>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4">
    <w:name w:val="xl124"/>
    <w:basedOn w:val="a"/>
    <w:uiPriority w:val="99"/>
    <w:rsid w:val="00612376"/>
    <w:pPr>
      <w:pBdr>
        <w:bottom w:val="single" w:sz="4" w:space="0" w:color="auto"/>
        <w:right w:val="single" w:sz="4" w:space="0" w:color="auto"/>
      </w:pBdr>
      <w:spacing w:before="100" w:beforeAutospacing="1" w:after="100" w:afterAutospacing="1"/>
      <w:jc w:val="center"/>
      <w:textAlignment w:val="center"/>
    </w:pPr>
  </w:style>
  <w:style w:type="paragraph" w:customStyle="1" w:styleId="xl125">
    <w:name w:val="xl125"/>
    <w:basedOn w:val="a"/>
    <w:uiPriority w:val="99"/>
    <w:rsid w:val="00612376"/>
    <w:pPr>
      <w:pBdr>
        <w:top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26">
    <w:name w:val="xl126"/>
    <w:basedOn w:val="a"/>
    <w:uiPriority w:val="99"/>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17"/>
      <w:szCs w:val="17"/>
    </w:rPr>
  </w:style>
  <w:style w:type="paragraph" w:customStyle="1" w:styleId="xl127">
    <w:name w:val="xl127"/>
    <w:basedOn w:val="a"/>
    <w:uiPriority w:val="99"/>
    <w:rsid w:val="00612376"/>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sz w:val="18"/>
      <w:szCs w:val="18"/>
    </w:rPr>
  </w:style>
  <w:style w:type="paragraph" w:customStyle="1" w:styleId="xl128">
    <w:name w:val="xl128"/>
    <w:basedOn w:val="a"/>
    <w:uiPriority w:val="99"/>
    <w:rsid w:val="00612376"/>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rPr>
  </w:style>
  <w:style w:type="paragraph" w:customStyle="1" w:styleId="xl129">
    <w:name w:val="xl129"/>
    <w:basedOn w:val="a"/>
    <w:uiPriority w:val="99"/>
    <w:rsid w:val="00612376"/>
    <w:pPr>
      <w:pBdr>
        <w:left w:val="single" w:sz="4" w:space="0" w:color="auto"/>
        <w:bottom w:val="single" w:sz="4" w:space="0" w:color="auto"/>
      </w:pBdr>
      <w:shd w:val="clear" w:color="000000" w:fill="FFFFFF"/>
      <w:spacing w:before="100" w:beforeAutospacing="1" w:after="100" w:afterAutospacing="1"/>
      <w:jc w:val="center"/>
      <w:textAlignment w:val="center"/>
    </w:pPr>
    <w:rPr>
      <w:rFonts w:ascii="Arial CYR" w:hAnsi="Arial CYR" w:cs="Arial CYR"/>
    </w:rPr>
  </w:style>
  <w:style w:type="paragraph" w:customStyle="1" w:styleId="xl130">
    <w:name w:val="xl130"/>
    <w:basedOn w:val="a"/>
    <w:uiPriority w:val="99"/>
    <w:rsid w:val="00612376"/>
    <w:pPr>
      <w:pBdr>
        <w:bottom w:val="single" w:sz="4" w:space="0" w:color="auto"/>
        <w:right w:val="single" w:sz="4" w:space="0" w:color="auto"/>
      </w:pBdr>
      <w:shd w:val="clear" w:color="000000" w:fill="FFFFFF"/>
      <w:spacing w:before="100" w:beforeAutospacing="1" w:after="100" w:afterAutospacing="1"/>
      <w:jc w:val="center"/>
      <w:textAlignment w:val="center"/>
    </w:pPr>
    <w:rPr>
      <w:rFonts w:ascii="Arial CYR" w:hAnsi="Arial CYR" w:cs="Arial CYR"/>
    </w:rPr>
  </w:style>
  <w:style w:type="paragraph" w:customStyle="1" w:styleId="xl131">
    <w:name w:val="xl131"/>
    <w:basedOn w:val="a"/>
    <w:uiPriority w:val="99"/>
    <w:rsid w:val="00612376"/>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sz w:val="18"/>
      <w:szCs w:val="18"/>
    </w:rPr>
  </w:style>
  <w:style w:type="paragraph" w:customStyle="1" w:styleId="xl132">
    <w:name w:val="xl132"/>
    <w:basedOn w:val="a"/>
    <w:uiPriority w:val="99"/>
    <w:rsid w:val="006123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33">
    <w:name w:val="xl133"/>
    <w:basedOn w:val="a"/>
    <w:uiPriority w:val="99"/>
    <w:rsid w:val="0061237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34">
    <w:name w:val="xl134"/>
    <w:basedOn w:val="a"/>
    <w:uiPriority w:val="99"/>
    <w:rsid w:val="00612376"/>
    <w:pPr>
      <w:spacing w:before="100" w:beforeAutospacing="1" w:after="100" w:afterAutospacing="1"/>
    </w:pPr>
    <w:rPr>
      <w:rFonts w:ascii="Arial" w:hAnsi="Arial" w:cs="Arial"/>
      <w:b/>
      <w:bCs/>
    </w:rPr>
  </w:style>
  <w:style w:type="paragraph" w:customStyle="1" w:styleId="xl135">
    <w:name w:val="xl135"/>
    <w:basedOn w:val="a"/>
    <w:uiPriority w:val="99"/>
    <w:rsid w:val="0061237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CYR" w:hAnsi="Arial CYR" w:cs="Arial CYR"/>
      <w:b/>
      <w:bCs/>
    </w:rPr>
  </w:style>
  <w:style w:type="paragraph" w:customStyle="1" w:styleId="xl136">
    <w:name w:val="xl136"/>
    <w:basedOn w:val="a"/>
    <w:uiPriority w:val="99"/>
    <w:rsid w:val="0061237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b/>
      <w:bCs/>
    </w:rPr>
  </w:style>
  <w:style w:type="paragraph" w:customStyle="1" w:styleId="xl137">
    <w:name w:val="xl137"/>
    <w:basedOn w:val="a"/>
    <w:uiPriority w:val="99"/>
    <w:rsid w:val="00612376"/>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CYR" w:hAnsi="Arial CYR" w:cs="Arial CYR"/>
      <w:b/>
      <w:bCs/>
    </w:rPr>
  </w:style>
  <w:style w:type="paragraph" w:customStyle="1" w:styleId="xl138">
    <w:name w:val="xl138"/>
    <w:basedOn w:val="a"/>
    <w:uiPriority w:val="99"/>
    <w:rsid w:val="00612376"/>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b/>
      <w:bCs/>
    </w:rPr>
  </w:style>
  <w:style w:type="paragraph" w:customStyle="1" w:styleId="xl139">
    <w:name w:val="xl139"/>
    <w:basedOn w:val="a"/>
    <w:uiPriority w:val="99"/>
    <w:rsid w:val="0061237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40">
    <w:name w:val="xl140"/>
    <w:basedOn w:val="a"/>
    <w:uiPriority w:val="99"/>
    <w:rsid w:val="00612376"/>
    <w:pPr>
      <w:pBdr>
        <w:left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41">
    <w:name w:val="xl141"/>
    <w:basedOn w:val="a"/>
    <w:uiPriority w:val="99"/>
    <w:rsid w:val="00612376"/>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42">
    <w:name w:val="xl142"/>
    <w:basedOn w:val="a"/>
    <w:uiPriority w:val="99"/>
    <w:rsid w:val="00612376"/>
    <w:pPr>
      <w:pBdr>
        <w:top w:val="single" w:sz="4" w:space="0" w:color="auto"/>
        <w:left w:val="single" w:sz="4" w:space="0" w:color="auto"/>
        <w:right w:val="single" w:sz="4" w:space="0" w:color="auto"/>
      </w:pBdr>
      <w:shd w:val="clear" w:color="000000" w:fill="92D050"/>
      <w:spacing w:before="100" w:beforeAutospacing="1" w:after="100" w:afterAutospacing="1"/>
      <w:jc w:val="center"/>
      <w:textAlignment w:val="center"/>
    </w:pPr>
    <w:rPr>
      <w:rFonts w:ascii="Arial CYR" w:hAnsi="Arial CYR" w:cs="Arial CYR"/>
    </w:rPr>
  </w:style>
  <w:style w:type="paragraph" w:styleId="aff">
    <w:name w:val="Title"/>
    <w:basedOn w:val="a"/>
    <w:link w:val="aff0"/>
    <w:uiPriority w:val="99"/>
    <w:qFormat/>
    <w:rsid w:val="00EC542B"/>
    <w:pPr>
      <w:spacing w:after="40"/>
      <w:jc w:val="center"/>
    </w:pPr>
    <w:rPr>
      <w:b/>
      <w:sz w:val="28"/>
      <w:szCs w:val="20"/>
      <w:lang w:eastAsia="ko-KR"/>
    </w:rPr>
  </w:style>
  <w:style w:type="character" w:customStyle="1" w:styleId="aff0">
    <w:name w:val="Название Знак"/>
    <w:basedOn w:val="a0"/>
    <w:link w:val="aff"/>
    <w:uiPriority w:val="99"/>
    <w:locked/>
    <w:rsid w:val="00EC542B"/>
    <w:rPr>
      <w:b/>
      <w:sz w:val="28"/>
    </w:rPr>
  </w:style>
  <w:style w:type="paragraph" w:customStyle="1" w:styleId="xl25">
    <w:name w:val="xl25"/>
    <w:basedOn w:val="a"/>
    <w:uiPriority w:val="99"/>
    <w:rsid w:val="00EC542B"/>
    <w:pPr>
      <w:spacing w:before="100" w:beforeAutospacing="1" w:after="100" w:afterAutospacing="1"/>
    </w:pPr>
  </w:style>
  <w:style w:type="paragraph" w:customStyle="1" w:styleId="12">
    <w:name w:val="Для таблицы (приложения 1)"/>
    <w:basedOn w:val="a"/>
    <w:uiPriority w:val="99"/>
    <w:rsid w:val="001252E1"/>
    <w:pPr>
      <w:widowControl w:val="0"/>
      <w:adjustRightInd w:val="0"/>
      <w:spacing w:line="240" w:lineRule="atLeast"/>
      <w:textAlignment w:val="baseline"/>
    </w:pPr>
    <w:rPr>
      <w:rFonts w:ascii="Arial Narrow" w:hAnsi="Arial Narrow"/>
      <w:b/>
      <w:bCs/>
      <w:color w:val="000000"/>
      <w:spacing w:val="-5"/>
      <w:sz w:val="20"/>
      <w:szCs w:val="22"/>
      <w:lang w:eastAsia="en-US"/>
    </w:rPr>
  </w:style>
  <w:style w:type="paragraph" w:customStyle="1" w:styleId="aff1">
    <w:name w:val="Рисунок"/>
    <w:basedOn w:val="ac"/>
    <w:link w:val="aff2"/>
    <w:uiPriority w:val="99"/>
    <w:rsid w:val="00EF46FE"/>
    <w:pPr>
      <w:widowControl w:val="0"/>
      <w:adjustRightInd w:val="0"/>
      <w:spacing w:before="0" w:line="240" w:lineRule="atLeast"/>
      <w:ind w:firstLine="0"/>
      <w:jc w:val="center"/>
      <w:textAlignment w:val="baseline"/>
    </w:pPr>
    <w:rPr>
      <w:rFonts w:ascii="Arial" w:eastAsia="Microsoft YaHei" w:hAnsi="Arial"/>
      <w:bCs/>
      <w:spacing w:val="-5"/>
      <w:sz w:val="22"/>
      <w:szCs w:val="22"/>
      <w:lang w:eastAsia="en-US"/>
    </w:rPr>
  </w:style>
  <w:style w:type="character" w:customStyle="1" w:styleId="aff2">
    <w:name w:val="Рисунок Знак"/>
    <w:link w:val="aff1"/>
    <w:uiPriority w:val="99"/>
    <w:locked/>
    <w:rsid w:val="00EF46FE"/>
    <w:rPr>
      <w:rFonts w:ascii="Arial" w:eastAsia="Microsoft YaHei" w:hAnsi="Arial"/>
      <w:b/>
      <w:spacing w:val="-5"/>
      <w:sz w:val="22"/>
      <w:lang w:eastAsia="en-US"/>
    </w:rPr>
  </w:style>
  <w:style w:type="paragraph" w:styleId="aff3">
    <w:name w:val="No Spacing"/>
    <w:uiPriority w:val="99"/>
    <w:qFormat/>
    <w:rsid w:val="007A4B9C"/>
    <w:pPr>
      <w:jc w:val="both"/>
    </w:pPr>
    <w:rPr>
      <w:rFonts w:ascii="Calibri" w:hAnsi="Calibri"/>
      <w:lang w:eastAsia="en-US"/>
    </w:rPr>
  </w:style>
  <w:style w:type="paragraph" w:customStyle="1" w:styleId="ConsPlusTitle">
    <w:name w:val="ConsPlusTitle"/>
    <w:uiPriority w:val="99"/>
    <w:rsid w:val="0075347C"/>
    <w:pPr>
      <w:widowControl w:val="0"/>
      <w:autoSpaceDE w:val="0"/>
      <w:autoSpaceDN w:val="0"/>
      <w:adjustRightInd w:val="0"/>
    </w:pPr>
    <w:rPr>
      <w:rFonts w:ascii="Arial" w:hAnsi="Arial" w:cs="Arial"/>
      <w:b/>
      <w:bCs/>
      <w:sz w:val="20"/>
      <w:szCs w:val="20"/>
    </w:rPr>
  </w:style>
  <w:style w:type="paragraph" w:customStyle="1" w:styleId="ConsTitle">
    <w:name w:val="ConsTitle"/>
    <w:uiPriority w:val="99"/>
    <w:rsid w:val="0075347C"/>
    <w:pPr>
      <w:widowControl w:val="0"/>
      <w:autoSpaceDE w:val="0"/>
      <w:autoSpaceDN w:val="0"/>
      <w:adjustRightInd w:val="0"/>
    </w:pPr>
    <w:rPr>
      <w:rFonts w:ascii="Arial" w:eastAsia="MS Mincho" w:hAnsi="Arial" w:cs="Arial"/>
      <w:b/>
      <w:bCs/>
      <w:sz w:val="16"/>
      <w:szCs w:val="16"/>
    </w:rPr>
  </w:style>
  <w:style w:type="paragraph" w:customStyle="1" w:styleId="p11">
    <w:name w:val="p11"/>
    <w:basedOn w:val="a"/>
    <w:uiPriority w:val="99"/>
    <w:rsid w:val="00443947"/>
    <w:pPr>
      <w:spacing w:before="100" w:beforeAutospacing="1" w:after="100" w:afterAutospacing="1"/>
    </w:pPr>
  </w:style>
  <w:style w:type="character" w:customStyle="1" w:styleId="s17">
    <w:name w:val="s17"/>
    <w:basedOn w:val="a0"/>
    <w:uiPriority w:val="99"/>
    <w:rsid w:val="00443947"/>
    <w:rPr>
      <w:rFonts w:cs="Times New Roman"/>
    </w:rPr>
  </w:style>
  <w:style w:type="paragraph" w:customStyle="1" w:styleId="p4">
    <w:name w:val="p4"/>
    <w:basedOn w:val="a"/>
    <w:uiPriority w:val="99"/>
    <w:rsid w:val="00443947"/>
    <w:pPr>
      <w:spacing w:before="100" w:beforeAutospacing="1" w:after="100" w:afterAutospacing="1"/>
    </w:pPr>
  </w:style>
  <w:style w:type="paragraph" w:customStyle="1" w:styleId="Default">
    <w:name w:val="Default"/>
    <w:rsid w:val="00D07A17"/>
    <w:pPr>
      <w:autoSpaceDE w:val="0"/>
      <w:autoSpaceDN w:val="0"/>
      <w:adjustRightInd w:val="0"/>
    </w:pPr>
    <w:rPr>
      <w:rFonts w:ascii="Arial" w:hAnsi="Arial" w:cs="Arial"/>
      <w:color w:val="000000"/>
      <w:sz w:val="24"/>
      <w:szCs w:val="24"/>
    </w:rPr>
  </w:style>
  <w:style w:type="character" w:customStyle="1" w:styleId="apple-converted-space">
    <w:name w:val="apple-converted-space"/>
    <w:basedOn w:val="a0"/>
    <w:uiPriority w:val="99"/>
    <w:rsid w:val="005453C5"/>
    <w:rPr>
      <w:rFonts w:cs="Times New Roman"/>
    </w:rPr>
  </w:style>
  <w:style w:type="character" w:styleId="aff4">
    <w:name w:val="Strong"/>
    <w:basedOn w:val="a0"/>
    <w:uiPriority w:val="99"/>
    <w:qFormat/>
    <w:rsid w:val="00A70229"/>
    <w:rPr>
      <w:rFonts w:cs="Times New Roman"/>
      <w:b/>
      <w:bCs/>
    </w:rPr>
  </w:style>
  <w:style w:type="character" w:customStyle="1" w:styleId="s4">
    <w:name w:val="s4"/>
    <w:basedOn w:val="a0"/>
    <w:rsid w:val="00100621"/>
  </w:style>
  <w:style w:type="character" w:styleId="aff5">
    <w:name w:val="Emphasis"/>
    <w:basedOn w:val="a0"/>
    <w:uiPriority w:val="20"/>
    <w:qFormat/>
    <w:locked/>
    <w:rsid w:val="00D75913"/>
    <w:rPr>
      <w:i/>
      <w:iCs/>
    </w:rPr>
  </w:style>
  <w:style w:type="character" w:styleId="aff6">
    <w:name w:val="Subtle Emphasis"/>
    <w:basedOn w:val="a0"/>
    <w:uiPriority w:val="19"/>
    <w:qFormat/>
    <w:rsid w:val="00CA24B7"/>
    <w:rPr>
      <w:i/>
      <w:iCs/>
      <w:color w:val="808080"/>
    </w:rPr>
  </w:style>
  <w:style w:type="paragraph" w:customStyle="1" w:styleId="indent1">
    <w:name w:val="indent_1"/>
    <w:basedOn w:val="a"/>
    <w:rsid w:val="00201BF0"/>
    <w:pPr>
      <w:spacing w:before="100" w:beforeAutospacing="1" w:after="100" w:afterAutospacing="1"/>
    </w:pPr>
  </w:style>
  <w:style w:type="paragraph" w:customStyle="1" w:styleId="aff7">
    <w:name w:val="Базовый"/>
    <w:rsid w:val="007C25D9"/>
    <w:pPr>
      <w:suppressAutoHyphens/>
      <w:spacing w:after="200" w:line="276" w:lineRule="auto"/>
    </w:pPr>
    <w:rPr>
      <w:rFonts w:eastAsia="Calibri"/>
      <w:color w:val="00000A"/>
      <w:sz w:val="24"/>
      <w:szCs w:val="24"/>
    </w:rPr>
  </w:style>
  <w:style w:type="paragraph" w:customStyle="1" w:styleId="ConsPlusNormal">
    <w:name w:val="ConsPlusNormal"/>
    <w:rsid w:val="00931060"/>
    <w:pPr>
      <w:widowControl w:val="0"/>
      <w:autoSpaceDE w:val="0"/>
      <w:autoSpaceDN w:val="0"/>
    </w:pPr>
    <w:rPr>
      <w:rFonts w:ascii="Calibri" w:hAnsi="Calibri" w:cs="Calibri"/>
      <w:szCs w:val="20"/>
    </w:rPr>
  </w:style>
  <w:style w:type="paragraph" w:customStyle="1" w:styleId="just">
    <w:name w:val="just"/>
    <w:basedOn w:val="a"/>
    <w:rsid w:val="00615EAE"/>
    <w:pPr>
      <w:spacing w:before="100" w:beforeAutospacing="1" w:after="100" w:afterAutospacing="1"/>
    </w:pPr>
  </w:style>
</w:styles>
</file>

<file path=word/webSettings.xml><?xml version="1.0" encoding="utf-8"?>
<w:webSettings xmlns:r="http://schemas.openxmlformats.org/officeDocument/2006/relationships" xmlns:w="http://schemas.openxmlformats.org/wordprocessingml/2006/main">
  <w:divs>
    <w:div w:id="2320704">
      <w:bodyDiv w:val="1"/>
      <w:marLeft w:val="0"/>
      <w:marRight w:val="0"/>
      <w:marTop w:val="0"/>
      <w:marBottom w:val="0"/>
      <w:divBdr>
        <w:top w:val="none" w:sz="0" w:space="0" w:color="auto"/>
        <w:left w:val="none" w:sz="0" w:space="0" w:color="auto"/>
        <w:bottom w:val="none" w:sz="0" w:space="0" w:color="auto"/>
        <w:right w:val="none" w:sz="0" w:space="0" w:color="auto"/>
      </w:divBdr>
    </w:div>
    <w:div w:id="5905818">
      <w:bodyDiv w:val="1"/>
      <w:marLeft w:val="0"/>
      <w:marRight w:val="0"/>
      <w:marTop w:val="0"/>
      <w:marBottom w:val="0"/>
      <w:divBdr>
        <w:top w:val="none" w:sz="0" w:space="0" w:color="auto"/>
        <w:left w:val="none" w:sz="0" w:space="0" w:color="auto"/>
        <w:bottom w:val="none" w:sz="0" w:space="0" w:color="auto"/>
        <w:right w:val="none" w:sz="0" w:space="0" w:color="auto"/>
      </w:divBdr>
    </w:div>
    <w:div w:id="16777401">
      <w:bodyDiv w:val="1"/>
      <w:marLeft w:val="0"/>
      <w:marRight w:val="0"/>
      <w:marTop w:val="0"/>
      <w:marBottom w:val="0"/>
      <w:divBdr>
        <w:top w:val="none" w:sz="0" w:space="0" w:color="auto"/>
        <w:left w:val="none" w:sz="0" w:space="0" w:color="auto"/>
        <w:bottom w:val="none" w:sz="0" w:space="0" w:color="auto"/>
        <w:right w:val="none" w:sz="0" w:space="0" w:color="auto"/>
      </w:divBdr>
    </w:div>
    <w:div w:id="47194256">
      <w:bodyDiv w:val="1"/>
      <w:marLeft w:val="0"/>
      <w:marRight w:val="0"/>
      <w:marTop w:val="0"/>
      <w:marBottom w:val="0"/>
      <w:divBdr>
        <w:top w:val="none" w:sz="0" w:space="0" w:color="auto"/>
        <w:left w:val="none" w:sz="0" w:space="0" w:color="auto"/>
        <w:bottom w:val="none" w:sz="0" w:space="0" w:color="auto"/>
        <w:right w:val="none" w:sz="0" w:space="0" w:color="auto"/>
      </w:divBdr>
    </w:div>
    <w:div w:id="102041155">
      <w:bodyDiv w:val="1"/>
      <w:marLeft w:val="0"/>
      <w:marRight w:val="0"/>
      <w:marTop w:val="0"/>
      <w:marBottom w:val="0"/>
      <w:divBdr>
        <w:top w:val="none" w:sz="0" w:space="0" w:color="auto"/>
        <w:left w:val="none" w:sz="0" w:space="0" w:color="auto"/>
        <w:bottom w:val="none" w:sz="0" w:space="0" w:color="auto"/>
        <w:right w:val="none" w:sz="0" w:space="0" w:color="auto"/>
      </w:divBdr>
    </w:div>
    <w:div w:id="112405443">
      <w:bodyDiv w:val="1"/>
      <w:marLeft w:val="0"/>
      <w:marRight w:val="0"/>
      <w:marTop w:val="0"/>
      <w:marBottom w:val="0"/>
      <w:divBdr>
        <w:top w:val="none" w:sz="0" w:space="0" w:color="auto"/>
        <w:left w:val="none" w:sz="0" w:space="0" w:color="auto"/>
        <w:bottom w:val="none" w:sz="0" w:space="0" w:color="auto"/>
        <w:right w:val="none" w:sz="0" w:space="0" w:color="auto"/>
      </w:divBdr>
    </w:div>
    <w:div w:id="176967681">
      <w:bodyDiv w:val="1"/>
      <w:marLeft w:val="0"/>
      <w:marRight w:val="0"/>
      <w:marTop w:val="0"/>
      <w:marBottom w:val="0"/>
      <w:divBdr>
        <w:top w:val="none" w:sz="0" w:space="0" w:color="auto"/>
        <w:left w:val="none" w:sz="0" w:space="0" w:color="auto"/>
        <w:bottom w:val="none" w:sz="0" w:space="0" w:color="auto"/>
        <w:right w:val="none" w:sz="0" w:space="0" w:color="auto"/>
      </w:divBdr>
    </w:div>
    <w:div w:id="203756768">
      <w:bodyDiv w:val="1"/>
      <w:marLeft w:val="0"/>
      <w:marRight w:val="0"/>
      <w:marTop w:val="0"/>
      <w:marBottom w:val="0"/>
      <w:divBdr>
        <w:top w:val="none" w:sz="0" w:space="0" w:color="auto"/>
        <w:left w:val="none" w:sz="0" w:space="0" w:color="auto"/>
        <w:bottom w:val="none" w:sz="0" w:space="0" w:color="auto"/>
        <w:right w:val="none" w:sz="0" w:space="0" w:color="auto"/>
      </w:divBdr>
    </w:div>
    <w:div w:id="285047359">
      <w:bodyDiv w:val="1"/>
      <w:marLeft w:val="0"/>
      <w:marRight w:val="0"/>
      <w:marTop w:val="0"/>
      <w:marBottom w:val="0"/>
      <w:divBdr>
        <w:top w:val="none" w:sz="0" w:space="0" w:color="auto"/>
        <w:left w:val="none" w:sz="0" w:space="0" w:color="auto"/>
        <w:bottom w:val="none" w:sz="0" w:space="0" w:color="auto"/>
        <w:right w:val="none" w:sz="0" w:space="0" w:color="auto"/>
      </w:divBdr>
    </w:div>
    <w:div w:id="286467990">
      <w:bodyDiv w:val="1"/>
      <w:marLeft w:val="0"/>
      <w:marRight w:val="0"/>
      <w:marTop w:val="0"/>
      <w:marBottom w:val="0"/>
      <w:divBdr>
        <w:top w:val="none" w:sz="0" w:space="0" w:color="auto"/>
        <w:left w:val="none" w:sz="0" w:space="0" w:color="auto"/>
        <w:bottom w:val="none" w:sz="0" w:space="0" w:color="auto"/>
        <w:right w:val="none" w:sz="0" w:space="0" w:color="auto"/>
      </w:divBdr>
    </w:div>
    <w:div w:id="384528013">
      <w:bodyDiv w:val="1"/>
      <w:marLeft w:val="0"/>
      <w:marRight w:val="0"/>
      <w:marTop w:val="0"/>
      <w:marBottom w:val="0"/>
      <w:divBdr>
        <w:top w:val="none" w:sz="0" w:space="0" w:color="auto"/>
        <w:left w:val="none" w:sz="0" w:space="0" w:color="auto"/>
        <w:bottom w:val="none" w:sz="0" w:space="0" w:color="auto"/>
        <w:right w:val="none" w:sz="0" w:space="0" w:color="auto"/>
      </w:divBdr>
    </w:div>
    <w:div w:id="413209367">
      <w:bodyDiv w:val="1"/>
      <w:marLeft w:val="0"/>
      <w:marRight w:val="0"/>
      <w:marTop w:val="0"/>
      <w:marBottom w:val="0"/>
      <w:divBdr>
        <w:top w:val="none" w:sz="0" w:space="0" w:color="auto"/>
        <w:left w:val="none" w:sz="0" w:space="0" w:color="auto"/>
        <w:bottom w:val="none" w:sz="0" w:space="0" w:color="auto"/>
        <w:right w:val="none" w:sz="0" w:space="0" w:color="auto"/>
      </w:divBdr>
    </w:div>
    <w:div w:id="477115945">
      <w:bodyDiv w:val="1"/>
      <w:marLeft w:val="0"/>
      <w:marRight w:val="0"/>
      <w:marTop w:val="0"/>
      <w:marBottom w:val="0"/>
      <w:divBdr>
        <w:top w:val="none" w:sz="0" w:space="0" w:color="auto"/>
        <w:left w:val="none" w:sz="0" w:space="0" w:color="auto"/>
        <w:bottom w:val="none" w:sz="0" w:space="0" w:color="auto"/>
        <w:right w:val="none" w:sz="0" w:space="0" w:color="auto"/>
      </w:divBdr>
    </w:div>
    <w:div w:id="477574078">
      <w:bodyDiv w:val="1"/>
      <w:marLeft w:val="0"/>
      <w:marRight w:val="0"/>
      <w:marTop w:val="0"/>
      <w:marBottom w:val="0"/>
      <w:divBdr>
        <w:top w:val="none" w:sz="0" w:space="0" w:color="auto"/>
        <w:left w:val="none" w:sz="0" w:space="0" w:color="auto"/>
        <w:bottom w:val="none" w:sz="0" w:space="0" w:color="auto"/>
        <w:right w:val="none" w:sz="0" w:space="0" w:color="auto"/>
      </w:divBdr>
    </w:div>
    <w:div w:id="487668515">
      <w:bodyDiv w:val="1"/>
      <w:marLeft w:val="0"/>
      <w:marRight w:val="0"/>
      <w:marTop w:val="0"/>
      <w:marBottom w:val="0"/>
      <w:divBdr>
        <w:top w:val="none" w:sz="0" w:space="0" w:color="auto"/>
        <w:left w:val="none" w:sz="0" w:space="0" w:color="auto"/>
        <w:bottom w:val="none" w:sz="0" w:space="0" w:color="auto"/>
        <w:right w:val="none" w:sz="0" w:space="0" w:color="auto"/>
      </w:divBdr>
    </w:div>
    <w:div w:id="494031756">
      <w:bodyDiv w:val="1"/>
      <w:marLeft w:val="0"/>
      <w:marRight w:val="0"/>
      <w:marTop w:val="0"/>
      <w:marBottom w:val="0"/>
      <w:divBdr>
        <w:top w:val="none" w:sz="0" w:space="0" w:color="auto"/>
        <w:left w:val="none" w:sz="0" w:space="0" w:color="auto"/>
        <w:bottom w:val="none" w:sz="0" w:space="0" w:color="auto"/>
        <w:right w:val="none" w:sz="0" w:space="0" w:color="auto"/>
      </w:divBdr>
    </w:div>
    <w:div w:id="509225607">
      <w:bodyDiv w:val="1"/>
      <w:marLeft w:val="0"/>
      <w:marRight w:val="0"/>
      <w:marTop w:val="0"/>
      <w:marBottom w:val="0"/>
      <w:divBdr>
        <w:top w:val="none" w:sz="0" w:space="0" w:color="auto"/>
        <w:left w:val="none" w:sz="0" w:space="0" w:color="auto"/>
        <w:bottom w:val="none" w:sz="0" w:space="0" w:color="auto"/>
        <w:right w:val="none" w:sz="0" w:space="0" w:color="auto"/>
      </w:divBdr>
    </w:div>
    <w:div w:id="516502787">
      <w:bodyDiv w:val="1"/>
      <w:marLeft w:val="0"/>
      <w:marRight w:val="0"/>
      <w:marTop w:val="0"/>
      <w:marBottom w:val="0"/>
      <w:divBdr>
        <w:top w:val="none" w:sz="0" w:space="0" w:color="auto"/>
        <w:left w:val="none" w:sz="0" w:space="0" w:color="auto"/>
        <w:bottom w:val="none" w:sz="0" w:space="0" w:color="auto"/>
        <w:right w:val="none" w:sz="0" w:space="0" w:color="auto"/>
      </w:divBdr>
    </w:div>
    <w:div w:id="519898799">
      <w:bodyDiv w:val="1"/>
      <w:marLeft w:val="0"/>
      <w:marRight w:val="0"/>
      <w:marTop w:val="0"/>
      <w:marBottom w:val="0"/>
      <w:divBdr>
        <w:top w:val="none" w:sz="0" w:space="0" w:color="auto"/>
        <w:left w:val="none" w:sz="0" w:space="0" w:color="auto"/>
        <w:bottom w:val="none" w:sz="0" w:space="0" w:color="auto"/>
        <w:right w:val="none" w:sz="0" w:space="0" w:color="auto"/>
      </w:divBdr>
    </w:div>
    <w:div w:id="576787183">
      <w:bodyDiv w:val="1"/>
      <w:marLeft w:val="0"/>
      <w:marRight w:val="0"/>
      <w:marTop w:val="0"/>
      <w:marBottom w:val="0"/>
      <w:divBdr>
        <w:top w:val="none" w:sz="0" w:space="0" w:color="auto"/>
        <w:left w:val="none" w:sz="0" w:space="0" w:color="auto"/>
        <w:bottom w:val="none" w:sz="0" w:space="0" w:color="auto"/>
        <w:right w:val="none" w:sz="0" w:space="0" w:color="auto"/>
      </w:divBdr>
    </w:div>
    <w:div w:id="604000263">
      <w:bodyDiv w:val="1"/>
      <w:marLeft w:val="0"/>
      <w:marRight w:val="0"/>
      <w:marTop w:val="0"/>
      <w:marBottom w:val="0"/>
      <w:divBdr>
        <w:top w:val="none" w:sz="0" w:space="0" w:color="auto"/>
        <w:left w:val="none" w:sz="0" w:space="0" w:color="auto"/>
        <w:bottom w:val="none" w:sz="0" w:space="0" w:color="auto"/>
        <w:right w:val="none" w:sz="0" w:space="0" w:color="auto"/>
      </w:divBdr>
    </w:div>
    <w:div w:id="649527748">
      <w:bodyDiv w:val="1"/>
      <w:marLeft w:val="0"/>
      <w:marRight w:val="0"/>
      <w:marTop w:val="0"/>
      <w:marBottom w:val="0"/>
      <w:divBdr>
        <w:top w:val="none" w:sz="0" w:space="0" w:color="auto"/>
        <w:left w:val="none" w:sz="0" w:space="0" w:color="auto"/>
        <w:bottom w:val="none" w:sz="0" w:space="0" w:color="auto"/>
        <w:right w:val="none" w:sz="0" w:space="0" w:color="auto"/>
      </w:divBdr>
    </w:div>
    <w:div w:id="721177602">
      <w:bodyDiv w:val="1"/>
      <w:marLeft w:val="0"/>
      <w:marRight w:val="0"/>
      <w:marTop w:val="0"/>
      <w:marBottom w:val="0"/>
      <w:divBdr>
        <w:top w:val="none" w:sz="0" w:space="0" w:color="auto"/>
        <w:left w:val="none" w:sz="0" w:space="0" w:color="auto"/>
        <w:bottom w:val="none" w:sz="0" w:space="0" w:color="auto"/>
        <w:right w:val="none" w:sz="0" w:space="0" w:color="auto"/>
      </w:divBdr>
    </w:div>
    <w:div w:id="730662324">
      <w:bodyDiv w:val="1"/>
      <w:marLeft w:val="0"/>
      <w:marRight w:val="0"/>
      <w:marTop w:val="0"/>
      <w:marBottom w:val="0"/>
      <w:divBdr>
        <w:top w:val="none" w:sz="0" w:space="0" w:color="auto"/>
        <w:left w:val="none" w:sz="0" w:space="0" w:color="auto"/>
        <w:bottom w:val="none" w:sz="0" w:space="0" w:color="auto"/>
        <w:right w:val="none" w:sz="0" w:space="0" w:color="auto"/>
      </w:divBdr>
    </w:div>
    <w:div w:id="757137852">
      <w:bodyDiv w:val="1"/>
      <w:marLeft w:val="0"/>
      <w:marRight w:val="0"/>
      <w:marTop w:val="0"/>
      <w:marBottom w:val="0"/>
      <w:divBdr>
        <w:top w:val="none" w:sz="0" w:space="0" w:color="auto"/>
        <w:left w:val="none" w:sz="0" w:space="0" w:color="auto"/>
        <w:bottom w:val="none" w:sz="0" w:space="0" w:color="auto"/>
        <w:right w:val="none" w:sz="0" w:space="0" w:color="auto"/>
      </w:divBdr>
    </w:div>
    <w:div w:id="757747653">
      <w:bodyDiv w:val="1"/>
      <w:marLeft w:val="0"/>
      <w:marRight w:val="0"/>
      <w:marTop w:val="0"/>
      <w:marBottom w:val="0"/>
      <w:divBdr>
        <w:top w:val="none" w:sz="0" w:space="0" w:color="auto"/>
        <w:left w:val="none" w:sz="0" w:space="0" w:color="auto"/>
        <w:bottom w:val="none" w:sz="0" w:space="0" w:color="auto"/>
        <w:right w:val="none" w:sz="0" w:space="0" w:color="auto"/>
      </w:divBdr>
    </w:div>
    <w:div w:id="772944361">
      <w:bodyDiv w:val="1"/>
      <w:marLeft w:val="0"/>
      <w:marRight w:val="0"/>
      <w:marTop w:val="0"/>
      <w:marBottom w:val="0"/>
      <w:divBdr>
        <w:top w:val="none" w:sz="0" w:space="0" w:color="auto"/>
        <w:left w:val="none" w:sz="0" w:space="0" w:color="auto"/>
        <w:bottom w:val="none" w:sz="0" w:space="0" w:color="auto"/>
        <w:right w:val="none" w:sz="0" w:space="0" w:color="auto"/>
      </w:divBdr>
    </w:div>
    <w:div w:id="780997475">
      <w:bodyDiv w:val="1"/>
      <w:marLeft w:val="0"/>
      <w:marRight w:val="0"/>
      <w:marTop w:val="0"/>
      <w:marBottom w:val="0"/>
      <w:divBdr>
        <w:top w:val="none" w:sz="0" w:space="0" w:color="auto"/>
        <w:left w:val="none" w:sz="0" w:space="0" w:color="auto"/>
        <w:bottom w:val="none" w:sz="0" w:space="0" w:color="auto"/>
        <w:right w:val="none" w:sz="0" w:space="0" w:color="auto"/>
      </w:divBdr>
    </w:div>
    <w:div w:id="823546211">
      <w:bodyDiv w:val="1"/>
      <w:marLeft w:val="0"/>
      <w:marRight w:val="0"/>
      <w:marTop w:val="0"/>
      <w:marBottom w:val="0"/>
      <w:divBdr>
        <w:top w:val="none" w:sz="0" w:space="0" w:color="auto"/>
        <w:left w:val="none" w:sz="0" w:space="0" w:color="auto"/>
        <w:bottom w:val="none" w:sz="0" w:space="0" w:color="auto"/>
        <w:right w:val="none" w:sz="0" w:space="0" w:color="auto"/>
      </w:divBdr>
    </w:div>
    <w:div w:id="936711662">
      <w:bodyDiv w:val="1"/>
      <w:marLeft w:val="0"/>
      <w:marRight w:val="0"/>
      <w:marTop w:val="0"/>
      <w:marBottom w:val="0"/>
      <w:divBdr>
        <w:top w:val="none" w:sz="0" w:space="0" w:color="auto"/>
        <w:left w:val="none" w:sz="0" w:space="0" w:color="auto"/>
        <w:bottom w:val="none" w:sz="0" w:space="0" w:color="auto"/>
        <w:right w:val="none" w:sz="0" w:space="0" w:color="auto"/>
      </w:divBdr>
    </w:div>
    <w:div w:id="974683263">
      <w:bodyDiv w:val="1"/>
      <w:marLeft w:val="0"/>
      <w:marRight w:val="0"/>
      <w:marTop w:val="0"/>
      <w:marBottom w:val="0"/>
      <w:divBdr>
        <w:top w:val="none" w:sz="0" w:space="0" w:color="auto"/>
        <w:left w:val="none" w:sz="0" w:space="0" w:color="auto"/>
        <w:bottom w:val="none" w:sz="0" w:space="0" w:color="auto"/>
        <w:right w:val="none" w:sz="0" w:space="0" w:color="auto"/>
      </w:divBdr>
    </w:div>
    <w:div w:id="1012224168">
      <w:bodyDiv w:val="1"/>
      <w:marLeft w:val="0"/>
      <w:marRight w:val="0"/>
      <w:marTop w:val="0"/>
      <w:marBottom w:val="0"/>
      <w:divBdr>
        <w:top w:val="none" w:sz="0" w:space="0" w:color="auto"/>
        <w:left w:val="none" w:sz="0" w:space="0" w:color="auto"/>
        <w:bottom w:val="none" w:sz="0" w:space="0" w:color="auto"/>
        <w:right w:val="none" w:sz="0" w:space="0" w:color="auto"/>
      </w:divBdr>
    </w:div>
    <w:div w:id="1039092645">
      <w:bodyDiv w:val="1"/>
      <w:marLeft w:val="0"/>
      <w:marRight w:val="0"/>
      <w:marTop w:val="0"/>
      <w:marBottom w:val="0"/>
      <w:divBdr>
        <w:top w:val="none" w:sz="0" w:space="0" w:color="auto"/>
        <w:left w:val="none" w:sz="0" w:space="0" w:color="auto"/>
        <w:bottom w:val="none" w:sz="0" w:space="0" w:color="auto"/>
        <w:right w:val="none" w:sz="0" w:space="0" w:color="auto"/>
      </w:divBdr>
    </w:div>
    <w:div w:id="1044132560">
      <w:bodyDiv w:val="1"/>
      <w:marLeft w:val="0"/>
      <w:marRight w:val="0"/>
      <w:marTop w:val="0"/>
      <w:marBottom w:val="0"/>
      <w:divBdr>
        <w:top w:val="none" w:sz="0" w:space="0" w:color="auto"/>
        <w:left w:val="none" w:sz="0" w:space="0" w:color="auto"/>
        <w:bottom w:val="none" w:sz="0" w:space="0" w:color="auto"/>
        <w:right w:val="none" w:sz="0" w:space="0" w:color="auto"/>
      </w:divBdr>
    </w:div>
    <w:div w:id="1063484420">
      <w:bodyDiv w:val="1"/>
      <w:marLeft w:val="0"/>
      <w:marRight w:val="0"/>
      <w:marTop w:val="0"/>
      <w:marBottom w:val="0"/>
      <w:divBdr>
        <w:top w:val="none" w:sz="0" w:space="0" w:color="auto"/>
        <w:left w:val="none" w:sz="0" w:space="0" w:color="auto"/>
        <w:bottom w:val="none" w:sz="0" w:space="0" w:color="auto"/>
        <w:right w:val="none" w:sz="0" w:space="0" w:color="auto"/>
      </w:divBdr>
    </w:div>
    <w:div w:id="1091119225">
      <w:bodyDiv w:val="1"/>
      <w:marLeft w:val="0"/>
      <w:marRight w:val="0"/>
      <w:marTop w:val="0"/>
      <w:marBottom w:val="0"/>
      <w:divBdr>
        <w:top w:val="none" w:sz="0" w:space="0" w:color="auto"/>
        <w:left w:val="none" w:sz="0" w:space="0" w:color="auto"/>
        <w:bottom w:val="none" w:sz="0" w:space="0" w:color="auto"/>
        <w:right w:val="none" w:sz="0" w:space="0" w:color="auto"/>
      </w:divBdr>
    </w:div>
    <w:div w:id="1125195213">
      <w:bodyDiv w:val="1"/>
      <w:marLeft w:val="0"/>
      <w:marRight w:val="0"/>
      <w:marTop w:val="0"/>
      <w:marBottom w:val="0"/>
      <w:divBdr>
        <w:top w:val="none" w:sz="0" w:space="0" w:color="auto"/>
        <w:left w:val="none" w:sz="0" w:space="0" w:color="auto"/>
        <w:bottom w:val="none" w:sz="0" w:space="0" w:color="auto"/>
        <w:right w:val="none" w:sz="0" w:space="0" w:color="auto"/>
      </w:divBdr>
    </w:div>
    <w:div w:id="1129324654">
      <w:bodyDiv w:val="1"/>
      <w:marLeft w:val="0"/>
      <w:marRight w:val="0"/>
      <w:marTop w:val="0"/>
      <w:marBottom w:val="0"/>
      <w:divBdr>
        <w:top w:val="none" w:sz="0" w:space="0" w:color="auto"/>
        <w:left w:val="none" w:sz="0" w:space="0" w:color="auto"/>
        <w:bottom w:val="none" w:sz="0" w:space="0" w:color="auto"/>
        <w:right w:val="none" w:sz="0" w:space="0" w:color="auto"/>
      </w:divBdr>
    </w:div>
    <w:div w:id="1132402177">
      <w:bodyDiv w:val="1"/>
      <w:marLeft w:val="0"/>
      <w:marRight w:val="0"/>
      <w:marTop w:val="0"/>
      <w:marBottom w:val="0"/>
      <w:divBdr>
        <w:top w:val="none" w:sz="0" w:space="0" w:color="auto"/>
        <w:left w:val="none" w:sz="0" w:space="0" w:color="auto"/>
        <w:bottom w:val="none" w:sz="0" w:space="0" w:color="auto"/>
        <w:right w:val="none" w:sz="0" w:space="0" w:color="auto"/>
      </w:divBdr>
    </w:div>
    <w:div w:id="1212574638">
      <w:bodyDiv w:val="1"/>
      <w:marLeft w:val="0"/>
      <w:marRight w:val="0"/>
      <w:marTop w:val="0"/>
      <w:marBottom w:val="0"/>
      <w:divBdr>
        <w:top w:val="none" w:sz="0" w:space="0" w:color="auto"/>
        <w:left w:val="none" w:sz="0" w:space="0" w:color="auto"/>
        <w:bottom w:val="none" w:sz="0" w:space="0" w:color="auto"/>
        <w:right w:val="none" w:sz="0" w:space="0" w:color="auto"/>
      </w:divBdr>
    </w:div>
    <w:div w:id="1242183586">
      <w:bodyDiv w:val="1"/>
      <w:marLeft w:val="0"/>
      <w:marRight w:val="0"/>
      <w:marTop w:val="0"/>
      <w:marBottom w:val="0"/>
      <w:divBdr>
        <w:top w:val="none" w:sz="0" w:space="0" w:color="auto"/>
        <w:left w:val="none" w:sz="0" w:space="0" w:color="auto"/>
        <w:bottom w:val="none" w:sz="0" w:space="0" w:color="auto"/>
        <w:right w:val="none" w:sz="0" w:space="0" w:color="auto"/>
      </w:divBdr>
    </w:div>
    <w:div w:id="1245409238">
      <w:bodyDiv w:val="1"/>
      <w:marLeft w:val="0"/>
      <w:marRight w:val="0"/>
      <w:marTop w:val="0"/>
      <w:marBottom w:val="0"/>
      <w:divBdr>
        <w:top w:val="none" w:sz="0" w:space="0" w:color="auto"/>
        <w:left w:val="none" w:sz="0" w:space="0" w:color="auto"/>
        <w:bottom w:val="none" w:sz="0" w:space="0" w:color="auto"/>
        <w:right w:val="none" w:sz="0" w:space="0" w:color="auto"/>
      </w:divBdr>
    </w:div>
    <w:div w:id="1254436681">
      <w:bodyDiv w:val="1"/>
      <w:marLeft w:val="0"/>
      <w:marRight w:val="0"/>
      <w:marTop w:val="0"/>
      <w:marBottom w:val="0"/>
      <w:divBdr>
        <w:top w:val="none" w:sz="0" w:space="0" w:color="auto"/>
        <w:left w:val="none" w:sz="0" w:space="0" w:color="auto"/>
        <w:bottom w:val="none" w:sz="0" w:space="0" w:color="auto"/>
        <w:right w:val="none" w:sz="0" w:space="0" w:color="auto"/>
      </w:divBdr>
    </w:div>
    <w:div w:id="1265456840">
      <w:bodyDiv w:val="1"/>
      <w:marLeft w:val="0"/>
      <w:marRight w:val="0"/>
      <w:marTop w:val="0"/>
      <w:marBottom w:val="0"/>
      <w:divBdr>
        <w:top w:val="none" w:sz="0" w:space="0" w:color="auto"/>
        <w:left w:val="none" w:sz="0" w:space="0" w:color="auto"/>
        <w:bottom w:val="none" w:sz="0" w:space="0" w:color="auto"/>
        <w:right w:val="none" w:sz="0" w:space="0" w:color="auto"/>
      </w:divBdr>
    </w:div>
    <w:div w:id="1277056122">
      <w:bodyDiv w:val="1"/>
      <w:marLeft w:val="0"/>
      <w:marRight w:val="0"/>
      <w:marTop w:val="0"/>
      <w:marBottom w:val="0"/>
      <w:divBdr>
        <w:top w:val="none" w:sz="0" w:space="0" w:color="auto"/>
        <w:left w:val="none" w:sz="0" w:space="0" w:color="auto"/>
        <w:bottom w:val="none" w:sz="0" w:space="0" w:color="auto"/>
        <w:right w:val="none" w:sz="0" w:space="0" w:color="auto"/>
      </w:divBdr>
    </w:div>
    <w:div w:id="1366639934">
      <w:bodyDiv w:val="1"/>
      <w:marLeft w:val="0"/>
      <w:marRight w:val="0"/>
      <w:marTop w:val="0"/>
      <w:marBottom w:val="0"/>
      <w:divBdr>
        <w:top w:val="none" w:sz="0" w:space="0" w:color="auto"/>
        <w:left w:val="none" w:sz="0" w:space="0" w:color="auto"/>
        <w:bottom w:val="none" w:sz="0" w:space="0" w:color="auto"/>
        <w:right w:val="none" w:sz="0" w:space="0" w:color="auto"/>
      </w:divBdr>
    </w:div>
    <w:div w:id="1418209480">
      <w:bodyDiv w:val="1"/>
      <w:marLeft w:val="0"/>
      <w:marRight w:val="0"/>
      <w:marTop w:val="0"/>
      <w:marBottom w:val="0"/>
      <w:divBdr>
        <w:top w:val="none" w:sz="0" w:space="0" w:color="auto"/>
        <w:left w:val="none" w:sz="0" w:space="0" w:color="auto"/>
        <w:bottom w:val="none" w:sz="0" w:space="0" w:color="auto"/>
        <w:right w:val="none" w:sz="0" w:space="0" w:color="auto"/>
      </w:divBdr>
    </w:div>
    <w:div w:id="1430616508">
      <w:bodyDiv w:val="1"/>
      <w:marLeft w:val="0"/>
      <w:marRight w:val="0"/>
      <w:marTop w:val="0"/>
      <w:marBottom w:val="0"/>
      <w:divBdr>
        <w:top w:val="none" w:sz="0" w:space="0" w:color="auto"/>
        <w:left w:val="none" w:sz="0" w:space="0" w:color="auto"/>
        <w:bottom w:val="none" w:sz="0" w:space="0" w:color="auto"/>
        <w:right w:val="none" w:sz="0" w:space="0" w:color="auto"/>
      </w:divBdr>
    </w:div>
    <w:div w:id="1451583945">
      <w:bodyDiv w:val="1"/>
      <w:marLeft w:val="0"/>
      <w:marRight w:val="0"/>
      <w:marTop w:val="0"/>
      <w:marBottom w:val="0"/>
      <w:divBdr>
        <w:top w:val="none" w:sz="0" w:space="0" w:color="auto"/>
        <w:left w:val="none" w:sz="0" w:space="0" w:color="auto"/>
        <w:bottom w:val="none" w:sz="0" w:space="0" w:color="auto"/>
        <w:right w:val="none" w:sz="0" w:space="0" w:color="auto"/>
      </w:divBdr>
    </w:div>
    <w:div w:id="1461531044">
      <w:bodyDiv w:val="1"/>
      <w:marLeft w:val="0"/>
      <w:marRight w:val="0"/>
      <w:marTop w:val="0"/>
      <w:marBottom w:val="0"/>
      <w:divBdr>
        <w:top w:val="none" w:sz="0" w:space="0" w:color="auto"/>
        <w:left w:val="none" w:sz="0" w:space="0" w:color="auto"/>
        <w:bottom w:val="none" w:sz="0" w:space="0" w:color="auto"/>
        <w:right w:val="none" w:sz="0" w:space="0" w:color="auto"/>
      </w:divBdr>
    </w:div>
    <w:div w:id="1488981962">
      <w:bodyDiv w:val="1"/>
      <w:marLeft w:val="0"/>
      <w:marRight w:val="0"/>
      <w:marTop w:val="0"/>
      <w:marBottom w:val="0"/>
      <w:divBdr>
        <w:top w:val="none" w:sz="0" w:space="0" w:color="auto"/>
        <w:left w:val="none" w:sz="0" w:space="0" w:color="auto"/>
        <w:bottom w:val="none" w:sz="0" w:space="0" w:color="auto"/>
        <w:right w:val="none" w:sz="0" w:space="0" w:color="auto"/>
      </w:divBdr>
    </w:div>
    <w:div w:id="1494683100">
      <w:marLeft w:val="0"/>
      <w:marRight w:val="0"/>
      <w:marTop w:val="0"/>
      <w:marBottom w:val="0"/>
      <w:divBdr>
        <w:top w:val="none" w:sz="0" w:space="0" w:color="auto"/>
        <w:left w:val="none" w:sz="0" w:space="0" w:color="auto"/>
        <w:bottom w:val="none" w:sz="0" w:space="0" w:color="auto"/>
        <w:right w:val="none" w:sz="0" w:space="0" w:color="auto"/>
      </w:divBdr>
    </w:div>
    <w:div w:id="1494683101">
      <w:marLeft w:val="0"/>
      <w:marRight w:val="0"/>
      <w:marTop w:val="0"/>
      <w:marBottom w:val="0"/>
      <w:divBdr>
        <w:top w:val="none" w:sz="0" w:space="0" w:color="auto"/>
        <w:left w:val="none" w:sz="0" w:space="0" w:color="auto"/>
        <w:bottom w:val="none" w:sz="0" w:space="0" w:color="auto"/>
        <w:right w:val="none" w:sz="0" w:space="0" w:color="auto"/>
      </w:divBdr>
    </w:div>
    <w:div w:id="1494683102">
      <w:marLeft w:val="0"/>
      <w:marRight w:val="0"/>
      <w:marTop w:val="0"/>
      <w:marBottom w:val="0"/>
      <w:divBdr>
        <w:top w:val="none" w:sz="0" w:space="0" w:color="auto"/>
        <w:left w:val="none" w:sz="0" w:space="0" w:color="auto"/>
        <w:bottom w:val="none" w:sz="0" w:space="0" w:color="auto"/>
        <w:right w:val="none" w:sz="0" w:space="0" w:color="auto"/>
      </w:divBdr>
    </w:div>
    <w:div w:id="1494683103">
      <w:marLeft w:val="0"/>
      <w:marRight w:val="0"/>
      <w:marTop w:val="0"/>
      <w:marBottom w:val="0"/>
      <w:divBdr>
        <w:top w:val="none" w:sz="0" w:space="0" w:color="auto"/>
        <w:left w:val="none" w:sz="0" w:space="0" w:color="auto"/>
        <w:bottom w:val="none" w:sz="0" w:space="0" w:color="auto"/>
        <w:right w:val="none" w:sz="0" w:space="0" w:color="auto"/>
      </w:divBdr>
    </w:div>
    <w:div w:id="1494683104">
      <w:marLeft w:val="0"/>
      <w:marRight w:val="0"/>
      <w:marTop w:val="0"/>
      <w:marBottom w:val="0"/>
      <w:divBdr>
        <w:top w:val="none" w:sz="0" w:space="0" w:color="auto"/>
        <w:left w:val="none" w:sz="0" w:space="0" w:color="auto"/>
        <w:bottom w:val="none" w:sz="0" w:space="0" w:color="auto"/>
        <w:right w:val="none" w:sz="0" w:space="0" w:color="auto"/>
      </w:divBdr>
    </w:div>
    <w:div w:id="1494683105">
      <w:marLeft w:val="0"/>
      <w:marRight w:val="0"/>
      <w:marTop w:val="0"/>
      <w:marBottom w:val="0"/>
      <w:divBdr>
        <w:top w:val="none" w:sz="0" w:space="0" w:color="auto"/>
        <w:left w:val="none" w:sz="0" w:space="0" w:color="auto"/>
        <w:bottom w:val="none" w:sz="0" w:space="0" w:color="auto"/>
        <w:right w:val="none" w:sz="0" w:space="0" w:color="auto"/>
      </w:divBdr>
    </w:div>
    <w:div w:id="1494683106">
      <w:marLeft w:val="0"/>
      <w:marRight w:val="0"/>
      <w:marTop w:val="0"/>
      <w:marBottom w:val="0"/>
      <w:divBdr>
        <w:top w:val="none" w:sz="0" w:space="0" w:color="auto"/>
        <w:left w:val="none" w:sz="0" w:space="0" w:color="auto"/>
        <w:bottom w:val="none" w:sz="0" w:space="0" w:color="auto"/>
        <w:right w:val="none" w:sz="0" w:space="0" w:color="auto"/>
      </w:divBdr>
    </w:div>
    <w:div w:id="1494683107">
      <w:marLeft w:val="0"/>
      <w:marRight w:val="0"/>
      <w:marTop w:val="0"/>
      <w:marBottom w:val="0"/>
      <w:divBdr>
        <w:top w:val="none" w:sz="0" w:space="0" w:color="auto"/>
        <w:left w:val="none" w:sz="0" w:space="0" w:color="auto"/>
        <w:bottom w:val="none" w:sz="0" w:space="0" w:color="auto"/>
        <w:right w:val="none" w:sz="0" w:space="0" w:color="auto"/>
      </w:divBdr>
    </w:div>
    <w:div w:id="1494683108">
      <w:marLeft w:val="0"/>
      <w:marRight w:val="0"/>
      <w:marTop w:val="0"/>
      <w:marBottom w:val="0"/>
      <w:divBdr>
        <w:top w:val="none" w:sz="0" w:space="0" w:color="auto"/>
        <w:left w:val="none" w:sz="0" w:space="0" w:color="auto"/>
        <w:bottom w:val="none" w:sz="0" w:space="0" w:color="auto"/>
        <w:right w:val="none" w:sz="0" w:space="0" w:color="auto"/>
      </w:divBdr>
    </w:div>
    <w:div w:id="1494683109">
      <w:marLeft w:val="0"/>
      <w:marRight w:val="0"/>
      <w:marTop w:val="0"/>
      <w:marBottom w:val="0"/>
      <w:divBdr>
        <w:top w:val="none" w:sz="0" w:space="0" w:color="auto"/>
        <w:left w:val="none" w:sz="0" w:space="0" w:color="auto"/>
        <w:bottom w:val="none" w:sz="0" w:space="0" w:color="auto"/>
        <w:right w:val="none" w:sz="0" w:space="0" w:color="auto"/>
      </w:divBdr>
    </w:div>
    <w:div w:id="1494683110">
      <w:marLeft w:val="0"/>
      <w:marRight w:val="0"/>
      <w:marTop w:val="0"/>
      <w:marBottom w:val="0"/>
      <w:divBdr>
        <w:top w:val="none" w:sz="0" w:space="0" w:color="auto"/>
        <w:left w:val="none" w:sz="0" w:space="0" w:color="auto"/>
        <w:bottom w:val="none" w:sz="0" w:space="0" w:color="auto"/>
        <w:right w:val="none" w:sz="0" w:space="0" w:color="auto"/>
      </w:divBdr>
    </w:div>
    <w:div w:id="1494683111">
      <w:marLeft w:val="0"/>
      <w:marRight w:val="0"/>
      <w:marTop w:val="0"/>
      <w:marBottom w:val="0"/>
      <w:divBdr>
        <w:top w:val="none" w:sz="0" w:space="0" w:color="auto"/>
        <w:left w:val="none" w:sz="0" w:space="0" w:color="auto"/>
        <w:bottom w:val="none" w:sz="0" w:space="0" w:color="auto"/>
        <w:right w:val="none" w:sz="0" w:space="0" w:color="auto"/>
      </w:divBdr>
    </w:div>
    <w:div w:id="1494683112">
      <w:marLeft w:val="0"/>
      <w:marRight w:val="0"/>
      <w:marTop w:val="0"/>
      <w:marBottom w:val="0"/>
      <w:divBdr>
        <w:top w:val="none" w:sz="0" w:space="0" w:color="auto"/>
        <w:left w:val="none" w:sz="0" w:space="0" w:color="auto"/>
        <w:bottom w:val="none" w:sz="0" w:space="0" w:color="auto"/>
        <w:right w:val="none" w:sz="0" w:space="0" w:color="auto"/>
      </w:divBdr>
    </w:div>
    <w:div w:id="1494683113">
      <w:marLeft w:val="0"/>
      <w:marRight w:val="0"/>
      <w:marTop w:val="0"/>
      <w:marBottom w:val="0"/>
      <w:divBdr>
        <w:top w:val="none" w:sz="0" w:space="0" w:color="auto"/>
        <w:left w:val="none" w:sz="0" w:space="0" w:color="auto"/>
        <w:bottom w:val="none" w:sz="0" w:space="0" w:color="auto"/>
        <w:right w:val="none" w:sz="0" w:space="0" w:color="auto"/>
      </w:divBdr>
    </w:div>
    <w:div w:id="1494683114">
      <w:marLeft w:val="0"/>
      <w:marRight w:val="0"/>
      <w:marTop w:val="0"/>
      <w:marBottom w:val="0"/>
      <w:divBdr>
        <w:top w:val="none" w:sz="0" w:space="0" w:color="auto"/>
        <w:left w:val="none" w:sz="0" w:space="0" w:color="auto"/>
        <w:bottom w:val="none" w:sz="0" w:space="0" w:color="auto"/>
        <w:right w:val="none" w:sz="0" w:space="0" w:color="auto"/>
      </w:divBdr>
    </w:div>
    <w:div w:id="1494683115">
      <w:marLeft w:val="0"/>
      <w:marRight w:val="0"/>
      <w:marTop w:val="0"/>
      <w:marBottom w:val="0"/>
      <w:divBdr>
        <w:top w:val="none" w:sz="0" w:space="0" w:color="auto"/>
        <w:left w:val="none" w:sz="0" w:space="0" w:color="auto"/>
        <w:bottom w:val="none" w:sz="0" w:space="0" w:color="auto"/>
        <w:right w:val="none" w:sz="0" w:space="0" w:color="auto"/>
      </w:divBdr>
    </w:div>
    <w:div w:id="1494683116">
      <w:marLeft w:val="0"/>
      <w:marRight w:val="0"/>
      <w:marTop w:val="0"/>
      <w:marBottom w:val="0"/>
      <w:divBdr>
        <w:top w:val="none" w:sz="0" w:space="0" w:color="auto"/>
        <w:left w:val="none" w:sz="0" w:space="0" w:color="auto"/>
        <w:bottom w:val="none" w:sz="0" w:space="0" w:color="auto"/>
        <w:right w:val="none" w:sz="0" w:space="0" w:color="auto"/>
      </w:divBdr>
    </w:div>
    <w:div w:id="1494683117">
      <w:marLeft w:val="0"/>
      <w:marRight w:val="0"/>
      <w:marTop w:val="0"/>
      <w:marBottom w:val="0"/>
      <w:divBdr>
        <w:top w:val="none" w:sz="0" w:space="0" w:color="auto"/>
        <w:left w:val="none" w:sz="0" w:space="0" w:color="auto"/>
        <w:bottom w:val="none" w:sz="0" w:space="0" w:color="auto"/>
        <w:right w:val="none" w:sz="0" w:space="0" w:color="auto"/>
      </w:divBdr>
    </w:div>
    <w:div w:id="1494683118">
      <w:marLeft w:val="0"/>
      <w:marRight w:val="0"/>
      <w:marTop w:val="0"/>
      <w:marBottom w:val="0"/>
      <w:divBdr>
        <w:top w:val="none" w:sz="0" w:space="0" w:color="auto"/>
        <w:left w:val="none" w:sz="0" w:space="0" w:color="auto"/>
        <w:bottom w:val="none" w:sz="0" w:space="0" w:color="auto"/>
        <w:right w:val="none" w:sz="0" w:space="0" w:color="auto"/>
      </w:divBdr>
    </w:div>
    <w:div w:id="1494683119">
      <w:marLeft w:val="0"/>
      <w:marRight w:val="0"/>
      <w:marTop w:val="0"/>
      <w:marBottom w:val="0"/>
      <w:divBdr>
        <w:top w:val="none" w:sz="0" w:space="0" w:color="auto"/>
        <w:left w:val="none" w:sz="0" w:space="0" w:color="auto"/>
        <w:bottom w:val="none" w:sz="0" w:space="0" w:color="auto"/>
        <w:right w:val="none" w:sz="0" w:space="0" w:color="auto"/>
      </w:divBdr>
    </w:div>
    <w:div w:id="1494683120">
      <w:marLeft w:val="0"/>
      <w:marRight w:val="0"/>
      <w:marTop w:val="0"/>
      <w:marBottom w:val="0"/>
      <w:divBdr>
        <w:top w:val="none" w:sz="0" w:space="0" w:color="auto"/>
        <w:left w:val="none" w:sz="0" w:space="0" w:color="auto"/>
        <w:bottom w:val="none" w:sz="0" w:space="0" w:color="auto"/>
        <w:right w:val="none" w:sz="0" w:space="0" w:color="auto"/>
      </w:divBdr>
    </w:div>
    <w:div w:id="1494683121">
      <w:marLeft w:val="0"/>
      <w:marRight w:val="0"/>
      <w:marTop w:val="0"/>
      <w:marBottom w:val="0"/>
      <w:divBdr>
        <w:top w:val="none" w:sz="0" w:space="0" w:color="auto"/>
        <w:left w:val="none" w:sz="0" w:space="0" w:color="auto"/>
        <w:bottom w:val="none" w:sz="0" w:space="0" w:color="auto"/>
        <w:right w:val="none" w:sz="0" w:space="0" w:color="auto"/>
      </w:divBdr>
    </w:div>
    <w:div w:id="1494683122">
      <w:marLeft w:val="0"/>
      <w:marRight w:val="0"/>
      <w:marTop w:val="0"/>
      <w:marBottom w:val="0"/>
      <w:divBdr>
        <w:top w:val="none" w:sz="0" w:space="0" w:color="auto"/>
        <w:left w:val="none" w:sz="0" w:space="0" w:color="auto"/>
        <w:bottom w:val="none" w:sz="0" w:space="0" w:color="auto"/>
        <w:right w:val="none" w:sz="0" w:space="0" w:color="auto"/>
      </w:divBdr>
    </w:div>
    <w:div w:id="1494683123">
      <w:marLeft w:val="0"/>
      <w:marRight w:val="0"/>
      <w:marTop w:val="0"/>
      <w:marBottom w:val="0"/>
      <w:divBdr>
        <w:top w:val="none" w:sz="0" w:space="0" w:color="auto"/>
        <w:left w:val="none" w:sz="0" w:space="0" w:color="auto"/>
        <w:bottom w:val="none" w:sz="0" w:space="0" w:color="auto"/>
        <w:right w:val="none" w:sz="0" w:space="0" w:color="auto"/>
      </w:divBdr>
    </w:div>
    <w:div w:id="1494683124">
      <w:marLeft w:val="0"/>
      <w:marRight w:val="0"/>
      <w:marTop w:val="0"/>
      <w:marBottom w:val="0"/>
      <w:divBdr>
        <w:top w:val="none" w:sz="0" w:space="0" w:color="auto"/>
        <w:left w:val="none" w:sz="0" w:space="0" w:color="auto"/>
        <w:bottom w:val="none" w:sz="0" w:space="0" w:color="auto"/>
        <w:right w:val="none" w:sz="0" w:space="0" w:color="auto"/>
      </w:divBdr>
    </w:div>
    <w:div w:id="1494683125">
      <w:marLeft w:val="0"/>
      <w:marRight w:val="0"/>
      <w:marTop w:val="0"/>
      <w:marBottom w:val="0"/>
      <w:divBdr>
        <w:top w:val="none" w:sz="0" w:space="0" w:color="auto"/>
        <w:left w:val="none" w:sz="0" w:space="0" w:color="auto"/>
        <w:bottom w:val="none" w:sz="0" w:space="0" w:color="auto"/>
        <w:right w:val="none" w:sz="0" w:space="0" w:color="auto"/>
      </w:divBdr>
    </w:div>
    <w:div w:id="1494683126">
      <w:marLeft w:val="0"/>
      <w:marRight w:val="0"/>
      <w:marTop w:val="0"/>
      <w:marBottom w:val="0"/>
      <w:divBdr>
        <w:top w:val="none" w:sz="0" w:space="0" w:color="auto"/>
        <w:left w:val="none" w:sz="0" w:space="0" w:color="auto"/>
        <w:bottom w:val="none" w:sz="0" w:space="0" w:color="auto"/>
        <w:right w:val="none" w:sz="0" w:space="0" w:color="auto"/>
      </w:divBdr>
    </w:div>
    <w:div w:id="1494683127">
      <w:marLeft w:val="0"/>
      <w:marRight w:val="0"/>
      <w:marTop w:val="0"/>
      <w:marBottom w:val="0"/>
      <w:divBdr>
        <w:top w:val="none" w:sz="0" w:space="0" w:color="auto"/>
        <w:left w:val="none" w:sz="0" w:space="0" w:color="auto"/>
        <w:bottom w:val="none" w:sz="0" w:space="0" w:color="auto"/>
        <w:right w:val="none" w:sz="0" w:space="0" w:color="auto"/>
      </w:divBdr>
    </w:div>
    <w:div w:id="1494683128">
      <w:marLeft w:val="0"/>
      <w:marRight w:val="0"/>
      <w:marTop w:val="0"/>
      <w:marBottom w:val="0"/>
      <w:divBdr>
        <w:top w:val="none" w:sz="0" w:space="0" w:color="auto"/>
        <w:left w:val="none" w:sz="0" w:space="0" w:color="auto"/>
        <w:bottom w:val="none" w:sz="0" w:space="0" w:color="auto"/>
        <w:right w:val="none" w:sz="0" w:space="0" w:color="auto"/>
      </w:divBdr>
    </w:div>
    <w:div w:id="1494683129">
      <w:marLeft w:val="0"/>
      <w:marRight w:val="0"/>
      <w:marTop w:val="0"/>
      <w:marBottom w:val="0"/>
      <w:divBdr>
        <w:top w:val="none" w:sz="0" w:space="0" w:color="auto"/>
        <w:left w:val="none" w:sz="0" w:space="0" w:color="auto"/>
        <w:bottom w:val="none" w:sz="0" w:space="0" w:color="auto"/>
        <w:right w:val="none" w:sz="0" w:space="0" w:color="auto"/>
      </w:divBdr>
    </w:div>
    <w:div w:id="1494683130">
      <w:marLeft w:val="0"/>
      <w:marRight w:val="0"/>
      <w:marTop w:val="0"/>
      <w:marBottom w:val="0"/>
      <w:divBdr>
        <w:top w:val="none" w:sz="0" w:space="0" w:color="auto"/>
        <w:left w:val="none" w:sz="0" w:space="0" w:color="auto"/>
        <w:bottom w:val="none" w:sz="0" w:space="0" w:color="auto"/>
        <w:right w:val="none" w:sz="0" w:space="0" w:color="auto"/>
      </w:divBdr>
    </w:div>
    <w:div w:id="1494683131">
      <w:marLeft w:val="0"/>
      <w:marRight w:val="0"/>
      <w:marTop w:val="0"/>
      <w:marBottom w:val="0"/>
      <w:divBdr>
        <w:top w:val="none" w:sz="0" w:space="0" w:color="auto"/>
        <w:left w:val="none" w:sz="0" w:space="0" w:color="auto"/>
        <w:bottom w:val="none" w:sz="0" w:space="0" w:color="auto"/>
        <w:right w:val="none" w:sz="0" w:space="0" w:color="auto"/>
      </w:divBdr>
    </w:div>
    <w:div w:id="1494683132">
      <w:marLeft w:val="0"/>
      <w:marRight w:val="0"/>
      <w:marTop w:val="0"/>
      <w:marBottom w:val="0"/>
      <w:divBdr>
        <w:top w:val="none" w:sz="0" w:space="0" w:color="auto"/>
        <w:left w:val="none" w:sz="0" w:space="0" w:color="auto"/>
        <w:bottom w:val="none" w:sz="0" w:space="0" w:color="auto"/>
        <w:right w:val="none" w:sz="0" w:space="0" w:color="auto"/>
      </w:divBdr>
    </w:div>
    <w:div w:id="1494683133">
      <w:marLeft w:val="0"/>
      <w:marRight w:val="0"/>
      <w:marTop w:val="0"/>
      <w:marBottom w:val="0"/>
      <w:divBdr>
        <w:top w:val="none" w:sz="0" w:space="0" w:color="auto"/>
        <w:left w:val="none" w:sz="0" w:space="0" w:color="auto"/>
        <w:bottom w:val="none" w:sz="0" w:space="0" w:color="auto"/>
        <w:right w:val="none" w:sz="0" w:space="0" w:color="auto"/>
      </w:divBdr>
    </w:div>
    <w:div w:id="1494683134">
      <w:marLeft w:val="0"/>
      <w:marRight w:val="0"/>
      <w:marTop w:val="0"/>
      <w:marBottom w:val="0"/>
      <w:divBdr>
        <w:top w:val="none" w:sz="0" w:space="0" w:color="auto"/>
        <w:left w:val="none" w:sz="0" w:space="0" w:color="auto"/>
        <w:bottom w:val="none" w:sz="0" w:space="0" w:color="auto"/>
        <w:right w:val="none" w:sz="0" w:space="0" w:color="auto"/>
      </w:divBdr>
    </w:div>
    <w:div w:id="1494683135">
      <w:marLeft w:val="0"/>
      <w:marRight w:val="0"/>
      <w:marTop w:val="0"/>
      <w:marBottom w:val="0"/>
      <w:divBdr>
        <w:top w:val="none" w:sz="0" w:space="0" w:color="auto"/>
        <w:left w:val="none" w:sz="0" w:space="0" w:color="auto"/>
        <w:bottom w:val="none" w:sz="0" w:space="0" w:color="auto"/>
        <w:right w:val="none" w:sz="0" w:space="0" w:color="auto"/>
      </w:divBdr>
    </w:div>
    <w:div w:id="1494683136">
      <w:marLeft w:val="0"/>
      <w:marRight w:val="0"/>
      <w:marTop w:val="0"/>
      <w:marBottom w:val="0"/>
      <w:divBdr>
        <w:top w:val="none" w:sz="0" w:space="0" w:color="auto"/>
        <w:left w:val="none" w:sz="0" w:space="0" w:color="auto"/>
        <w:bottom w:val="none" w:sz="0" w:space="0" w:color="auto"/>
        <w:right w:val="none" w:sz="0" w:space="0" w:color="auto"/>
      </w:divBdr>
    </w:div>
    <w:div w:id="1494683137">
      <w:marLeft w:val="0"/>
      <w:marRight w:val="0"/>
      <w:marTop w:val="0"/>
      <w:marBottom w:val="0"/>
      <w:divBdr>
        <w:top w:val="none" w:sz="0" w:space="0" w:color="auto"/>
        <w:left w:val="none" w:sz="0" w:space="0" w:color="auto"/>
        <w:bottom w:val="none" w:sz="0" w:space="0" w:color="auto"/>
        <w:right w:val="none" w:sz="0" w:space="0" w:color="auto"/>
      </w:divBdr>
    </w:div>
    <w:div w:id="1494683139">
      <w:marLeft w:val="0"/>
      <w:marRight w:val="0"/>
      <w:marTop w:val="0"/>
      <w:marBottom w:val="0"/>
      <w:divBdr>
        <w:top w:val="none" w:sz="0" w:space="0" w:color="auto"/>
        <w:left w:val="none" w:sz="0" w:space="0" w:color="auto"/>
        <w:bottom w:val="none" w:sz="0" w:space="0" w:color="auto"/>
        <w:right w:val="none" w:sz="0" w:space="0" w:color="auto"/>
      </w:divBdr>
    </w:div>
    <w:div w:id="1494683140">
      <w:marLeft w:val="0"/>
      <w:marRight w:val="0"/>
      <w:marTop w:val="0"/>
      <w:marBottom w:val="0"/>
      <w:divBdr>
        <w:top w:val="none" w:sz="0" w:space="0" w:color="auto"/>
        <w:left w:val="none" w:sz="0" w:space="0" w:color="auto"/>
        <w:bottom w:val="none" w:sz="0" w:space="0" w:color="auto"/>
        <w:right w:val="none" w:sz="0" w:space="0" w:color="auto"/>
      </w:divBdr>
    </w:div>
    <w:div w:id="1494683141">
      <w:marLeft w:val="0"/>
      <w:marRight w:val="0"/>
      <w:marTop w:val="0"/>
      <w:marBottom w:val="0"/>
      <w:divBdr>
        <w:top w:val="none" w:sz="0" w:space="0" w:color="auto"/>
        <w:left w:val="none" w:sz="0" w:space="0" w:color="auto"/>
        <w:bottom w:val="none" w:sz="0" w:space="0" w:color="auto"/>
        <w:right w:val="none" w:sz="0" w:space="0" w:color="auto"/>
      </w:divBdr>
    </w:div>
    <w:div w:id="1494683142">
      <w:marLeft w:val="0"/>
      <w:marRight w:val="0"/>
      <w:marTop w:val="0"/>
      <w:marBottom w:val="0"/>
      <w:divBdr>
        <w:top w:val="none" w:sz="0" w:space="0" w:color="auto"/>
        <w:left w:val="none" w:sz="0" w:space="0" w:color="auto"/>
        <w:bottom w:val="none" w:sz="0" w:space="0" w:color="auto"/>
        <w:right w:val="none" w:sz="0" w:space="0" w:color="auto"/>
      </w:divBdr>
    </w:div>
    <w:div w:id="1494683143">
      <w:marLeft w:val="0"/>
      <w:marRight w:val="0"/>
      <w:marTop w:val="0"/>
      <w:marBottom w:val="0"/>
      <w:divBdr>
        <w:top w:val="none" w:sz="0" w:space="0" w:color="auto"/>
        <w:left w:val="none" w:sz="0" w:space="0" w:color="auto"/>
        <w:bottom w:val="none" w:sz="0" w:space="0" w:color="auto"/>
        <w:right w:val="none" w:sz="0" w:space="0" w:color="auto"/>
      </w:divBdr>
    </w:div>
    <w:div w:id="1494683144">
      <w:marLeft w:val="0"/>
      <w:marRight w:val="0"/>
      <w:marTop w:val="0"/>
      <w:marBottom w:val="0"/>
      <w:divBdr>
        <w:top w:val="none" w:sz="0" w:space="0" w:color="auto"/>
        <w:left w:val="none" w:sz="0" w:space="0" w:color="auto"/>
        <w:bottom w:val="none" w:sz="0" w:space="0" w:color="auto"/>
        <w:right w:val="none" w:sz="0" w:space="0" w:color="auto"/>
      </w:divBdr>
    </w:div>
    <w:div w:id="1494683145">
      <w:marLeft w:val="0"/>
      <w:marRight w:val="0"/>
      <w:marTop w:val="0"/>
      <w:marBottom w:val="0"/>
      <w:divBdr>
        <w:top w:val="none" w:sz="0" w:space="0" w:color="auto"/>
        <w:left w:val="none" w:sz="0" w:space="0" w:color="auto"/>
        <w:bottom w:val="none" w:sz="0" w:space="0" w:color="auto"/>
        <w:right w:val="none" w:sz="0" w:space="0" w:color="auto"/>
      </w:divBdr>
    </w:div>
    <w:div w:id="1494683146">
      <w:marLeft w:val="0"/>
      <w:marRight w:val="0"/>
      <w:marTop w:val="0"/>
      <w:marBottom w:val="0"/>
      <w:divBdr>
        <w:top w:val="none" w:sz="0" w:space="0" w:color="auto"/>
        <w:left w:val="none" w:sz="0" w:space="0" w:color="auto"/>
        <w:bottom w:val="none" w:sz="0" w:space="0" w:color="auto"/>
        <w:right w:val="none" w:sz="0" w:space="0" w:color="auto"/>
      </w:divBdr>
    </w:div>
    <w:div w:id="1494683147">
      <w:marLeft w:val="0"/>
      <w:marRight w:val="0"/>
      <w:marTop w:val="0"/>
      <w:marBottom w:val="0"/>
      <w:divBdr>
        <w:top w:val="none" w:sz="0" w:space="0" w:color="auto"/>
        <w:left w:val="none" w:sz="0" w:space="0" w:color="auto"/>
        <w:bottom w:val="none" w:sz="0" w:space="0" w:color="auto"/>
        <w:right w:val="none" w:sz="0" w:space="0" w:color="auto"/>
      </w:divBdr>
    </w:div>
    <w:div w:id="1494683149">
      <w:marLeft w:val="0"/>
      <w:marRight w:val="0"/>
      <w:marTop w:val="0"/>
      <w:marBottom w:val="0"/>
      <w:divBdr>
        <w:top w:val="none" w:sz="0" w:space="0" w:color="auto"/>
        <w:left w:val="none" w:sz="0" w:space="0" w:color="auto"/>
        <w:bottom w:val="none" w:sz="0" w:space="0" w:color="auto"/>
        <w:right w:val="none" w:sz="0" w:space="0" w:color="auto"/>
      </w:divBdr>
    </w:div>
    <w:div w:id="1494683150">
      <w:marLeft w:val="0"/>
      <w:marRight w:val="0"/>
      <w:marTop w:val="0"/>
      <w:marBottom w:val="0"/>
      <w:divBdr>
        <w:top w:val="none" w:sz="0" w:space="0" w:color="auto"/>
        <w:left w:val="none" w:sz="0" w:space="0" w:color="auto"/>
        <w:bottom w:val="none" w:sz="0" w:space="0" w:color="auto"/>
        <w:right w:val="none" w:sz="0" w:space="0" w:color="auto"/>
      </w:divBdr>
    </w:div>
    <w:div w:id="1494683151">
      <w:marLeft w:val="0"/>
      <w:marRight w:val="0"/>
      <w:marTop w:val="0"/>
      <w:marBottom w:val="0"/>
      <w:divBdr>
        <w:top w:val="none" w:sz="0" w:space="0" w:color="auto"/>
        <w:left w:val="none" w:sz="0" w:space="0" w:color="auto"/>
        <w:bottom w:val="none" w:sz="0" w:space="0" w:color="auto"/>
        <w:right w:val="none" w:sz="0" w:space="0" w:color="auto"/>
      </w:divBdr>
    </w:div>
    <w:div w:id="1494683152">
      <w:marLeft w:val="0"/>
      <w:marRight w:val="0"/>
      <w:marTop w:val="0"/>
      <w:marBottom w:val="0"/>
      <w:divBdr>
        <w:top w:val="none" w:sz="0" w:space="0" w:color="auto"/>
        <w:left w:val="none" w:sz="0" w:space="0" w:color="auto"/>
        <w:bottom w:val="none" w:sz="0" w:space="0" w:color="auto"/>
        <w:right w:val="none" w:sz="0" w:space="0" w:color="auto"/>
      </w:divBdr>
    </w:div>
    <w:div w:id="1494683153">
      <w:marLeft w:val="0"/>
      <w:marRight w:val="0"/>
      <w:marTop w:val="0"/>
      <w:marBottom w:val="0"/>
      <w:divBdr>
        <w:top w:val="none" w:sz="0" w:space="0" w:color="auto"/>
        <w:left w:val="none" w:sz="0" w:space="0" w:color="auto"/>
        <w:bottom w:val="none" w:sz="0" w:space="0" w:color="auto"/>
        <w:right w:val="none" w:sz="0" w:space="0" w:color="auto"/>
      </w:divBdr>
    </w:div>
    <w:div w:id="1494683154">
      <w:marLeft w:val="0"/>
      <w:marRight w:val="0"/>
      <w:marTop w:val="0"/>
      <w:marBottom w:val="0"/>
      <w:divBdr>
        <w:top w:val="none" w:sz="0" w:space="0" w:color="auto"/>
        <w:left w:val="none" w:sz="0" w:space="0" w:color="auto"/>
        <w:bottom w:val="none" w:sz="0" w:space="0" w:color="auto"/>
        <w:right w:val="none" w:sz="0" w:space="0" w:color="auto"/>
      </w:divBdr>
    </w:div>
    <w:div w:id="1494683155">
      <w:marLeft w:val="25"/>
      <w:marRight w:val="25"/>
      <w:marTop w:val="25"/>
      <w:marBottom w:val="25"/>
      <w:divBdr>
        <w:top w:val="none" w:sz="0" w:space="0" w:color="auto"/>
        <w:left w:val="none" w:sz="0" w:space="0" w:color="auto"/>
        <w:bottom w:val="none" w:sz="0" w:space="0" w:color="auto"/>
        <w:right w:val="none" w:sz="0" w:space="0" w:color="auto"/>
      </w:divBdr>
      <w:divsChild>
        <w:div w:id="1494683138">
          <w:marLeft w:val="0"/>
          <w:marRight w:val="0"/>
          <w:marTop w:val="0"/>
          <w:marBottom w:val="0"/>
          <w:divBdr>
            <w:top w:val="none" w:sz="0" w:space="0" w:color="auto"/>
            <w:left w:val="none" w:sz="0" w:space="0" w:color="auto"/>
            <w:bottom w:val="none" w:sz="0" w:space="0" w:color="auto"/>
            <w:right w:val="none" w:sz="0" w:space="0" w:color="auto"/>
          </w:divBdr>
          <w:divsChild>
            <w:div w:id="1494683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683156">
      <w:marLeft w:val="0"/>
      <w:marRight w:val="0"/>
      <w:marTop w:val="0"/>
      <w:marBottom w:val="0"/>
      <w:divBdr>
        <w:top w:val="none" w:sz="0" w:space="0" w:color="auto"/>
        <w:left w:val="none" w:sz="0" w:space="0" w:color="auto"/>
        <w:bottom w:val="none" w:sz="0" w:space="0" w:color="auto"/>
        <w:right w:val="none" w:sz="0" w:space="0" w:color="auto"/>
      </w:divBdr>
    </w:div>
    <w:div w:id="1494683157">
      <w:marLeft w:val="0"/>
      <w:marRight w:val="0"/>
      <w:marTop w:val="0"/>
      <w:marBottom w:val="0"/>
      <w:divBdr>
        <w:top w:val="none" w:sz="0" w:space="0" w:color="auto"/>
        <w:left w:val="none" w:sz="0" w:space="0" w:color="auto"/>
        <w:bottom w:val="none" w:sz="0" w:space="0" w:color="auto"/>
        <w:right w:val="none" w:sz="0" w:space="0" w:color="auto"/>
      </w:divBdr>
    </w:div>
    <w:div w:id="1494683158">
      <w:marLeft w:val="0"/>
      <w:marRight w:val="0"/>
      <w:marTop w:val="0"/>
      <w:marBottom w:val="0"/>
      <w:divBdr>
        <w:top w:val="none" w:sz="0" w:space="0" w:color="auto"/>
        <w:left w:val="none" w:sz="0" w:space="0" w:color="auto"/>
        <w:bottom w:val="none" w:sz="0" w:space="0" w:color="auto"/>
        <w:right w:val="none" w:sz="0" w:space="0" w:color="auto"/>
      </w:divBdr>
    </w:div>
    <w:div w:id="1494683159">
      <w:marLeft w:val="0"/>
      <w:marRight w:val="0"/>
      <w:marTop w:val="0"/>
      <w:marBottom w:val="0"/>
      <w:divBdr>
        <w:top w:val="none" w:sz="0" w:space="0" w:color="auto"/>
        <w:left w:val="none" w:sz="0" w:space="0" w:color="auto"/>
        <w:bottom w:val="none" w:sz="0" w:space="0" w:color="auto"/>
        <w:right w:val="none" w:sz="0" w:space="0" w:color="auto"/>
      </w:divBdr>
    </w:div>
    <w:div w:id="1494683160">
      <w:marLeft w:val="0"/>
      <w:marRight w:val="0"/>
      <w:marTop w:val="0"/>
      <w:marBottom w:val="0"/>
      <w:divBdr>
        <w:top w:val="none" w:sz="0" w:space="0" w:color="auto"/>
        <w:left w:val="none" w:sz="0" w:space="0" w:color="auto"/>
        <w:bottom w:val="none" w:sz="0" w:space="0" w:color="auto"/>
        <w:right w:val="none" w:sz="0" w:space="0" w:color="auto"/>
      </w:divBdr>
    </w:div>
    <w:div w:id="1494683161">
      <w:marLeft w:val="0"/>
      <w:marRight w:val="0"/>
      <w:marTop w:val="0"/>
      <w:marBottom w:val="0"/>
      <w:divBdr>
        <w:top w:val="none" w:sz="0" w:space="0" w:color="auto"/>
        <w:left w:val="none" w:sz="0" w:space="0" w:color="auto"/>
        <w:bottom w:val="none" w:sz="0" w:space="0" w:color="auto"/>
        <w:right w:val="none" w:sz="0" w:space="0" w:color="auto"/>
      </w:divBdr>
    </w:div>
    <w:div w:id="1494683162">
      <w:marLeft w:val="0"/>
      <w:marRight w:val="0"/>
      <w:marTop w:val="0"/>
      <w:marBottom w:val="0"/>
      <w:divBdr>
        <w:top w:val="none" w:sz="0" w:space="0" w:color="auto"/>
        <w:left w:val="none" w:sz="0" w:space="0" w:color="auto"/>
        <w:bottom w:val="none" w:sz="0" w:space="0" w:color="auto"/>
        <w:right w:val="none" w:sz="0" w:space="0" w:color="auto"/>
      </w:divBdr>
    </w:div>
    <w:div w:id="1494683163">
      <w:marLeft w:val="0"/>
      <w:marRight w:val="0"/>
      <w:marTop w:val="0"/>
      <w:marBottom w:val="0"/>
      <w:divBdr>
        <w:top w:val="none" w:sz="0" w:space="0" w:color="auto"/>
        <w:left w:val="none" w:sz="0" w:space="0" w:color="auto"/>
        <w:bottom w:val="none" w:sz="0" w:space="0" w:color="auto"/>
        <w:right w:val="none" w:sz="0" w:space="0" w:color="auto"/>
      </w:divBdr>
    </w:div>
    <w:div w:id="1494683164">
      <w:marLeft w:val="0"/>
      <w:marRight w:val="0"/>
      <w:marTop w:val="0"/>
      <w:marBottom w:val="0"/>
      <w:divBdr>
        <w:top w:val="none" w:sz="0" w:space="0" w:color="auto"/>
        <w:left w:val="none" w:sz="0" w:space="0" w:color="auto"/>
        <w:bottom w:val="none" w:sz="0" w:space="0" w:color="auto"/>
        <w:right w:val="none" w:sz="0" w:space="0" w:color="auto"/>
      </w:divBdr>
    </w:div>
    <w:div w:id="1494683165">
      <w:marLeft w:val="0"/>
      <w:marRight w:val="0"/>
      <w:marTop w:val="0"/>
      <w:marBottom w:val="0"/>
      <w:divBdr>
        <w:top w:val="none" w:sz="0" w:space="0" w:color="auto"/>
        <w:left w:val="none" w:sz="0" w:space="0" w:color="auto"/>
        <w:bottom w:val="none" w:sz="0" w:space="0" w:color="auto"/>
        <w:right w:val="none" w:sz="0" w:space="0" w:color="auto"/>
      </w:divBdr>
    </w:div>
    <w:div w:id="1494683166">
      <w:marLeft w:val="0"/>
      <w:marRight w:val="0"/>
      <w:marTop w:val="0"/>
      <w:marBottom w:val="0"/>
      <w:divBdr>
        <w:top w:val="none" w:sz="0" w:space="0" w:color="auto"/>
        <w:left w:val="none" w:sz="0" w:space="0" w:color="auto"/>
        <w:bottom w:val="none" w:sz="0" w:space="0" w:color="auto"/>
        <w:right w:val="none" w:sz="0" w:space="0" w:color="auto"/>
      </w:divBdr>
    </w:div>
    <w:div w:id="1494683167">
      <w:marLeft w:val="0"/>
      <w:marRight w:val="0"/>
      <w:marTop w:val="0"/>
      <w:marBottom w:val="0"/>
      <w:divBdr>
        <w:top w:val="none" w:sz="0" w:space="0" w:color="auto"/>
        <w:left w:val="none" w:sz="0" w:space="0" w:color="auto"/>
        <w:bottom w:val="none" w:sz="0" w:space="0" w:color="auto"/>
        <w:right w:val="none" w:sz="0" w:space="0" w:color="auto"/>
      </w:divBdr>
    </w:div>
    <w:div w:id="1494683168">
      <w:marLeft w:val="0"/>
      <w:marRight w:val="0"/>
      <w:marTop w:val="0"/>
      <w:marBottom w:val="0"/>
      <w:divBdr>
        <w:top w:val="none" w:sz="0" w:space="0" w:color="auto"/>
        <w:left w:val="none" w:sz="0" w:space="0" w:color="auto"/>
        <w:bottom w:val="none" w:sz="0" w:space="0" w:color="auto"/>
        <w:right w:val="none" w:sz="0" w:space="0" w:color="auto"/>
      </w:divBdr>
    </w:div>
    <w:div w:id="1494683169">
      <w:marLeft w:val="0"/>
      <w:marRight w:val="0"/>
      <w:marTop w:val="0"/>
      <w:marBottom w:val="0"/>
      <w:divBdr>
        <w:top w:val="none" w:sz="0" w:space="0" w:color="auto"/>
        <w:left w:val="none" w:sz="0" w:space="0" w:color="auto"/>
        <w:bottom w:val="none" w:sz="0" w:space="0" w:color="auto"/>
        <w:right w:val="none" w:sz="0" w:space="0" w:color="auto"/>
      </w:divBdr>
    </w:div>
    <w:div w:id="1494683170">
      <w:marLeft w:val="0"/>
      <w:marRight w:val="0"/>
      <w:marTop w:val="0"/>
      <w:marBottom w:val="0"/>
      <w:divBdr>
        <w:top w:val="none" w:sz="0" w:space="0" w:color="auto"/>
        <w:left w:val="none" w:sz="0" w:space="0" w:color="auto"/>
        <w:bottom w:val="none" w:sz="0" w:space="0" w:color="auto"/>
        <w:right w:val="none" w:sz="0" w:space="0" w:color="auto"/>
      </w:divBdr>
    </w:div>
    <w:div w:id="1494683171">
      <w:marLeft w:val="0"/>
      <w:marRight w:val="0"/>
      <w:marTop w:val="0"/>
      <w:marBottom w:val="0"/>
      <w:divBdr>
        <w:top w:val="none" w:sz="0" w:space="0" w:color="auto"/>
        <w:left w:val="none" w:sz="0" w:space="0" w:color="auto"/>
        <w:bottom w:val="none" w:sz="0" w:space="0" w:color="auto"/>
        <w:right w:val="none" w:sz="0" w:space="0" w:color="auto"/>
      </w:divBdr>
    </w:div>
    <w:div w:id="1494683172">
      <w:marLeft w:val="0"/>
      <w:marRight w:val="0"/>
      <w:marTop w:val="0"/>
      <w:marBottom w:val="0"/>
      <w:divBdr>
        <w:top w:val="none" w:sz="0" w:space="0" w:color="auto"/>
        <w:left w:val="none" w:sz="0" w:space="0" w:color="auto"/>
        <w:bottom w:val="none" w:sz="0" w:space="0" w:color="auto"/>
        <w:right w:val="none" w:sz="0" w:space="0" w:color="auto"/>
      </w:divBdr>
    </w:div>
    <w:div w:id="1494683173">
      <w:marLeft w:val="0"/>
      <w:marRight w:val="0"/>
      <w:marTop w:val="0"/>
      <w:marBottom w:val="0"/>
      <w:divBdr>
        <w:top w:val="none" w:sz="0" w:space="0" w:color="auto"/>
        <w:left w:val="none" w:sz="0" w:space="0" w:color="auto"/>
        <w:bottom w:val="none" w:sz="0" w:space="0" w:color="auto"/>
        <w:right w:val="none" w:sz="0" w:space="0" w:color="auto"/>
      </w:divBdr>
    </w:div>
    <w:div w:id="1494683174">
      <w:marLeft w:val="0"/>
      <w:marRight w:val="0"/>
      <w:marTop w:val="0"/>
      <w:marBottom w:val="0"/>
      <w:divBdr>
        <w:top w:val="none" w:sz="0" w:space="0" w:color="auto"/>
        <w:left w:val="none" w:sz="0" w:space="0" w:color="auto"/>
        <w:bottom w:val="none" w:sz="0" w:space="0" w:color="auto"/>
        <w:right w:val="none" w:sz="0" w:space="0" w:color="auto"/>
      </w:divBdr>
    </w:div>
    <w:div w:id="1494683175">
      <w:marLeft w:val="0"/>
      <w:marRight w:val="0"/>
      <w:marTop w:val="0"/>
      <w:marBottom w:val="0"/>
      <w:divBdr>
        <w:top w:val="none" w:sz="0" w:space="0" w:color="auto"/>
        <w:left w:val="none" w:sz="0" w:space="0" w:color="auto"/>
        <w:bottom w:val="none" w:sz="0" w:space="0" w:color="auto"/>
        <w:right w:val="none" w:sz="0" w:space="0" w:color="auto"/>
      </w:divBdr>
    </w:div>
    <w:div w:id="1528368236">
      <w:bodyDiv w:val="1"/>
      <w:marLeft w:val="0"/>
      <w:marRight w:val="0"/>
      <w:marTop w:val="0"/>
      <w:marBottom w:val="0"/>
      <w:divBdr>
        <w:top w:val="none" w:sz="0" w:space="0" w:color="auto"/>
        <w:left w:val="none" w:sz="0" w:space="0" w:color="auto"/>
        <w:bottom w:val="none" w:sz="0" w:space="0" w:color="auto"/>
        <w:right w:val="none" w:sz="0" w:space="0" w:color="auto"/>
      </w:divBdr>
    </w:div>
    <w:div w:id="1550996166">
      <w:bodyDiv w:val="1"/>
      <w:marLeft w:val="0"/>
      <w:marRight w:val="0"/>
      <w:marTop w:val="0"/>
      <w:marBottom w:val="0"/>
      <w:divBdr>
        <w:top w:val="none" w:sz="0" w:space="0" w:color="auto"/>
        <w:left w:val="none" w:sz="0" w:space="0" w:color="auto"/>
        <w:bottom w:val="none" w:sz="0" w:space="0" w:color="auto"/>
        <w:right w:val="none" w:sz="0" w:space="0" w:color="auto"/>
      </w:divBdr>
    </w:div>
    <w:div w:id="1553419034">
      <w:bodyDiv w:val="1"/>
      <w:marLeft w:val="0"/>
      <w:marRight w:val="0"/>
      <w:marTop w:val="0"/>
      <w:marBottom w:val="0"/>
      <w:divBdr>
        <w:top w:val="none" w:sz="0" w:space="0" w:color="auto"/>
        <w:left w:val="none" w:sz="0" w:space="0" w:color="auto"/>
        <w:bottom w:val="none" w:sz="0" w:space="0" w:color="auto"/>
        <w:right w:val="none" w:sz="0" w:space="0" w:color="auto"/>
      </w:divBdr>
    </w:div>
    <w:div w:id="1580288561">
      <w:bodyDiv w:val="1"/>
      <w:marLeft w:val="0"/>
      <w:marRight w:val="0"/>
      <w:marTop w:val="0"/>
      <w:marBottom w:val="0"/>
      <w:divBdr>
        <w:top w:val="none" w:sz="0" w:space="0" w:color="auto"/>
        <w:left w:val="none" w:sz="0" w:space="0" w:color="auto"/>
        <w:bottom w:val="none" w:sz="0" w:space="0" w:color="auto"/>
        <w:right w:val="none" w:sz="0" w:space="0" w:color="auto"/>
      </w:divBdr>
    </w:div>
    <w:div w:id="1620525205">
      <w:bodyDiv w:val="1"/>
      <w:marLeft w:val="0"/>
      <w:marRight w:val="0"/>
      <w:marTop w:val="0"/>
      <w:marBottom w:val="0"/>
      <w:divBdr>
        <w:top w:val="none" w:sz="0" w:space="0" w:color="auto"/>
        <w:left w:val="none" w:sz="0" w:space="0" w:color="auto"/>
        <w:bottom w:val="none" w:sz="0" w:space="0" w:color="auto"/>
        <w:right w:val="none" w:sz="0" w:space="0" w:color="auto"/>
      </w:divBdr>
    </w:div>
    <w:div w:id="1623995893">
      <w:bodyDiv w:val="1"/>
      <w:marLeft w:val="0"/>
      <w:marRight w:val="0"/>
      <w:marTop w:val="0"/>
      <w:marBottom w:val="0"/>
      <w:divBdr>
        <w:top w:val="none" w:sz="0" w:space="0" w:color="auto"/>
        <w:left w:val="none" w:sz="0" w:space="0" w:color="auto"/>
        <w:bottom w:val="none" w:sz="0" w:space="0" w:color="auto"/>
        <w:right w:val="none" w:sz="0" w:space="0" w:color="auto"/>
      </w:divBdr>
    </w:div>
    <w:div w:id="1736009159">
      <w:bodyDiv w:val="1"/>
      <w:marLeft w:val="0"/>
      <w:marRight w:val="0"/>
      <w:marTop w:val="0"/>
      <w:marBottom w:val="0"/>
      <w:divBdr>
        <w:top w:val="none" w:sz="0" w:space="0" w:color="auto"/>
        <w:left w:val="none" w:sz="0" w:space="0" w:color="auto"/>
        <w:bottom w:val="none" w:sz="0" w:space="0" w:color="auto"/>
        <w:right w:val="none" w:sz="0" w:space="0" w:color="auto"/>
      </w:divBdr>
    </w:div>
    <w:div w:id="1773042614">
      <w:bodyDiv w:val="1"/>
      <w:marLeft w:val="0"/>
      <w:marRight w:val="0"/>
      <w:marTop w:val="0"/>
      <w:marBottom w:val="0"/>
      <w:divBdr>
        <w:top w:val="none" w:sz="0" w:space="0" w:color="auto"/>
        <w:left w:val="none" w:sz="0" w:space="0" w:color="auto"/>
        <w:bottom w:val="none" w:sz="0" w:space="0" w:color="auto"/>
        <w:right w:val="none" w:sz="0" w:space="0" w:color="auto"/>
      </w:divBdr>
    </w:div>
    <w:div w:id="1784959157">
      <w:bodyDiv w:val="1"/>
      <w:marLeft w:val="0"/>
      <w:marRight w:val="0"/>
      <w:marTop w:val="0"/>
      <w:marBottom w:val="0"/>
      <w:divBdr>
        <w:top w:val="none" w:sz="0" w:space="0" w:color="auto"/>
        <w:left w:val="none" w:sz="0" w:space="0" w:color="auto"/>
        <w:bottom w:val="none" w:sz="0" w:space="0" w:color="auto"/>
        <w:right w:val="none" w:sz="0" w:space="0" w:color="auto"/>
      </w:divBdr>
    </w:div>
    <w:div w:id="1851480739">
      <w:bodyDiv w:val="1"/>
      <w:marLeft w:val="0"/>
      <w:marRight w:val="0"/>
      <w:marTop w:val="0"/>
      <w:marBottom w:val="0"/>
      <w:divBdr>
        <w:top w:val="none" w:sz="0" w:space="0" w:color="auto"/>
        <w:left w:val="none" w:sz="0" w:space="0" w:color="auto"/>
        <w:bottom w:val="none" w:sz="0" w:space="0" w:color="auto"/>
        <w:right w:val="none" w:sz="0" w:space="0" w:color="auto"/>
      </w:divBdr>
    </w:div>
    <w:div w:id="1870727525">
      <w:bodyDiv w:val="1"/>
      <w:marLeft w:val="0"/>
      <w:marRight w:val="0"/>
      <w:marTop w:val="0"/>
      <w:marBottom w:val="0"/>
      <w:divBdr>
        <w:top w:val="none" w:sz="0" w:space="0" w:color="auto"/>
        <w:left w:val="none" w:sz="0" w:space="0" w:color="auto"/>
        <w:bottom w:val="none" w:sz="0" w:space="0" w:color="auto"/>
        <w:right w:val="none" w:sz="0" w:space="0" w:color="auto"/>
      </w:divBdr>
    </w:div>
    <w:div w:id="1915511896">
      <w:bodyDiv w:val="1"/>
      <w:marLeft w:val="0"/>
      <w:marRight w:val="0"/>
      <w:marTop w:val="0"/>
      <w:marBottom w:val="0"/>
      <w:divBdr>
        <w:top w:val="none" w:sz="0" w:space="0" w:color="auto"/>
        <w:left w:val="none" w:sz="0" w:space="0" w:color="auto"/>
        <w:bottom w:val="none" w:sz="0" w:space="0" w:color="auto"/>
        <w:right w:val="none" w:sz="0" w:space="0" w:color="auto"/>
      </w:divBdr>
    </w:div>
    <w:div w:id="1951819337">
      <w:bodyDiv w:val="1"/>
      <w:marLeft w:val="0"/>
      <w:marRight w:val="0"/>
      <w:marTop w:val="0"/>
      <w:marBottom w:val="0"/>
      <w:divBdr>
        <w:top w:val="none" w:sz="0" w:space="0" w:color="auto"/>
        <w:left w:val="none" w:sz="0" w:space="0" w:color="auto"/>
        <w:bottom w:val="none" w:sz="0" w:space="0" w:color="auto"/>
        <w:right w:val="none" w:sz="0" w:space="0" w:color="auto"/>
      </w:divBdr>
    </w:div>
    <w:div w:id="1975283448">
      <w:bodyDiv w:val="1"/>
      <w:marLeft w:val="0"/>
      <w:marRight w:val="0"/>
      <w:marTop w:val="0"/>
      <w:marBottom w:val="0"/>
      <w:divBdr>
        <w:top w:val="none" w:sz="0" w:space="0" w:color="auto"/>
        <w:left w:val="none" w:sz="0" w:space="0" w:color="auto"/>
        <w:bottom w:val="none" w:sz="0" w:space="0" w:color="auto"/>
        <w:right w:val="none" w:sz="0" w:space="0" w:color="auto"/>
      </w:divBdr>
    </w:div>
    <w:div w:id="2055931690">
      <w:bodyDiv w:val="1"/>
      <w:marLeft w:val="0"/>
      <w:marRight w:val="0"/>
      <w:marTop w:val="0"/>
      <w:marBottom w:val="0"/>
      <w:divBdr>
        <w:top w:val="none" w:sz="0" w:space="0" w:color="auto"/>
        <w:left w:val="none" w:sz="0" w:space="0" w:color="auto"/>
        <w:bottom w:val="none" w:sz="0" w:space="0" w:color="auto"/>
        <w:right w:val="none" w:sz="0" w:space="0" w:color="auto"/>
      </w:divBdr>
    </w:div>
    <w:div w:id="2057123949">
      <w:bodyDiv w:val="1"/>
      <w:marLeft w:val="0"/>
      <w:marRight w:val="0"/>
      <w:marTop w:val="0"/>
      <w:marBottom w:val="0"/>
      <w:divBdr>
        <w:top w:val="none" w:sz="0" w:space="0" w:color="auto"/>
        <w:left w:val="none" w:sz="0" w:space="0" w:color="auto"/>
        <w:bottom w:val="none" w:sz="0" w:space="0" w:color="auto"/>
        <w:right w:val="none" w:sz="0" w:space="0" w:color="auto"/>
      </w:divBdr>
    </w:div>
    <w:div w:id="2090694611">
      <w:bodyDiv w:val="1"/>
      <w:marLeft w:val="0"/>
      <w:marRight w:val="0"/>
      <w:marTop w:val="0"/>
      <w:marBottom w:val="0"/>
      <w:divBdr>
        <w:top w:val="none" w:sz="0" w:space="0" w:color="auto"/>
        <w:left w:val="none" w:sz="0" w:space="0" w:color="auto"/>
        <w:bottom w:val="none" w:sz="0" w:space="0" w:color="auto"/>
        <w:right w:val="none" w:sz="0" w:space="0" w:color="auto"/>
      </w:divBdr>
    </w:div>
    <w:div w:id="2091660647">
      <w:bodyDiv w:val="1"/>
      <w:marLeft w:val="0"/>
      <w:marRight w:val="0"/>
      <w:marTop w:val="0"/>
      <w:marBottom w:val="0"/>
      <w:divBdr>
        <w:top w:val="none" w:sz="0" w:space="0" w:color="auto"/>
        <w:left w:val="none" w:sz="0" w:space="0" w:color="auto"/>
        <w:bottom w:val="none" w:sz="0" w:space="0" w:color="auto"/>
        <w:right w:val="none" w:sz="0" w:space="0" w:color="auto"/>
      </w:divBdr>
    </w:div>
    <w:div w:id="2104493816">
      <w:bodyDiv w:val="1"/>
      <w:marLeft w:val="0"/>
      <w:marRight w:val="0"/>
      <w:marTop w:val="0"/>
      <w:marBottom w:val="0"/>
      <w:divBdr>
        <w:top w:val="none" w:sz="0" w:space="0" w:color="auto"/>
        <w:left w:val="none" w:sz="0" w:space="0" w:color="auto"/>
        <w:bottom w:val="none" w:sz="0" w:space="0" w:color="auto"/>
        <w:right w:val="none" w:sz="0" w:space="0" w:color="auto"/>
      </w:divBdr>
    </w:div>
    <w:div w:id="2112048475">
      <w:bodyDiv w:val="1"/>
      <w:marLeft w:val="0"/>
      <w:marRight w:val="0"/>
      <w:marTop w:val="0"/>
      <w:marBottom w:val="0"/>
      <w:divBdr>
        <w:top w:val="none" w:sz="0" w:space="0" w:color="auto"/>
        <w:left w:val="none" w:sz="0" w:space="0" w:color="auto"/>
        <w:bottom w:val="none" w:sz="0" w:space="0" w:color="auto"/>
        <w:right w:val="none" w:sz="0" w:space="0" w:color="auto"/>
      </w:divBdr>
    </w:div>
    <w:div w:id="2130664470">
      <w:bodyDiv w:val="1"/>
      <w:marLeft w:val="0"/>
      <w:marRight w:val="0"/>
      <w:marTop w:val="0"/>
      <w:marBottom w:val="0"/>
      <w:divBdr>
        <w:top w:val="none" w:sz="0" w:space="0" w:color="auto"/>
        <w:left w:val="none" w:sz="0" w:space="0" w:color="auto"/>
        <w:bottom w:val="none" w:sz="0" w:space="0" w:color="auto"/>
        <w:right w:val="none" w:sz="0" w:space="0" w:color="auto"/>
      </w:divBdr>
    </w:div>
    <w:div w:id="2131976372">
      <w:bodyDiv w:val="1"/>
      <w:marLeft w:val="0"/>
      <w:marRight w:val="0"/>
      <w:marTop w:val="0"/>
      <w:marBottom w:val="0"/>
      <w:divBdr>
        <w:top w:val="none" w:sz="0" w:space="0" w:color="auto"/>
        <w:left w:val="none" w:sz="0" w:space="0" w:color="auto"/>
        <w:bottom w:val="none" w:sz="0" w:space="0" w:color="auto"/>
        <w:right w:val="none" w:sz="0" w:space="0" w:color="auto"/>
      </w:divBdr>
    </w:div>
    <w:div w:id="2142110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jpeg"/><Relationship Id="rId26" Type="http://schemas.openxmlformats.org/officeDocument/2006/relationships/hyperlink" Target="http://docs.cntd.ru/document/420385844" TargetMode="Externa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hyperlink" Target="http://docs.cntd.ru/document/420385844" TargetMode="Externa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docs.cntd.ru/document/902195487" TargetMode="Externa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hyperlink" Target="http://docs.cntd.ru/document/902195487" TargetMode="External"/><Relationship Id="rId28" Type="http://schemas.openxmlformats.org/officeDocument/2006/relationships/header" Target="header4.xml"/><Relationship Id="rId10" Type="http://schemas.openxmlformats.org/officeDocument/2006/relationships/footer" Target="footer1.xml"/><Relationship Id="rId19" Type="http://schemas.openxmlformats.org/officeDocument/2006/relationships/image" Target="media/image6.png"/><Relationship Id="rId31"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9.jpeg"/><Relationship Id="rId27" Type="http://schemas.openxmlformats.org/officeDocument/2006/relationships/image" Target="media/image10.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1F0870-E702-4021-86AE-7FF5785B98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15567</Words>
  <Characters>88735</Characters>
  <Application>Microsoft Office Word</Application>
  <DocSecurity>0</DocSecurity>
  <Lines>739</Lines>
  <Paragraphs>208</Paragraphs>
  <ScaleCrop>false</ScaleCrop>
  <HeadingPairs>
    <vt:vector size="2" baseType="variant">
      <vt:variant>
        <vt:lpstr>Название</vt:lpstr>
      </vt:variant>
      <vt:variant>
        <vt:i4>1</vt:i4>
      </vt:variant>
    </vt:vector>
  </HeadingPairs>
  <TitlesOfParts>
    <vt:vector size="1" baseType="lpstr">
      <vt:lpstr>Информация для схемы и программы развития Ульяновской области</vt:lpstr>
    </vt:vector>
  </TitlesOfParts>
  <Company>ULRDU</Company>
  <LinksUpToDate>false</LinksUpToDate>
  <CharactersWithSpaces>104094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Информация для схемы и программы развития Ульяновской области</dc:title>
  <dc:creator>GrachevSN</dc:creator>
  <cp:lastModifiedBy>Olga</cp:lastModifiedBy>
  <cp:revision>2</cp:revision>
  <cp:lastPrinted>2022-03-01T12:19:00Z</cp:lastPrinted>
  <dcterms:created xsi:type="dcterms:W3CDTF">2022-03-11T06:03:00Z</dcterms:created>
  <dcterms:modified xsi:type="dcterms:W3CDTF">2022-03-11T06:03:00Z</dcterms:modified>
</cp:coreProperties>
</file>